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DA9D7" w14:textId="474FE3ED" w:rsidR="00047151" w:rsidRDefault="00C90B5A">
      <w:pPr>
        <w:tabs>
          <w:tab w:val="left" w:pos="709"/>
          <w:tab w:val="left" w:pos="1418"/>
        </w:tabs>
        <w:jc w:val="center"/>
        <w:rPr>
          <w:rFonts w:ascii="Arial" w:hAnsi="Arial" w:cs="Arial"/>
          <w:b/>
          <w:sz w:val="28"/>
          <w:szCs w:val="20"/>
        </w:rPr>
      </w:pPr>
      <w:r>
        <w:rPr>
          <w:rFonts w:ascii="Arial" w:hAnsi="Arial" w:cs="Arial"/>
          <w:b/>
          <w:sz w:val="28"/>
          <w:szCs w:val="20"/>
        </w:rPr>
        <w:t xml:space="preserve"> </w:t>
      </w:r>
      <w:r w:rsidR="00817E4C">
        <w:rPr>
          <w:rFonts w:ascii="Arial" w:hAnsi="Arial" w:cs="Arial"/>
          <w:b/>
          <w:sz w:val="28"/>
          <w:szCs w:val="20"/>
        </w:rPr>
        <w:t>RANCANG BANGUN PE</w:t>
      </w:r>
      <w:r w:rsidR="0075764A">
        <w:rPr>
          <w:rFonts w:ascii="Arial" w:hAnsi="Arial" w:cs="Arial"/>
          <w:b/>
          <w:sz w:val="28"/>
          <w:szCs w:val="20"/>
        </w:rPr>
        <w:t>MBANGKIT</w:t>
      </w:r>
      <w:r w:rsidR="004E79B9">
        <w:rPr>
          <w:rFonts w:ascii="Arial" w:hAnsi="Arial" w:cs="Arial"/>
          <w:b/>
          <w:sz w:val="28"/>
          <w:szCs w:val="20"/>
        </w:rPr>
        <w:t xml:space="preserve"> </w:t>
      </w:r>
      <w:r w:rsidR="0075764A">
        <w:rPr>
          <w:rFonts w:ascii="Arial" w:hAnsi="Arial" w:cs="Arial"/>
          <w:b/>
          <w:sz w:val="28"/>
          <w:szCs w:val="20"/>
        </w:rPr>
        <w:t>LISTRIK TENAGA AIR GAMBUT MENGGUNAKAN LOGAM BEKAS SEBAGAI ELEKTRODA</w:t>
      </w:r>
    </w:p>
    <w:p w14:paraId="5EE7E199" w14:textId="72B64E97" w:rsidR="00F76213" w:rsidRDefault="00F76213">
      <w:pPr>
        <w:tabs>
          <w:tab w:val="left" w:pos="709"/>
          <w:tab w:val="left" w:pos="1418"/>
        </w:tabs>
        <w:jc w:val="center"/>
        <w:rPr>
          <w:rFonts w:ascii="Arial" w:hAnsi="Arial" w:cs="Arial"/>
          <w:b/>
          <w:sz w:val="20"/>
          <w:szCs w:val="20"/>
        </w:rPr>
      </w:pPr>
    </w:p>
    <w:p w14:paraId="56F1F70F" w14:textId="1B9FCC33" w:rsidR="00F76213" w:rsidRDefault="00F76213">
      <w:pPr>
        <w:tabs>
          <w:tab w:val="left" w:pos="709"/>
          <w:tab w:val="left" w:pos="1418"/>
        </w:tabs>
        <w:jc w:val="center"/>
        <w:rPr>
          <w:rFonts w:ascii="Arial" w:hAnsi="Arial" w:cs="Arial"/>
          <w:b/>
          <w:sz w:val="20"/>
          <w:szCs w:val="20"/>
        </w:rPr>
      </w:pPr>
    </w:p>
    <w:p w14:paraId="558E30C8" w14:textId="77777777" w:rsidR="00F76213" w:rsidRPr="000B7424" w:rsidRDefault="00F76213" w:rsidP="00F76213">
      <w:pPr>
        <w:tabs>
          <w:tab w:val="left" w:pos="709"/>
          <w:tab w:val="left" w:pos="1418"/>
        </w:tabs>
        <w:jc w:val="center"/>
        <w:rPr>
          <w:rFonts w:ascii="Arial" w:hAnsi="Arial" w:cs="Arial"/>
          <w:b/>
          <w:color w:val="D0CECE" w:themeColor="background2" w:themeShade="E6"/>
          <w:sz w:val="20"/>
          <w:szCs w:val="20"/>
        </w:rPr>
      </w:pPr>
      <w:r>
        <w:rPr>
          <w:rFonts w:ascii="Arial" w:hAnsi="Arial" w:cs="Arial"/>
          <w:b/>
          <w:sz w:val="20"/>
          <w:szCs w:val="20"/>
        </w:rPr>
        <w:t xml:space="preserve">Isnanda </w:t>
      </w:r>
      <w:proofErr w:type="spellStart"/>
      <w:r>
        <w:rPr>
          <w:rFonts w:ascii="Arial" w:hAnsi="Arial" w:cs="Arial"/>
          <w:b/>
          <w:sz w:val="20"/>
          <w:szCs w:val="20"/>
        </w:rPr>
        <w:t>Nuriskasari</w:t>
      </w:r>
      <w:proofErr w:type="spellEnd"/>
      <w:r>
        <w:rPr>
          <w:rFonts w:ascii="Arial" w:hAnsi="Arial" w:cs="Arial"/>
          <w:b/>
          <w:sz w:val="20"/>
          <w:szCs w:val="20"/>
          <w:vertAlign w:val="superscript"/>
        </w:rPr>
        <w:t>*</w:t>
      </w:r>
      <w:r>
        <w:rPr>
          <w:rFonts w:ascii="Arial" w:hAnsi="Arial" w:cs="Arial"/>
          <w:b/>
          <w:sz w:val="20"/>
          <w:szCs w:val="20"/>
        </w:rPr>
        <w:t xml:space="preserve">, Devi </w:t>
      </w:r>
      <w:proofErr w:type="spellStart"/>
      <w:r>
        <w:rPr>
          <w:rFonts w:ascii="Arial" w:hAnsi="Arial" w:cs="Arial"/>
          <w:b/>
          <w:sz w:val="20"/>
          <w:szCs w:val="20"/>
        </w:rPr>
        <w:t>Handaya</w:t>
      </w:r>
      <w:proofErr w:type="spellEnd"/>
      <w:r>
        <w:rPr>
          <w:rFonts w:ascii="Arial" w:hAnsi="Arial" w:cs="Arial"/>
          <w:b/>
          <w:sz w:val="20"/>
          <w:szCs w:val="20"/>
        </w:rPr>
        <w:t xml:space="preserve">, </w:t>
      </w:r>
      <w:proofErr w:type="spellStart"/>
      <w:r>
        <w:rPr>
          <w:rFonts w:ascii="Arial" w:hAnsi="Arial" w:cs="Arial"/>
          <w:b/>
          <w:sz w:val="20"/>
          <w:szCs w:val="20"/>
        </w:rPr>
        <w:t>Mochammad</w:t>
      </w:r>
      <w:proofErr w:type="spellEnd"/>
      <w:r>
        <w:rPr>
          <w:rFonts w:ascii="Arial" w:hAnsi="Arial" w:cs="Arial"/>
          <w:b/>
          <w:sz w:val="20"/>
          <w:szCs w:val="20"/>
        </w:rPr>
        <w:t xml:space="preserve"> </w:t>
      </w:r>
      <w:proofErr w:type="spellStart"/>
      <w:r>
        <w:rPr>
          <w:rFonts w:ascii="Arial" w:hAnsi="Arial" w:cs="Arial"/>
          <w:b/>
          <w:sz w:val="20"/>
          <w:szCs w:val="20"/>
        </w:rPr>
        <w:t>Tendi</w:t>
      </w:r>
      <w:proofErr w:type="spellEnd"/>
      <w:r>
        <w:rPr>
          <w:rFonts w:ascii="Arial" w:hAnsi="Arial" w:cs="Arial"/>
          <w:b/>
          <w:sz w:val="20"/>
          <w:szCs w:val="20"/>
        </w:rPr>
        <w:t xml:space="preserve"> N. R., </w:t>
      </w:r>
      <w:proofErr w:type="spellStart"/>
      <w:r>
        <w:rPr>
          <w:rFonts w:ascii="Arial" w:hAnsi="Arial" w:cs="Arial"/>
          <w:b/>
          <w:sz w:val="20"/>
          <w:szCs w:val="20"/>
        </w:rPr>
        <w:t>Herninda</w:t>
      </w:r>
      <w:proofErr w:type="spellEnd"/>
      <w:r>
        <w:rPr>
          <w:rFonts w:ascii="Arial" w:hAnsi="Arial" w:cs="Arial"/>
          <w:b/>
          <w:sz w:val="20"/>
          <w:szCs w:val="20"/>
        </w:rPr>
        <w:t xml:space="preserve"> Zahrani </w:t>
      </w:r>
      <w:proofErr w:type="spellStart"/>
      <w:r>
        <w:rPr>
          <w:rFonts w:ascii="Arial" w:hAnsi="Arial" w:cs="Arial"/>
          <w:b/>
          <w:sz w:val="20"/>
          <w:szCs w:val="20"/>
        </w:rPr>
        <w:t>Alghifary</w:t>
      </w:r>
      <w:proofErr w:type="spellEnd"/>
      <w:r>
        <w:rPr>
          <w:rFonts w:ascii="Arial" w:hAnsi="Arial" w:cs="Arial"/>
          <w:b/>
          <w:sz w:val="20"/>
          <w:szCs w:val="20"/>
        </w:rPr>
        <w:t xml:space="preserve">, Putri </w:t>
      </w:r>
      <w:proofErr w:type="spellStart"/>
      <w:r>
        <w:rPr>
          <w:rFonts w:ascii="Arial" w:hAnsi="Arial" w:cs="Arial"/>
          <w:b/>
          <w:sz w:val="20"/>
          <w:szCs w:val="20"/>
        </w:rPr>
        <w:t>Nuraisah</w:t>
      </w:r>
      <w:proofErr w:type="spellEnd"/>
    </w:p>
    <w:p w14:paraId="4AF25B25" w14:textId="77777777" w:rsidR="00F76213" w:rsidRDefault="00F76213" w:rsidP="00F76213">
      <w:pPr>
        <w:tabs>
          <w:tab w:val="left" w:pos="709"/>
          <w:tab w:val="left" w:pos="1418"/>
        </w:tabs>
        <w:jc w:val="center"/>
        <w:rPr>
          <w:rFonts w:ascii="Arial" w:hAnsi="Arial" w:cs="Arial"/>
          <w:sz w:val="20"/>
          <w:szCs w:val="20"/>
        </w:rPr>
      </w:pPr>
      <w:r>
        <w:rPr>
          <w:rFonts w:ascii="Arial" w:hAnsi="Arial" w:cs="Arial"/>
          <w:sz w:val="20"/>
          <w:szCs w:val="20"/>
        </w:rPr>
        <w:t xml:space="preserve">Program </w:t>
      </w:r>
      <w:proofErr w:type="spellStart"/>
      <w:r>
        <w:rPr>
          <w:rFonts w:ascii="Arial" w:hAnsi="Arial" w:cs="Arial"/>
          <w:sz w:val="20"/>
          <w:szCs w:val="20"/>
        </w:rPr>
        <w:t>Studi</w:t>
      </w:r>
      <w:proofErr w:type="spellEnd"/>
      <w:r>
        <w:rPr>
          <w:rFonts w:ascii="Arial" w:hAnsi="Arial" w:cs="Arial"/>
          <w:sz w:val="20"/>
          <w:szCs w:val="20"/>
        </w:rPr>
        <w:t xml:space="preserve"> Teknik </w:t>
      </w:r>
      <w:proofErr w:type="spellStart"/>
      <w:r>
        <w:rPr>
          <w:rFonts w:ascii="Arial" w:hAnsi="Arial" w:cs="Arial"/>
          <w:sz w:val="20"/>
          <w:szCs w:val="20"/>
        </w:rPr>
        <w:t>Konversi</w:t>
      </w:r>
      <w:proofErr w:type="spellEnd"/>
      <w:r>
        <w:rPr>
          <w:rFonts w:ascii="Arial" w:hAnsi="Arial" w:cs="Arial"/>
          <w:sz w:val="20"/>
          <w:szCs w:val="20"/>
        </w:rPr>
        <w:t xml:space="preserve"> </w:t>
      </w:r>
      <w:proofErr w:type="spellStart"/>
      <w:r>
        <w:rPr>
          <w:rFonts w:ascii="Arial" w:hAnsi="Arial" w:cs="Arial"/>
          <w:sz w:val="20"/>
          <w:szCs w:val="20"/>
        </w:rPr>
        <w:t>Energi</w:t>
      </w:r>
      <w:proofErr w:type="spellEnd"/>
      <w:r>
        <w:rPr>
          <w:rFonts w:ascii="Arial" w:hAnsi="Arial" w:cs="Arial"/>
          <w:sz w:val="20"/>
          <w:szCs w:val="20"/>
        </w:rPr>
        <w:t xml:space="preserve">, </w:t>
      </w:r>
      <w:proofErr w:type="spellStart"/>
      <w:r>
        <w:rPr>
          <w:rFonts w:ascii="Arial" w:hAnsi="Arial" w:cs="Arial"/>
          <w:sz w:val="20"/>
          <w:szCs w:val="20"/>
        </w:rPr>
        <w:t>Jurusan</w:t>
      </w:r>
      <w:proofErr w:type="spellEnd"/>
      <w:r>
        <w:rPr>
          <w:rFonts w:ascii="Arial" w:hAnsi="Arial" w:cs="Arial"/>
          <w:sz w:val="20"/>
          <w:szCs w:val="20"/>
        </w:rPr>
        <w:t xml:space="preserve"> Teknik </w:t>
      </w:r>
      <w:proofErr w:type="spellStart"/>
      <w:r>
        <w:rPr>
          <w:rFonts w:ascii="Arial" w:hAnsi="Arial" w:cs="Arial"/>
          <w:sz w:val="20"/>
          <w:szCs w:val="20"/>
        </w:rPr>
        <w:t>Mesin</w:t>
      </w:r>
      <w:proofErr w:type="spellEnd"/>
      <w:r>
        <w:rPr>
          <w:rFonts w:ascii="Arial" w:hAnsi="Arial" w:cs="Arial"/>
          <w:sz w:val="20"/>
          <w:szCs w:val="20"/>
        </w:rPr>
        <w:t xml:space="preserve">, </w:t>
      </w:r>
      <w:proofErr w:type="spellStart"/>
      <w:r>
        <w:rPr>
          <w:rFonts w:ascii="Arial" w:hAnsi="Arial" w:cs="Arial"/>
          <w:sz w:val="20"/>
          <w:szCs w:val="20"/>
        </w:rPr>
        <w:t>Politeknik</w:t>
      </w:r>
      <w:proofErr w:type="spellEnd"/>
      <w:r>
        <w:rPr>
          <w:rFonts w:ascii="Arial" w:hAnsi="Arial" w:cs="Arial"/>
          <w:sz w:val="20"/>
          <w:szCs w:val="20"/>
        </w:rPr>
        <w:t xml:space="preserve"> Negeri Jakarta</w:t>
      </w:r>
    </w:p>
    <w:p w14:paraId="4E9F8943" w14:textId="77777777" w:rsidR="00F76213" w:rsidRDefault="00F76213" w:rsidP="00F76213">
      <w:pPr>
        <w:tabs>
          <w:tab w:val="left" w:pos="709"/>
          <w:tab w:val="left" w:pos="1418"/>
        </w:tabs>
        <w:jc w:val="center"/>
        <w:rPr>
          <w:rFonts w:ascii="Arial" w:hAnsi="Arial" w:cs="Arial"/>
          <w:sz w:val="20"/>
          <w:szCs w:val="20"/>
        </w:rPr>
      </w:pPr>
      <w:r>
        <w:rPr>
          <w:rFonts w:ascii="Arial" w:hAnsi="Arial" w:cs="Arial"/>
          <w:sz w:val="20"/>
          <w:szCs w:val="20"/>
        </w:rPr>
        <w:t xml:space="preserve">Jl. Prof. G.A. </w:t>
      </w:r>
      <w:proofErr w:type="spellStart"/>
      <w:r>
        <w:rPr>
          <w:rFonts w:ascii="Arial" w:hAnsi="Arial" w:cs="Arial"/>
          <w:sz w:val="20"/>
          <w:szCs w:val="20"/>
        </w:rPr>
        <w:t>Siwabessy</w:t>
      </w:r>
      <w:proofErr w:type="spellEnd"/>
      <w:r>
        <w:rPr>
          <w:rFonts w:ascii="Arial" w:hAnsi="Arial" w:cs="Arial"/>
          <w:sz w:val="20"/>
          <w:szCs w:val="20"/>
        </w:rPr>
        <w:t xml:space="preserve">, </w:t>
      </w:r>
      <w:proofErr w:type="spellStart"/>
      <w:r>
        <w:rPr>
          <w:rFonts w:ascii="Arial" w:hAnsi="Arial" w:cs="Arial"/>
          <w:sz w:val="20"/>
          <w:szCs w:val="20"/>
        </w:rPr>
        <w:t>Kampus</w:t>
      </w:r>
      <w:proofErr w:type="spellEnd"/>
      <w:r>
        <w:rPr>
          <w:rFonts w:ascii="Arial" w:hAnsi="Arial" w:cs="Arial"/>
          <w:sz w:val="20"/>
          <w:szCs w:val="20"/>
        </w:rPr>
        <w:t xml:space="preserve"> UI, Depok, 16425</w:t>
      </w:r>
    </w:p>
    <w:p w14:paraId="59619B9E" w14:textId="77777777" w:rsidR="00F76213" w:rsidRDefault="00F76213" w:rsidP="00F76213">
      <w:pPr>
        <w:tabs>
          <w:tab w:val="left" w:pos="709"/>
          <w:tab w:val="left" w:pos="1418"/>
        </w:tabs>
        <w:jc w:val="center"/>
        <w:rPr>
          <w:rFonts w:ascii="Arial" w:hAnsi="Arial" w:cs="Arial"/>
          <w:sz w:val="20"/>
          <w:szCs w:val="20"/>
        </w:rPr>
      </w:pPr>
      <w:r>
        <w:rPr>
          <w:rFonts w:ascii="Arial" w:hAnsi="Arial" w:cs="Arial"/>
          <w:sz w:val="20"/>
          <w:szCs w:val="20"/>
          <w:vertAlign w:val="superscript"/>
        </w:rPr>
        <w:t>*</w:t>
      </w:r>
      <w:r>
        <w:rPr>
          <w:rFonts w:ascii="Arial" w:hAnsi="Arial" w:cs="Arial"/>
          <w:sz w:val="20"/>
          <w:szCs w:val="20"/>
        </w:rPr>
        <w:t xml:space="preserve">email </w:t>
      </w:r>
      <w:proofErr w:type="gramStart"/>
      <w:r>
        <w:rPr>
          <w:rFonts w:ascii="Arial" w:hAnsi="Arial" w:cs="Arial"/>
          <w:sz w:val="20"/>
          <w:szCs w:val="20"/>
        </w:rPr>
        <w:t>corresponding :</w:t>
      </w:r>
      <w:proofErr w:type="gramEnd"/>
      <w:r>
        <w:rPr>
          <w:rFonts w:ascii="Arial" w:hAnsi="Arial" w:cs="Arial"/>
          <w:sz w:val="20"/>
          <w:szCs w:val="20"/>
        </w:rPr>
        <w:t xml:space="preserve"> isnanda.nuriskasari@mesin.pnj.ac.id</w:t>
      </w:r>
    </w:p>
    <w:p w14:paraId="6BB1BCBE" w14:textId="58A826B4" w:rsidR="0075764A" w:rsidRDefault="0075764A">
      <w:pPr>
        <w:tabs>
          <w:tab w:val="left" w:pos="709"/>
          <w:tab w:val="left" w:pos="1418"/>
        </w:tabs>
        <w:jc w:val="center"/>
        <w:rPr>
          <w:rFonts w:ascii="Arial" w:hAnsi="Arial" w:cs="Arial"/>
          <w:b/>
          <w:sz w:val="18"/>
          <w:szCs w:val="18"/>
        </w:rPr>
      </w:pPr>
    </w:p>
    <w:p w14:paraId="45E1B649" w14:textId="77777777" w:rsidR="00F76213" w:rsidRDefault="00F76213">
      <w:pPr>
        <w:tabs>
          <w:tab w:val="left" w:pos="709"/>
          <w:tab w:val="left" w:pos="1418"/>
        </w:tabs>
        <w:jc w:val="center"/>
        <w:rPr>
          <w:rFonts w:ascii="Arial" w:hAnsi="Arial" w:cs="Arial"/>
          <w:i/>
          <w:color w:val="D0CECE" w:themeColor="background2" w:themeShade="E6"/>
          <w:sz w:val="18"/>
          <w:szCs w:val="20"/>
        </w:rPr>
      </w:pPr>
    </w:p>
    <w:p w14:paraId="714B306F" w14:textId="13D2B377" w:rsidR="00047151" w:rsidRDefault="00A856EF">
      <w:pPr>
        <w:tabs>
          <w:tab w:val="left" w:pos="709"/>
          <w:tab w:val="left" w:pos="1418"/>
        </w:tabs>
        <w:jc w:val="center"/>
        <w:rPr>
          <w:rFonts w:ascii="Arial" w:hAnsi="Arial" w:cs="Arial"/>
          <w:sz w:val="18"/>
          <w:szCs w:val="20"/>
        </w:rPr>
      </w:pPr>
      <w:proofErr w:type="spellStart"/>
      <w:r>
        <w:rPr>
          <w:rFonts w:ascii="Arial" w:hAnsi="Arial" w:cs="Arial"/>
          <w:b/>
          <w:sz w:val="18"/>
          <w:szCs w:val="20"/>
        </w:rPr>
        <w:t>Abstrak</w:t>
      </w:r>
      <w:proofErr w:type="spellEnd"/>
      <w:r>
        <w:rPr>
          <w:rFonts w:ascii="Arial" w:hAnsi="Arial" w:cs="Arial"/>
          <w:sz w:val="18"/>
          <w:szCs w:val="20"/>
        </w:rPr>
        <w:t xml:space="preserve"> </w:t>
      </w:r>
    </w:p>
    <w:p w14:paraId="2B3E0AD2" w14:textId="77777777" w:rsidR="00032E45" w:rsidRPr="00F76213" w:rsidRDefault="00032E45">
      <w:pPr>
        <w:tabs>
          <w:tab w:val="left" w:pos="709"/>
          <w:tab w:val="left" w:pos="1418"/>
        </w:tabs>
        <w:jc w:val="center"/>
        <w:rPr>
          <w:rFonts w:ascii="Arial" w:hAnsi="Arial" w:cs="Arial"/>
          <w:i/>
          <w:color w:val="D0CECE" w:themeColor="background2" w:themeShade="E6"/>
          <w:sz w:val="18"/>
          <w:szCs w:val="18"/>
        </w:rPr>
      </w:pPr>
    </w:p>
    <w:p w14:paraId="2066E26E" w14:textId="01DB01D8" w:rsidR="00047151" w:rsidRPr="00F76213" w:rsidRDefault="00AD6594" w:rsidP="007A1FB0">
      <w:pPr>
        <w:tabs>
          <w:tab w:val="left" w:pos="709"/>
          <w:tab w:val="left" w:pos="1418"/>
        </w:tabs>
        <w:ind w:left="1701" w:right="1417" w:firstLine="459"/>
        <w:jc w:val="both"/>
        <w:rPr>
          <w:rFonts w:ascii="Arial" w:hAnsi="Arial" w:cs="Arial"/>
          <w:i/>
          <w:sz w:val="18"/>
          <w:szCs w:val="18"/>
        </w:rPr>
      </w:pPr>
      <w:bookmarkStart w:id="0" w:name="_Hlk70492049"/>
      <w:proofErr w:type="spellStart"/>
      <w:r w:rsidRPr="00F76213">
        <w:rPr>
          <w:rFonts w:ascii="Arial" w:hAnsi="Arial" w:cs="Arial"/>
          <w:i/>
          <w:sz w:val="18"/>
          <w:szCs w:val="18"/>
        </w:rPr>
        <w:t>Penelitian</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ini</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bertujuan</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untuk</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memanfaatkan</w:t>
      </w:r>
      <w:proofErr w:type="spellEnd"/>
      <w:r w:rsidRPr="00F76213">
        <w:rPr>
          <w:rFonts w:ascii="Arial" w:hAnsi="Arial" w:cs="Arial"/>
          <w:i/>
          <w:sz w:val="18"/>
          <w:szCs w:val="18"/>
        </w:rPr>
        <w:t xml:space="preserve"> air </w:t>
      </w:r>
      <w:proofErr w:type="spellStart"/>
      <w:r w:rsidRPr="00F76213">
        <w:rPr>
          <w:rFonts w:ascii="Arial" w:hAnsi="Arial" w:cs="Arial"/>
          <w:i/>
          <w:sz w:val="18"/>
          <w:szCs w:val="18"/>
        </w:rPr>
        <w:t>gambut</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sebagai</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sumber</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energi</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alternatif</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untuk</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menghasilkan</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energi</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listrik</w:t>
      </w:r>
      <w:proofErr w:type="spellEnd"/>
      <w:r w:rsidRPr="00F76213">
        <w:rPr>
          <w:rFonts w:ascii="Arial" w:hAnsi="Arial" w:cs="Arial"/>
          <w:i/>
          <w:sz w:val="18"/>
          <w:szCs w:val="18"/>
        </w:rPr>
        <w:t xml:space="preserve">. Pada </w:t>
      </w:r>
      <w:proofErr w:type="spellStart"/>
      <w:r w:rsidRPr="00F76213">
        <w:rPr>
          <w:rFonts w:ascii="Arial" w:hAnsi="Arial" w:cs="Arial"/>
          <w:i/>
          <w:sz w:val="18"/>
          <w:szCs w:val="18"/>
        </w:rPr>
        <w:t>penelitian</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ini</w:t>
      </w:r>
      <w:proofErr w:type="spellEnd"/>
      <w:r w:rsidR="001711F9" w:rsidRPr="00F76213">
        <w:rPr>
          <w:rFonts w:ascii="Arial" w:hAnsi="Arial" w:cs="Arial"/>
          <w:i/>
          <w:sz w:val="18"/>
          <w:szCs w:val="18"/>
        </w:rPr>
        <w:t>,</w:t>
      </w:r>
      <w:r w:rsidRPr="00F76213">
        <w:rPr>
          <w:rFonts w:ascii="Arial" w:hAnsi="Arial" w:cs="Arial"/>
          <w:i/>
          <w:sz w:val="18"/>
          <w:szCs w:val="18"/>
        </w:rPr>
        <w:t xml:space="preserve"> air </w:t>
      </w:r>
      <w:proofErr w:type="spellStart"/>
      <w:r w:rsidRPr="00F76213">
        <w:rPr>
          <w:rFonts w:ascii="Arial" w:hAnsi="Arial" w:cs="Arial"/>
          <w:i/>
          <w:sz w:val="18"/>
          <w:szCs w:val="18"/>
        </w:rPr>
        <w:t>gambut</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akan</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diproses</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sebagai</w:t>
      </w:r>
      <w:proofErr w:type="spellEnd"/>
      <w:r w:rsidRPr="00F76213">
        <w:rPr>
          <w:rFonts w:ascii="Arial" w:hAnsi="Arial" w:cs="Arial"/>
          <w:i/>
          <w:sz w:val="18"/>
          <w:szCs w:val="18"/>
        </w:rPr>
        <w:t xml:space="preserve"> </w:t>
      </w:r>
      <w:proofErr w:type="spellStart"/>
      <w:r w:rsidR="00C9797F">
        <w:rPr>
          <w:rFonts w:ascii="Arial" w:hAnsi="Arial" w:cs="Arial"/>
          <w:i/>
          <w:sz w:val="18"/>
          <w:szCs w:val="18"/>
        </w:rPr>
        <w:t>larutan</w:t>
      </w:r>
      <w:proofErr w:type="spellEnd"/>
      <w:r w:rsidR="00C9797F">
        <w:rPr>
          <w:rFonts w:ascii="Arial" w:hAnsi="Arial" w:cs="Arial"/>
          <w:i/>
          <w:sz w:val="18"/>
          <w:szCs w:val="18"/>
        </w:rPr>
        <w:t xml:space="preserve"> </w:t>
      </w:r>
      <w:proofErr w:type="spellStart"/>
      <w:r w:rsidRPr="00F76213">
        <w:rPr>
          <w:rFonts w:ascii="Arial" w:hAnsi="Arial" w:cs="Arial"/>
          <w:i/>
          <w:sz w:val="18"/>
          <w:szCs w:val="18"/>
        </w:rPr>
        <w:t>elektrolit</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dalam</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prototipe</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pembangkit</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listrik</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tenaga</w:t>
      </w:r>
      <w:proofErr w:type="spellEnd"/>
      <w:r w:rsidRPr="00F76213">
        <w:rPr>
          <w:rFonts w:ascii="Arial" w:hAnsi="Arial" w:cs="Arial"/>
          <w:i/>
          <w:sz w:val="18"/>
          <w:szCs w:val="18"/>
        </w:rPr>
        <w:t xml:space="preserve"> air </w:t>
      </w:r>
      <w:proofErr w:type="spellStart"/>
      <w:r w:rsidRPr="00F76213">
        <w:rPr>
          <w:rFonts w:ascii="Arial" w:hAnsi="Arial" w:cs="Arial"/>
          <w:i/>
          <w:sz w:val="18"/>
          <w:szCs w:val="18"/>
        </w:rPr>
        <w:t>gambut</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dengan</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menerapkan</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prinsip</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sel</w:t>
      </w:r>
      <w:proofErr w:type="spellEnd"/>
      <w:r w:rsidRPr="00F76213">
        <w:rPr>
          <w:rFonts w:ascii="Arial" w:hAnsi="Arial" w:cs="Arial"/>
          <w:i/>
          <w:sz w:val="18"/>
          <w:szCs w:val="18"/>
        </w:rPr>
        <w:t xml:space="preserve"> volta. </w:t>
      </w:r>
      <w:proofErr w:type="spellStart"/>
      <w:r w:rsidRPr="00F76213">
        <w:rPr>
          <w:rFonts w:ascii="Arial" w:hAnsi="Arial" w:cs="Arial"/>
          <w:i/>
          <w:sz w:val="18"/>
          <w:szCs w:val="18"/>
        </w:rPr>
        <w:t>Elektroda</w:t>
      </w:r>
      <w:proofErr w:type="spellEnd"/>
      <w:r w:rsidRPr="00F76213">
        <w:rPr>
          <w:rFonts w:ascii="Arial" w:hAnsi="Arial" w:cs="Arial"/>
          <w:i/>
          <w:sz w:val="18"/>
          <w:szCs w:val="18"/>
        </w:rPr>
        <w:t xml:space="preserve"> yang </w:t>
      </w:r>
      <w:proofErr w:type="spellStart"/>
      <w:r w:rsidRPr="00F76213">
        <w:rPr>
          <w:rFonts w:ascii="Arial" w:hAnsi="Arial" w:cs="Arial"/>
          <w:i/>
          <w:sz w:val="18"/>
          <w:szCs w:val="18"/>
        </w:rPr>
        <w:t>digunakan</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dalam</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penelitian</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ini</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merupakan</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logam</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bekas</w:t>
      </w:r>
      <w:proofErr w:type="spellEnd"/>
      <w:r w:rsidR="001711F9" w:rsidRPr="00F76213">
        <w:rPr>
          <w:rFonts w:ascii="Arial" w:hAnsi="Arial" w:cs="Arial"/>
          <w:i/>
          <w:sz w:val="18"/>
          <w:szCs w:val="18"/>
        </w:rPr>
        <w:t>,</w:t>
      </w:r>
      <w:r w:rsidRPr="00F76213">
        <w:rPr>
          <w:rFonts w:ascii="Arial" w:hAnsi="Arial" w:cs="Arial"/>
          <w:i/>
          <w:sz w:val="18"/>
          <w:szCs w:val="18"/>
        </w:rPr>
        <w:t xml:space="preserve"> </w:t>
      </w:r>
      <w:proofErr w:type="spellStart"/>
      <w:r w:rsidRPr="00F76213">
        <w:rPr>
          <w:rFonts w:ascii="Arial" w:hAnsi="Arial" w:cs="Arial"/>
          <w:i/>
          <w:sz w:val="18"/>
          <w:szCs w:val="18"/>
        </w:rPr>
        <w:t>yaitu</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logam</w:t>
      </w:r>
      <w:proofErr w:type="spellEnd"/>
      <w:r w:rsidRPr="00F76213">
        <w:rPr>
          <w:rFonts w:ascii="Arial" w:hAnsi="Arial" w:cs="Arial"/>
          <w:i/>
          <w:sz w:val="18"/>
          <w:szCs w:val="18"/>
        </w:rPr>
        <w:t xml:space="preserve"> Cu (</w:t>
      </w:r>
      <w:proofErr w:type="spellStart"/>
      <w:r w:rsidRPr="00F76213">
        <w:rPr>
          <w:rFonts w:ascii="Arial" w:hAnsi="Arial" w:cs="Arial"/>
          <w:i/>
          <w:sz w:val="18"/>
          <w:szCs w:val="18"/>
        </w:rPr>
        <w:t>Tembaga</w:t>
      </w:r>
      <w:proofErr w:type="spellEnd"/>
      <w:r w:rsidRPr="00F76213">
        <w:rPr>
          <w:rFonts w:ascii="Arial" w:hAnsi="Arial" w:cs="Arial"/>
          <w:i/>
          <w:sz w:val="18"/>
          <w:szCs w:val="18"/>
        </w:rPr>
        <w:t>), Zn (Seng), dan Al (</w:t>
      </w:r>
      <w:proofErr w:type="spellStart"/>
      <w:r w:rsidRPr="00F76213">
        <w:rPr>
          <w:rFonts w:ascii="Arial" w:hAnsi="Arial" w:cs="Arial"/>
          <w:i/>
          <w:sz w:val="18"/>
          <w:szCs w:val="18"/>
        </w:rPr>
        <w:t>Alumunium</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Penelitian</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ini</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menguji</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beberapa</w:t>
      </w:r>
      <w:proofErr w:type="spellEnd"/>
      <w:r w:rsidRPr="00F76213">
        <w:rPr>
          <w:rFonts w:ascii="Arial" w:hAnsi="Arial" w:cs="Arial"/>
          <w:i/>
          <w:sz w:val="18"/>
          <w:szCs w:val="18"/>
        </w:rPr>
        <w:t xml:space="preserve"> </w:t>
      </w:r>
      <w:proofErr w:type="spellStart"/>
      <w:r w:rsidR="001711F9" w:rsidRPr="00F76213">
        <w:rPr>
          <w:rFonts w:ascii="Arial" w:hAnsi="Arial" w:cs="Arial"/>
          <w:i/>
          <w:sz w:val="18"/>
          <w:szCs w:val="18"/>
        </w:rPr>
        <w:t>variabe</w:t>
      </w:r>
      <w:r w:rsidR="00F76213">
        <w:rPr>
          <w:rFonts w:ascii="Arial" w:hAnsi="Arial" w:cs="Arial"/>
          <w:i/>
          <w:sz w:val="18"/>
          <w:szCs w:val="18"/>
        </w:rPr>
        <w:t>l</w:t>
      </w:r>
      <w:proofErr w:type="spellEnd"/>
      <w:r w:rsidR="001711F9" w:rsidRPr="00F76213">
        <w:rPr>
          <w:rFonts w:ascii="Arial" w:hAnsi="Arial" w:cs="Arial"/>
          <w:i/>
          <w:sz w:val="18"/>
          <w:szCs w:val="18"/>
        </w:rPr>
        <w:t>,</w:t>
      </w:r>
      <w:r w:rsidRPr="00F76213">
        <w:rPr>
          <w:rFonts w:ascii="Arial" w:hAnsi="Arial" w:cs="Arial"/>
          <w:i/>
          <w:sz w:val="18"/>
          <w:szCs w:val="18"/>
        </w:rPr>
        <w:t xml:space="preserve"> </w:t>
      </w:r>
      <w:proofErr w:type="spellStart"/>
      <w:r w:rsidRPr="00F76213">
        <w:rPr>
          <w:rFonts w:ascii="Arial" w:hAnsi="Arial" w:cs="Arial"/>
          <w:i/>
          <w:sz w:val="18"/>
          <w:szCs w:val="18"/>
        </w:rPr>
        <w:t>yaitu</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pengaruh</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luas</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penampang</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elektroda</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pengaruh</w:t>
      </w:r>
      <w:proofErr w:type="spellEnd"/>
      <w:r w:rsidRPr="00F76213">
        <w:rPr>
          <w:rFonts w:ascii="Arial" w:hAnsi="Arial" w:cs="Arial"/>
          <w:i/>
          <w:sz w:val="18"/>
          <w:szCs w:val="18"/>
        </w:rPr>
        <w:t xml:space="preserve"> volume air </w:t>
      </w:r>
      <w:proofErr w:type="spellStart"/>
      <w:r w:rsidRPr="00F76213">
        <w:rPr>
          <w:rFonts w:ascii="Arial" w:hAnsi="Arial" w:cs="Arial"/>
          <w:i/>
          <w:sz w:val="18"/>
          <w:szCs w:val="18"/>
        </w:rPr>
        <w:t>gambut</w:t>
      </w:r>
      <w:proofErr w:type="spellEnd"/>
      <w:r w:rsidRPr="00F76213">
        <w:rPr>
          <w:rFonts w:ascii="Arial" w:hAnsi="Arial" w:cs="Arial"/>
          <w:i/>
          <w:sz w:val="18"/>
          <w:szCs w:val="18"/>
        </w:rPr>
        <w:t xml:space="preserve">, dan </w:t>
      </w:r>
      <w:proofErr w:type="spellStart"/>
      <w:r w:rsidRPr="00F76213">
        <w:rPr>
          <w:rFonts w:ascii="Arial" w:hAnsi="Arial" w:cs="Arial"/>
          <w:i/>
          <w:sz w:val="18"/>
          <w:szCs w:val="18"/>
        </w:rPr>
        <w:t>pengaruh</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perbedaan</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elektroda</w:t>
      </w:r>
      <w:proofErr w:type="spellEnd"/>
      <w:r w:rsidRPr="00F76213">
        <w:rPr>
          <w:rFonts w:ascii="Arial" w:hAnsi="Arial" w:cs="Arial"/>
          <w:i/>
          <w:sz w:val="18"/>
          <w:szCs w:val="18"/>
        </w:rPr>
        <w:t xml:space="preserve"> (Cu-Zn </w:t>
      </w:r>
      <w:proofErr w:type="spellStart"/>
      <w:r w:rsidRPr="00F76213">
        <w:rPr>
          <w:rFonts w:ascii="Arial" w:hAnsi="Arial" w:cs="Arial"/>
          <w:i/>
          <w:sz w:val="18"/>
          <w:szCs w:val="18"/>
        </w:rPr>
        <w:t>dibandingkan</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dengan</w:t>
      </w:r>
      <w:proofErr w:type="spellEnd"/>
      <w:r w:rsidRPr="00F76213">
        <w:rPr>
          <w:rFonts w:ascii="Arial" w:hAnsi="Arial" w:cs="Arial"/>
          <w:i/>
          <w:sz w:val="18"/>
          <w:szCs w:val="18"/>
        </w:rPr>
        <w:t xml:space="preserve"> Cu-Al). Hasil </w:t>
      </w:r>
      <w:proofErr w:type="spellStart"/>
      <w:r w:rsidRPr="00F76213">
        <w:rPr>
          <w:rFonts w:ascii="Arial" w:hAnsi="Arial" w:cs="Arial"/>
          <w:i/>
          <w:sz w:val="18"/>
          <w:szCs w:val="18"/>
        </w:rPr>
        <w:t>penelitian</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menunjukkan</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bahwa</w:t>
      </w:r>
      <w:proofErr w:type="spellEnd"/>
      <w:r w:rsidRPr="00F76213">
        <w:rPr>
          <w:rFonts w:ascii="Arial" w:hAnsi="Arial" w:cs="Arial"/>
          <w:i/>
          <w:sz w:val="18"/>
          <w:szCs w:val="18"/>
        </w:rPr>
        <w:t xml:space="preserve"> air </w:t>
      </w:r>
      <w:proofErr w:type="spellStart"/>
      <w:r w:rsidRPr="00F76213">
        <w:rPr>
          <w:rFonts w:ascii="Arial" w:hAnsi="Arial" w:cs="Arial"/>
          <w:i/>
          <w:sz w:val="18"/>
          <w:szCs w:val="18"/>
        </w:rPr>
        <w:t>gambut</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kondisi</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menggenang</w:t>
      </w:r>
      <w:proofErr w:type="spellEnd"/>
      <w:r w:rsidR="00B8764E">
        <w:rPr>
          <w:rFonts w:ascii="Arial" w:hAnsi="Arial" w:cs="Arial"/>
          <w:i/>
          <w:sz w:val="18"/>
          <w:szCs w:val="18"/>
        </w:rPr>
        <w:t xml:space="preserve"> </w:t>
      </w:r>
      <w:r w:rsidR="00B8764E" w:rsidRPr="00B8764E">
        <w:rPr>
          <w:rFonts w:ascii="Arial" w:hAnsi="Arial" w:cs="Arial"/>
          <w:bCs/>
          <w:i/>
          <w:iCs/>
          <w:sz w:val="18"/>
          <w:szCs w:val="18"/>
        </w:rPr>
        <w:t>(</w:t>
      </w:r>
      <w:r w:rsidR="00B8764E" w:rsidRPr="00B8764E">
        <w:rPr>
          <w:rFonts w:ascii="Arial" w:hAnsi="Arial" w:cs="Arial"/>
          <w:bCs/>
          <w:i/>
          <w:iCs/>
          <w:sz w:val="18"/>
          <w:szCs w:val="18"/>
        </w:rPr>
        <w:t>p</w:t>
      </w:r>
      <w:r w:rsidR="00B8764E" w:rsidRPr="00B8764E">
        <w:rPr>
          <w:rFonts w:ascii="Arial" w:hAnsi="Arial" w:cs="Arial"/>
          <w:bCs/>
          <w:i/>
          <w:iCs/>
          <w:sz w:val="18"/>
          <w:szCs w:val="18"/>
        </w:rPr>
        <w:t>H 4,1</w:t>
      </w:r>
      <w:proofErr w:type="gramStart"/>
      <w:r w:rsidR="00B8764E" w:rsidRPr="00B8764E">
        <w:rPr>
          <w:rFonts w:ascii="Arial" w:hAnsi="Arial" w:cs="Arial"/>
          <w:bCs/>
          <w:i/>
          <w:iCs/>
          <w:sz w:val="18"/>
          <w:szCs w:val="18"/>
        </w:rPr>
        <w:t xml:space="preserve">) </w:t>
      </w:r>
      <w:r w:rsidRPr="00B8764E">
        <w:rPr>
          <w:rFonts w:ascii="Arial" w:hAnsi="Arial" w:cs="Arial"/>
          <w:i/>
          <w:iCs/>
          <w:sz w:val="18"/>
          <w:szCs w:val="18"/>
        </w:rPr>
        <w:t xml:space="preserve"> </w:t>
      </w:r>
      <w:proofErr w:type="spellStart"/>
      <w:r w:rsidRPr="00F76213">
        <w:rPr>
          <w:rFonts w:ascii="Arial" w:hAnsi="Arial" w:cs="Arial"/>
          <w:i/>
          <w:sz w:val="18"/>
          <w:szCs w:val="18"/>
        </w:rPr>
        <w:t>memiliki</w:t>
      </w:r>
      <w:proofErr w:type="spellEnd"/>
      <w:proofErr w:type="gramEnd"/>
      <w:r w:rsidRPr="00F76213">
        <w:rPr>
          <w:rFonts w:ascii="Arial" w:hAnsi="Arial" w:cs="Arial"/>
          <w:i/>
          <w:sz w:val="18"/>
          <w:szCs w:val="18"/>
        </w:rPr>
        <w:t xml:space="preserve"> </w:t>
      </w:r>
      <w:proofErr w:type="spellStart"/>
      <w:r w:rsidRPr="00F76213">
        <w:rPr>
          <w:rFonts w:ascii="Arial" w:hAnsi="Arial" w:cs="Arial"/>
          <w:i/>
          <w:sz w:val="18"/>
          <w:szCs w:val="18"/>
        </w:rPr>
        <w:t>tingkat</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keasaman</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lebih</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tinggi</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daripada</w:t>
      </w:r>
      <w:proofErr w:type="spellEnd"/>
      <w:r w:rsidRPr="00F76213">
        <w:rPr>
          <w:rFonts w:ascii="Arial" w:hAnsi="Arial" w:cs="Arial"/>
          <w:i/>
          <w:sz w:val="18"/>
          <w:szCs w:val="18"/>
        </w:rPr>
        <w:t xml:space="preserve"> air </w:t>
      </w:r>
      <w:proofErr w:type="spellStart"/>
      <w:r w:rsidRPr="00F76213">
        <w:rPr>
          <w:rFonts w:ascii="Arial" w:hAnsi="Arial" w:cs="Arial"/>
          <w:i/>
          <w:sz w:val="18"/>
          <w:szCs w:val="18"/>
        </w:rPr>
        <w:t>gambut</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kondisi</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mengalir</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pelan</w:t>
      </w:r>
      <w:proofErr w:type="spellEnd"/>
      <w:r w:rsidR="00F76213">
        <w:rPr>
          <w:rFonts w:ascii="Arial" w:hAnsi="Arial" w:cs="Arial"/>
          <w:i/>
          <w:sz w:val="18"/>
          <w:szCs w:val="18"/>
        </w:rPr>
        <w:t xml:space="preserve">, </w:t>
      </w:r>
      <w:r w:rsidR="00B8764E" w:rsidRPr="00B8764E">
        <w:rPr>
          <w:rFonts w:ascii="Arial" w:hAnsi="Arial" w:cs="Arial"/>
          <w:bCs/>
          <w:i/>
          <w:iCs/>
          <w:sz w:val="18"/>
          <w:szCs w:val="18"/>
        </w:rPr>
        <w:t>(pH 4,</w:t>
      </w:r>
      <w:r w:rsidR="00B8764E">
        <w:rPr>
          <w:rFonts w:ascii="Arial" w:hAnsi="Arial" w:cs="Arial"/>
          <w:bCs/>
          <w:i/>
          <w:iCs/>
          <w:sz w:val="18"/>
          <w:szCs w:val="18"/>
        </w:rPr>
        <w:t>4</w:t>
      </w:r>
      <w:r w:rsidR="00B8764E" w:rsidRPr="00B8764E">
        <w:rPr>
          <w:rFonts w:ascii="Arial" w:hAnsi="Arial" w:cs="Arial"/>
          <w:bCs/>
          <w:i/>
          <w:iCs/>
          <w:sz w:val="18"/>
          <w:szCs w:val="18"/>
        </w:rPr>
        <w:t>)</w:t>
      </w:r>
      <w:r w:rsidR="00B8764E">
        <w:rPr>
          <w:rFonts w:ascii="Arial" w:hAnsi="Arial" w:cs="Arial"/>
          <w:bCs/>
          <w:i/>
          <w:iCs/>
          <w:sz w:val="18"/>
          <w:szCs w:val="18"/>
        </w:rPr>
        <w:t xml:space="preserve">, </w:t>
      </w:r>
      <w:proofErr w:type="spellStart"/>
      <w:r w:rsidR="00F76213">
        <w:rPr>
          <w:rFonts w:ascii="Arial" w:hAnsi="Arial" w:cs="Arial"/>
          <w:i/>
          <w:sz w:val="18"/>
          <w:szCs w:val="18"/>
        </w:rPr>
        <w:t>sehingga</w:t>
      </w:r>
      <w:proofErr w:type="spellEnd"/>
      <w:r w:rsidR="00F76213">
        <w:rPr>
          <w:rFonts w:ascii="Arial" w:hAnsi="Arial" w:cs="Arial"/>
          <w:i/>
          <w:sz w:val="18"/>
          <w:szCs w:val="18"/>
        </w:rPr>
        <w:t xml:space="preserve"> </w:t>
      </w:r>
      <w:proofErr w:type="spellStart"/>
      <w:r w:rsidR="00F76213">
        <w:rPr>
          <w:rFonts w:ascii="Arial" w:hAnsi="Arial" w:cs="Arial"/>
          <w:i/>
          <w:sz w:val="18"/>
          <w:szCs w:val="18"/>
        </w:rPr>
        <w:t>dalam</w:t>
      </w:r>
      <w:proofErr w:type="spellEnd"/>
      <w:r w:rsidR="00F76213">
        <w:rPr>
          <w:rFonts w:ascii="Arial" w:hAnsi="Arial" w:cs="Arial"/>
          <w:i/>
          <w:sz w:val="18"/>
          <w:szCs w:val="18"/>
        </w:rPr>
        <w:t xml:space="preserve"> </w:t>
      </w:r>
      <w:proofErr w:type="spellStart"/>
      <w:r w:rsidR="00F76213">
        <w:rPr>
          <w:rFonts w:ascii="Arial" w:hAnsi="Arial" w:cs="Arial"/>
          <w:i/>
          <w:sz w:val="18"/>
          <w:szCs w:val="18"/>
        </w:rPr>
        <w:t>penelitian</w:t>
      </w:r>
      <w:proofErr w:type="spellEnd"/>
      <w:r w:rsidR="00F76213">
        <w:rPr>
          <w:rFonts w:ascii="Arial" w:hAnsi="Arial" w:cs="Arial"/>
          <w:i/>
          <w:sz w:val="18"/>
          <w:szCs w:val="18"/>
        </w:rPr>
        <w:t xml:space="preserve"> </w:t>
      </w:r>
      <w:proofErr w:type="spellStart"/>
      <w:r w:rsidR="00F76213">
        <w:rPr>
          <w:rFonts w:ascii="Arial" w:hAnsi="Arial" w:cs="Arial"/>
          <w:i/>
          <w:sz w:val="18"/>
          <w:szCs w:val="18"/>
        </w:rPr>
        <w:t>digunakan</w:t>
      </w:r>
      <w:proofErr w:type="spellEnd"/>
      <w:r w:rsidR="00F76213">
        <w:rPr>
          <w:rFonts w:ascii="Arial" w:hAnsi="Arial" w:cs="Arial"/>
          <w:i/>
          <w:sz w:val="18"/>
          <w:szCs w:val="18"/>
        </w:rPr>
        <w:t xml:space="preserve"> air </w:t>
      </w:r>
      <w:proofErr w:type="spellStart"/>
      <w:r w:rsidR="00F76213">
        <w:rPr>
          <w:rFonts w:ascii="Arial" w:hAnsi="Arial" w:cs="Arial"/>
          <w:i/>
          <w:sz w:val="18"/>
          <w:szCs w:val="18"/>
        </w:rPr>
        <w:t>gambut</w:t>
      </w:r>
      <w:proofErr w:type="spellEnd"/>
      <w:r w:rsidR="00F76213">
        <w:rPr>
          <w:rFonts w:ascii="Arial" w:hAnsi="Arial" w:cs="Arial"/>
          <w:i/>
          <w:sz w:val="18"/>
          <w:szCs w:val="18"/>
        </w:rPr>
        <w:t xml:space="preserve"> </w:t>
      </w:r>
      <w:proofErr w:type="spellStart"/>
      <w:r w:rsidR="00F76213">
        <w:rPr>
          <w:rFonts w:ascii="Arial" w:hAnsi="Arial" w:cs="Arial"/>
          <w:i/>
          <w:sz w:val="18"/>
          <w:szCs w:val="18"/>
        </w:rPr>
        <w:t>kondisi</w:t>
      </w:r>
      <w:proofErr w:type="spellEnd"/>
      <w:r w:rsidR="00F76213">
        <w:rPr>
          <w:rFonts w:ascii="Arial" w:hAnsi="Arial" w:cs="Arial"/>
          <w:i/>
          <w:sz w:val="18"/>
          <w:szCs w:val="18"/>
        </w:rPr>
        <w:t xml:space="preserve"> </w:t>
      </w:r>
      <w:proofErr w:type="spellStart"/>
      <w:r w:rsidR="00F76213">
        <w:rPr>
          <w:rFonts w:ascii="Arial" w:hAnsi="Arial" w:cs="Arial"/>
          <w:i/>
          <w:sz w:val="18"/>
          <w:szCs w:val="18"/>
        </w:rPr>
        <w:t>menggenang</w:t>
      </w:r>
      <w:proofErr w:type="spellEnd"/>
      <w:r w:rsidR="00F76213">
        <w:rPr>
          <w:rFonts w:ascii="Arial" w:hAnsi="Arial" w:cs="Arial"/>
          <w:i/>
          <w:sz w:val="18"/>
          <w:szCs w:val="18"/>
        </w:rPr>
        <w:t xml:space="preserve"> </w:t>
      </w:r>
      <w:proofErr w:type="spellStart"/>
      <w:r w:rsidR="00F76213">
        <w:rPr>
          <w:rFonts w:ascii="Arial" w:hAnsi="Arial" w:cs="Arial"/>
          <w:i/>
          <w:sz w:val="18"/>
          <w:szCs w:val="18"/>
        </w:rPr>
        <w:t>sebagai</w:t>
      </w:r>
      <w:proofErr w:type="spellEnd"/>
      <w:r w:rsidR="00F76213">
        <w:rPr>
          <w:rFonts w:ascii="Arial" w:hAnsi="Arial" w:cs="Arial"/>
          <w:i/>
          <w:sz w:val="18"/>
          <w:szCs w:val="18"/>
        </w:rPr>
        <w:t xml:space="preserve"> </w:t>
      </w:r>
      <w:proofErr w:type="spellStart"/>
      <w:r w:rsidR="00F76213">
        <w:rPr>
          <w:rFonts w:ascii="Arial" w:hAnsi="Arial" w:cs="Arial"/>
          <w:i/>
          <w:sz w:val="18"/>
          <w:szCs w:val="18"/>
        </w:rPr>
        <w:t>larutan</w:t>
      </w:r>
      <w:proofErr w:type="spellEnd"/>
      <w:r w:rsidR="00F76213">
        <w:rPr>
          <w:rFonts w:ascii="Arial" w:hAnsi="Arial" w:cs="Arial"/>
          <w:i/>
          <w:sz w:val="18"/>
          <w:szCs w:val="18"/>
        </w:rPr>
        <w:t xml:space="preserve"> </w:t>
      </w:r>
      <w:proofErr w:type="spellStart"/>
      <w:r w:rsidR="00F76213">
        <w:rPr>
          <w:rFonts w:ascii="Arial" w:hAnsi="Arial" w:cs="Arial"/>
          <w:i/>
          <w:sz w:val="18"/>
          <w:szCs w:val="18"/>
        </w:rPr>
        <w:t>elektrolit</w:t>
      </w:r>
      <w:proofErr w:type="spellEnd"/>
      <w:r w:rsidR="00F76213">
        <w:rPr>
          <w:rFonts w:ascii="Arial" w:hAnsi="Arial" w:cs="Arial"/>
          <w:i/>
          <w:sz w:val="18"/>
          <w:szCs w:val="18"/>
        </w:rPr>
        <w:t xml:space="preserve"> </w:t>
      </w:r>
      <w:proofErr w:type="spellStart"/>
      <w:r w:rsidR="00F76213">
        <w:rPr>
          <w:rFonts w:ascii="Arial" w:hAnsi="Arial" w:cs="Arial"/>
          <w:i/>
          <w:sz w:val="18"/>
          <w:szCs w:val="18"/>
        </w:rPr>
        <w:t>dalam</w:t>
      </w:r>
      <w:proofErr w:type="spellEnd"/>
      <w:r w:rsidR="00F76213">
        <w:rPr>
          <w:rFonts w:ascii="Arial" w:hAnsi="Arial" w:cs="Arial"/>
          <w:i/>
          <w:sz w:val="18"/>
          <w:szCs w:val="18"/>
        </w:rPr>
        <w:t xml:space="preserve"> </w:t>
      </w:r>
      <w:proofErr w:type="spellStart"/>
      <w:r w:rsidR="00F76213">
        <w:rPr>
          <w:rFonts w:ascii="Arial" w:hAnsi="Arial" w:cs="Arial"/>
          <w:i/>
          <w:sz w:val="18"/>
          <w:szCs w:val="18"/>
        </w:rPr>
        <w:t>prototipe</w:t>
      </w:r>
      <w:proofErr w:type="spellEnd"/>
      <w:r w:rsidR="00F76213">
        <w:rPr>
          <w:rFonts w:ascii="Arial" w:hAnsi="Arial" w:cs="Arial"/>
          <w:i/>
          <w:sz w:val="18"/>
          <w:szCs w:val="18"/>
        </w:rPr>
        <w:t>.</w:t>
      </w:r>
      <w:r w:rsidRPr="00F76213">
        <w:rPr>
          <w:rFonts w:ascii="Arial" w:hAnsi="Arial" w:cs="Arial"/>
          <w:i/>
          <w:sz w:val="18"/>
          <w:szCs w:val="18"/>
        </w:rPr>
        <w:t xml:space="preserve"> </w:t>
      </w:r>
      <w:proofErr w:type="spellStart"/>
      <w:r w:rsidRPr="00F76213">
        <w:rPr>
          <w:rFonts w:ascii="Arial" w:hAnsi="Arial" w:cs="Arial"/>
          <w:i/>
          <w:sz w:val="18"/>
          <w:szCs w:val="18"/>
        </w:rPr>
        <w:t>Peningkatan</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luas</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penampang</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elektroda</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akan</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meningkatkan</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tegangan</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listrik</w:t>
      </w:r>
      <w:proofErr w:type="spellEnd"/>
      <w:r w:rsidRPr="00F76213">
        <w:rPr>
          <w:rFonts w:ascii="Arial" w:hAnsi="Arial" w:cs="Arial"/>
          <w:i/>
          <w:sz w:val="18"/>
          <w:szCs w:val="18"/>
        </w:rPr>
        <w:t xml:space="preserve"> yang </w:t>
      </w:r>
      <w:proofErr w:type="spellStart"/>
      <w:r w:rsidRPr="00F76213">
        <w:rPr>
          <w:rFonts w:ascii="Arial" w:hAnsi="Arial" w:cs="Arial"/>
          <w:i/>
          <w:sz w:val="18"/>
          <w:szCs w:val="18"/>
        </w:rPr>
        <w:t>dihasilkan</w:t>
      </w:r>
      <w:proofErr w:type="spellEnd"/>
      <w:r w:rsidR="001711F9" w:rsidRPr="00F76213">
        <w:rPr>
          <w:rFonts w:ascii="Arial" w:hAnsi="Arial" w:cs="Arial"/>
          <w:i/>
          <w:sz w:val="18"/>
          <w:szCs w:val="18"/>
        </w:rPr>
        <w:t>.</w:t>
      </w:r>
      <w:r w:rsidRPr="00F76213">
        <w:rPr>
          <w:rFonts w:ascii="Arial" w:hAnsi="Arial" w:cs="Arial"/>
          <w:i/>
          <w:sz w:val="18"/>
          <w:szCs w:val="18"/>
        </w:rPr>
        <w:t xml:space="preserve"> </w:t>
      </w:r>
      <w:r w:rsidR="001711F9" w:rsidRPr="00F76213">
        <w:rPr>
          <w:rFonts w:ascii="Arial" w:hAnsi="Arial" w:cs="Arial"/>
          <w:i/>
          <w:sz w:val="18"/>
          <w:szCs w:val="18"/>
        </w:rPr>
        <w:t>H</w:t>
      </w:r>
      <w:r w:rsidRPr="00F76213">
        <w:rPr>
          <w:rFonts w:ascii="Arial" w:hAnsi="Arial" w:cs="Arial"/>
          <w:i/>
          <w:sz w:val="18"/>
          <w:szCs w:val="18"/>
        </w:rPr>
        <w:t xml:space="preserve">asil optimum </w:t>
      </w:r>
      <w:proofErr w:type="spellStart"/>
      <w:r w:rsidRPr="00F76213">
        <w:rPr>
          <w:rFonts w:ascii="Arial" w:hAnsi="Arial" w:cs="Arial"/>
          <w:i/>
          <w:sz w:val="18"/>
          <w:szCs w:val="18"/>
        </w:rPr>
        <w:t>luas</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penampang</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elektroda</w:t>
      </w:r>
      <w:proofErr w:type="spellEnd"/>
      <w:r w:rsidRPr="00F76213">
        <w:rPr>
          <w:rFonts w:ascii="Arial" w:hAnsi="Arial" w:cs="Arial"/>
          <w:i/>
          <w:sz w:val="18"/>
          <w:szCs w:val="18"/>
        </w:rPr>
        <w:t xml:space="preserve"> pada </w:t>
      </w:r>
      <w:proofErr w:type="spellStart"/>
      <w:r w:rsidRPr="00F76213">
        <w:rPr>
          <w:rFonts w:ascii="Arial" w:hAnsi="Arial" w:cs="Arial"/>
          <w:i/>
          <w:sz w:val="18"/>
          <w:szCs w:val="18"/>
        </w:rPr>
        <w:t>penelitian</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ini</w:t>
      </w:r>
      <w:proofErr w:type="spellEnd"/>
      <w:r w:rsidRPr="00F76213">
        <w:rPr>
          <w:rFonts w:ascii="Arial" w:hAnsi="Arial" w:cs="Arial"/>
          <w:i/>
          <w:sz w:val="18"/>
          <w:szCs w:val="18"/>
        </w:rPr>
        <w:t xml:space="preserve"> </w:t>
      </w:r>
      <w:proofErr w:type="spellStart"/>
      <w:r w:rsidR="001711F9" w:rsidRPr="00F76213">
        <w:rPr>
          <w:rFonts w:ascii="Arial" w:hAnsi="Arial" w:cs="Arial"/>
          <w:i/>
          <w:sz w:val="18"/>
          <w:szCs w:val="18"/>
        </w:rPr>
        <w:t>sebesar</w:t>
      </w:r>
      <w:proofErr w:type="spellEnd"/>
      <w:r w:rsidRPr="00F76213">
        <w:rPr>
          <w:rFonts w:ascii="Arial" w:hAnsi="Arial" w:cs="Arial"/>
          <w:i/>
          <w:sz w:val="18"/>
          <w:szCs w:val="18"/>
        </w:rPr>
        <w:t xml:space="preserve"> 9 x 11 cm</w:t>
      </w:r>
      <w:r w:rsidRPr="00F76213">
        <w:rPr>
          <w:rFonts w:ascii="Arial" w:hAnsi="Arial" w:cs="Arial"/>
          <w:i/>
          <w:sz w:val="18"/>
          <w:szCs w:val="18"/>
          <w:vertAlign w:val="superscript"/>
        </w:rPr>
        <w:t>2</w:t>
      </w:r>
      <w:r w:rsidRPr="00F76213">
        <w:rPr>
          <w:rFonts w:ascii="Arial" w:hAnsi="Arial" w:cs="Arial"/>
          <w:i/>
          <w:sz w:val="18"/>
          <w:szCs w:val="18"/>
        </w:rPr>
        <w:t xml:space="preserve">, volume air </w:t>
      </w:r>
      <w:proofErr w:type="spellStart"/>
      <w:r w:rsidRPr="00F76213">
        <w:rPr>
          <w:rFonts w:ascii="Arial" w:hAnsi="Arial" w:cs="Arial"/>
          <w:i/>
          <w:sz w:val="18"/>
          <w:szCs w:val="18"/>
        </w:rPr>
        <w:t>gambut</w:t>
      </w:r>
      <w:proofErr w:type="spellEnd"/>
      <w:r w:rsidRPr="00F76213">
        <w:rPr>
          <w:rFonts w:ascii="Arial" w:hAnsi="Arial" w:cs="Arial"/>
          <w:i/>
          <w:sz w:val="18"/>
          <w:szCs w:val="18"/>
        </w:rPr>
        <w:t xml:space="preserve"> juga </w:t>
      </w:r>
      <w:proofErr w:type="spellStart"/>
      <w:r w:rsidRPr="00F76213">
        <w:rPr>
          <w:rFonts w:ascii="Arial" w:hAnsi="Arial" w:cs="Arial"/>
          <w:i/>
          <w:sz w:val="18"/>
          <w:szCs w:val="18"/>
        </w:rPr>
        <w:t>memiliki</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pengaruh</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terhadap</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nilai</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tegangan</w:t>
      </w:r>
      <w:proofErr w:type="spellEnd"/>
      <w:r w:rsidRPr="00F76213">
        <w:rPr>
          <w:rFonts w:ascii="Arial" w:hAnsi="Arial" w:cs="Arial"/>
          <w:i/>
          <w:sz w:val="18"/>
          <w:szCs w:val="18"/>
        </w:rPr>
        <w:t xml:space="preserve"> </w:t>
      </w:r>
      <w:proofErr w:type="spellStart"/>
      <w:r w:rsidRPr="00F76213">
        <w:rPr>
          <w:rFonts w:ascii="Arial" w:hAnsi="Arial" w:cs="Arial"/>
          <w:i/>
          <w:sz w:val="18"/>
          <w:szCs w:val="18"/>
        </w:rPr>
        <w:t>listrik</w:t>
      </w:r>
      <w:proofErr w:type="spellEnd"/>
      <w:r w:rsidRPr="00F76213">
        <w:rPr>
          <w:rFonts w:ascii="Arial" w:hAnsi="Arial" w:cs="Arial"/>
          <w:i/>
          <w:sz w:val="18"/>
          <w:szCs w:val="18"/>
        </w:rPr>
        <w:t xml:space="preserve"> yang </w:t>
      </w:r>
      <w:proofErr w:type="spellStart"/>
      <w:r w:rsidRPr="00F76213">
        <w:rPr>
          <w:rFonts w:ascii="Arial" w:hAnsi="Arial" w:cs="Arial"/>
          <w:i/>
          <w:sz w:val="18"/>
          <w:szCs w:val="18"/>
        </w:rPr>
        <w:t>dihasilkan</w:t>
      </w:r>
      <w:proofErr w:type="spellEnd"/>
      <w:r w:rsidRPr="00F76213">
        <w:rPr>
          <w:rFonts w:ascii="Arial" w:hAnsi="Arial" w:cs="Arial"/>
          <w:i/>
          <w:sz w:val="18"/>
          <w:szCs w:val="18"/>
        </w:rPr>
        <w:t>.</w:t>
      </w:r>
      <w:r w:rsidR="00F76213">
        <w:rPr>
          <w:rFonts w:ascii="Arial" w:hAnsi="Arial" w:cs="Arial"/>
          <w:i/>
          <w:sz w:val="18"/>
          <w:szCs w:val="18"/>
        </w:rPr>
        <w:t xml:space="preserve"> </w:t>
      </w:r>
      <w:proofErr w:type="spellStart"/>
      <w:r w:rsidR="00F76213">
        <w:rPr>
          <w:rFonts w:ascii="Arial" w:hAnsi="Arial" w:cs="Arial"/>
          <w:i/>
          <w:sz w:val="18"/>
          <w:szCs w:val="18"/>
        </w:rPr>
        <w:t>Prototipe</w:t>
      </w:r>
      <w:proofErr w:type="spellEnd"/>
      <w:r w:rsidR="00F76213">
        <w:rPr>
          <w:rFonts w:ascii="Arial" w:hAnsi="Arial" w:cs="Arial"/>
          <w:i/>
          <w:sz w:val="18"/>
          <w:szCs w:val="18"/>
        </w:rPr>
        <w:t xml:space="preserve"> </w:t>
      </w:r>
      <w:proofErr w:type="spellStart"/>
      <w:r w:rsidR="00F76213">
        <w:rPr>
          <w:rFonts w:ascii="Arial" w:hAnsi="Arial" w:cs="Arial"/>
          <w:i/>
          <w:sz w:val="18"/>
          <w:szCs w:val="18"/>
        </w:rPr>
        <w:t>pembangkit</w:t>
      </w:r>
      <w:proofErr w:type="spellEnd"/>
      <w:r w:rsidR="00F76213">
        <w:rPr>
          <w:rFonts w:ascii="Arial" w:hAnsi="Arial" w:cs="Arial"/>
          <w:i/>
          <w:sz w:val="18"/>
          <w:szCs w:val="18"/>
        </w:rPr>
        <w:t xml:space="preserve"> </w:t>
      </w:r>
      <w:proofErr w:type="spellStart"/>
      <w:r w:rsidR="00F76213">
        <w:rPr>
          <w:rFonts w:ascii="Arial" w:hAnsi="Arial" w:cs="Arial"/>
          <w:i/>
          <w:sz w:val="18"/>
          <w:szCs w:val="18"/>
        </w:rPr>
        <w:t>listrik</w:t>
      </w:r>
      <w:proofErr w:type="spellEnd"/>
      <w:r w:rsidR="00F76213">
        <w:rPr>
          <w:rFonts w:ascii="Arial" w:hAnsi="Arial" w:cs="Arial"/>
          <w:i/>
          <w:sz w:val="18"/>
          <w:szCs w:val="18"/>
        </w:rPr>
        <w:t xml:space="preserve"> </w:t>
      </w:r>
      <w:proofErr w:type="spellStart"/>
      <w:r w:rsidR="00F76213">
        <w:rPr>
          <w:rFonts w:ascii="Arial" w:hAnsi="Arial" w:cs="Arial"/>
          <w:i/>
          <w:sz w:val="18"/>
          <w:szCs w:val="18"/>
        </w:rPr>
        <w:t>tenaga</w:t>
      </w:r>
      <w:proofErr w:type="spellEnd"/>
      <w:r w:rsidR="00F76213">
        <w:rPr>
          <w:rFonts w:ascii="Arial" w:hAnsi="Arial" w:cs="Arial"/>
          <w:i/>
          <w:sz w:val="18"/>
          <w:szCs w:val="18"/>
        </w:rPr>
        <w:t xml:space="preserve"> air </w:t>
      </w:r>
      <w:proofErr w:type="spellStart"/>
      <w:r w:rsidR="00F76213">
        <w:rPr>
          <w:rFonts w:ascii="Arial" w:hAnsi="Arial" w:cs="Arial"/>
          <w:i/>
          <w:sz w:val="18"/>
          <w:szCs w:val="18"/>
        </w:rPr>
        <w:t>gambut</w:t>
      </w:r>
      <w:proofErr w:type="spellEnd"/>
      <w:r w:rsidR="00F76213">
        <w:rPr>
          <w:rFonts w:ascii="Arial" w:hAnsi="Arial" w:cs="Arial"/>
          <w:i/>
          <w:sz w:val="18"/>
          <w:szCs w:val="18"/>
        </w:rPr>
        <w:t xml:space="preserve"> </w:t>
      </w:r>
      <w:proofErr w:type="spellStart"/>
      <w:r w:rsidR="00F76213">
        <w:rPr>
          <w:rFonts w:ascii="Arial" w:hAnsi="Arial" w:cs="Arial"/>
          <w:i/>
          <w:sz w:val="18"/>
          <w:szCs w:val="18"/>
        </w:rPr>
        <w:t>dirancang</w:t>
      </w:r>
      <w:proofErr w:type="spellEnd"/>
      <w:r w:rsidR="00F76213">
        <w:rPr>
          <w:rFonts w:ascii="Arial" w:hAnsi="Arial" w:cs="Arial"/>
          <w:i/>
          <w:sz w:val="18"/>
          <w:szCs w:val="18"/>
        </w:rPr>
        <w:t xml:space="preserve"> </w:t>
      </w:r>
      <w:proofErr w:type="spellStart"/>
      <w:r w:rsidR="00F76213">
        <w:rPr>
          <w:rFonts w:ascii="Arial" w:hAnsi="Arial" w:cs="Arial"/>
          <w:i/>
          <w:sz w:val="18"/>
          <w:szCs w:val="18"/>
        </w:rPr>
        <w:t>dengan</w:t>
      </w:r>
      <w:proofErr w:type="spellEnd"/>
      <w:r w:rsidR="00F76213">
        <w:rPr>
          <w:rFonts w:ascii="Arial" w:hAnsi="Arial" w:cs="Arial"/>
          <w:i/>
          <w:sz w:val="18"/>
          <w:szCs w:val="18"/>
        </w:rPr>
        <w:t xml:space="preserve"> </w:t>
      </w:r>
      <w:proofErr w:type="spellStart"/>
      <w:r w:rsidR="00F76213">
        <w:rPr>
          <w:rFonts w:ascii="Arial" w:hAnsi="Arial" w:cs="Arial"/>
          <w:i/>
          <w:sz w:val="18"/>
          <w:szCs w:val="18"/>
        </w:rPr>
        <w:t>menggunakan</w:t>
      </w:r>
      <w:proofErr w:type="spellEnd"/>
      <w:r w:rsidR="00F76213">
        <w:rPr>
          <w:rFonts w:ascii="Arial" w:hAnsi="Arial" w:cs="Arial"/>
          <w:i/>
          <w:sz w:val="18"/>
          <w:szCs w:val="18"/>
        </w:rPr>
        <w:t xml:space="preserve"> </w:t>
      </w:r>
      <w:r w:rsidR="00C9797F">
        <w:rPr>
          <w:rFonts w:ascii="Arial" w:hAnsi="Arial" w:cs="Arial"/>
          <w:i/>
          <w:sz w:val="18"/>
          <w:szCs w:val="18"/>
        </w:rPr>
        <w:t xml:space="preserve">15 </w:t>
      </w:r>
      <w:proofErr w:type="spellStart"/>
      <w:r w:rsidR="00C9797F">
        <w:rPr>
          <w:rFonts w:ascii="Arial" w:hAnsi="Arial" w:cs="Arial"/>
          <w:i/>
          <w:sz w:val="18"/>
          <w:szCs w:val="18"/>
        </w:rPr>
        <w:t>sel</w:t>
      </w:r>
      <w:proofErr w:type="spellEnd"/>
      <w:r w:rsidR="00C9797F">
        <w:rPr>
          <w:rFonts w:ascii="Arial" w:hAnsi="Arial" w:cs="Arial"/>
          <w:i/>
          <w:sz w:val="18"/>
          <w:szCs w:val="18"/>
        </w:rPr>
        <w:t xml:space="preserve"> </w:t>
      </w:r>
      <w:proofErr w:type="spellStart"/>
      <w:r w:rsidR="00697734">
        <w:rPr>
          <w:rFonts w:ascii="Arial" w:hAnsi="Arial" w:cs="Arial"/>
          <w:i/>
          <w:sz w:val="18"/>
          <w:szCs w:val="18"/>
        </w:rPr>
        <w:t>elektroda</w:t>
      </w:r>
      <w:proofErr w:type="spellEnd"/>
      <w:r w:rsidR="00C9797F">
        <w:rPr>
          <w:rFonts w:ascii="Arial" w:hAnsi="Arial" w:cs="Arial"/>
          <w:i/>
          <w:sz w:val="18"/>
          <w:szCs w:val="18"/>
        </w:rPr>
        <w:t xml:space="preserve"> yang </w:t>
      </w:r>
      <w:proofErr w:type="spellStart"/>
      <w:r w:rsidR="00C9797F">
        <w:rPr>
          <w:rFonts w:ascii="Arial" w:hAnsi="Arial" w:cs="Arial"/>
          <w:i/>
          <w:sz w:val="18"/>
          <w:szCs w:val="18"/>
        </w:rPr>
        <w:t>dirancang</w:t>
      </w:r>
      <w:proofErr w:type="spellEnd"/>
      <w:r w:rsidR="00C9797F">
        <w:rPr>
          <w:rFonts w:ascii="Arial" w:hAnsi="Arial" w:cs="Arial"/>
          <w:i/>
          <w:sz w:val="18"/>
          <w:szCs w:val="18"/>
        </w:rPr>
        <w:t xml:space="preserve"> </w:t>
      </w:r>
      <w:proofErr w:type="spellStart"/>
      <w:r w:rsidR="00C9797F">
        <w:rPr>
          <w:rFonts w:ascii="Arial" w:hAnsi="Arial" w:cs="Arial"/>
          <w:i/>
          <w:sz w:val="18"/>
          <w:szCs w:val="18"/>
        </w:rPr>
        <w:t>secara</w:t>
      </w:r>
      <w:proofErr w:type="spellEnd"/>
      <w:r w:rsidR="00C9797F">
        <w:rPr>
          <w:rFonts w:ascii="Arial" w:hAnsi="Arial" w:cs="Arial"/>
          <w:i/>
          <w:sz w:val="18"/>
          <w:szCs w:val="18"/>
        </w:rPr>
        <w:t xml:space="preserve"> </w:t>
      </w:r>
      <w:proofErr w:type="spellStart"/>
      <w:r w:rsidR="00C9797F">
        <w:rPr>
          <w:rFonts w:ascii="Arial" w:hAnsi="Arial" w:cs="Arial"/>
          <w:i/>
          <w:sz w:val="18"/>
          <w:szCs w:val="18"/>
        </w:rPr>
        <w:t>seri</w:t>
      </w:r>
      <w:proofErr w:type="spellEnd"/>
      <w:r w:rsidR="00C9797F">
        <w:rPr>
          <w:rFonts w:ascii="Arial" w:hAnsi="Arial" w:cs="Arial"/>
          <w:i/>
          <w:sz w:val="18"/>
          <w:szCs w:val="18"/>
        </w:rPr>
        <w:t xml:space="preserve"> </w:t>
      </w:r>
      <w:proofErr w:type="spellStart"/>
      <w:r w:rsidR="00C9797F">
        <w:rPr>
          <w:rFonts w:ascii="Arial" w:hAnsi="Arial" w:cs="Arial"/>
          <w:i/>
          <w:sz w:val="18"/>
          <w:szCs w:val="18"/>
        </w:rPr>
        <w:t>dengan</w:t>
      </w:r>
      <w:proofErr w:type="spellEnd"/>
      <w:r w:rsidR="00C9797F">
        <w:rPr>
          <w:rFonts w:ascii="Arial" w:hAnsi="Arial" w:cs="Arial"/>
          <w:i/>
          <w:sz w:val="18"/>
          <w:szCs w:val="18"/>
        </w:rPr>
        <w:t xml:space="preserve"> </w:t>
      </w:r>
      <w:proofErr w:type="spellStart"/>
      <w:r w:rsidR="00C9797F">
        <w:rPr>
          <w:rFonts w:ascii="Arial" w:hAnsi="Arial" w:cs="Arial"/>
          <w:i/>
          <w:sz w:val="18"/>
          <w:szCs w:val="18"/>
        </w:rPr>
        <w:t>luas</w:t>
      </w:r>
      <w:proofErr w:type="spellEnd"/>
      <w:r w:rsidR="00C9797F">
        <w:rPr>
          <w:rFonts w:ascii="Arial" w:hAnsi="Arial" w:cs="Arial"/>
          <w:i/>
          <w:sz w:val="18"/>
          <w:szCs w:val="18"/>
        </w:rPr>
        <w:t xml:space="preserve"> </w:t>
      </w:r>
      <w:proofErr w:type="spellStart"/>
      <w:r w:rsidR="00C9797F">
        <w:rPr>
          <w:rFonts w:ascii="Arial" w:hAnsi="Arial" w:cs="Arial"/>
          <w:i/>
          <w:sz w:val="18"/>
          <w:szCs w:val="18"/>
        </w:rPr>
        <w:t>penampang</w:t>
      </w:r>
      <w:proofErr w:type="spellEnd"/>
      <w:r w:rsidR="00C9797F">
        <w:rPr>
          <w:rFonts w:ascii="Arial" w:hAnsi="Arial" w:cs="Arial"/>
          <w:i/>
          <w:sz w:val="18"/>
          <w:szCs w:val="18"/>
        </w:rPr>
        <w:t xml:space="preserve"> </w:t>
      </w:r>
      <w:proofErr w:type="spellStart"/>
      <w:r w:rsidR="00C9797F">
        <w:rPr>
          <w:rFonts w:ascii="Arial" w:hAnsi="Arial" w:cs="Arial"/>
          <w:i/>
          <w:sz w:val="18"/>
          <w:szCs w:val="18"/>
        </w:rPr>
        <w:t>untuk</w:t>
      </w:r>
      <w:proofErr w:type="spellEnd"/>
      <w:r w:rsidR="00C9797F">
        <w:rPr>
          <w:rFonts w:ascii="Arial" w:hAnsi="Arial" w:cs="Arial"/>
          <w:i/>
          <w:sz w:val="18"/>
          <w:szCs w:val="18"/>
        </w:rPr>
        <w:t xml:space="preserve"> </w:t>
      </w:r>
      <w:proofErr w:type="spellStart"/>
      <w:r w:rsidR="00C9797F">
        <w:rPr>
          <w:rFonts w:ascii="Arial" w:hAnsi="Arial" w:cs="Arial"/>
          <w:i/>
          <w:sz w:val="18"/>
          <w:szCs w:val="18"/>
        </w:rPr>
        <w:t>setiap</w:t>
      </w:r>
      <w:proofErr w:type="spellEnd"/>
      <w:r w:rsidR="00C9797F">
        <w:rPr>
          <w:rFonts w:ascii="Arial" w:hAnsi="Arial" w:cs="Arial"/>
          <w:i/>
          <w:sz w:val="18"/>
          <w:szCs w:val="18"/>
        </w:rPr>
        <w:t xml:space="preserve"> </w:t>
      </w:r>
      <w:proofErr w:type="spellStart"/>
      <w:r w:rsidR="00C9797F">
        <w:rPr>
          <w:rFonts w:ascii="Arial" w:hAnsi="Arial" w:cs="Arial"/>
          <w:i/>
          <w:sz w:val="18"/>
          <w:szCs w:val="18"/>
        </w:rPr>
        <w:t>elektrodanya</w:t>
      </w:r>
      <w:proofErr w:type="spellEnd"/>
      <w:r w:rsidR="00C9797F">
        <w:rPr>
          <w:rFonts w:ascii="Arial" w:hAnsi="Arial" w:cs="Arial"/>
          <w:i/>
          <w:sz w:val="18"/>
          <w:szCs w:val="18"/>
        </w:rPr>
        <w:t xml:space="preserve"> </w:t>
      </w:r>
      <w:proofErr w:type="spellStart"/>
      <w:r w:rsidR="00C9797F">
        <w:rPr>
          <w:rFonts w:ascii="Arial" w:hAnsi="Arial" w:cs="Arial"/>
          <w:i/>
          <w:sz w:val="18"/>
          <w:szCs w:val="18"/>
        </w:rPr>
        <w:t>adalah</w:t>
      </w:r>
      <w:proofErr w:type="spellEnd"/>
      <w:r w:rsidR="00C9797F">
        <w:rPr>
          <w:rFonts w:ascii="Arial" w:hAnsi="Arial" w:cs="Arial"/>
          <w:i/>
          <w:sz w:val="18"/>
          <w:szCs w:val="18"/>
        </w:rPr>
        <w:t xml:space="preserve"> </w:t>
      </w:r>
      <w:r w:rsidR="00697734">
        <w:rPr>
          <w:rFonts w:ascii="Arial" w:hAnsi="Arial" w:cs="Arial"/>
          <w:i/>
          <w:sz w:val="18"/>
          <w:szCs w:val="18"/>
        </w:rPr>
        <w:t>9 x 11 cm</w:t>
      </w:r>
      <w:r w:rsidR="00697734" w:rsidRPr="00C9797F">
        <w:rPr>
          <w:rFonts w:ascii="Arial" w:hAnsi="Arial" w:cs="Arial"/>
          <w:i/>
          <w:sz w:val="18"/>
          <w:szCs w:val="18"/>
          <w:vertAlign w:val="superscript"/>
        </w:rPr>
        <w:t>2</w:t>
      </w:r>
      <w:r w:rsidR="00697734">
        <w:rPr>
          <w:rFonts w:ascii="Arial" w:hAnsi="Arial" w:cs="Arial"/>
          <w:i/>
          <w:sz w:val="18"/>
          <w:szCs w:val="18"/>
        </w:rPr>
        <w:t xml:space="preserve"> d</w:t>
      </w:r>
      <w:r w:rsidR="00C9797F">
        <w:rPr>
          <w:rFonts w:ascii="Arial" w:hAnsi="Arial" w:cs="Arial"/>
          <w:i/>
          <w:sz w:val="18"/>
          <w:szCs w:val="18"/>
        </w:rPr>
        <w:t>an</w:t>
      </w:r>
      <w:r w:rsidR="00697734">
        <w:rPr>
          <w:rFonts w:ascii="Arial" w:hAnsi="Arial" w:cs="Arial"/>
          <w:i/>
          <w:sz w:val="18"/>
          <w:szCs w:val="18"/>
        </w:rPr>
        <w:t xml:space="preserve"> volume air </w:t>
      </w:r>
      <w:proofErr w:type="spellStart"/>
      <w:r w:rsidR="00697734">
        <w:rPr>
          <w:rFonts w:ascii="Arial" w:hAnsi="Arial" w:cs="Arial"/>
          <w:i/>
          <w:sz w:val="18"/>
          <w:szCs w:val="18"/>
        </w:rPr>
        <w:t>gambut</w:t>
      </w:r>
      <w:proofErr w:type="spellEnd"/>
      <w:r w:rsidR="00697734">
        <w:rPr>
          <w:rFonts w:ascii="Arial" w:hAnsi="Arial" w:cs="Arial"/>
          <w:i/>
          <w:sz w:val="18"/>
          <w:szCs w:val="18"/>
        </w:rPr>
        <w:t xml:space="preserve"> </w:t>
      </w:r>
      <w:proofErr w:type="spellStart"/>
      <w:r w:rsidR="00697734">
        <w:rPr>
          <w:rFonts w:ascii="Arial" w:hAnsi="Arial" w:cs="Arial"/>
          <w:i/>
          <w:sz w:val="18"/>
          <w:szCs w:val="18"/>
        </w:rPr>
        <w:t>menggenang</w:t>
      </w:r>
      <w:proofErr w:type="spellEnd"/>
      <w:r w:rsidR="00697734">
        <w:rPr>
          <w:rFonts w:ascii="Arial" w:hAnsi="Arial" w:cs="Arial"/>
          <w:i/>
          <w:sz w:val="18"/>
          <w:szCs w:val="18"/>
        </w:rPr>
        <w:t xml:space="preserve"> </w:t>
      </w:r>
      <w:r w:rsidR="00C9797F">
        <w:rPr>
          <w:rFonts w:ascii="Arial" w:hAnsi="Arial" w:cs="Arial"/>
          <w:i/>
          <w:sz w:val="18"/>
          <w:szCs w:val="18"/>
        </w:rPr>
        <w:t xml:space="preserve">yang </w:t>
      </w:r>
      <w:proofErr w:type="spellStart"/>
      <w:r w:rsidR="00C9797F">
        <w:rPr>
          <w:rFonts w:ascii="Arial" w:hAnsi="Arial" w:cs="Arial"/>
          <w:i/>
          <w:sz w:val="18"/>
          <w:szCs w:val="18"/>
        </w:rPr>
        <w:t>digunakan</w:t>
      </w:r>
      <w:proofErr w:type="spellEnd"/>
      <w:r w:rsidR="00C9797F">
        <w:rPr>
          <w:rFonts w:ascii="Arial" w:hAnsi="Arial" w:cs="Arial"/>
          <w:i/>
          <w:sz w:val="18"/>
          <w:szCs w:val="18"/>
        </w:rPr>
        <w:t xml:space="preserve"> </w:t>
      </w:r>
      <w:proofErr w:type="spellStart"/>
      <w:r w:rsidR="00697734">
        <w:rPr>
          <w:rFonts w:ascii="Arial" w:hAnsi="Arial" w:cs="Arial"/>
          <w:i/>
          <w:sz w:val="18"/>
          <w:szCs w:val="18"/>
        </w:rPr>
        <w:t>sebesar</w:t>
      </w:r>
      <w:proofErr w:type="spellEnd"/>
      <w:r w:rsidR="00697734">
        <w:rPr>
          <w:rFonts w:ascii="Arial" w:hAnsi="Arial" w:cs="Arial"/>
          <w:i/>
          <w:sz w:val="18"/>
          <w:szCs w:val="18"/>
        </w:rPr>
        <w:t xml:space="preserve"> 2500 </w:t>
      </w:r>
      <w:proofErr w:type="spellStart"/>
      <w:r w:rsidR="00697734">
        <w:rPr>
          <w:rFonts w:ascii="Arial" w:hAnsi="Arial" w:cs="Arial"/>
          <w:i/>
          <w:sz w:val="18"/>
          <w:szCs w:val="18"/>
        </w:rPr>
        <w:t>mL</w:t>
      </w:r>
      <w:r w:rsidR="00C9797F">
        <w:rPr>
          <w:rFonts w:ascii="Arial" w:hAnsi="Arial" w:cs="Arial"/>
          <w:i/>
          <w:sz w:val="18"/>
          <w:szCs w:val="18"/>
        </w:rPr>
        <w:t>.</w:t>
      </w:r>
      <w:proofErr w:type="spellEnd"/>
      <w:r w:rsidR="00C9797F">
        <w:rPr>
          <w:rFonts w:ascii="Arial" w:hAnsi="Arial" w:cs="Arial"/>
          <w:i/>
          <w:sz w:val="18"/>
          <w:szCs w:val="18"/>
        </w:rPr>
        <w:t xml:space="preserve"> </w:t>
      </w:r>
      <w:proofErr w:type="spellStart"/>
      <w:r w:rsidR="0061794D" w:rsidRPr="00F76213">
        <w:rPr>
          <w:rFonts w:ascii="Arial" w:hAnsi="Arial" w:cs="Arial"/>
          <w:i/>
          <w:sz w:val="18"/>
          <w:szCs w:val="18"/>
        </w:rPr>
        <w:t>Prototipe</w:t>
      </w:r>
      <w:proofErr w:type="spellEnd"/>
      <w:r w:rsidR="0061794D" w:rsidRPr="00F76213">
        <w:rPr>
          <w:rFonts w:ascii="Arial" w:hAnsi="Arial" w:cs="Arial"/>
          <w:i/>
          <w:sz w:val="18"/>
          <w:szCs w:val="18"/>
        </w:rPr>
        <w:t xml:space="preserve"> </w:t>
      </w:r>
      <w:proofErr w:type="spellStart"/>
      <w:r w:rsidR="0061794D" w:rsidRPr="00F76213">
        <w:rPr>
          <w:rFonts w:ascii="Arial" w:hAnsi="Arial" w:cs="Arial"/>
          <w:i/>
          <w:sz w:val="18"/>
          <w:szCs w:val="18"/>
        </w:rPr>
        <w:t>pembangkit</w:t>
      </w:r>
      <w:proofErr w:type="spellEnd"/>
      <w:r w:rsidR="0061794D" w:rsidRPr="00F76213">
        <w:rPr>
          <w:rFonts w:ascii="Arial" w:hAnsi="Arial" w:cs="Arial"/>
          <w:i/>
          <w:sz w:val="18"/>
          <w:szCs w:val="18"/>
        </w:rPr>
        <w:t xml:space="preserve"> </w:t>
      </w:r>
      <w:proofErr w:type="spellStart"/>
      <w:r w:rsidR="0061794D" w:rsidRPr="00F76213">
        <w:rPr>
          <w:rFonts w:ascii="Arial" w:hAnsi="Arial" w:cs="Arial"/>
          <w:i/>
          <w:sz w:val="18"/>
          <w:szCs w:val="18"/>
        </w:rPr>
        <w:t>listrik</w:t>
      </w:r>
      <w:proofErr w:type="spellEnd"/>
      <w:r w:rsidRPr="00F76213">
        <w:rPr>
          <w:rFonts w:ascii="Arial" w:hAnsi="Arial" w:cs="Arial"/>
          <w:i/>
          <w:sz w:val="18"/>
          <w:szCs w:val="18"/>
        </w:rPr>
        <w:t xml:space="preserve"> </w:t>
      </w:r>
      <w:proofErr w:type="spellStart"/>
      <w:r w:rsidR="0061794D" w:rsidRPr="00F76213">
        <w:rPr>
          <w:rFonts w:ascii="Arial" w:hAnsi="Arial" w:cs="Arial"/>
          <w:i/>
          <w:sz w:val="18"/>
          <w:szCs w:val="18"/>
        </w:rPr>
        <w:t>tenaga</w:t>
      </w:r>
      <w:proofErr w:type="spellEnd"/>
      <w:r w:rsidR="0061794D" w:rsidRPr="00F76213">
        <w:rPr>
          <w:rFonts w:ascii="Arial" w:hAnsi="Arial" w:cs="Arial"/>
          <w:i/>
          <w:sz w:val="18"/>
          <w:szCs w:val="18"/>
        </w:rPr>
        <w:t xml:space="preserve"> air </w:t>
      </w:r>
      <w:proofErr w:type="spellStart"/>
      <w:r w:rsidR="0061794D" w:rsidRPr="00F76213">
        <w:rPr>
          <w:rFonts w:ascii="Arial" w:hAnsi="Arial" w:cs="Arial"/>
          <w:i/>
          <w:sz w:val="18"/>
          <w:szCs w:val="18"/>
        </w:rPr>
        <w:t>gambut</w:t>
      </w:r>
      <w:proofErr w:type="spellEnd"/>
      <w:r w:rsidR="0061794D" w:rsidRPr="00F76213">
        <w:rPr>
          <w:rFonts w:ascii="Arial" w:hAnsi="Arial" w:cs="Arial"/>
          <w:i/>
          <w:sz w:val="18"/>
          <w:szCs w:val="18"/>
        </w:rPr>
        <w:t xml:space="preserve"> </w:t>
      </w:r>
      <w:proofErr w:type="spellStart"/>
      <w:r w:rsidR="0061794D" w:rsidRPr="00F76213">
        <w:rPr>
          <w:rFonts w:ascii="Arial" w:hAnsi="Arial" w:cs="Arial"/>
          <w:i/>
          <w:sz w:val="18"/>
          <w:szCs w:val="18"/>
        </w:rPr>
        <w:t>menggunakan</w:t>
      </w:r>
      <w:proofErr w:type="spellEnd"/>
      <w:r w:rsidR="0061794D" w:rsidRPr="00F76213">
        <w:rPr>
          <w:rFonts w:ascii="Arial" w:hAnsi="Arial" w:cs="Arial"/>
          <w:i/>
          <w:sz w:val="18"/>
          <w:szCs w:val="18"/>
        </w:rPr>
        <w:t xml:space="preserve"> </w:t>
      </w:r>
      <w:proofErr w:type="spellStart"/>
      <w:r w:rsidR="0061794D" w:rsidRPr="00F76213">
        <w:rPr>
          <w:rFonts w:ascii="Arial" w:hAnsi="Arial" w:cs="Arial"/>
          <w:i/>
          <w:sz w:val="18"/>
          <w:szCs w:val="18"/>
        </w:rPr>
        <w:t>elektroda</w:t>
      </w:r>
      <w:proofErr w:type="spellEnd"/>
      <w:r w:rsidR="0061794D" w:rsidRPr="00F76213">
        <w:rPr>
          <w:rFonts w:ascii="Arial" w:hAnsi="Arial" w:cs="Arial"/>
          <w:i/>
          <w:sz w:val="18"/>
          <w:szCs w:val="18"/>
        </w:rPr>
        <w:t xml:space="preserve"> </w:t>
      </w:r>
      <w:proofErr w:type="spellStart"/>
      <w:r w:rsidR="0061794D" w:rsidRPr="00F76213">
        <w:rPr>
          <w:rFonts w:ascii="Arial" w:hAnsi="Arial" w:cs="Arial"/>
          <w:i/>
          <w:sz w:val="18"/>
          <w:szCs w:val="18"/>
        </w:rPr>
        <w:t>logam</w:t>
      </w:r>
      <w:proofErr w:type="spellEnd"/>
      <w:r w:rsidR="0061794D" w:rsidRPr="00F76213">
        <w:rPr>
          <w:rFonts w:ascii="Arial" w:hAnsi="Arial" w:cs="Arial"/>
          <w:i/>
          <w:sz w:val="18"/>
          <w:szCs w:val="18"/>
        </w:rPr>
        <w:t xml:space="preserve"> </w:t>
      </w:r>
      <w:proofErr w:type="spellStart"/>
      <w:r w:rsidR="0061794D" w:rsidRPr="00F76213">
        <w:rPr>
          <w:rFonts w:ascii="Arial" w:hAnsi="Arial" w:cs="Arial"/>
          <w:i/>
          <w:sz w:val="18"/>
          <w:szCs w:val="18"/>
        </w:rPr>
        <w:t>b</w:t>
      </w:r>
      <w:r w:rsidR="00C9797F">
        <w:rPr>
          <w:rFonts w:ascii="Arial" w:hAnsi="Arial" w:cs="Arial"/>
          <w:i/>
          <w:sz w:val="18"/>
          <w:szCs w:val="18"/>
        </w:rPr>
        <w:t>e</w:t>
      </w:r>
      <w:r w:rsidR="0061794D" w:rsidRPr="00F76213">
        <w:rPr>
          <w:rFonts w:ascii="Arial" w:hAnsi="Arial" w:cs="Arial"/>
          <w:i/>
          <w:sz w:val="18"/>
          <w:szCs w:val="18"/>
        </w:rPr>
        <w:t>kas</w:t>
      </w:r>
      <w:proofErr w:type="spellEnd"/>
      <w:r w:rsidR="0061794D" w:rsidRPr="00F76213">
        <w:rPr>
          <w:rFonts w:ascii="Arial" w:hAnsi="Arial" w:cs="Arial"/>
          <w:i/>
          <w:sz w:val="18"/>
          <w:szCs w:val="18"/>
        </w:rPr>
        <w:t xml:space="preserve"> Cu-Zn </w:t>
      </w:r>
      <w:proofErr w:type="spellStart"/>
      <w:r w:rsidR="0061794D" w:rsidRPr="00F76213">
        <w:rPr>
          <w:rFonts w:ascii="Arial" w:hAnsi="Arial" w:cs="Arial"/>
          <w:i/>
          <w:sz w:val="18"/>
          <w:szCs w:val="18"/>
        </w:rPr>
        <w:t>memiliki</w:t>
      </w:r>
      <w:proofErr w:type="spellEnd"/>
      <w:r w:rsidR="0061794D" w:rsidRPr="00F76213">
        <w:rPr>
          <w:rFonts w:ascii="Arial" w:hAnsi="Arial" w:cs="Arial"/>
          <w:i/>
          <w:sz w:val="18"/>
          <w:szCs w:val="18"/>
        </w:rPr>
        <w:t xml:space="preserve"> </w:t>
      </w:r>
      <w:proofErr w:type="spellStart"/>
      <w:r w:rsidR="0061794D" w:rsidRPr="00F76213">
        <w:rPr>
          <w:rFonts w:ascii="Arial" w:hAnsi="Arial" w:cs="Arial"/>
          <w:i/>
          <w:sz w:val="18"/>
          <w:szCs w:val="18"/>
        </w:rPr>
        <w:t>kinerja</w:t>
      </w:r>
      <w:proofErr w:type="spellEnd"/>
      <w:r w:rsidR="0061794D" w:rsidRPr="00F76213">
        <w:rPr>
          <w:rFonts w:ascii="Arial" w:hAnsi="Arial" w:cs="Arial"/>
          <w:i/>
          <w:sz w:val="18"/>
          <w:szCs w:val="18"/>
        </w:rPr>
        <w:t xml:space="preserve"> </w:t>
      </w:r>
      <w:proofErr w:type="spellStart"/>
      <w:r w:rsidR="0061794D" w:rsidRPr="00F76213">
        <w:rPr>
          <w:rFonts w:ascii="Arial" w:hAnsi="Arial" w:cs="Arial"/>
          <w:i/>
          <w:sz w:val="18"/>
          <w:szCs w:val="18"/>
        </w:rPr>
        <w:t>lebih</w:t>
      </w:r>
      <w:proofErr w:type="spellEnd"/>
      <w:r w:rsidR="0061794D" w:rsidRPr="00F76213">
        <w:rPr>
          <w:rFonts w:ascii="Arial" w:hAnsi="Arial" w:cs="Arial"/>
          <w:i/>
          <w:sz w:val="18"/>
          <w:szCs w:val="18"/>
        </w:rPr>
        <w:t xml:space="preserve"> </w:t>
      </w:r>
      <w:proofErr w:type="spellStart"/>
      <w:r w:rsidR="0061794D" w:rsidRPr="00F76213">
        <w:rPr>
          <w:rFonts w:ascii="Arial" w:hAnsi="Arial" w:cs="Arial"/>
          <w:i/>
          <w:sz w:val="18"/>
          <w:szCs w:val="18"/>
        </w:rPr>
        <w:t>baik</w:t>
      </w:r>
      <w:proofErr w:type="spellEnd"/>
      <w:r w:rsidR="0061794D" w:rsidRPr="00F76213">
        <w:rPr>
          <w:rFonts w:ascii="Arial" w:hAnsi="Arial" w:cs="Arial"/>
          <w:i/>
          <w:sz w:val="18"/>
          <w:szCs w:val="18"/>
        </w:rPr>
        <w:t xml:space="preserve"> </w:t>
      </w:r>
      <w:proofErr w:type="spellStart"/>
      <w:r w:rsidR="0061794D" w:rsidRPr="00F76213">
        <w:rPr>
          <w:rFonts w:ascii="Arial" w:hAnsi="Arial" w:cs="Arial"/>
          <w:i/>
          <w:sz w:val="18"/>
          <w:szCs w:val="18"/>
        </w:rPr>
        <w:t>dibandingkan</w:t>
      </w:r>
      <w:proofErr w:type="spellEnd"/>
      <w:r w:rsidR="0061794D" w:rsidRPr="00F76213">
        <w:rPr>
          <w:rFonts w:ascii="Arial" w:hAnsi="Arial" w:cs="Arial"/>
          <w:i/>
          <w:sz w:val="18"/>
          <w:szCs w:val="18"/>
        </w:rPr>
        <w:t xml:space="preserve"> </w:t>
      </w:r>
      <w:proofErr w:type="spellStart"/>
      <w:r w:rsidR="0061794D" w:rsidRPr="00F76213">
        <w:rPr>
          <w:rFonts w:ascii="Arial" w:hAnsi="Arial" w:cs="Arial"/>
          <w:i/>
          <w:sz w:val="18"/>
          <w:szCs w:val="18"/>
        </w:rPr>
        <w:t>dengan</w:t>
      </w:r>
      <w:proofErr w:type="spellEnd"/>
      <w:r w:rsidR="0061794D" w:rsidRPr="00F76213">
        <w:rPr>
          <w:rFonts w:ascii="Arial" w:hAnsi="Arial" w:cs="Arial"/>
          <w:i/>
          <w:sz w:val="18"/>
          <w:szCs w:val="18"/>
        </w:rPr>
        <w:t xml:space="preserve"> </w:t>
      </w:r>
      <w:proofErr w:type="spellStart"/>
      <w:r w:rsidR="0061794D" w:rsidRPr="00F76213">
        <w:rPr>
          <w:rFonts w:ascii="Arial" w:hAnsi="Arial" w:cs="Arial"/>
          <w:i/>
          <w:sz w:val="18"/>
          <w:szCs w:val="18"/>
        </w:rPr>
        <w:t>menggunakan</w:t>
      </w:r>
      <w:proofErr w:type="spellEnd"/>
      <w:r w:rsidR="0061794D" w:rsidRPr="00F76213">
        <w:rPr>
          <w:rFonts w:ascii="Arial" w:hAnsi="Arial" w:cs="Arial"/>
          <w:i/>
          <w:sz w:val="18"/>
          <w:szCs w:val="18"/>
        </w:rPr>
        <w:t xml:space="preserve"> </w:t>
      </w:r>
      <w:proofErr w:type="spellStart"/>
      <w:r w:rsidR="0061794D" w:rsidRPr="00F76213">
        <w:rPr>
          <w:rFonts w:ascii="Arial" w:hAnsi="Arial" w:cs="Arial"/>
          <w:i/>
          <w:sz w:val="18"/>
          <w:szCs w:val="18"/>
        </w:rPr>
        <w:t>elektroda</w:t>
      </w:r>
      <w:proofErr w:type="spellEnd"/>
      <w:r w:rsidR="0061794D" w:rsidRPr="00F76213">
        <w:rPr>
          <w:rFonts w:ascii="Arial" w:hAnsi="Arial" w:cs="Arial"/>
          <w:i/>
          <w:sz w:val="18"/>
          <w:szCs w:val="18"/>
        </w:rPr>
        <w:t xml:space="preserve"> Cu-Al </w:t>
      </w:r>
      <w:proofErr w:type="spellStart"/>
      <w:r w:rsidR="0061794D" w:rsidRPr="00F76213">
        <w:rPr>
          <w:rFonts w:ascii="Arial" w:hAnsi="Arial" w:cs="Arial"/>
          <w:i/>
          <w:sz w:val="18"/>
          <w:szCs w:val="18"/>
        </w:rPr>
        <w:t>dalam</w:t>
      </w:r>
      <w:proofErr w:type="spellEnd"/>
      <w:r w:rsidR="0061794D" w:rsidRPr="00F76213">
        <w:rPr>
          <w:rFonts w:ascii="Arial" w:hAnsi="Arial" w:cs="Arial"/>
          <w:i/>
          <w:sz w:val="18"/>
          <w:szCs w:val="18"/>
        </w:rPr>
        <w:t xml:space="preserve"> </w:t>
      </w:r>
      <w:proofErr w:type="spellStart"/>
      <w:r w:rsidR="0061794D" w:rsidRPr="00F76213">
        <w:rPr>
          <w:rFonts w:ascii="Arial" w:hAnsi="Arial" w:cs="Arial"/>
          <w:i/>
          <w:sz w:val="18"/>
          <w:szCs w:val="18"/>
        </w:rPr>
        <w:t>menghasilkan</w:t>
      </w:r>
      <w:proofErr w:type="spellEnd"/>
      <w:r w:rsidR="0061794D" w:rsidRPr="00F76213">
        <w:rPr>
          <w:rFonts w:ascii="Arial" w:hAnsi="Arial" w:cs="Arial"/>
          <w:i/>
          <w:sz w:val="18"/>
          <w:szCs w:val="18"/>
        </w:rPr>
        <w:t xml:space="preserve"> </w:t>
      </w:r>
      <w:proofErr w:type="spellStart"/>
      <w:r w:rsidR="0061794D" w:rsidRPr="00F76213">
        <w:rPr>
          <w:rFonts w:ascii="Arial" w:hAnsi="Arial" w:cs="Arial"/>
          <w:i/>
          <w:sz w:val="18"/>
          <w:szCs w:val="18"/>
        </w:rPr>
        <w:t>energi</w:t>
      </w:r>
      <w:proofErr w:type="spellEnd"/>
      <w:r w:rsidR="0061794D" w:rsidRPr="00F76213">
        <w:rPr>
          <w:rFonts w:ascii="Arial" w:hAnsi="Arial" w:cs="Arial"/>
          <w:i/>
          <w:sz w:val="18"/>
          <w:szCs w:val="18"/>
        </w:rPr>
        <w:t xml:space="preserve"> </w:t>
      </w:r>
      <w:proofErr w:type="spellStart"/>
      <w:r w:rsidR="0061794D" w:rsidRPr="00F76213">
        <w:rPr>
          <w:rFonts w:ascii="Arial" w:hAnsi="Arial" w:cs="Arial"/>
          <w:i/>
          <w:sz w:val="18"/>
          <w:szCs w:val="18"/>
        </w:rPr>
        <w:t>listrik</w:t>
      </w:r>
      <w:proofErr w:type="spellEnd"/>
      <w:r w:rsidR="0061794D" w:rsidRPr="00F76213">
        <w:rPr>
          <w:rFonts w:ascii="Arial" w:hAnsi="Arial" w:cs="Arial"/>
          <w:i/>
          <w:sz w:val="18"/>
          <w:szCs w:val="18"/>
        </w:rPr>
        <w:t xml:space="preserve">, </w:t>
      </w:r>
      <w:proofErr w:type="spellStart"/>
      <w:r w:rsidR="0061794D" w:rsidRPr="00F76213">
        <w:rPr>
          <w:rFonts w:ascii="Arial" w:hAnsi="Arial" w:cs="Arial"/>
          <w:i/>
          <w:sz w:val="18"/>
          <w:szCs w:val="18"/>
        </w:rPr>
        <w:t>yaitu</w:t>
      </w:r>
      <w:proofErr w:type="spellEnd"/>
      <w:r w:rsidR="0061794D" w:rsidRPr="00F76213">
        <w:rPr>
          <w:rFonts w:ascii="Arial" w:hAnsi="Arial" w:cs="Arial"/>
          <w:i/>
          <w:sz w:val="18"/>
          <w:szCs w:val="18"/>
        </w:rPr>
        <w:t xml:space="preserve"> </w:t>
      </w:r>
      <w:proofErr w:type="spellStart"/>
      <w:r w:rsidR="0061794D" w:rsidRPr="00F76213">
        <w:rPr>
          <w:rFonts w:ascii="Arial" w:hAnsi="Arial" w:cs="Arial"/>
          <w:i/>
          <w:sz w:val="18"/>
          <w:szCs w:val="18"/>
        </w:rPr>
        <w:t>tegangan</w:t>
      </w:r>
      <w:proofErr w:type="spellEnd"/>
      <w:r w:rsidR="0061794D" w:rsidRPr="00F76213">
        <w:rPr>
          <w:rFonts w:ascii="Arial" w:hAnsi="Arial" w:cs="Arial"/>
          <w:i/>
          <w:sz w:val="18"/>
          <w:szCs w:val="18"/>
        </w:rPr>
        <w:t xml:space="preserve"> yang </w:t>
      </w:r>
      <w:proofErr w:type="spellStart"/>
      <w:r w:rsidR="0061794D" w:rsidRPr="00F76213">
        <w:rPr>
          <w:rFonts w:ascii="Arial" w:hAnsi="Arial" w:cs="Arial"/>
          <w:i/>
          <w:sz w:val="18"/>
          <w:szCs w:val="18"/>
        </w:rPr>
        <w:t>dihasilkan</w:t>
      </w:r>
      <w:proofErr w:type="spellEnd"/>
      <w:r w:rsidR="0061794D" w:rsidRPr="00F76213">
        <w:rPr>
          <w:rFonts w:ascii="Arial" w:hAnsi="Arial" w:cs="Arial"/>
          <w:i/>
          <w:sz w:val="18"/>
          <w:szCs w:val="18"/>
        </w:rPr>
        <w:t xml:space="preserve"> </w:t>
      </w:r>
      <w:proofErr w:type="spellStart"/>
      <w:r w:rsidR="0061794D" w:rsidRPr="00F76213">
        <w:rPr>
          <w:rFonts w:ascii="Arial" w:hAnsi="Arial" w:cs="Arial"/>
          <w:i/>
          <w:sz w:val="18"/>
          <w:szCs w:val="18"/>
        </w:rPr>
        <w:t>sebesar</w:t>
      </w:r>
      <w:proofErr w:type="spellEnd"/>
      <w:r w:rsidR="0061794D" w:rsidRPr="00F76213">
        <w:rPr>
          <w:rFonts w:ascii="Arial" w:hAnsi="Arial" w:cs="Arial"/>
          <w:i/>
          <w:sz w:val="18"/>
          <w:szCs w:val="18"/>
        </w:rPr>
        <w:t xml:space="preserve"> 13,4 Volt </w:t>
      </w:r>
      <w:r w:rsidR="001711F9" w:rsidRPr="00F76213">
        <w:rPr>
          <w:rFonts w:ascii="Arial" w:hAnsi="Arial" w:cs="Arial"/>
          <w:i/>
          <w:sz w:val="18"/>
          <w:szCs w:val="18"/>
        </w:rPr>
        <w:t xml:space="preserve">dan </w:t>
      </w:r>
      <w:proofErr w:type="spellStart"/>
      <w:r w:rsidR="0061794D" w:rsidRPr="00F76213">
        <w:rPr>
          <w:rFonts w:ascii="Arial" w:hAnsi="Arial" w:cs="Arial"/>
          <w:i/>
          <w:sz w:val="18"/>
          <w:szCs w:val="18"/>
        </w:rPr>
        <w:t>kuat</w:t>
      </w:r>
      <w:proofErr w:type="spellEnd"/>
      <w:r w:rsidR="0061794D" w:rsidRPr="00F76213">
        <w:rPr>
          <w:rFonts w:ascii="Arial" w:hAnsi="Arial" w:cs="Arial"/>
          <w:i/>
          <w:sz w:val="18"/>
          <w:szCs w:val="18"/>
        </w:rPr>
        <w:t xml:space="preserve"> </w:t>
      </w:r>
      <w:proofErr w:type="spellStart"/>
      <w:r w:rsidR="0061794D" w:rsidRPr="00F76213">
        <w:rPr>
          <w:rFonts w:ascii="Arial" w:hAnsi="Arial" w:cs="Arial"/>
          <w:i/>
          <w:sz w:val="18"/>
          <w:szCs w:val="18"/>
        </w:rPr>
        <w:t>arus</w:t>
      </w:r>
      <w:proofErr w:type="spellEnd"/>
      <w:r w:rsidR="001711F9" w:rsidRPr="00F76213">
        <w:rPr>
          <w:rFonts w:ascii="Arial" w:hAnsi="Arial" w:cs="Arial"/>
          <w:i/>
          <w:sz w:val="18"/>
          <w:szCs w:val="18"/>
        </w:rPr>
        <w:t xml:space="preserve"> </w:t>
      </w:r>
      <w:proofErr w:type="spellStart"/>
      <w:r w:rsidR="001711F9" w:rsidRPr="00F76213">
        <w:rPr>
          <w:rFonts w:ascii="Arial" w:hAnsi="Arial" w:cs="Arial"/>
          <w:i/>
          <w:sz w:val="18"/>
          <w:szCs w:val="18"/>
        </w:rPr>
        <w:t>listrik</w:t>
      </w:r>
      <w:proofErr w:type="spellEnd"/>
      <w:r w:rsidR="0061794D" w:rsidRPr="00F76213">
        <w:rPr>
          <w:rFonts w:ascii="Arial" w:hAnsi="Arial" w:cs="Arial"/>
          <w:i/>
          <w:sz w:val="18"/>
          <w:szCs w:val="18"/>
        </w:rPr>
        <w:t xml:space="preserve"> </w:t>
      </w:r>
      <w:proofErr w:type="spellStart"/>
      <w:r w:rsidR="0061794D" w:rsidRPr="00F76213">
        <w:rPr>
          <w:rFonts w:ascii="Arial" w:hAnsi="Arial" w:cs="Arial"/>
          <w:i/>
          <w:sz w:val="18"/>
          <w:szCs w:val="18"/>
        </w:rPr>
        <w:t>sebesar</w:t>
      </w:r>
      <w:proofErr w:type="spellEnd"/>
      <w:r w:rsidR="0061794D" w:rsidRPr="00F76213">
        <w:rPr>
          <w:rFonts w:ascii="Arial" w:hAnsi="Arial" w:cs="Arial"/>
          <w:i/>
          <w:sz w:val="18"/>
          <w:szCs w:val="18"/>
        </w:rPr>
        <w:t xml:space="preserve"> 1,313 mA pada </w:t>
      </w:r>
      <w:proofErr w:type="spellStart"/>
      <w:r w:rsidR="0061794D" w:rsidRPr="00F76213">
        <w:rPr>
          <w:rFonts w:ascii="Arial" w:hAnsi="Arial" w:cs="Arial"/>
          <w:i/>
          <w:sz w:val="18"/>
          <w:szCs w:val="18"/>
        </w:rPr>
        <w:t>waktu</w:t>
      </w:r>
      <w:proofErr w:type="spellEnd"/>
      <w:r w:rsidR="0061794D" w:rsidRPr="00F76213">
        <w:rPr>
          <w:rFonts w:ascii="Arial" w:hAnsi="Arial" w:cs="Arial"/>
          <w:i/>
          <w:sz w:val="18"/>
          <w:szCs w:val="18"/>
        </w:rPr>
        <w:t xml:space="preserve"> </w:t>
      </w:r>
      <w:proofErr w:type="spellStart"/>
      <w:r w:rsidR="0061794D" w:rsidRPr="00F76213">
        <w:rPr>
          <w:rFonts w:ascii="Arial" w:hAnsi="Arial" w:cs="Arial"/>
          <w:i/>
          <w:sz w:val="18"/>
          <w:szCs w:val="18"/>
        </w:rPr>
        <w:t>pengamatan</w:t>
      </w:r>
      <w:proofErr w:type="spellEnd"/>
      <w:r w:rsidR="0061794D" w:rsidRPr="00F76213">
        <w:rPr>
          <w:rFonts w:ascii="Arial" w:hAnsi="Arial" w:cs="Arial"/>
          <w:i/>
          <w:sz w:val="18"/>
          <w:szCs w:val="18"/>
        </w:rPr>
        <w:t xml:space="preserve"> 1 </w:t>
      </w:r>
      <w:proofErr w:type="spellStart"/>
      <w:r w:rsidR="0061794D" w:rsidRPr="00F76213">
        <w:rPr>
          <w:rFonts w:ascii="Arial" w:hAnsi="Arial" w:cs="Arial"/>
          <w:i/>
          <w:sz w:val="18"/>
          <w:szCs w:val="18"/>
        </w:rPr>
        <w:t>menit</w:t>
      </w:r>
      <w:proofErr w:type="spellEnd"/>
      <w:r w:rsidR="0061794D" w:rsidRPr="00F76213">
        <w:rPr>
          <w:rFonts w:ascii="Arial" w:hAnsi="Arial" w:cs="Arial"/>
          <w:i/>
          <w:sz w:val="18"/>
          <w:szCs w:val="18"/>
        </w:rPr>
        <w:t xml:space="preserve">, </w:t>
      </w:r>
      <w:proofErr w:type="spellStart"/>
      <w:r w:rsidR="0061794D" w:rsidRPr="00F76213">
        <w:rPr>
          <w:rFonts w:ascii="Arial" w:hAnsi="Arial" w:cs="Arial"/>
          <w:i/>
          <w:sz w:val="18"/>
          <w:szCs w:val="18"/>
        </w:rPr>
        <w:t>sedangkan</w:t>
      </w:r>
      <w:proofErr w:type="spellEnd"/>
      <w:r w:rsidR="0061794D" w:rsidRPr="00F76213">
        <w:rPr>
          <w:rFonts w:ascii="Arial" w:hAnsi="Arial" w:cs="Arial"/>
          <w:i/>
          <w:sz w:val="18"/>
          <w:szCs w:val="18"/>
        </w:rPr>
        <w:t xml:space="preserve"> pada </w:t>
      </w:r>
      <w:proofErr w:type="spellStart"/>
      <w:r w:rsidR="0061794D" w:rsidRPr="00F76213">
        <w:rPr>
          <w:rFonts w:ascii="Arial" w:hAnsi="Arial" w:cs="Arial"/>
          <w:i/>
          <w:sz w:val="18"/>
          <w:szCs w:val="18"/>
        </w:rPr>
        <w:t>waktu</w:t>
      </w:r>
      <w:proofErr w:type="spellEnd"/>
      <w:r w:rsidR="0061794D" w:rsidRPr="00F76213">
        <w:rPr>
          <w:rFonts w:ascii="Arial" w:hAnsi="Arial" w:cs="Arial"/>
          <w:i/>
          <w:sz w:val="18"/>
          <w:szCs w:val="18"/>
        </w:rPr>
        <w:t xml:space="preserve"> </w:t>
      </w:r>
      <w:proofErr w:type="spellStart"/>
      <w:r w:rsidR="0061794D" w:rsidRPr="00F76213">
        <w:rPr>
          <w:rFonts w:ascii="Arial" w:hAnsi="Arial" w:cs="Arial"/>
          <w:i/>
          <w:sz w:val="18"/>
          <w:szCs w:val="18"/>
        </w:rPr>
        <w:t>pengamatan</w:t>
      </w:r>
      <w:proofErr w:type="spellEnd"/>
      <w:r w:rsidR="0061794D" w:rsidRPr="00F76213">
        <w:rPr>
          <w:rFonts w:ascii="Arial" w:hAnsi="Arial" w:cs="Arial"/>
          <w:i/>
          <w:sz w:val="18"/>
          <w:szCs w:val="18"/>
        </w:rPr>
        <w:t xml:space="preserve"> 90 </w:t>
      </w:r>
      <w:proofErr w:type="spellStart"/>
      <w:r w:rsidR="0061794D" w:rsidRPr="00F76213">
        <w:rPr>
          <w:rFonts w:ascii="Arial" w:hAnsi="Arial" w:cs="Arial"/>
          <w:i/>
          <w:sz w:val="18"/>
          <w:szCs w:val="18"/>
        </w:rPr>
        <w:t>menit</w:t>
      </w:r>
      <w:proofErr w:type="spellEnd"/>
      <w:r w:rsidR="0061794D" w:rsidRPr="00F76213">
        <w:rPr>
          <w:rFonts w:ascii="Arial" w:hAnsi="Arial" w:cs="Arial"/>
          <w:i/>
          <w:sz w:val="18"/>
          <w:szCs w:val="18"/>
        </w:rPr>
        <w:t xml:space="preserve"> </w:t>
      </w:r>
      <w:proofErr w:type="spellStart"/>
      <w:r w:rsidR="0061794D" w:rsidRPr="00F76213">
        <w:rPr>
          <w:rFonts w:ascii="Arial" w:hAnsi="Arial" w:cs="Arial"/>
          <w:i/>
          <w:sz w:val="18"/>
          <w:szCs w:val="18"/>
        </w:rPr>
        <w:t>menghasilkan</w:t>
      </w:r>
      <w:proofErr w:type="spellEnd"/>
      <w:r w:rsidR="0061794D" w:rsidRPr="00F76213">
        <w:rPr>
          <w:rFonts w:ascii="Arial" w:hAnsi="Arial" w:cs="Arial"/>
          <w:i/>
          <w:sz w:val="18"/>
          <w:szCs w:val="18"/>
        </w:rPr>
        <w:t xml:space="preserve"> </w:t>
      </w:r>
      <w:proofErr w:type="spellStart"/>
      <w:r w:rsidR="0061794D" w:rsidRPr="00F76213">
        <w:rPr>
          <w:rFonts w:ascii="Arial" w:hAnsi="Arial" w:cs="Arial"/>
          <w:i/>
          <w:sz w:val="18"/>
          <w:szCs w:val="18"/>
        </w:rPr>
        <w:t>tegangan</w:t>
      </w:r>
      <w:proofErr w:type="spellEnd"/>
      <w:r w:rsidR="0061794D" w:rsidRPr="00F76213">
        <w:rPr>
          <w:rFonts w:ascii="Arial" w:hAnsi="Arial" w:cs="Arial"/>
          <w:i/>
          <w:sz w:val="18"/>
          <w:szCs w:val="18"/>
        </w:rPr>
        <w:t xml:space="preserve"> </w:t>
      </w:r>
      <w:proofErr w:type="spellStart"/>
      <w:r w:rsidR="0061794D" w:rsidRPr="00F76213">
        <w:rPr>
          <w:rFonts w:ascii="Arial" w:hAnsi="Arial" w:cs="Arial"/>
          <w:i/>
          <w:sz w:val="18"/>
          <w:szCs w:val="18"/>
        </w:rPr>
        <w:t>listrik</w:t>
      </w:r>
      <w:proofErr w:type="spellEnd"/>
      <w:r w:rsidR="0061794D" w:rsidRPr="00F76213">
        <w:rPr>
          <w:rFonts w:ascii="Arial" w:hAnsi="Arial" w:cs="Arial"/>
          <w:i/>
          <w:sz w:val="18"/>
          <w:szCs w:val="18"/>
        </w:rPr>
        <w:t xml:space="preserve"> </w:t>
      </w:r>
      <w:proofErr w:type="spellStart"/>
      <w:r w:rsidR="0061794D" w:rsidRPr="00F76213">
        <w:rPr>
          <w:rFonts w:ascii="Arial" w:hAnsi="Arial" w:cs="Arial"/>
          <w:i/>
          <w:sz w:val="18"/>
          <w:szCs w:val="18"/>
        </w:rPr>
        <w:t>sebesar</w:t>
      </w:r>
      <w:proofErr w:type="spellEnd"/>
      <w:r w:rsidR="0061794D" w:rsidRPr="00F76213">
        <w:rPr>
          <w:rFonts w:ascii="Arial" w:hAnsi="Arial" w:cs="Arial"/>
          <w:i/>
          <w:sz w:val="18"/>
          <w:szCs w:val="18"/>
        </w:rPr>
        <w:t xml:space="preserve"> 10,03 Volt </w:t>
      </w:r>
      <w:r w:rsidR="001711F9" w:rsidRPr="00F76213">
        <w:rPr>
          <w:rFonts w:ascii="Arial" w:hAnsi="Arial" w:cs="Arial"/>
          <w:i/>
          <w:sz w:val="18"/>
          <w:szCs w:val="18"/>
        </w:rPr>
        <w:t xml:space="preserve">dan </w:t>
      </w:r>
      <w:proofErr w:type="spellStart"/>
      <w:r w:rsidR="0061794D" w:rsidRPr="00F76213">
        <w:rPr>
          <w:rFonts w:ascii="Arial" w:hAnsi="Arial" w:cs="Arial"/>
          <w:i/>
          <w:sz w:val="18"/>
          <w:szCs w:val="18"/>
        </w:rPr>
        <w:t>kuat</w:t>
      </w:r>
      <w:proofErr w:type="spellEnd"/>
      <w:r w:rsidR="0061794D" w:rsidRPr="00F76213">
        <w:rPr>
          <w:rFonts w:ascii="Arial" w:hAnsi="Arial" w:cs="Arial"/>
          <w:i/>
          <w:sz w:val="18"/>
          <w:szCs w:val="18"/>
        </w:rPr>
        <w:t xml:space="preserve"> </w:t>
      </w:r>
      <w:proofErr w:type="spellStart"/>
      <w:r w:rsidR="0061794D" w:rsidRPr="00F76213">
        <w:rPr>
          <w:rFonts w:ascii="Arial" w:hAnsi="Arial" w:cs="Arial"/>
          <w:i/>
          <w:sz w:val="18"/>
          <w:szCs w:val="18"/>
        </w:rPr>
        <w:t>arus</w:t>
      </w:r>
      <w:proofErr w:type="spellEnd"/>
      <w:r w:rsidR="0061794D" w:rsidRPr="00F76213">
        <w:rPr>
          <w:rFonts w:ascii="Arial" w:hAnsi="Arial" w:cs="Arial"/>
          <w:i/>
          <w:sz w:val="18"/>
          <w:szCs w:val="18"/>
        </w:rPr>
        <w:t xml:space="preserve"> </w:t>
      </w:r>
      <w:proofErr w:type="spellStart"/>
      <w:r w:rsidR="001711F9" w:rsidRPr="00F76213">
        <w:rPr>
          <w:rFonts w:ascii="Arial" w:hAnsi="Arial" w:cs="Arial"/>
          <w:i/>
          <w:sz w:val="18"/>
          <w:szCs w:val="18"/>
        </w:rPr>
        <w:t>listrik</w:t>
      </w:r>
      <w:proofErr w:type="spellEnd"/>
      <w:r w:rsidR="001711F9" w:rsidRPr="00F76213">
        <w:rPr>
          <w:rFonts w:ascii="Arial" w:hAnsi="Arial" w:cs="Arial"/>
          <w:i/>
          <w:sz w:val="18"/>
          <w:szCs w:val="18"/>
        </w:rPr>
        <w:t xml:space="preserve"> </w:t>
      </w:r>
      <w:proofErr w:type="spellStart"/>
      <w:r w:rsidR="0061794D" w:rsidRPr="00F76213">
        <w:rPr>
          <w:rFonts w:ascii="Arial" w:hAnsi="Arial" w:cs="Arial"/>
          <w:i/>
          <w:sz w:val="18"/>
          <w:szCs w:val="18"/>
        </w:rPr>
        <w:t>sebesar</w:t>
      </w:r>
      <w:proofErr w:type="spellEnd"/>
      <w:r w:rsidR="0061794D" w:rsidRPr="00F76213">
        <w:rPr>
          <w:rFonts w:ascii="Arial" w:hAnsi="Arial" w:cs="Arial"/>
          <w:i/>
          <w:sz w:val="18"/>
          <w:szCs w:val="18"/>
        </w:rPr>
        <w:t xml:space="preserve"> 0,876 mA.</w:t>
      </w:r>
    </w:p>
    <w:bookmarkEnd w:id="0"/>
    <w:p w14:paraId="43D17A48" w14:textId="77777777" w:rsidR="00032E45" w:rsidRDefault="00032E45" w:rsidP="00F03BD5">
      <w:pPr>
        <w:pStyle w:val="icsmaddresses"/>
        <w:spacing w:after="0"/>
        <w:ind w:left="1440" w:firstLine="261"/>
        <w:jc w:val="left"/>
        <w:rPr>
          <w:rFonts w:ascii="Arial" w:hAnsi="Arial" w:cs="Arial"/>
          <w:b/>
          <w:sz w:val="18"/>
        </w:rPr>
      </w:pPr>
    </w:p>
    <w:p w14:paraId="522727C0" w14:textId="516E742B" w:rsidR="00F03BD5" w:rsidRPr="00F76213" w:rsidRDefault="00A856EF" w:rsidP="00020289">
      <w:pPr>
        <w:pStyle w:val="icsmaddresses"/>
        <w:spacing w:after="0"/>
        <w:ind w:left="1701" w:right="1409"/>
        <w:jc w:val="left"/>
        <w:rPr>
          <w:rFonts w:ascii="Arial" w:hAnsi="Arial" w:cs="Arial"/>
          <w:sz w:val="18"/>
          <w:szCs w:val="18"/>
          <w:lang w:val="en-US"/>
        </w:rPr>
      </w:pPr>
      <w:r w:rsidRPr="00F76213">
        <w:rPr>
          <w:rFonts w:ascii="Arial" w:hAnsi="Arial" w:cs="Arial"/>
          <w:b/>
          <w:sz w:val="18"/>
          <w:szCs w:val="18"/>
        </w:rPr>
        <w:t xml:space="preserve">Kata </w:t>
      </w:r>
      <w:proofErr w:type="spellStart"/>
      <w:proofErr w:type="gramStart"/>
      <w:r w:rsidRPr="00F76213">
        <w:rPr>
          <w:rFonts w:ascii="Arial" w:hAnsi="Arial" w:cs="Arial"/>
          <w:b/>
          <w:sz w:val="18"/>
          <w:szCs w:val="18"/>
        </w:rPr>
        <w:t>Kunci</w:t>
      </w:r>
      <w:proofErr w:type="spellEnd"/>
      <w:r w:rsidR="000174DD" w:rsidRPr="00F76213">
        <w:rPr>
          <w:rFonts w:ascii="Arial" w:hAnsi="Arial" w:cs="Arial"/>
          <w:sz w:val="18"/>
          <w:szCs w:val="18"/>
        </w:rPr>
        <w:t xml:space="preserve"> :</w:t>
      </w:r>
      <w:proofErr w:type="gramEnd"/>
      <w:r w:rsidRPr="00F76213">
        <w:rPr>
          <w:rFonts w:ascii="Arial" w:hAnsi="Arial" w:cs="Arial"/>
          <w:sz w:val="18"/>
          <w:szCs w:val="18"/>
        </w:rPr>
        <w:t xml:space="preserve"> </w:t>
      </w:r>
      <w:r w:rsidR="00AD6594" w:rsidRPr="00F76213">
        <w:rPr>
          <w:rFonts w:ascii="Arial" w:hAnsi="Arial" w:cs="Arial"/>
          <w:sz w:val="18"/>
          <w:szCs w:val="18"/>
          <w:lang w:val="en-US"/>
        </w:rPr>
        <w:t xml:space="preserve">Air </w:t>
      </w:r>
      <w:proofErr w:type="spellStart"/>
      <w:r w:rsidR="00AD6594" w:rsidRPr="00F76213">
        <w:rPr>
          <w:rFonts w:ascii="Arial" w:hAnsi="Arial" w:cs="Arial"/>
          <w:sz w:val="18"/>
          <w:szCs w:val="18"/>
          <w:lang w:val="en-US"/>
        </w:rPr>
        <w:t>Gambut</w:t>
      </w:r>
      <w:proofErr w:type="spellEnd"/>
      <w:r w:rsidR="00AD6594" w:rsidRPr="00F76213">
        <w:rPr>
          <w:rFonts w:ascii="Arial" w:hAnsi="Arial" w:cs="Arial"/>
          <w:sz w:val="18"/>
          <w:szCs w:val="18"/>
          <w:lang w:val="en-US"/>
        </w:rPr>
        <w:t xml:space="preserve">, </w:t>
      </w:r>
      <w:proofErr w:type="spellStart"/>
      <w:r w:rsidR="00AD6594" w:rsidRPr="00F76213">
        <w:rPr>
          <w:rFonts w:ascii="Arial" w:hAnsi="Arial" w:cs="Arial"/>
          <w:sz w:val="18"/>
          <w:szCs w:val="18"/>
          <w:lang w:val="en-US"/>
        </w:rPr>
        <w:t>Elektroda</w:t>
      </w:r>
      <w:proofErr w:type="spellEnd"/>
      <w:r w:rsidR="00AD6594" w:rsidRPr="00F76213">
        <w:rPr>
          <w:rFonts w:ascii="Arial" w:hAnsi="Arial" w:cs="Arial"/>
          <w:sz w:val="18"/>
          <w:szCs w:val="18"/>
          <w:lang w:val="en-US"/>
        </w:rPr>
        <w:t xml:space="preserve">, Cu-Zn, Cu-Al, </w:t>
      </w:r>
      <w:proofErr w:type="spellStart"/>
      <w:r w:rsidR="00AD6594" w:rsidRPr="00F76213">
        <w:rPr>
          <w:rFonts w:ascii="Arial" w:hAnsi="Arial" w:cs="Arial"/>
          <w:sz w:val="18"/>
          <w:szCs w:val="18"/>
          <w:lang w:val="en-US"/>
        </w:rPr>
        <w:t>Pembangkit</w:t>
      </w:r>
      <w:proofErr w:type="spellEnd"/>
      <w:r w:rsidR="00AD6594" w:rsidRPr="00F76213">
        <w:rPr>
          <w:rFonts w:ascii="Arial" w:hAnsi="Arial" w:cs="Arial"/>
          <w:sz w:val="18"/>
          <w:szCs w:val="18"/>
          <w:lang w:val="en-US"/>
        </w:rPr>
        <w:t xml:space="preserve"> Listrik</w:t>
      </w:r>
      <w:r w:rsidR="001711F9" w:rsidRPr="00F76213">
        <w:rPr>
          <w:rFonts w:ascii="Arial" w:hAnsi="Arial" w:cs="Arial"/>
          <w:sz w:val="18"/>
          <w:szCs w:val="18"/>
          <w:lang w:val="en-US"/>
        </w:rPr>
        <w:t xml:space="preserve"> Tenaga Air </w:t>
      </w:r>
      <w:proofErr w:type="spellStart"/>
      <w:r w:rsidR="001711F9" w:rsidRPr="00F76213">
        <w:rPr>
          <w:rFonts w:ascii="Arial" w:hAnsi="Arial" w:cs="Arial"/>
          <w:sz w:val="18"/>
          <w:szCs w:val="18"/>
          <w:lang w:val="en-US"/>
        </w:rPr>
        <w:t>Gambut</w:t>
      </w:r>
      <w:proofErr w:type="spellEnd"/>
      <w:r w:rsidR="00AD6594" w:rsidRPr="00F76213">
        <w:rPr>
          <w:rFonts w:ascii="Arial" w:hAnsi="Arial" w:cs="Arial"/>
          <w:sz w:val="18"/>
          <w:szCs w:val="18"/>
          <w:lang w:val="en-US"/>
        </w:rPr>
        <w:t xml:space="preserve"> </w:t>
      </w:r>
    </w:p>
    <w:p w14:paraId="6426AB0B" w14:textId="77777777" w:rsidR="00032E45" w:rsidRDefault="00032E45">
      <w:pPr>
        <w:tabs>
          <w:tab w:val="left" w:pos="709"/>
          <w:tab w:val="left" w:pos="1418"/>
        </w:tabs>
        <w:jc w:val="center"/>
        <w:rPr>
          <w:rFonts w:ascii="Arial" w:hAnsi="Arial" w:cs="Arial"/>
          <w:i/>
          <w:color w:val="D0CECE" w:themeColor="background2" w:themeShade="E6"/>
          <w:sz w:val="18"/>
          <w:szCs w:val="20"/>
        </w:rPr>
      </w:pPr>
    </w:p>
    <w:p w14:paraId="5ECB9107" w14:textId="77777777" w:rsidR="00032E45" w:rsidRDefault="00032E45">
      <w:pPr>
        <w:tabs>
          <w:tab w:val="left" w:pos="709"/>
          <w:tab w:val="left" w:pos="1418"/>
        </w:tabs>
        <w:jc w:val="center"/>
        <w:rPr>
          <w:rFonts w:ascii="Arial" w:hAnsi="Arial" w:cs="Arial"/>
          <w:i/>
          <w:color w:val="D0CECE" w:themeColor="background2" w:themeShade="E6"/>
          <w:sz w:val="18"/>
          <w:szCs w:val="20"/>
        </w:rPr>
      </w:pPr>
    </w:p>
    <w:p w14:paraId="729F13CD" w14:textId="670E1E2F" w:rsidR="00047151" w:rsidRPr="00877D33" w:rsidRDefault="00A856EF">
      <w:pPr>
        <w:tabs>
          <w:tab w:val="left" w:pos="709"/>
          <w:tab w:val="left" w:pos="1418"/>
        </w:tabs>
        <w:jc w:val="center"/>
        <w:rPr>
          <w:rFonts w:ascii="Arial" w:hAnsi="Arial" w:cs="Arial"/>
          <w:sz w:val="18"/>
          <w:szCs w:val="20"/>
        </w:rPr>
      </w:pPr>
      <w:r w:rsidRPr="00877D33">
        <w:rPr>
          <w:rFonts w:ascii="Arial" w:hAnsi="Arial" w:cs="Arial"/>
          <w:b/>
          <w:i/>
          <w:sz w:val="18"/>
          <w:szCs w:val="20"/>
        </w:rPr>
        <w:t>Abstract</w:t>
      </w:r>
      <w:r w:rsidRPr="00877D33">
        <w:rPr>
          <w:rFonts w:ascii="Arial" w:hAnsi="Arial" w:cs="Arial"/>
          <w:sz w:val="18"/>
          <w:szCs w:val="20"/>
        </w:rPr>
        <w:t xml:space="preserve"> </w:t>
      </w:r>
    </w:p>
    <w:p w14:paraId="23A8E24B" w14:textId="4623F34F" w:rsidR="00032E45" w:rsidRDefault="00032E45">
      <w:pPr>
        <w:tabs>
          <w:tab w:val="left" w:pos="709"/>
          <w:tab w:val="left" w:pos="1418"/>
        </w:tabs>
        <w:jc w:val="center"/>
        <w:rPr>
          <w:rFonts w:ascii="Arial" w:hAnsi="Arial" w:cs="Arial"/>
          <w:sz w:val="18"/>
          <w:szCs w:val="20"/>
        </w:rPr>
      </w:pPr>
    </w:p>
    <w:p w14:paraId="6C39F0DE" w14:textId="73A3EA4B" w:rsidR="00877D33" w:rsidRPr="00C9797F" w:rsidRDefault="00877D33" w:rsidP="00877D33">
      <w:pPr>
        <w:pStyle w:val="BodyText"/>
        <w:spacing w:after="240"/>
        <w:ind w:left="1701" w:right="1409"/>
        <w:jc w:val="both"/>
        <w:rPr>
          <w:rFonts w:ascii="Arial" w:hAnsi="Arial" w:cs="Arial"/>
          <w:i/>
          <w:sz w:val="18"/>
          <w:szCs w:val="18"/>
        </w:rPr>
      </w:pPr>
      <w:r w:rsidRPr="00C9797F">
        <w:rPr>
          <w:rFonts w:ascii="Arial" w:hAnsi="Arial" w:cs="Arial"/>
          <w:i/>
          <w:sz w:val="18"/>
          <w:szCs w:val="18"/>
        </w:rPr>
        <w:t xml:space="preserve">This study aims </w:t>
      </w:r>
      <w:r w:rsidRPr="00C9797F">
        <w:rPr>
          <w:rFonts w:ascii="Arial" w:hAnsi="Arial" w:cs="Arial"/>
          <w:i/>
          <w:sz w:val="18"/>
          <w:szCs w:val="18"/>
          <w:lang w:val="en" w:eastAsia="en-ID"/>
        </w:rPr>
        <w:t>to utilize peat water as an alternative energy source to generate electrical energy. In this research, peat water will be treated as electrolyte in a prototype of a peat hydropower plant by applying the voltaic cell principle. The electrodes used in this research are scrap metal Cu (Copper), Zn (Zinc), and Al (Aluminum). This study examined several variables, the effect of the cross-sectional area of ​​the electrode, the effect of the volume of peat water,</w:t>
      </w:r>
      <w:r w:rsidR="00AB79B1">
        <w:rPr>
          <w:rFonts w:ascii="Arial" w:hAnsi="Arial" w:cs="Arial"/>
          <w:i/>
          <w:sz w:val="18"/>
          <w:szCs w:val="18"/>
          <w:lang w:val="en" w:eastAsia="en-ID"/>
        </w:rPr>
        <w:t xml:space="preserve"> </w:t>
      </w:r>
      <w:r w:rsidRPr="00C9797F">
        <w:rPr>
          <w:rFonts w:ascii="Arial" w:hAnsi="Arial" w:cs="Arial"/>
          <w:i/>
          <w:sz w:val="18"/>
          <w:szCs w:val="18"/>
          <w:lang w:val="en" w:eastAsia="en-ID"/>
        </w:rPr>
        <w:t>and the effect of the difference in electrodes (Cu-Zn versus Cu-Al). The results showed that inundated peat water</w:t>
      </w:r>
      <w:r w:rsidR="00B8764E">
        <w:rPr>
          <w:rFonts w:ascii="Arial" w:hAnsi="Arial" w:cs="Arial"/>
          <w:i/>
          <w:sz w:val="18"/>
          <w:szCs w:val="18"/>
          <w:lang w:val="en" w:eastAsia="en-ID"/>
        </w:rPr>
        <w:t xml:space="preserve"> </w:t>
      </w:r>
      <w:r w:rsidR="00B8764E" w:rsidRPr="00B8764E">
        <w:rPr>
          <w:rFonts w:ascii="Arial" w:hAnsi="Arial" w:cs="Arial"/>
          <w:bCs/>
          <w:i/>
          <w:iCs/>
          <w:sz w:val="18"/>
          <w:szCs w:val="18"/>
        </w:rPr>
        <w:t>(pH 4,1</w:t>
      </w:r>
      <w:proofErr w:type="gramStart"/>
      <w:r w:rsidR="00B8764E" w:rsidRPr="00B8764E">
        <w:rPr>
          <w:rFonts w:ascii="Arial" w:hAnsi="Arial" w:cs="Arial"/>
          <w:bCs/>
          <w:i/>
          <w:iCs/>
          <w:sz w:val="18"/>
          <w:szCs w:val="18"/>
        </w:rPr>
        <w:t xml:space="preserve">) </w:t>
      </w:r>
      <w:r w:rsidRPr="00C9797F">
        <w:rPr>
          <w:rFonts w:ascii="Arial" w:hAnsi="Arial" w:cs="Arial"/>
          <w:i/>
          <w:sz w:val="18"/>
          <w:szCs w:val="18"/>
          <w:lang w:val="en" w:eastAsia="en-ID"/>
        </w:rPr>
        <w:t xml:space="preserve"> had</w:t>
      </w:r>
      <w:proofErr w:type="gramEnd"/>
      <w:r w:rsidRPr="00C9797F">
        <w:rPr>
          <w:rFonts w:ascii="Arial" w:hAnsi="Arial" w:cs="Arial"/>
          <w:i/>
          <w:sz w:val="18"/>
          <w:szCs w:val="18"/>
          <w:lang w:val="en" w:eastAsia="en-ID"/>
        </w:rPr>
        <w:t xml:space="preserve"> a higher acidity than peat water under slow flow conditions</w:t>
      </w:r>
      <w:r w:rsidR="00B8764E">
        <w:rPr>
          <w:rFonts w:ascii="Arial" w:hAnsi="Arial" w:cs="Arial"/>
          <w:i/>
          <w:sz w:val="18"/>
          <w:szCs w:val="18"/>
          <w:lang w:val="en" w:eastAsia="en-ID"/>
        </w:rPr>
        <w:t xml:space="preserve"> </w:t>
      </w:r>
      <w:r w:rsidR="00B8764E" w:rsidRPr="00B8764E">
        <w:rPr>
          <w:rFonts w:ascii="Arial" w:hAnsi="Arial" w:cs="Arial"/>
          <w:bCs/>
          <w:i/>
          <w:iCs/>
          <w:sz w:val="18"/>
          <w:szCs w:val="18"/>
        </w:rPr>
        <w:t>(pH 4,</w:t>
      </w:r>
      <w:r w:rsidR="00B8764E">
        <w:rPr>
          <w:rFonts w:ascii="Arial" w:hAnsi="Arial" w:cs="Arial"/>
          <w:bCs/>
          <w:i/>
          <w:iCs/>
          <w:sz w:val="18"/>
          <w:szCs w:val="18"/>
        </w:rPr>
        <w:t>4</w:t>
      </w:r>
      <w:r w:rsidR="00B8764E" w:rsidRPr="00B8764E">
        <w:rPr>
          <w:rFonts w:ascii="Arial" w:hAnsi="Arial" w:cs="Arial"/>
          <w:bCs/>
          <w:i/>
          <w:iCs/>
          <w:sz w:val="18"/>
          <w:szCs w:val="18"/>
        </w:rPr>
        <w:t>)</w:t>
      </w:r>
      <w:r w:rsidR="00F76213" w:rsidRPr="00C9797F">
        <w:rPr>
          <w:rFonts w:ascii="Arial" w:hAnsi="Arial" w:cs="Arial"/>
          <w:i/>
          <w:sz w:val="18"/>
          <w:szCs w:val="18"/>
          <w:lang w:val="en" w:eastAsia="en-ID"/>
        </w:rPr>
        <w:t xml:space="preserve">, so the </w:t>
      </w:r>
      <w:proofErr w:type="spellStart"/>
      <w:r w:rsidR="00F76213" w:rsidRPr="00C9797F">
        <w:rPr>
          <w:rFonts w:ascii="Arial" w:hAnsi="Arial" w:cs="Arial"/>
          <w:i/>
          <w:sz w:val="18"/>
          <w:szCs w:val="18"/>
          <w:lang w:val="en" w:eastAsia="en-ID"/>
        </w:rPr>
        <w:t>electrolite</w:t>
      </w:r>
      <w:proofErr w:type="spellEnd"/>
      <w:r w:rsidR="00F76213" w:rsidRPr="00C9797F">
        <w:rPr>
          <w:rFonts w:ascii="Arial" w:hAnsi="Arial" w:cs="Arial"/>
          <w:i/>
          <w:sz w:val="18"/>
          <w:szCs w:val="18"/>
          <w:lang w:val="en" w:eastAsia="en-ID"/>
        </w:rPr>
        <w:t xml:space="preserve"> that used in this research is inundated peat water</w:t>
      </w:r>
      <w:r w:rsidRPr="00C9797F">
        <w:rPr>
          <w:rFonts w:ascii="Arial" w:hAnsi="Arial" w:cs="Arial"/>
          <w:i/>
          <w:sz w:val="18"/>
          <w:szCs w:val="18"/>
          <w:lang w:val="en" w:eastAsia="en-ID"/>
        </w:rPr>
        <w:t>. The addition of the electrode cross-sectional area will increase the voltage generated, the optimal result of the electrode cross-sectional area in this study is 9 x 11 cm</w:t>
      </w:r>
      <w:r w:rsidRPr="00C9797F">
        <w:rPr>
          <w:rFonts w:ascii="Arial" w:hAnsi="Arial" w:cs="Arial"/>
          <w:i/>
          <w:sz w:val="18"/>
          <w:szCs w:val="18"/>
          <w:vertAlign w:val="superscript"/>
          <w:lang w:val="en" w:eastAsia="en-ID"/>
        </w:rPr>
        <w:t>2</w:t>
      </w:r>
      <w:r w:rsidRPr="00C9797F">
        <w:rPr>
          <w:rFonts w:ascii="Arial" w:hAnsi="Arial" w:cs="Arial"/>
          <w:i/>
          <w:sz w:val="18"/>
          <w:szCs w:val="18"/>
          <w:lang w:val="en" w:eastAsia="en-ID"/>
        </w:rPr>
        <w:t xml:space="preserve">, the volume of peat water also affects the value of the resulting </w:t>
      </w:r>
      <w:r w:rsidR="00697734" w:rsidRPr="00C9797F">
        <w:rPr>
          <w:rFonts w:ascii="Arial" w:hAnsi="Arial" w:cs="Arial"/>
          <w:i/>
          <w:sz w:val="18"/>
          <w:szCs w:val="18"/>
          <w:lang w:val="en" w:eastAsia="en-ID"/>
        </w:rPr>
        <w:t xml:space="preserve">electrical voltage. </w:t>
      </w:r>
      <w:r w:rsidRPr="00C9797F">
        <w:rPr>
          <w:rFonts w:ascii="Arial" w:hAnsi="Arial" w:cs="Arial"/>
          <w:i/>
          <w:sz w:val="18"/>
          <w:szCs w:val="18"/>
          <w:lang w:val="en" w:eastAsia="en-ID"/>
        </w:rPr>
        <w:t>The peat hydropower prototype</w:t>
      </w:r>
      <w:r w:rsidR="00697734" w:rsidRPr="00C9797F">
        <w:rPr>
          <w:rFonts w:ascii="Arial" w:hAnsi="Arial" w:cs="Arial"/>
          <w:i/>
          <w:sz w:val="18"/>
          <w:szCs w:val="18"/>
          <w:lang w:val="en" w:eastAsia="en-ID"/>
        </w:rPr>
        <w:t xml:space="preserve"> is designed using 15 cells series electrodes with cross-sectional area for each electrode is 9 x 11 cm</w:t>
      </w:r>
      <w:r w:rsidR="00697734" w:rsidRPr="00C9797F">
        <w:rPr>
          <w:rFonts w:ascii="Arial" w:hAnsi="Arial" w:cs="Arial"/>
          <w:i/>
          <w:sz w:val="18"/>
          <w:szCs w:val="18"/>
          <w:vertAlign w:val="superscript"/>
          <w:lang w:val="en" w:eastAsia="en-ID"/>
        </w:rPr>
        <w:t>2</w:t>
      </w:r>
      <w:r w:rsidR="00697734" w:rsidRPr="00C9797F">
        <w:rPr>
          <w:rFonts w:ascii="Arial" w:hAnsi="Arial" w:cs="Arial"/>
          <w:i/>
          <w:sz w:val="18"/>
          <w:szCs w:val="18"/>
          <w:lang w:val="en" w:eastAsia="en-ID"/>
        </w:rPr>
        <w:t xml:space="preserve"> and the volume inundated peat water are 2500 </w:t>
      </w:r>
      <w:proofErr w:type="spellStart"/>
      <w:r w:rsidR="00697734" w:rsidRPr="00C9797F">
        <w:rPr>
          <w:rFonts w:ascii="Arial" w:hAnsi="Arial" w:cs="Arial"/>
          <w:i/>
          <w:sz w:val="18"/>
          <w:szCs w:val="18"/>
          <w:lang w:val="en" w:eastAsia="en-ID"/>
        </w:rPr>
        <w:t>mL.</w:t>
      </w:r>
      <w:proofErr w:type="spellEnd"/>
      <w:r w:rsidR="00697734" w:rsidRPr="00C9797F">
        <w:rPr>
          <w:rFonts w:ascii="Arial" w:hAnsi="Arial" w:cs="Arial"/>
          <w:i/>
          <w:sz w:val="18"/>
          <w:szCs w:val="18"/>
          <w:lang w:val="en" w:eastAsia="en-ID"/>
        </w:rPr>
        <w:t xml:space="preserve"> The peat hydropower prototype </w:t>
      </w:r>
      <w:r w:rsidRPr="00C9797F">
        <w:rPr>
          <w:rFonts w:ascii="Arial" w:hAnsi="Arial" w:cs="Arial"/>
          <w:i/>
          <w:sz w:val="18"/>
          <w:szCs w:val="18"/>
          <w:lang w:val="en" w:eastAsia="en-ID"/>
        </w:rPr>
        <w:t xml:space="preserve">using Cu-Zn metal electrodes has a better performance than using Cu-Al electrodes in producing electrical energy, the resulting voltage is 13.4 volts </w:t>
      </w:r>
      <w:r w:rsidR="00FA2D72" w:rsidRPr="00C9797F">
        <w:rPr>
          <w:rFonts w:ascii="Arial" w:hAnsi="Arial" w:cs="Arial"/>
          <w:i/>
          <w:sz w:val="18"/>
          <w:szCs w:val="18"/>
          <w:lang w:val="en" w:eastAsia="en-ID"/>
        </w:rPr>
        <w:t xml:space="preserve">and </w:t>
      </w:r>
      <w:r w:rsidRPr="00C9797F">
        <w:rPr>
          <w:rFonts w:ascii="Arial" w:hAnsi="Arial" w:cs="Arial"/>
          <w:i/>
          <w:sz w:val="18"/>
          <w:szCs w:val="18"/>
          <w:lang w:val="en" w:eastAsia="en-ID"/>
        </w:rPr>
        <w:t xml:space="preserve">current of 1.313 mA at 1 minute observation time. While the observation time of 90 minutes produces an electric voltage of 10.03 volts </w:t>
      </w:r>
      <w:r w:rsidR="00FA2D72" w:rsidRPr="00C9797F">
        <w:rPr>
          <w:rFonts w:ascii="Arial" w:hAnsi="Arial" w:cs="Arial"/>
          <w:i/>
          <w:sz w:val="18"/>
          <w:szCs w:val="18"/>
          <w:lang w:val="en" w:eastAsia="en-ID"/>
        </w:rPr>
        <w:t xml:space="preserve">and </w:t>
      </w:r>
      <w:r w:rsidRPr="00C9797F">
        <w:rPr>
          <w:rFonts w:ascii="Arial" w:hAnsi="Arial" w:cs="Arial"/>
          <w:i/>
          <w:sz w:val="18"/>
          <w:szCs w:val="18"/>
          <w:lang w:val="en" w:eastAsia="en-ID"/>
        </w:rPr>
        <w:t>current 0,876 mA</w:t>
      </w:r>
      <w:r w:rsidR="00FA2D72" w:rsidRPr="00C9797F">
        <w:rPr>
          <w:rFonts w:ascii="Arial" w:hAnsi="Arial" w:cs="Arial"/>
          <w:i/>
          <w:sz w:val="18"/>
          <w:szCs w:val="18"/>
          <w:lang w:val="en" w:eastAsia="en-ID"/>
        </w:rPr>
        <w:t>.</w:t>
      </w:r>
    </w:p>
    <w:p w14:paraId="33D270EE" w14:textId="7645AB52" w:rsidR="00047151" w:rsidRPr="00F76213" w:rsidRDefault="00A856EF" w:rsidP="005602DC">
      <w:pPr>
        <w:tabs>
          <w:tab w:val="left" w:pos="709"/>
          <w:tab w:val="left" w:pos="1418"/>
        </w:tabs>
        <w:ind w:left="1701"/>
        <w:rPr>
          <w:rFonts w:ascii="Arial" w:hAnsi="Arial" w:cs="Arial"/>
          <w:i/>
          <w:sz w:val="18"/>
          <w:szCs w:val="20"/>
        </w:rPr>
      </w:pPr>
      <w:proofErr w:type="gramStart"/>
      <w:r w:rsidRPr="00F76213">
        <w:rPr>
          <w:rFonts w:ascii="Arial" w:hAnsi="Arial" w:cs="Arial"/>
          <w:b/>
          <w:i/>
          <w:sz w:val="18"/>
          <w:szCs w:val="20"/>
        </w:rPr>
        <w:t>Keyword</w:t>
      </w:r>
      <w:r w:rsidRPr="00F76213">
        <w:rPr>
          <w:rFonts w:ascii="Arial" w:hAnsi="Arial" w:cs="Arial"/>
          <w:i/>
          <w:sz w:val="18"/>
          <w:szCs w:val="20"/>
        </w:rPr>
        <w:t xml:space="preserve"> :</w:t>
      </w:r>
      <w:proofErr w:type="gramEnd"/>
      <w:r w:rsidRPr="00F76213">
        <w:rPr>
          <w:rFonts w:ascii="Arial" w:hAnsi="Arial" w:cs="Arial"/>
          <w:i/>
          <w:sz w:val="18"/>
          <w:szCs w:val="20"/>
        </w:rPr>
        <w:t xml:space="preserve"> </w:t>
      </w:r>
      <w:r w:rsidR="0061794D" w:rsidRPr="00F76213">
        <w:rPr>
          <w:rFonts w:ascii="Arial" w:hAnsi="Arial" w:cs="Arial"/>
          <w:i/>
          <w:sz w:val="18"/>
          <w:szCs w:val="18"/>
        </w:rPr>
        <w:t xml:space="preserve">Peat Water, Electrode, Cu-Zn, Cu-Al, </w:t>
      </w:r>
      <w:r w:rsidR="00FA2D72" w:rsidRPr="00F76213">
        <w:rPr>
          <w:rFonts w:ascii="Arial" w:hAnsi="Arial" w:cs="Arial"/>
          <w:i/>
          <w:sz w:val="18"/>
          <w:szCs w:val="18"/>
        </w:rPr>
        <w:t>Peat Hydro</w:t>
      </w:r>
      <w:r w:rsidR="00020289">
        <w:rPr>
          <w:rFonts w:ascii="Arial" w:hAnsi="Arial" w:cs="Arial"/>
          <w:i/>
          <w:sz w:val="18"/>
          <w:szCs w:val="18"/>
        </w:rPr>
        <w:t>p</w:t>
      </w:r>
      <w:r w:rsidR="00FA2D72" w:rsidRPr="00F76213">
        <w:rPr>
          <w:rFonts w:ascii="Arial" w:hAnsi="Arial" w:cs="Arial"/>
          <w:i/>
          <w:sz w:val="18"/>
          <w:szCs w:val="18"/>
        </w:rPr>
        <w:t>ower Plant</w:t>
      </w:r>
    </w:p>
    <w:p w14:paraId="73775E25" w14:textId="4AF815E3" w:rsidR="00047151" w:rsidRDefault="00047151" w:rsidP="001905D6">
      <w:pPr>
        <w:pStyle w:val="ListParagraph1"/>
        <w:autoSpaceDE w:val="0"/>
        <w:autoSpaceDN w:val="0"/>
        <w:adjustRightInd w:val="0"/>
        <w:spacing w:after="0" w:line="240" w:lineRule="auto"/>
        <w:jc w:val="both"/>
        <w:rPr>
          <w:rFonts w:ascii="Arial" w:hAnsi="Arial" w:cs="Arial"/>
          <w:b/>
          <w:sz w:val="20"/>
          <w:szCs w:val="20"/>
        </w:rPr>
      </w:pPr>
    </w:p>
    <w:p w14:paraId="2A6C915D" w14:textId="221165D8" w:rsidR="0061794D" w:rsidRDefault="0061794D" w:rsidP="001905D6">
      <w:pPr>
        <w:pStyle w:val="ListParagraph1"/>
        <w:autoSpaceDE w:val="0"/>
        <w:autoSpaceDN w:val="0"/>
        <w:adjustRightInd w:val="0"/>
        <w:spacing w:after="0" w:line="240" w:lineRule="auto"/>
        <w:jc w:val="both"/>
        <w:rPr>
          <w:rFonts w:ascii="Arial" w:hAnsi="Arial" w:cs="Arial"/>
          <w:b/>
          <w:sz w:val="20"/>
          <w:szCs w:val="20"/>
        </w:rPr>
      </w:pPr>
    </w:p>
    <w:p w14:paraId="46B8D6F7" w14:textId="3AAF7956" w:rsidR="001905D6" w:rsidRDefault="001905D6" w:rsidP="001905D6">
      <w:pPr>
        <w:pStyle w:val="ListParagraph1"/>
        <w:autoSpaceDE w:val="0"/>
        <w:autoSpaceDN w:val="0"/>
        <w:adjustRightInd w:val="0"/>
        <w:spacing w:after="0" w:line="240" w:lineRule="auto"/>
        <w:jc w:val="both"/>
        <w:rPr>
          <w:rFonts w:ascii="Arial" w:hAnsi="Arial" w:cs="Arial"/>
          <w:b/>
          <w:sz w:val="20"/>
          <w:szCs w:val="20"/>
        </w:rPr>
        <w:sectPr w:rsidR="001905D6" w:rsidSect="00A90B80">
          <w:headerReference w:type="even" r:id="rId9"/>
          <w:headerReference w:type="default" r:id="rId10"/>
          <w:footerReference w:type="even" r:id="rId11"/>
          <w:footerReference w:type="default" r:id="rId12"/>
          <w:headerReference w:type="first" r:id="rId13"/>
          <w:footerReference w:type="first" r:id="rId14"/>
          <w:pgSz w:w="11907" w:h="16840"/>
          <w:pgMar w:top="1138" w:right="1138" w:bottom="1138" w:left="1138" w:header="734" w:footer="346" w:gutter="0"/>
          <w:pgNumType w:start="1"/>
          <w:cols w:space="720"/>
          <w:docGrid w:linePitch="360"/>
        </w:sectPr>
      </w:pPr>
    </w:p>
    <w:p w14:paraId="3C1B8F22" w14:textId="09D99C67" w:rsidR="00047151" w:rsidRDefault="00A856EF" w:rsidP="00FB64AA">
      <w:pPr>
        <w:pStyle w:val="ListParagraph1"/>
        <w:numPr>
          <w:ilvl w:val="0"/>
          <w:numId w:val="3"/>
        </w:numPr>
        <w:autoSpaceDE w:val="0"/>
        <w:autoSpaceDN w:val="0"/>
        <w:adjustRightInd w:val="0"/>
        <w:spacing w:after="0" w:line="240" w:lineRule="auto"/>
        <w:ind w:left="567" w:hanging="567"/>
        <w:jc w:val="both"/>
        <w:rPr>
          <w:rFonts w:ascii="Arial" w:hAnsi="Arial" w:cs="Arial"/>
          <w:b/>
          <w:sz w:val="20"/>
          <w:szCs w:val="20"/>
        </w:rPr>
      </w:pPr>
      <w:r>
        <w:rPr>
          <w:rFonts w:ascii="Arial" w:hAnsi="Arial" w:cs="Arial"/>
          <w:b/>
          <w:sz w:val="20"/>
          <w:szCs w:val="20"/>
        </w:rPr>
        <w:lastRenderedPageBreak/>
        <w:t>PENDAHULUAN</w:t>
      </w:r>
    </w:p>
    <w:p w14:paraId="7AA1A00E" w14:textId="77777777" w:rsidR="000B746A" w:rsidRDefault="000B746A" w:rsidP="000B746A">
      <w:pPr>
        <w:jc w:val="both"/>
        <w:rPr>
          <w:rFonts w:ascii="Arial" w:hAnsi="Arial" w:cs="Arial"/>
          <w:sz w:val="20"/>
          <w:szCs w:val="20"/>
        </w:rPr>
      </w:pPr>
    </w:p>
    <w:p w14:paraId="4611D55D" w14:textId="60CEDAA8" w:rsidR="001564EB" w:rsidRPr="001564EB" w:rsidRDefault="001564EB" w:rsidP="001564EB">
      <w:pPr>
        <w:ind w:firstLine="851"/>
        <w:jc w:val="both"/>
        <w:rPr>
          <w:rFonts w:ascii="Arial" w:hAnsi="Arial" w:cs="Arial"/>
          <w:sz w:val="20"/>
          <w:szCs w:val="20"/>
        </w:rPr>
      </w:pPr>
      <w:bookmarkStart w:id="1" w:name="_Hlk69371061"/>
      <w:proofErr w:type="spellStart"/>
      <w:r w:rsidRPr="001564EB">
        <w:rPr>
          <w:rFonts w:ascii="Arial" w:hAnsi="Arial" w:cs="Arial"/>
          <w:sz w:val="20"/>
          <w:szCs w:val="20"/>
        </w:rPr>
        <w:t>Energi</w:t>
      </w:r>
      <w:proofErr w:type="spellEnd"/>
      <w:r w:rsidRPr="001564EB">
        <w:rPr>
          <w:rFonts w:ascii="Arial" w:hAnsi="Arial" w:cs="Arial"/>
          <w:sz w:val="20"/>
          <w:szCs w:val="20"/>
        </w:rPr>
        <w:t xml:space="preserve"> </w:t>
      </w:r>
      <w:proofErr w:type="spellStart"/>
      <w:r w:rsidRPr="001564EB">
        <w:rPr>
          <w:rFonts w:ascii="Arial" w:hAnsi="Arial" w:cs="Arial"/>
          <w:sz w:val="20"/>
          <w:szCs w:val="20"/>
        </w:rPr>
        <w:t>listrik</w:t>
      </w:r>
      <w:proofErr w:type="spellEnd"/>
      <w:r w:rsidRPr="001564EB">
        <w:rPr>
          <w:rFonts w:ascii="Arial" w:hAnsi="Arial" w:cs="Arial"/>
          <w:sz w:val="20"/>
          <w:szCs w:val="20"/>
        </w:rPr>
        <w:t xml:space="preserve"> </w:t>
      </w:r>
      <w:proofErr w:type="spellStart"/>
      <w:r w:rsidRPr="001564EB">
        <w:rPr>
          <w:rFonts w:ascii="Arial" w:hAnsi="Arial" w:cs="Arial"/>
          <w:sz w:val="20"/>
          <w:szCs w:val="20"/>
        </w:rPr>
        <w:t>merupakan</w:t>
      </w:r>
      <w:proofErr w:type="spellEnd"/>
      <w:r w:rsidRPr="001564EB">
        <w:rPr>
          <w:rFonts w:ascii="Arial" w:hAnsi="Arial" w:cs="Arial"/>
          <w:sz w:val="20"/>
          <w:szCs w:val="20"/>
        </w:rPr>
        <w:t xml:space="preserve"> </w:t>
      </w:r>
      <w:proofErr w:type="spellStart"/>
      <w:r w:rsidRPr="001564EB">
        <w:rPr>
          <w:rFonts w:ascii="Arial" w:hAnsi="Arial" w:cs="Arial"/>
          <w:sz w:val="20"/>
          <w:szCs w:val="20"/>
        </w:rPr>
        <w:t>suatu</w:t>
      </w:r>
      <w:proofErr w:type="spellEnd"/>
      <w:r w:rsidRPr="001564EB">
        <w:rPr>
          <w:rFonts w:ascii="Arial" w:hAnsi="Arial" w:cs="Arial"/>
          <w:sz w:val="20"/>
          <w:szCs w:val="20"/>
        </w:rPr>
        <w:t xml:space="preserve"> </w:t>
      </w:r>
      <w:proofErr w:type="spellStart"/>
      <w:r w:rsidRPr="001564EB">
        <w:rPr>
          <w:rFonts w:ascii="Arial" w:hAnsi="Arial" w:cs="Arial"/>
          <w:sz w:val="20"/>
          <w:szCs w:val="20"/>
        </w:rPr>
        <w:t>kebutuhan</w:t>
      </w:r>
      <w:proofErr w:type="spellEnd"/>
      <w:r w:rsidRPr="001564EB">
        <w:rPr>
          <w:rFonts w:ascii="Arial" w:hAnsi="Arial" w:cs="Arial"/>
          <w:sz w:val="20"/>
          <w:szCs w:val="20"/>
        </w:rPr>
        <w:t xml:space="preserve"> yang vital </w:t>
      </w:r>
      <w:proofErr w:type="spellStart"/>
      <w:r w:rsidRPr="001564EB">
        <w:rPr>
          <w:rFonts w:ascii="Arial" w:hAnsi="Arial" w:cs="Arial"/>
          <w:sz w:val="20"/>
          <w:szCs w:val="20"/>
        </w:rPr>
        <w:t>bagi</w:t>
      </w:r>
      <w:proofErr w:type="spellEnd"/>
      <w:r w:rsidRPr="001564EB">
        <w:rPr>
          <w:rFonts w:ascii="Arial" w:hAnsi="Arial" w:cs="Arial"/>
          <w:sz w:val="20"/>
          <w:szCs w:val="20"/>
        </w:rPr>
        <w:t xml:space="preserve"> </w:t>
      </w:r>
      <w:proofErr w:type="spellStart"/>
      <w:r w:rsidRPr="001564EB">
        <w:rPr>
          <w:rFonts w:ascii="Arial" w:hAnsi="Arial" w:cs="Arial"/>
          <w:sz w:val="20"/>
          <w:szCs w:val="20"/>
        </w:rPr>
        <w:t>kehidupan</w:t>
      </w:r>
      <w:proofErr w:type="spellEnd"/>
      <w:r w:rsidRPr="001564EB">
        <w:rPr>
          <w:rFonts w:ascii="Arial" w:hAnsi="Arial" w:cs="Arial"/>
          <w:sz w:val="20"/>
          <w:szCs w:val="20"/>
        </w:rPr>
        <w:t xml:space="preserve"> masa </w:t>
      </w:r>
      <w:proofErr w:type="spellStart"/>
      <w:r w:rsidRPr="001564EB">
        <w:rPr>
          <w:rFonts w:ascii="Arial" w:hAnsi="Arial" w:cs="Arial"/>
          <w:sz w:val="20"/>
          <w:szCs w:val="20"/>
        </w:rPr>
        <w:t>kini</w:t>
      </w:r>
      <w:proofErr w:type="spellEnd"/>
      <w:r w:rsidRPr="001564EB">
        <w:rPr>
          <w:rFonts w:ascii="Arial" w:hAnsi="Arial" w:cs="Arial"/>
          <w:sz w:val="20"/>
          <w:szCs w:val="20"/>
        </w:rPr>
        <w:t xml:space="preserve">. </w:t>
      </w:r>
      <w:proofErr w:type="spellStart"/>
      <w:r w:rsidRPr="001564EB">
        <w:rPr>
          <w:rFonts w:ascii="Arial" w:hAnsi="Arial" w:cs="Arial"/>
          <w:sz w:val="20"/>
          <w:szCs w:val="20"/>
        </w:rPr>
        <w:t>Namun</w:t>
      </w:r>
      <w:proofErr w:type="spellEnd"/>
      <w:r w:rsidRPr="001564EB">
        <w:rPr>
          <w:rFonts w:ascii="Arial" w:hAnsi="Arial" w:cs="Arial"/>
          <w:sz w:val="20"/>
          <w:szCs w:val="20"/>
        </w:rPr>
        <w:t xml:space="preserve">, </w:t>
      </w:r>
      <w:proofErr w:type="spellStart"/>
      <w:r w:rsidRPr="001564EB">
        <w:rPr>
          <w:rFonts w:ascii="Arial" w:hAnsi="Arial" w:cs="Arial"/>
          <w:sz w:val="20"/>
          <w:szCs w:val="20"/>
        </w:rPr>
        <w:t>pasokan</w:t>
      </w:r>
      <w:proofErr w:type="spellEnd"/>
      <w:r w:rsidRPr="001564EB">
        <w:rPr>
          <w:rFonts w:ascii="Arial" w:hAnsi="Arial" w:cs="Arial"/>
          <w:sz w:val="20"/>
          <w:szCs w:val="20"/>
        </w:rPr>
        <w:t xml:space="preserve"> dan </w:t>
      </w:r>
      <w:proofErr w:type="spellStart"/>
      <w:r w:rsidRPr="001564EB">
        <w:rPr>
          <w:rFonts w:ascii="Arial" w:hAnsi="Arial" w:cs="Arial"/>
          <w:sz w:val="20"/>
          <w:szCs w:val="20"/>
        </w:rPr>
        <w:t>persebaran</w:t>
      </w:r>
      <w:proofErr w:type="spellEnd"/>
      <w:r w:rsidRPr="001564EB">
        <w:rPr>
          <w:rFonts w:ascii="Arial" w:hAnsi="Arial" w:cs="Arial"/>
          <w:sz w:val="20"/>
          <w:szCs w:val="20"/>
        </w:rPr>
        <w:t xml:space="preserve"> </w:t>
      </w:r>
      <w:proofErr w:type="spellStart"/>
      <w:r w:rsidRPr="001564EB">
        <w:rPr>
          <w:rFonts w:ascii="Arial" w:hAnsi="Arial" w:cs="Arial"/>
          <w:sz w:val="20"/>
          <w:szCs w:val="20"/>
        </w:rPr>
        <w:t>energi</w:t>
      </w:r>
      <w:proofErr w:type="spellEnd"/>
      <w:r w:rsidRPr="001564EB">
        <w:rPr>
          <w:rFonts w:ascii="Arial" w:hAnsi="Arial" w:cs="Arial"/>
          <w:sz w:val="20"/>
          <w:szCs w:val="20"/>
        </w:rPr>
        <w:t xml:space="preserve"> </w:t>
      </w:r>
      <w:proofErr w:type="spellStart"/>
      <w:r w:rsidRPr="001564EB">
        <w:rPr>
          <w:rFonts w:ascii="Arial" w:hAnsi="Arial" w:cs="Arial"/>
          <w:sz w:val="20"/>
          <w:szCs w:val="20"/>
        </w:rPr>
        <w:t>listrik</w:t>
      </w:r>
      <w:proofErr w:type="spellEnd"/>
      <w:r w:rsidRPr="001564EB">
        <w:rPr>
          <w:rFonts w:ascii="Arial" w:hAnsi="Arial" w:cs="Arial"/>
          <w:sz w:val="20"/>
          <w:szCs w:val="20"/>
        </w:rPr>
        <w:t xml:space="preserve"> </w:t>
      </w:r>
      <w:proofErr w:type="spellStart"/>
      <w:r w:rsidRPr="001564EB">
        <w:rPr>
          <w:rFonts w:ascii="Arial" w:hAnsi="Arial" w:cs="Arial"/>
          <w:sz w:val="20"/>
          <w:szCs w:val="20"/>
        </w:rPr>
        <w:t>hingga</w:t>
      </w:r>
      <w:proofErr w:type="spellEnd"/>
      <w:r w:rsidRPr="001564EB">
        <w:rPr>
          <w:rFonts w:ascii="Arial" w:hAnsi="Arial" w:cs="Arial"/>
          <w:sz w:val="20"/>
          <w:szCs w:val="20"/>
        </w:rPr>
        <w:t xml:space="preserve"> </w:t>
      </w:r>
      <w:proofErr w:type="spellStart"/>
      <w:r w:rsidRPr="001564EB">
        <w:rPr>
          <w:rFonts w:ascii="Arial" w:hAnsi="Arial" w:cs="Arial"/>
          <w:sz w:val="20"/>
          <w:szCs w:val="20"/>
        </w:rPr>
        <w:t>saat</w:t>
      </w:r>
      <w:proofErr w:type="spellEnd"/>
      <w:r w:rsidRPr="001564EB">
        <w:rPr>
          <w:rFonts w:ascii="Arial" w:hAnsi="Arial" w:cs="Arial"/>
          <w:sz w:val="20"/>
          <w:szCs w:val="20"/>
        </w:rPr>
        <w:t xml:space="preserve"> </w:t>
      </w:r>
      <w:proofErr w:type="spellStart"/>
      <w:r w:rsidRPr="001564EB">
        <w:rPr>
          <w:rFonts w:ascii="Arial" w:hAnsi="Arial" w:cs="Arial"/>
          <w:sz w:val="20"/>
          <w:szCs w:val="20"/>
        </w:rPr>
        <w:t>ini</w:t>
      </w:r>
      <w:proofErr w:type="spellEnd"/>
      <w:r w:rsidRPr="001564EB">
        <w:rPr>
          <w:rFonts w:ascii="Arial" w:hAnsi="Arial" w:cs="Arial"/>
          <w:sz w:val="20"/>
          <w:szCs w:val="20"/>
        </w:rPr>
        <w:t xml:space="preserve"> </w:t>
      </w:r>
      <w:proofErr w:type="spellStart"/>
      <w:r w:rsidRPr="001564EB">
        <w:rPr>
          <w:rFonts w:ascii="Arial" w:hAnsi="Arial" w:cs="Arial"/>
          <w:sz w:val="20"/>
          <w:szCs w:val="20"/>
        </w:rPr>
        <w:t>masih</w:t>
      </w:r>
      <w:proofErr w:type="spellEnd"/>
      <w:r w:rsidRPr="001564EB">
        <w:rPr>
          <w:rFonts w:ascii="Arial" w:hAnsi="Arial" w:cs="Arial"/>
          <w:sz w:val="20"/>
          <w:szCs w:val="20"/>
        </w:rPr>
        <w:t xml:space="preserve"> </w:t>
      </w:r>
      <w:proofErr w:type="spellStart"/>
      <w:r w:rsidRPr="001564EB">
        <w:rPr>
          <w:rFonts w:ascii="Arial" w:hAnsi="Arial" w:cs="Arial"/>
          <w:sz w:val="20"/>
          <w:szCs w:val="20"/>
        </w:rPr>
        <w:t>terus</w:t>
      </w:r>
      <w:proofErr w:type="spellEnd"/>
      <w:r w:rsidRPr="001564EB">
        <w:rPr>
          <w:rFonts w:ascii="Arial" w:hAnsi="Arial" w:cs="Arial"/>
          <w:sz w:val="20"/>
          <w:szCs w:val="20"/>
        </w:rPr>
        <w:t xml:space="preserve"> </w:t>
      </w:r>
      <w:proofErr w:type="spellStart"/>
      <w:r w:rsidRPr="001564EB">
        <w:rPr>
          <w:rFonts w:ascii="Arial" w:hAnsi="Arial" w:cs="Arial"/>
          <w:sz w:val="20"/>
          <w:szCs w:val="20"/>
        </w:rPr>
        <w:t>ditingkatkan</w:t>
      </w:r>
      <w:proofErr w:type="spellEnd"/>
      <w:r w:rsidRPr="001564EB">
        <w:rPr>
          <w:rFonts w:ascii="Arial" w:hAnsi="Arial" w:cs="Arial"/>
          <w:sz w:val="20"/>
          <w:szCs w:val="20"/>
        </w:rPr>
        <w:t xml:space="preserve"> </w:t>
      </w:r>
      <w:proofErr w:type="spellStart"/>
      <w:r w:rsidRPr="001564EB">
        <w:rPr>
          <w:rFonts w:ascii="Arial" w:hAnsi="Arial" w:cs="Arial"/>
          <w:sz w:val="20"/>
          <w:szCs w:val="20"/>
        </w:rPr>
        <w:t>untuk</w:t>
      </w:r>
      <w:proofErr w:type="spellEnd"/>
      <w:r w:rsidRPr="001564EB">
        <w:rPr>
          <w:rFonts w:ascii="Arial" w:hAnsi="Arial" w:cs="Arial"/>
          <w:sz w:val="20"/>
          <w:szCs w:val="20"/>
        </w:rPr>
        <w:t xml:space="preserve"> </w:t>
      </w:r>
      <w:proofErr w:type="spellStart"/>
      <w:r w:rsidRPr="001564EB">
        <w:rPr>
          <w:rFonts w:ascii="Arial" w:hAnsi="Arial" w:cs="Arial"/>
          <w:sz w:val="20"/>
          <w:szCs w:val="20"/>
        </w:rPr>
        <w:t>dapat</w:t>
      </w:r>
      <w:proofErr w:type="spellEnd"/>
      <w:r w:rsidRPr="001564EB">
        <w:rPr>
          <w:rFonts w:ascii="Arial" w:hAnsi="Arial" w:cs="Arial"/>
          <w:sz w:val="20"/>
          <w:szCs w:val="20"/>
        </w:rPr>
        <w:t xml:space="preserve"> </w:t>
      </w:r>
      <w:proofErr w:type="spellStart"/>
      <w:r w:rsidRPr="001564EB">
        <w:rPr>
          <w:rFonts w:ascii="Arial" w:hAnsi="Arial" w:cs="Arial"/>
          <w:sz w:val="20"/>
          <w:szCs w:val="20"/>
        </w:rPr>
        <w:t>mencukupi</w:t>
      </w:r>
      <w:proofErr w:type="spellEnd"/>
      <w:r w:rsidRPr="001564EB">
        <w:rPr>
          <w:rFonts w:ascii="Arial" w:hAnsi="Arial" w:cs="Arial"/>
          <w:sz w:val="20"/>
          <w:szCs w:val="20"/>
        </w:rPr>
        <w:t xml:space="preserve"> </w:t>
      </w:r>
      <w:proofErr w:type="spellStart"/>
      <w:r w:rsidRPr="001564EB">
        <w:rPr>
          <w:rFonts w:ascii="Arial" w:hAnsi="Arial" w:cs="Arial"/>
          <w:sz w:val="20"/>
          <w:szCs w:val="20"/>
        </w:rPr>
        <w:t>kebutuhan</w:t>
      </w:r>
      <w:proofErr w:type="spellEnd"/>
      <w:r w:rsidRPr="001564EB">
        <w:rPr>
          <w:rFonts w:ascii="Arial" w:hAnsi="Arial" w:cs="Arial"/>
          <w:sz w:val="20"/>
          <w:szCs w:val="20"/>
        </w:rPr>
        <w:t xml:space="preserve"> </w:t>
      </w:r>
      <w:proofErr w:type="spellStart"/>
      <w:r w:rsidRPr="001564EB">
        <w:rPr>
          <w:rFonts w:ascii="Arial" w:hAnsi="Arial" w:cs="Arial"/>
          <w:sz w:val="20"/>
          <w:szCs w:val="20"/>
        </w:rPr>
        <w:t>listrik</w:t>
      </w:r>
      <w:proofErr w:type="spellEnd"/>
      <w:r w:rsidRPr="001564EB">
        <w:rPr>
          <w:rFonts w:ascii="Arial" w:hAnsi="Arial" w:cs="Arial"/>
          <w:sz w:val="20"/>
          <w:szCs w:val="20"/>
        </w:rPr>
        <w:t xml:space="preserve"> di Indonesia. </w:t>
      </w:r>
      <w:proofErr w:type="spellStart"/>
      <w:r w:rsidRPr="001564EB">
        <w:rPr>
          <w:rFonts w:ascii="Arial" w:hAnsi="Arial" w:cs="Arial"/>
          <w:sz w:val="20"/>
          <w:szCs w:val="20"/>
        </w:rPr>
        <w:t>Berdasarkan</w:t>
      </w:r>
      <w:proofErr w:type="spellEnd"/>
      <w:r w:rsidRPr="001564EB">
        <w:rPr>
          <w:rFonts w:ascii="Arial" w:hAnsi="Arial" w:cs="Arial"/>
          <w:sz w:val="20"/>
          <w:szCs w:val="20"/>
        </w:rPr>
        <w:t xml:space="preserve"> </w:t>
      </w:r>
      <w:proofErr w:type="spellStart"/>
      <w:r w:rsidRPr="001564EB">
        <w:rPr>
          <w:rFonts w:ascii="Arial" w:hAnsi="Arial" w:cs="Arial"/>
          <w:sz w:val="20"/>
          <w:szCs w:val="20"/>
        </w:rPr>
        <w:t>hasil</w:t>
      </w:r>
      <w:proofErr w:type="spellEnd"/>
      <w:r w:rsidRPr="001564EB">
        <w:rPr>
          <w:rFonts w:ascii="Arial" w:hAnsi="Arial" w:cs="Arial"/>
          <w:sz w:val="20"/>
          <w:szCs w:val="20"/>
        </w:rPr>
        <w:t xml:space="preserve"> </w:t>
      </w:r>
      <w:proofErr w:type="spellStart"/>
      <w:r w:rsidRPr="001564EB">
        <w:rPr>
          <w:rFonts w:ascii="Arial" w:hAnsi="Arial" w:cs="Arial"/>
          <w:sz w:val="20"/>
          <w:szCs w:val="20"/>
        </w:rPr>
        <w:t>proyeksi</w:t>
      </w:r>
      <w:proofErr w:type="spellEnd"/>
      <w:r w:rsidRPr="001564EB">
        <w:rPr>
          <w:rFonts w:ascii="Arial" w:hAnsi="Arial" w:cs="Arial"/>
          <w:sz w:val="20"/>
          <w:szCs w:val="20"/>
        </w:rPr>
        <w:t xml:space="preserve"> </w:t>
      </w:r>
      <w:proofErr w:type="spellStart"/>
      <w:r w:rsidRPr="001564EB">
        <w:rPr>
          <w:rFonts w:ascii="Arial" w:hAnsi="Arial" w:cs="Arial"/>
          <w:sz w:val="20"/>
          <w:szCs w:val="20"/>
        </w:rPr>
        <w:t>kebutuhan</w:t>
      </w:r>
      <w:proofErr w:type="spellEnd"/>
      <w:r w:rsidRPr="001564EB">
        <w:rPr>
          <w:rFonts w:ascii="Arial" w:hAnsi="Arial" w:cs="Arial"/>
          <w:sz w:val="20"/>
          <w:szCs w:val="20"/>
        </w:rPr>
        <w:t xml:space="preserve"> </w:t>
      </w:r>
      <w:proofErr w:type="spellStart"/>
      <w:r w:rsidRPr="001564EB">
        <w:rPr>
          <w:rFonts w:ascii="Arial" w:hAnsi="Arial" w:cs="Arial"/>
          <w:sz w:val="20"/>
          <w:szCs w:val="20"/>
        </w:rPr>
        <w:t>listrik</w:t>
      </w:r>
      <w:proofErr w:type="spellEnd"/>
      <w:r w:rsidRPr="001564EB">
        <w:rPr>
          <w:rFonts w:ascii="Arial" w:hAnsi="Arial" w:cs="Arial"/>
          <w:sz w:val="20"/>
          <w:szCs w:val="20"/>
        </w:rPr>
        <w:t xml:space="preserve"> </w:t>
      </w:r>
      <w:proofErr w:type="spellStart"/>
      <w:r w:rsidRPr="001564EB">
        <w:rPr>
          <w:rFonts w:ascii="Arial" w:hAnsi="Arial" w:cs="Arial"/>
          <w:sz w:val="20"/>
          <w:szCs w:val="20"/>
        </w:rPr>
        <w:t>dari</w:t>
      </w:r>
      <w:proofErr w:type="spellEnd"/>
      <w:r w:rsidRPr="001564EB">
        <w:rPr>
          <w:rFonts w:ascii="Arial" w:hAnsi="Arial" w:cs="Arial"/>
          <w:sz w:val="20"/>
          <w:szCs w:val="20"/>
        </w:rPr>
        <w:t xml:space="preserve"> </w:t>
      </w:r>
      <w:proofErr w:type="spellStart"/>
      <w:r w:rsidRPr="001564EB">
        <w:rPr>
          <w:rFonts w:ascii="Arial" w:hAnsi="Arial" w:cs="Arial"/>
          <w:sz w:val="20"/>
          <w:szCs w:val="20"/>
        </w:rPr>
        <w:t>tahun</w:t>
      </w:r>
      <w:proofErr w:type="spellEnd"/>
      <w:r w:rsidRPr="001564EB">
        <w:rPr>
          <w:rFonts w:ascii="Arial" w:hAnsi="Arial" w:cs="Arial"/>
          <w:sz w:val="20"/>
          <w:szCs w:val="20"/>
        </w:rPr>
        <w:t xml:space="preserve"> 2003 </w:t>
      </w:r>
      <w:proofErr w:type="spellStart"/>
      <w:r w:rsidRPr="001564EB">
        <w:rPr>
          <w:rFonts w:ascii="Arial" w:hAnsi="Arial" w:cs="Arial"/>
          <w:sz w:val="20"/>
          <w:szCs w:val="20"/>
        </w:rPr>
        <w:t>s.d.</w:t>
      </w:r>
      <w:proofErr w:type="spellEnd"/>
      <w:r w:rsidRPr="001564EB">
        <w:rPr>
          <w:rFonts w:ascii="Arial" w:hAnsi="Arial" w:cs="Arial"/>
          <w:sz w:val="20"/>
          <w:szCs w:val="20"/>
        </w:rPr>
        <w:t xml:space="preserve"> 2020 yang </w:t>
      </w:r>
      <w:proofErr w:type="spellStart"/>
      <w:r w:rsidRPr="001564EB">
        <w:rPr>
          <w:rFonts w:ascii="Arial" w:hAnsi="Arial" w:cs="Arial"/>
          <w:sz w:val="20"/>
          <w:szCs w:val="20"/>
        </w:rPr>
        <w:t>dilakukan</w:t>
      </w:r>
      <w:proofErr w:type="spellEnd"/>
      <w:r w:rsidRPr="001564EB">
        <w:rPr>
          <w:rFonts w:ascii="Arial" w:hAnsi="Arial" w:cs="Arial"/>
          <w:sz w:val="20"/>
          <w:szCs w:val="20"/>
        </w:rPr>
        <w:t xml:space="preserve"> </w:t>
      </w:r>
      <w:proofErr w:type="spellStart"/>
      <w:r w:rsidRPr="001564EB">
        <w:rPr>
          <w:rFonts w:ascii="Arial" w:hAnsi="Arial" w:cs="Arial"/>
          <w:sz w:val="20"/>
          <w:szCs w:val="20"/>
        </w:rPr>
        <w:t>Dinas</w:t>
      </w:r>
      <w:proofErr w:type="spellEnd"/>
      <w:r w:rsidRPr="001564EB">
        <w:rPr>
          <w:rFonts w:ascii="Arial" w:hAnsi="Arial" w:cs="Arial"/>
          <w:sz w:val="20"/>
          <w:szCs w:val="20"/>
        </w:rPr>
        <w:t xml:space="preserve"> </w:t>
      </w:r>
      <w:proofErr w:type="spellStart"/>
      <w:r w:rsidRPr="001564EB">
        <w:rPr>
          <w:rFonts w:ascii="Arial" w:hAnsi="Arial" w:cs="Arial"/>
          <w:sz w:val="20"/>
          <w:szCs w:val="20"/>
        </w:rPr>
        <w:t>Perencanaan</w:t>
      </w:r>
      <w:proofErr w:type="spellEnd"/>
      <w:r w:rsidRPr="001564EB">
        <w:rPr>
          <w:rFonts w:ascii="Arial" w:hAnsi="Arial" w:cs="Arial"/>
          <w:sz w:val="20"/>
          <w:szCs w:val="20"/>
        </w:rPr>
        <w:t xml:space="preserve"> </w:t>
      </w:r>
      <w:proofErr w:type="spellStart"/>
      <w:r w:rsidRPr="001564EB">
        <w:rPr>
          <w:rFonts w:ascii="Arial" w:hAnsi="Arial" w:cs="Arial"/>
          <w:sz w:val="20"/>
          <w:szCs w:val="20"/>
        </w:rPr>
        <w:t>Sistem</w:t>
      </w:r>
      <w:proofErr w:type="spellEnd"/>
      <w:r w:rsidRPr="001564EB">
        <w:rPr>
          <w:rFonts w:ascii="Arial" w:hAnsi="Arial" w:cs="Arial"/>
          <w:sz w:val="20"/>
          <w:szCs w:val="20"/>
        </w:rPr>
        <w:t xml:space="preserve"> PT PLN (Persero) dan Tim </w:t>
      </w:r>
      <w:proofErr w:type="spellStart"/>
      <w:r w:rsidRPr="001564EB">
        <w:rPr>
          <w:rFonts w:ascii="Arial" w:hAnsi="Arial" w:cs="Arial"/>
          <w:sz w:val="20"/>
          <w:szCs w:val="20"/>
        </w:rPr>
        <w:t>Energi</w:t>
      </w:r>
      <w:proofErr w:type="spellEnd"/>
      <w:r w:rsidRPr="001564EB">
        <w:rPr>
          <w:rFonts w:ascii="Arial" w:hAnsi="Arial" w:cs="Arial"/>
          <w:sz w:val="20"/>
          <w:szCs w:val="20"/>
        </w:rPr>
        <w:t xml:space="preserve"> BPPT, </w:t>
      </w:r>
      <w:proofErr w:type="spellStart"/>
      <w:r w:rsidRPr="001564EB">
        <w:rPr>
          <w:rFonts w:ascii="Arial" w:hAnsi="Arial" w:cs="Arial"/>
          <w:sz w:val="20"/>
          <w:szCs w:val="20"/>
        </w:rPr>
        <w:t>terlihat</w:t>
      </w:r>
      <w:proofErr w:type="spellEnd"/>
      <w:r w:rsidRPr="001564EB">
        <w:rPr>
          <w:rFonts w:ascii="Arial" w:hAnsi="Arial" w:cs="Arial"/>
          <w:sz w:val="20"/>
          <w:szCs w:val="20"/>
        </w:rPr>
        <w:t xml:space="preserve"> </w:t>
      </w:r>
      <w:proofErr w:type="spellStart"/>
      <w:r w:rsidRPr="001564EB">
        <w:rPr>
          <w:rFonts w:ascii="Arial" w:hAnsi="Arial" w:cs="Arial"/>
          <w:sz w:val="20"/>
          <w:szCs w:val="20"/>
        </w:rPr>
        <w:t>bahwa</w:t>
      </w:r>
      <w:proofErr w:type="spellEnd"/>
      <w:r w:rsidRPr="001564EB">
        <w:rPr>
          <w:rFonts w:ascii="Arial" w:hAnsi="Arial" w:cs="Arial"/>
          <w:sz w:val="20"/>
          <w:szCs w:val="20"/>
        </w:rPr>
        <w:t xml:space="preserve"> </w:t>
      </w:r>
      <w:proofErr w:type="spellStart"/>
      <w:r w:rsidRPr="001564EB">
        <w:rPr>
          <w:rFonts w:ascii="Arial" w:hAnsi="Arial" w:cs="Arial"/>
          <w:sz w:val="20"/>
          <w:szCs w:val="20"/>
        </w:rPr>
        <w:t>selama</w:t>
      </w:r>
      <w:proofErr w:type="spellEnd"/>
      <w:r w:rsidRPr="001564EB">
        <w:rPr>
          <w:rFonts w:ascii="Arial" w:hAnsi="Arial" w:cs="Arial"/>
          <w:sz w:val="20"/>
          <w:szCs w:val="20"/>
        </w:rPr>
        <w:t xml:space="preserve"> </w:t>
      </w:r>
      <w:proofErr w:type="spellStart"/>
      <w:r w:rsidRPr="001564EB">
        <w:rPr>
          <w:rFonts w:ascii="Arial" w:hAnsi="Arial" w:cs="Arial"/>
          <w:sz w:val="20"/>
          <w:szCs w:val="20"/>
        </w:rPr>
        <w:t>kurun</w:t>
      </w:r>
      <w:proofErr w:type="spellEnd"/>
      <w:r w:rsidRPr="001564EB">
        <w:rPr>
          <w:rFonts w:ascii="Arial" w:hAnsi="Arial" w:cs="Arial"/>
          <w:sz w:val="20"/>
          <w:szCs w:val="20"/>
        </w:rPr>
        <w:t xml:space="preserve"> </w:t>
      </w:r>
      <w:proofErr w:type="spellStart"/>
      <w:r w:rsidRPr="001564EB">
        <w:rPr>
          <w:rFonts w:ascii="Arial" w:hAnsi="Arial" w:cs="Arial"/>
          <w:sz w:val="20"/>
          <w:szCs w:val="20"/>
        </w:rPr>
        <w:t>waktu</w:t>
      </w:r>
      <w:proofErr w:type="spellEnd"/>
      <w:r w:rsidRPr="001564EB">
        <w:rPr>
          <w:rFonts w:ascii="Arial" w:hAnsi="Arial" w:cs="Arial"/>
          <w:sz w:val="20"/>
          <w:szCs w:val="20"/>
        </w:rPr>
        <w:t xml:space="preserve"> </w:t>
      </w:r>
      <w:proofErr w:type="spellStart"/>
      <w:r w:rsidRPr="001564EB">
        <w:rPr>
          <w:rFonts w:ascii="Arial" w:hAnsi="Arial" w:cs="Arial"/>
          <w:sz w:val="20"/>
          <w:szCs w:val="20"/>
        </w:rPr>
        <w:t>tersebut</w:t>
      </w:r>
      <w:proofErr w:type="spellEnd"/>
      <w:r w:rsidRPr="001564EB">
        <w:rPr>
          <w:rFonts w:ascii="Arial" w:hAnsi="Arial" w:cs="Arial"/>
          <w:sz w:val="20"/>
          <w:szCs w:val="20"/>
        </w:rPr>
        <w:t xml:space="preserve"> rata-rata </w:t>
      </w:r>
      <w:proofErr w:type="spellStart"/>
      <w:r w:rsidRPr="001564EB">
        <w:rPr>
          <w:rFonts w:ascii="Arial" w:hAnsi="Arial" w:cs="Arial"/>
          <w:sz w:val="20"/>
          <w:szCs w:val="20"/>
        </w:rPr>
        <w:t>kebutuhan</w:t>
      </w:r>
      <w:proofErr w:type="spellEnd"/>
      <w:r w:rsidRPr="001564EB">
        <w:rPr>
          <w:rFonts w:ascii="Arial" w:hAnsi="Arial" w:cs="Arial"/>
          <w:sz w:val="20"/>
          <w:szCs w:val="20"/>
        </w:rPr>
        <w:t xml:space="preserve"> </w:t>
      </w:r>
      <w:proofErr w:type="spellStart"/>
      <w:r w:rsidRPr="001564EB">
        <w:rPr>
          <w:rFonts w:ascii="Arial" w:hAnsi="Arial" w:cs="Arial"/>
          <w:sz w:val="20"/>
          <w:szCs w:val="20"/>
        </w:rPr>
        <w:t>listrik</w:t>
      </w:r>
      <w:proofErr w:type="spellEnd"/>
      <w:r w:rsidRPr="001564EB">
        <w:rPr>
          <w:rFonts w:ascii="Arial" w:hAnsi="Arial" w:cs="Arial"/>
          <w:sz w:val="20"/>
          <w:szCs w:val="20"/>
        </w:rPr>
        <w:t xml:space="preserve"> di Indonesia </w:t>
      </w:r>
      <w:proofErr w:type="spellStart"/>
      <w:r w:rsidRPr="001564EB">
        <w:rPr>
          <w:rFonts w:ascii="Arial" w:hAnsi="Arial" w:cs="Arial"/>
          <w:sz w:val="20"/>
          <w:szCs w:val="20"/>
        </w:rPr>
        <w:t>tumbuh</w:t>
      </w:r>
      <w:proofErr w:type="spellEnd"/>
      <w:r w:rsidRPr="001564EB">
        <w:rPr>
          <w:rFonts w:ascii="Arial" w:hAnsi="Arial" w:cs="Arial"/>
          <w:sz w:val="20"/>
          <w:szCs w:val="20"/>
        </w:rPr>
        <w:t xml:space="preserve"> </w:t>
      </w:r>
      <w:proofErr w:type="spellStart"/>
      <w:r w:rsidRPr="001564EB">
        <w:rPr>
          <w:rFonts w:ascii="Arial" w:hAnsi="Arial" w:cs="Arial"/>
          <w:sz w:val="20"/>
          <w:szCs w:val="20"/>
        </w:rPr>
        <w:t>sebesar</w:t>
      </w:r>
      <w:proofErr w:type="spellEnd"/>
      <w:r w:rsidRPr="001564EB">
        <w:rPr>
          <w:rFonts w:ascii="Arial" w:hAnsi="Arial" w:cs="Arial"/>
          <w:sz w:val="20"/>
          <w:szCs w:val="20"/>
        </w:rPr>
        <w:t xml:space="preserve"> 6,5% per </w:t>
      </w:r>
      <w:proofErr w:type="spellStart"/>
      <w:r w:rsidRPr="001564EB">
        <w:rPr>
          <w:rFonts w:ascii="Arial" w:hAnsi="Arial" w:cs="Arial"/>
          <w:sz w:val="20"/>
          <w:szCs w:val="20"/>
        </w:rPr>
        <w:t>tahun</w:t>
      </w:r>
      <w:proofErr w:type="spellEnd"/>
      <w:r w:rsidRPr="001564EB">
        <w:rPr>
          <w:rFonts w:ascii="Arial" w:hAnsi="Arial" w:cs="Arial"/>
          <w:sz w:val="20"/>
          <w:szCs w:val="20"/>
        </w:rPr>
        <w:t xml:space="preserve"> </w:t>
      </w:r>
      <w:r w:rsidRPr="001564EB">
        <w:rPr>
          <w:rFonts w:ascii="Arial" w:hAnsi="Arial" w:cs="Arial"/>
          <w:sz w:val="20"/>
          <w:szCs w:val="20"/>
        </w:rPr>
        <w:fldChar w:fldCharType="begin" w:fldLock="1"/>
      </w:r>
      <w:r w:rsidR="00D11EAF">
        <w:rPr>
          <w:rFonts w:ascii="Arial" w:hAnsi="Arial" w:cs="Arial"/>
          <w:sz w:val="20"/>
          <w:szCs w:val="20"/>
        </w:rPr>
        <w:instrText>ADDIN CSL_CITATION {"citationItems":[{"id":"ITEM-1","itemData":{"author":[{"dropping-particle":"","family":"Muchlis","given":"Mochamad","non-dropping-particle":"","parse-names":false,"suffix":""},{"dropping-particle":"","family":"Permana","given":"Adhi Darma","non-dropping-particle":"","parse-names":false,"suffix":""}],"container-title":"Pengembangan Sistem Kelistrikan dalam Menunjang Pembangunan Nasional Jangka Panjang","id":"ITEM-1","issued":{"date-parts":[["2003"]]},"page":"19-29","title":"Proyeksi Kebutuhan Listrik Pln","type":"article-journal"},"uris":["http://www.mendeley.com/documents/?uuid=b3ce37fb-b79e-467b-a1a0-83f5d137e582"]}],"mendeley":{"formattedCitation":"(Muchlis &amp; Permana, 2003)","plainTextFormattedCitation":"(Muchlis &amp; Permana, 2003)","previouslyFormattedCitation":"(Muchlis &amp; Permana, 2003)"},"properties":{"noteIndex":0},"schema":"https://github.com/citation-style-language/schema/raw/master/csl-citation.json"}</w:instrText>
      </w:r>
      <w:r w:rsidRPr="001564EB">
        <w:rPr>
          <w:rFonts w:ascii="Arial" w:hAnsi="Arial" w:cs="Arial"/>
          <w:sz w:val="20"/>
          <w:szCs w:val="20"/>
        </w:rPr>
        <w:fldChar w:fldCharType="separate"/>
      </w:r>
      <w:r w:rsidRPr="001564EB">
        <w:rPr>
          <w:rFonts w:ascii="Arial" w:hAnsi="Arial" w:cs="Arial"/>
          <w:noProof/>
          <w:sz w:val="20"/>
          <w:szCs w:val="20"/>
        </w:rPr>
        <w:t>(Muchlis &amp; Permana, 2003)</w:t>
      </w:r>
      <w:r w:rsidRPr="001564EB">
        <w:rPr>
          <w:rFonts w:ascii="Arial" w:hAnsi="Arial" w:cs="Arial"/>
          <w:sz w:val="20"/>
          <w:szCs w:val="20"/>
        </w:rPr>
        <w:fldChar w:fldCharType="end"/>
      </w:r>
      <w:r w:rsidRPr="001564EB">
        <w:rPr>
          <w:rFonts w:ascii="Arial" w:hAnsi="Arial" w:cs="Arial"/>
          <w:sz w:val="20"/>
          <w:szCs w:val="20"/>
        </w:rPr>
        <w:t xml:space="preserve">. </w:t>
      </w:r>
      <w:proofErr w:type="spellStart"/>
      <w:r w:rsidRPr="001564EB">
        <w:rPr>
          <w:rFonts w:ascii="Arial" w:hAnsi="Arial" w:cs="Arial"/>
          <w:sz w:val="20"/>
          <w:szCs w:val="20"/>
        </w:rPr>
        <w:t>Energi</w:t>
      </w:r>
      <w:proofErr w:type="spellEnd"/>
      <w:r w:rsidRPr="001564EB">
        <w:rPr>
          <w:rFonts w:ascii="Arial" w:hAnsi="Arial" w:cs="Arial"/>
          <w:sz w:val="20"/>
          <w:szCs w:val="20"/>
        </w:rPr>
        <w:t xml:space="preserve"> </w:t>
      </w:r>
      <w:proofErr w:type="spellStart"/>
      <w:r w:rsidRPr="001564EB">
        <w:rPr>
          <w:rFonts w:ascii="Arial" w:hAnsi="Arial" w:cs="Arial"/>
          <w:sz w:val="20"/>
          <w:szCs w:val="20"/>
        </w:rPr>
        <w:t>listrik</w:t>
      </w:r>
      <w:proofErr w:type="spellEnd"/>
      <w:r w:rsidRPr="001564EB">
        <w:rPr>
          <w:rFonts w:ascii="Arial" w:hAnsi="Arial" w:cs="Arial"/>
          <w:sz w:val="20"/>
          <w:szCs w:val="20"/>
        </w:rPr>
        <w:t xml:space="preserve"> </w:t>
      </w:r>
      <w:proofErr w:type="spellStart"/>
      <w:r w:rsidRPr="001564EB">
        <w:rPr>
          <w:rFonts w:ascii="Arial" w:hAnsi="Arial" w:cs="Arial"/>
          <w:sz w:val="20"/>
          <w:szCs w:val="20"/>
        </w:rPr>
        <w:t>alternatif</w:t>
      </w:r>
      <w:proofErr w:type="spellEnd"/>
      <w:r w:rsidRPr="001564EB">
        <w:rPr>
          <w:rFonts w:ascii="Arial" w:hAnsi="Arial" w:cs="Arial"/>
          <w:sz w:val="20"/>
          <w:szCs w:val="20"/>
        </w:rPr>
        <w:t xml:space="preserve"> </w:t>
      </w:r>
      <w:proofErr w:type="spellStart"/>
      <w:r w:rsidRPr="001564EB">
        <w:rPr>
          <w:rFonts w:ascii="Arial" w:hAnsi="Arial" w:cs="Arial"/>
          <w:sz w:val="20"/>
          <w:szCs w:val="20"/>
        </w:rPr>
        <w:t>dengan</w:t>
      </w:r>
      <w:proofErr w:type="spellEnd"/>
      <w:r w:rsidRPr="001564EB">
        <w:rPr>
          <w:rFonts w:ascii="Arial" w:hAnsi="Arial" w:cs="Arial"/>
          <w:sz w:val="20"/>
          <w:szCs w:val="20"/>
        </w:rPr>
        <w:t xml:space="preserve"> </w:t>
      </w:r>
      <w:proofErr w:type="spellStart"/>
      <w:r w:rsidRPr="001564EB">
        <w:rPr>
          <w:rFonts w:ascii="Arial" w:hAnsi="Arial" w:cs="Arial"/>
          <w:sz w:val="20"/>
          <w:szCs w:val="20"/>
        </w:rPr>
        <w:t>memanfaatkan</w:t>
      </w:r>
      <w:proofErr w:type="spellEnd"/>
      <w:r w:rsidRPr="001564EB">
        <w:rPr>
          <w:rFonts w:ascii="Arial" w:hAnsi="Arial" w:cs="Arial"/>
          <w:sz w:val="20"/>
          <w:szCs w:val="20"/>
        </w:rPr>
        <w:t xml:space="preserve"> </w:t>
      </w:r>
      <w:proofErr w:type="spellStart"/>
      <w:r w:rsidRPr="001564EB">
        <w:rPr>
          <w:rFonts w:ascii="Arial" w:hAnsi="Arial" w:cs="Arial"/>
          <w:sz w:val="20"/>
          <w:szCs w:val="20"/>
        </w:rPr>
        <w:t>sumber</w:t>
      </w:r>
      <w:proofErr w:type="spellEnd"/>
      <w:r w:rsidRPr="001564EB">
        <w:rPr>
          <w:rFonts w:ascii="Arial" w:hAnsi="Arial" w:cs="Arial"/>
          <w:sz w:val="20"/>
          <w:szCs w:val="20"/>
        </w:rPr>
        <w:t xml:space="preserve"> </w:t>
      </w:r>
      <w:proofErr w:type="spellStart"/>
      <w:r w:rsidRPr="001564EB">
        <w:rPr>
          <w:rFonts w:ascii="Arial" w:hAnsi="Arial" w:cs="Arial"/>
          <w:sz w:val="20"/>
          <w:szCs w:val="20"/>
        </w:rPr>
        <w:t>daya</w:t>
      </w:r>
      <w:proofErr w:type="spellEnd"/>
      <w:r w:rsidRPr="001564EB">
        <w:rPr>
          <w:rFonts w:ascii="Arial" w:hAnsi="Arial" w:cs="Arial"/>
          <w:sz w:val="20"/>
          <w:szCs w:val="20"/>
        </w:rPr>
        <w:t xml:space="preserve"> </w:t>
      </w:r>
      <w:proofErr w:type="spellStart"/>
      <w:r w:rsidRPr="001564EB">
        <w:rPr>
          <w:rFonts w:ascii="Arial" w:hAnsi="Arial" w:cs="Arial"/>
          <w:sz w:val="20"/>
          <w:szCs w:val="20"/>
        </w:rPr>
        <w:t>alam</w:t>
      </w:r>
      <w:proofErr w:type="spellEnd"/>
      <w:r w:rsidRPr="001564EB">
        <w:rPr>
          <w:rFonts w:ascii="Arial" w:hAnsi="Arial" w:cs="Arial"/>
          <w:sz w:val="20"/>
          <w:szCs w:val="20"/>
        </w:rPr>
        <w:t xml:space="preserve"> yang </w:t>
      </w:r>
      <w:proofErr w:type="spellStart"/>
      <w:r w:rsidRPr="001564EB">
        <w:rPr>
          <w:rFonts w:ascii="Arial" w:hAnsi="Arial" w:cs="Arial"/>
          <w:sz w:val="20"/>
          <w:szCs w:val="20"/>
        </w:rPr>
        <w:t>melimpah</w:t>
      </w:r>
      <w:proofErr w:type="spellEnd"/>
      <w:r w:rsidRPr="001564EB">
        <w:rPr>
          <w:rFonts w:ascii="Arial" w:hAnsi="Arial" w:cs="Arial"/>
          <w:sz w:val="20"/>
          <w:szCs w:val="20"/>
        </w:rPr>
        <w:t xml:space="preserve"> dan </w:t>
      </w:r>
      <w:proofErr w:type="spellStart"/>
      <w:r w:rsidRPr="001564EB">
        <w:rPr>
          <w:rFonts w:ascii="Arial" w:hAnsi="Arial" w:cs="Arial"/>
          <w:sz w:val="20"/>
          <w:szCs w:val="20"/>
        </w:rPr>
        <w:t>berkelanjutan</w:t>
      </w:r>
      <w:proofErr w:type="spellEnd"/>
      <w:r w:rsidRPr="001564EB">
        <w:rPr>
          <w:rFonts w:ascii="Arial" w:hAnsi="Arial" w:cs="Arial"/>
          <w:sz w:val="20"/>
          <w:szCs w:val="20"/>
        </w:rPr>
        <w:t xml:space="preserve"> </w:t>
      </w:r>
      <w:proofErr w:type="spellStart"/>
      <w:r w:rsidRPr="001564EB">
        <w:rPr>
          <w:rFonts w:ascii="Arial" w:hAnsi="Arial" w:cs="Arial"/>
          <w:sz w:val="20"/>
          <w:szCs w:val="20"/>
        </w:rPr>
        <w:t>merupakan</w:t>
      </w:r>
      <w:proofErr w:type="spellEnd"/>
      <w:r w:rsidRPr="001564EB">
        <w:rPr>
          <w:rFonts w:ascii="Arial" w:hAnsi="Arial" w:cs="Arial"/>
          <w:sz w:val="20"/>
          <w:szCs w:val="20"/>
        </w:rPr>
        <w:t xml:space="preserve"> salah </w:t>
      </w:r>
      <w:proofErr w:type="spellStart"/>
      <w:r w:rsidRPr="001564EB">
        <w:rPr>
          <w:rFonts w:ascii="Arial" w:hAnsi="Arial" w:cs="Arial"/>
          <w:sz w:val="20"/>
          <w:szCs w:val="20"/>
        </w:rPr>
        <w:t>satu</w:t>
      </w:r>
      <w:proofErr w:type="spellEnd"/>
      <w:r w:rsidRPr="001564EB">
        <w:rPr>
          <w:rFonts w:ascii="Arial" w:hAnsi="Arial" w:cs="Arial"/>
          <w:sz w:val="20"/>
          <w:szCs w:val="20"/>
        </w:rPr>
        <w:t xml:space="preserve"> </w:t>
      </w:r>
      <w:proofErr w:type="spellStart"/>
      <w:r w:rsidRPr="001564EB">
        <w:rPr>
          <w:rFonts w:ascii="Arial" w:hAnsi="Arial" w:cs="Arial"/>
          <w:sz w:val="20"/>
          <w:szCs w:val="20"/>
        </w:rPr>
        <w:t>solusi</w:t>
      </w:r>
      <w:proofErr w:type="spellEnd"/>
      <w:r w:rsidRPr="001564EB">
        <w:rPr>
          <w:rFonts w:ascii="Arial" w:hAnsi="Arial" w:cs="Arial"/>
          <w:sz w:val="20"/>
          <w:szCs w:val="20"/>
        </w:rPr>
        <w:t xml:space="preserve"> </w:t>
      </w:r>
      <w:proofErr w:type="spellStart"/>
      <w:r w:rsidRPr="001564EB">
        <w:rPr>
          <w:rFonts w:ascii="Arial" w:hAnsi="Arial" w:cs="Arial"/>
          <w:sz w:val="20"/>
          <w:szCs w:val="20"/>
        </w:rPr>
        <w:t>untuk</w:t>
      </w:r>
      <w:proofErr w:type="spellEnd"/>
      <w:r w:rsidRPr="001564EB">
        <w:rPr>
          <w:rFonts w:ascii="Arial" w:hAnsi="Arial" w:cs="Arial"/>
          <w:sz w:val="20"/>
          <w:szCs w:val="20"/>
        </w:rPr>
        <w:t xml:space="preserve"> </w:t>
      </w:r>
      <w:proofErr w:type="spellStart"/>
      <w:r w:rsidRPr="001564EB">
        <w:rPr>
          <w:rFonts w:ascii="Arial" w:hAnsi="Arial" w:cs="Arial"/>
          <w:sz w:val="20"/>
          <w:szCs w:val="20"/>
        </w:rPr>
        <w:t>membantu</w:t>
      </w:r>
      <w:proofErr w:type="spellEnd"/>
      <w:r w:rsidRPr="001564EB">
        <w:rPr>
          <w:rFonts w:ascii="Arial" w:hAnsi="Arial" w:cs="Arial"/>
          <w:sz w:val="20"/>
          <w:szCs w:val="20"/>
        </w:rPr>
        <w:t xml:space="preserve"> </w:t>
      </w:r>
      <w:proofErr w:type="spellStart"/>
      <w:r w:rsidRPr="001564EB">
        <w:rPr>
          <w:rFonts w:ascii="Arial" w:hAnsi="Arial" w:cs="Arial"/>
          <w:sz w:val="20"/>
          <w:szCs w:val="20"/>
        </w:rPr>
        <w:t>pemerintah</w:t>
      </w:r>
      <w:proofErr w:type="spellEnd"/>
      <w:r w:rsidRPr="001564EB">
        <w:rPr>
          <w:rFonts w:ascii="Arial" w:hAnsi="Arial" w:cs="Arial"/>
          <w:sz w:val="20"/>
          <w:szCs w:val="20"/>
        </w:rPr>
        <w:t xml:space="preserve"> Indonesia </w:t>
      </w:r>
      <w:proofErr w:type="spellStart"/>
      <w:r w:rsidRPr="001564EB">
        <w:rPr>
          <w:rFonts w:ascii="Arial" w:hAnsi="Arial" w:cs="Arial"/>
          <w:sz w:val="20"/>
          <w:szCs w:val="20"/>
        </w:rPr>
        <w:t>dalam</w:t>
      </w:r>
      <w:proofErr w:type="spellEnd"/>
      <w:r w:rsidRPr="001564EB">
        <w:rPr>
          <w:rFonts w:ascii="Arial" w:hAnsi="Arial" w:cs="Arial"/>
          <w:sz w:val="20"/>
          <w:szCs w:val="20"/>
        </w:rPr>
        <w:t xml:space="preserve"> </w:t>
      </w:r>
      <w:proofErr w:type="spellStart"/>
      <w:r w:rsidRPr="001564EB">
        <w:rPr>
          <w:rFonts w:ascii="Arial" w:hAnsi="Arial" w:cs="Arial"/>
          <w:sz w:val="20"/>
          <w:szCs w:val="20"/>
        </w:rPr>
        <w:t>pemenuhan</w:t>
      </w:r>
      <w:proofErr w:type="spellEnd"/>
      <w:r w:rsidRPr="001564EB">
        <w:rPr>
          <w:rFonts w:ascii="Arial" w:hAnsi="Arial" w:cs="Arial"/>
          <w:sz w:val="20"/>
          <w:szCs w:val="20"/>
        </w:rPr>
        <w:t xml:space="preserve"> </w:t>
      </w:r>
      <w:proofErr w:type="spellStart"/>
      <w:r w:rsidRPr="001564EB">
        <w:rPr>
          <w:rFonts w:ascii="Arial" w:hAnsi="Arial" w:cs="Arial"/>
          <w:sz w:val="20"/>
          <w:szCs w:val="20"/>
        </w:rPr>
        <w:t>kebutuhan</w:t>
      </w:r>
      <w:proofErr w:type="spellEnd"/>
      <w:r w:rsidRPr="001564EB">
        <w:rPr>
          <w:rFonts w:ascii="Arial" w:hAnsi="Arial" w:cs="Arial"/>
          <w:sz w:val="20"/>
          <w:szCs w:val="20"/>
        </w:rPr>
        <w:t xml:space="preserve"> </w:t>
      </w:r>
      <w:proofErr w:type="spellStart"/>
      <w:r w:rsidRPr="001564EB">
        <w:rPr>
          <w:rFonts w:ascii="Arial" w:hAnsi="Arial" w:cs="Arial"/>
          <w:sz w:val="20"/>
          <w:szCs w:val="20"/>
        </w:rPr>
        <w:t>energi</w:t>
      </w:r>
      <w:proofErr w:type="spellEnd"/>
      <w:r w:rsidRPr="001564EB">
        <w:rPr>
          <w:rFonts w:ascii="Arial" w:hAnsi="Arial" w:cs="Arial"/>
          <w:sz w:val="20"/>
          <w:szCs w:val="20"/>
        </w:rPr>
        <w:t xml:space="preserve"> </w:t>
      </w:r>
      <w:proofErr w:type="spellStart"/>
      <w:r w:rsidRPr="001564EB">
        <w:rPr>
          <w:rFonts w:ascii="Arial" w:hAnsi="Arial" w:cs="Arial"/>
          <w:sz w:val="20"/>
          <w:szCs w:val="20"/>
        </w:rPr>
        <w:t>listrik</w:t>
      </w:r>
      <w:proofErr w:type="spellEnd"/>
      <w:r w:rsidRPr="001564EB">
        <w:rPr>
          <w:rFonts w:ascii="Arial" w:hAnsi="Arial" w:cs="Arial"/>
          <w:sz w:val="20"/>
          <w:szCs w:val="20"/>
        </w:rPr>
        <w:t xml:space="preserve"> yang </w:t>
      </w:r>
      <w:proofErr w:type="spellStart"/>
      <w:r w:rsidRPr="001564EB">
        <w:rPr>
          <w:rFonts w:ascii="Arial" w:hAnsi="Arial" w:cs="Arial"/>
          <w:sz w:val="20"/>
          <w:szCs w:val="20"/>
        </w:rPr>
        <w:t>terus</w:t>
      </w:r>
      <w:proofErr w:type="spellEnd"/>
      <w:r w:rsidRPr="001564EB">
        <w:rPr>
          <w:rFonts w:ascii="Arial" w:hAnsi="Arial" w:cs="Arial"/>
          <w:sz w:val="20"/>
          <w:szCs w:val="20"/>
        </w:rPr>
        <w:t xml:space="preserve"> </w:t>
      </w:r>
      <w:proofErr w:type="spellStart"/>
      <w:r w:rsidRPr="001564EB">
        <w:rPr>
          <w:rFonts w:ascii="Arial" w:hAnsi="Arial" w:cs="Arial"/>
          <w:sz w:val="20"/>
          <w:szCs w:val="20"/>
        </w:rPr>
        <w:t>meningkat</w:t>
      </w:r>
      <w:proofErr w:type="spellEnd"/>
      <w:r w:rsidRPr="001564EB">
        <w:rPr>
          <w:rFonts w:ascii="Arial" w:hAnsi="Arial" w:cs="Arial"/>
          <w:sz w:val="20"/>
          <w:szCs w:val="20"/>
        </w:rPr>
        <w:t xml:space="preserve"> </w:t>
      </w:r>
      <w:proofErr w:type="spellStart"/>
      <w:r w:rsidRPr="001564EB">
        <w:rPr>
          <w:rFonts w:ascii="Arial" w:hAnsi="Arial" w:cs="Arial"/>
          <w:sz w:val="20"/>
          <w:szCs w:val="20"/>
        </w:rPr>
        <w:t>sebesar</w:t>
      </w:r>
      <w:proofErr w:type="spellEnd"/>
      <w:r w:rsidRPr="001564EB">
        <w:rPr>
          <w:rFonts w:ascii="Arial" w:hAnsi="Arial" w:cs="Arial"/>
          <w:sz w:val="20"/>
          <w:szCs w:val="20"/>
        </w:rPr>
        <w:t xml:space="preserve"> 6,5% per </w:t>
      </w:r>
      <w:proofErr w:type="spellStart"/>
      <w:r w:rsidRPr="001564EB">
        <w:rPr>
          <w:rFonts w:ascii="Arial" w:hAnsi="Arial" w:cs="Arial"/>
          <w:sz w:val="20"/>
          <w:szCs w:val="20"/>
        </w:rPr>
        <w:t>tahun</w:t>
      </w:r>
      <w:proofErr w:type="spellEnd"/>
      <w:r w:rsidRPr="001564EB">
        <w:rPr>
          <w:rFonts w:ascii="Arial" w:hAnsi="Arial" w:cs="Arial"/>
          <w:sz w:val="20"/>
          <w:szCs w:val="20"/>
        </w:rPr>
        <w:t>.</w:t>
      </w:r>
      <w:r w:rsidR="00E025C3" w:rsidRPr="001564EB">
        <w:rPr>
          <w:rFonts w:ascii="Arial" w:hAnsi="Arial" w:cs="Arial"/>
          <w:sz w:val="20"/>
          <w:szCs w:val="20"/>
        </w:rPr>
        <w:t xml:space="preserve"> </w:t>
      </w:r>
    </w:p>
    <w:p w14:paraId="35332A07" w14:textId="390EE553" w:rsidR="001564EB" w:rsidRPr="001564EB" w:rsidRDefault="001564EB" w:rsidP="00F26138">
      <w:pPr>
        <w:ind w:firstLine="720"/>
        <w:jc w:val="both"/>
        <w:rPr>
          <w:rFonts w:ascii="Arial" w:hAnsi="Arial" w:cs="Arial"/>
          <w:sz w:val="20"/>
          <w:szCs w:val="20"/>
        </w:rPr>
      </w:pPr>
      <w:r w:rsidRPr="001564EB">
        <w:rPr>
          <w:rFonts w:ascii="Arial" w:hAnsi="Arial" w:cs="Arial"/>
          <w:sz w:val="20"/>
          <w:szCs w:val="20"/>
        </w:rPr>
        <w:t xml:space="preserve">Kalimantan </w:t>
      </w:r>
      <w:proofErr w:type="spellStart"/>
      <w:r w:rsidRPr="001564EB">
        <w:rPr>
          <w:rFonts w:ascii="Arial" w:hAnsi="Arial" w:cs="Arial"/>
          <w:sz w:val="20"/>
          <w:szCs w:val="20"/>
        </w:rPr>
        <w:t>merupakan</w:t>
      </w:r>
      <w:proofErr w:type="spellEnd"/>
      <w:r w:rsidRPr="001564EB">
        <w:rPr>
          <w:rFonts w:ascii="Arial" w:hAnsi="Arial" w:cs="Arial"/>
          <w:sz w:val="20"/>
          <w:szCs w:val="20"/>
        </w:rPr>
        <w:t xml:space="preserve"> salah </w:t>
      </w:r>
      <w:proofErr w:type="spellStart"/>
      <w:r w:rsidRPr="001564EB">
        <w:rPr>
          <w:rFonts w:ascii="Arial" w:hAnsi="Arial" w:cs="Arial"/>
          <w:sz w:val="20"/>
          <w:szCs w:val="20"/>
        </w:rPr>
        <w:t>satu</w:t>
      </w:r>
      <w:proofErr w:type="spellEnd"/>
      <w:r w:rsidRPr="001564EB">
        <w:rPr>
          <w:rFonts w:ascii="Arial" w:hAnsi="Arial" w:cs="Arial"/>
          <w:sz w:val="20"/>
          <w:szCs w:val="20"/>
        </w:rPr>
        <w:t xml:space="preserve"> </w:t>
      </w:r>
      <w:proofErr w:type="spellStart"/>
      <w:r w:rsidRPr="001564EB">
        <w:rPr>
          <w:rFonts w:ascii="Arial" w:hAnsi="Arial" w:cs="Arial"/>
          <w:sz w:val="20"/>
          <w:szCs w:val="20"/>
        </w:rPr>
        <w:t>daerah</w:t>
      </w:r>
      <w:proofErr w:type="spellEnd"/>
      <w:r w:rsidRPr="001564EB">
        <w:rPr>
          <w:rFonts w:ascii="Arial" w:hAnsi="Arial" w:cs="Arial"/>
          <w:sz w:val="20"/>
          <w:szCs w:val="20"/>
        </w:rPr>
        <w:t xml:space="preserve"> yang </w:t>
      </w:r>
      <w:proofErr w:type="spellStart"/>
      <w:r w:rsidRPr="001564EB">
        <w:rPr>
          <w:rFonts w:ascii="Arial" w:hAnsi="Arial" w:cs="Arial"/>
          <w:sz w:val="20"/>
          <w:szCs w:val="20"/>
        </w:rPr>
        <w:t>memiliki</w:t>
      </w:r>
      <w:proofErr w:type="spellEnd"/>
      <w:r w:rsidRPr="001564EB">
        <w:rPr>
          <w:rFonts w:ascii="Arial" w:hAnsi="Arial" w:cs="Arial"/>
          <w:sz w:val="20"/>
          <w:szCs w:val="20"/>
        </w:rPr>
        <w:t xml:space="preserve"> </w:t>
      </w:r>
      <w:proofErr w:type="spellStart"/>
      <w:r w:rsidRPr="001564EB">
        <w:rPr>
          <w:rFonts w:ascii="Arial" w:hAnsi="Arial" w:cs="Arial"/>
          <w:sz w:val="20"/>
          <w:szCs w:val="20"/>
        </w:rPr>
        <w:t>potensi</w:t>
      </w:r>
      <w:proofErr w:type="spellEnd"/>
      <w:r w:rsidRPr="001564EB">
        <w:rPr>
          <w:rFonts w:ascii="Arial" w:hAnsi="Arial" w:cs="Arial"/>
          <w:sz w:val="20"/>
          <w:szCs w:val="20"/>
        </w:rPr>
        <w:t xml:space="preserve"> </w:t>
      </w:r>
      <w:proofErr w:type="spellStart"/>
      <w:r w:rsidRPr="001564EB">
        <w:rPr>
          <w:rFonts w:ascii="Arial" w:hAnsi="Arial" w:cs="Arial"/>
          <w:sz w:val="20"/>
          <w:szCs w:val="20"/>
        </w:rPr>
        <w:t>sumber</w:t>
      </w:r>
      <w:proofErr w:type="spellEnd"/>
      <w:r w:rsidRPr="001564EB">
        <w:rPr>
          <w:rFonts w:ascii="Arial" w:hAnsi="Arial" w:cs="Arial"/>
          <w:sz w:val="20"/>
          <w:szCs w:val="20"/>
        </w:rPr>
        <w:t xml:space="preserve"> </w:t>
      </w:r>
      <w:proofErr w:type="spellStart"/>
      <w:r w:rsidRPr="001564EB">
        <w:rPr>
          <w:rFonts w:ascii="Arial" w:hAnsi="Arial" w:cs="Arial"/>
          <w:sz w:val="20"/>
          <w:szCs w:val="20"/>
        </w:rPr>
        <w:t>daya</w:t>
      </w:r>
      <w:proofErr w:type="spellEnd"/>
      <w:r w:rsidRPr="001564EB">
        <w:rPr>
          <w:rFonts w:ascii="Arial" w:hAnsi="Arial" w:cs="Arial"/>
          <w:sz w:val="20"/>
          <w:szCs w:val="20"/>
        </w:rPr>
        <w:t xml:space="preserve"> </w:t>
      </w:r>
      <w:proofErr w:type="spellStart"/>
      <w:r w:rsidRPr="001564EB">
        <w:rPr>
          <w:rFonts w:ascii="Arial" w:hAnsi="Arial" w:cs="Arial"/>
          <w:sz w:val="20"/>
          <w:szCs w:val="20"/>
        </w:rPr>
        <w:t>alam</w:t>
      </w:r>
      <w:proofErr w:type="spellEnd"/>
      <w:r w:rsidRPr="001564EB">
        <w:rPr>
          <w:rFonts w:ascii="Arial" w:hAnsi="Arial" w:cs="Arial"/>
          <w:sz w:val="20"/>
          <w:szCs w:val="20"/>
        </w:rPr>
        <w:t xml:space="preserve"> </w:t>
      </w:r>
      <w:proofErr w:type="spellStart"/>
      <w:r w:rsidRPr="001564EB">
        <w:rPr>
          <w:rFonts w:ascii="Arial" w:hAnsi="Arial" w:cs="Arial"/>
          <w:sz w:val="20"/>
          <w:szCs w:val="20"/>
        </w:rPr>
        <w:t>berkelanjutan</w:t>
      </w:r>
      <w:proofErr w:type="spellEnd"/>
      <w:r w:rsidRPr="001564EB">
        <w:rPr>
          <w:rFonts w:ascii="Arial" w:hAnsi="Arial" w:cs="Arial"/>
          <w:sz w:val="20"/>
          <w:szCs w:val="20"/>
        </w:rPr>
        <w:t xml:space="preserve"> yang </w:t>
      </w:r>
      <w:proofErr w:type="spellStart"/>
      <w:r w:rsidRPr="001564EB">
        <w:rPr>
          <w:rFonts w:ascii="Arial" w:hAnsi="Arial" w:cs="Arial"/>
          <w:sz w:val="20"/>
          <w:szCs w:val="20"/>
        </w:rPr>
        <w:t>dapat</w:t>
      </w:r>
      <w:proofErr w:type="spellEnd"/>
      <w:r w:rsidRPr="001564EB">
        <w:rPr>
          <w:rFonts w:ascii="Arial" w:hAnsi="Arial" w:cs="Arial"/>
          <w:sz w:val="20"/>
          <w:szCs w:val="20"/>
        </w:rPr>
        <w:t xml:space="preserve"> </w:t>
      </w:r>
      <w:proofErr w:type="spellStart"/>
      <w:r w:rsidRPr="001564EB">
        <w:rPr>
          <w:rFonts w:ascii="Arial" w:hAnsi="Arial" w:cs="Arial"/>
          <w:sz w:val="20"/>
          <w:szCs w:val="20"/>
        </w:rPr>
        <w:t>dimanfaatkan</w:t>
      </w:r>
      <w:proofErr w:type="spellEnd"/>
      <w:r w:rsidRPr="001564EB">
        <w:rPr>
          <w:rFonts w:ascii="Arial" w:hAnsi="Arial" w:cs="Arial"/>
          <w:sz w:val="20"/>
          <w:szCs w:val="20"/>
        </w:rPr>
        <w:t xml:space="preserve"> </w:t>
      </w:r>
      <w:proofErr w:type="spellStart"/>
      <w:r w:rsidRPr="001564EB">
        <w:rPr>
          <w:rFonts w:ascii="Arial" w:hAnsi="Arial" w:cs="Arial"/>
          <w:sz w:val="20"/>
          <w:szCs w:val="20"/>
        </w:rPr>
        <w:t>sebagai</w:t>
      </w:r>
      <w:proofErr w:type="spellEnd"/>
      <w:r w:rsidRPr="001564EB">
        <w:rPr>
          <w:rFonts w:ascii="Arial" w:hAnsi="Arial" w:cs="Arial"/>
          <w:sz w:val="20"/>
          <w:szCs w:val="20"/>
        </w:rPr>
        <w:t xml:space="preserve"> </w:t>
      </w:r>
      <w:proofErr w:type="spellStart"/>
      <w:r w:rsidRPr="001564EB">
        <w:rPr>
          <w:rFonts w:ascii="Arial" w:hAnsi="Arial" w:cs="Arial"/>
          <w:sz w:val="20"/>
          <w:szCs w:val="20"/>
        </w:rPr>
        <w:t>sumber</w:t>
      </w:r>
      <w:proofErr w:type="spellEnd"/>
      <w:r w:rsidRPr="001564EB">
        <w:rPr>
          <w:rFonts w:ascii="Arial" w:hAnsi="Arial" w:cs="Arial"/>
          <w:sz w:val="20"/>
          <w:szCs w:val="20"/>
        </w:rPr>
        <w:t xml:space="preserve"> </w:t>
      </w:r>
      <w:proofErr w:type="spellStart"/>
      <w:r w:rsidRPr="001564EB">
        <w:rPr>
          <w:rFonts w:ascii="Arial" w:hAnsi="Arial" w:cs="Arial"/>
          <w:sz w:val="20"/>
          <w:szCs w:val="20"/>
        </w:rPr>
        <w:t>energi</w:t>
      </w:r>
      <w:proofErr w:type="spellEnd"/>
      <w:r w:rsidRPr="001564EB">
        <w:rPr>
          <w:rFonts w:ascii="Arial" w:hAnsi="Arial" w:cs="Arial"/>
          <w:sz w:val="20"/>
          <w:szCs w:val="20"/>
        </w:rPr>
        <w:t xml:space="preserve"> </w:t>
      </w:r>
      <w:proofErr w:type="spellStart"/>
      <w:r w:rsidRPr="001564EB">
        <w:rPr>
          <w:rFonts w:ascii="Arial" w:hAnsi="Arial" w:cs="Arial"/>
          <w:sz w:val="20"/>
          <w:szCs w:val="20"/>
        </w:rPr>
        <w:t>alternatif</w:t>
      </w:r>
      <w:proofErr w:type="spellEnd"/>
      <w:r w:rsidRPr="001564EB">
        <w:rPr>
          <w:rFonts w:ascii="Arial" w:hAnsi="Arial" w:cs="Arial"/>
          <w:sz w:val="20"/>
          <w:szCs w:val="20"/>
        </w:rPr>
        <w:t xml:space="preserve"> </w:t>
      </w:r>
      <w:proofErr w:type="spellStart"/>
      <w:r w:rsidRPr="001564EB">
        <w:rPr>
          <w:rFonts w:ascii="Arial" w:hAnsi="Arial" w:cs="Arial"/>
          <w:sz w:val="20"/>
          <w:szCs w:val="20"/>
        </w:rPr>
        <w:t>yaitu</w:t>
      </w:r>
      <w:proofErr w:type="spellEnd"/>
      <w:r w:rsidRPr="001564EB">
        <w:rPr>
          <w:rFonts w:ascii="Arial" w:hAnsi="Arial" w:cs="Arial"/>
          <w:sz w:val="20"/>
          <w:szCs w:val="20"/>
        </w:rPr>
        <w:t xml:space="preserve"> air </w:t>
      </w:r>
      <w:proofErr w:type="spellStart"/>
      <w:r w:rsidRPr="001564EB">
        <w:rPr>
          <w:rFonts w:ascii="Arial" w:hAnsi="Arial" w:cs="Arial"/>
          <w:sz w:val="20"/>
          <w:szCs w:val="20"/>
        </w:rPr>
        <w:t>gambut</w:t>
      </w:r>
      <w:proofErr w:type="spellEnd"/>
      <w:r w:rsidRPr="001564EB">
        <w:rPr>
          <w:rFonts w:ascii="Arial" w:hAnsi="Arial" w:cs="Arial"/>
          <w:sz w:val="20"/>
          <w:szCs w:val="20"/>
        </w:rPr>
        <w:t xml:space="preserve"> yang </w:t>
      </w:r>
      <w:proofErr w:type="spellStart"/>
      <w:r w:rsidRPr="001564EB">
        <w:rPr>
          <w:rFonts w:ascii="Arial" w:hAnsi="Arial" w:cs="Arial"/>
          <w:sz w:val="20"/>
          <w:szCs w:val="20"/>
        </w:rPr>
        <w:t>sangat</w:t>
      </w:r>
      <w:proofErr w:type="spellEnd"/>
      <w:r w:rsidRPr="001564EB">
        <w:rPr>
          <w:rFonts w:ascii="Arial" w:hAnsi="Arial" w:cs="Arial"/>
          <w:sz w:val="20"/>
          <w:szCs w:val="20"/>
        </w:rPr>
        <w:t xml:space="preserve"> </w:t>
      </w:r>
      <w:proofErr w:type="spellStart"/>
      <w:r w:rsidRPr="001564EB">
        <w:rPr>
          <w:rFonts w:ascii="Arial" w:hAnsi="Arial" w:cs="Arial"/>
          <w:sz w:val="20"/>
          <w:szCs w:val="20"/>
        </w:rPr>
        <w:t>melimpah</w:t>
      </w:r>
      <w:proofErr w:type="spellEnd"/>
      <w:r w:rsidRPr="001564EB">
        <w:rPr>
          <w:rFonts w:ascii="Arial" w:hAnsi="Arial" w:cs="Arial"/>
          <w:sz w:val="20"/>
          <w:szCs w:val="20"/>
        </w:rPr>
        <w:t xml:space="preserve">. Air </w:t>
      </w:r>
      <w:proofErr w:type="spellStart"/>
      <w:r w:rsidRPr="001564EB">
        <w:rPr>
          <w:rFonts w:ascii="Arial" w:hAnsi="Arial" w:cs="Arial"/>
          <w:sz w:val="20"/>
          <w:szCs w:val="20"/>
        </w:rPr>
        <w:t>gambut</w:t>
      </w:r>
      <w:proofErr w:type="spellEnd"/>
      <w:r w:rsidRPr="001564EB">
        <w:rPr>
          <w:rFonts w:ascii="Arial" w:hAnsi="Arial" w:cs="Arial"/>
          <w:sz w:val="20"/>
          <w:szCs w:val="20"/>
        </w:rPr>
        <w:t xml:space="preserve"> </w:t>
      </w:r>
      <w:proofErr w:type="spellStart"/>
      <w:r w:rsidRPr="001564EB">
        <w:rPr>
          <w:rFonts w:ascii="Arial" w:hAnsi="Arial" w:cs="Arial"/>
          <w:sz w:val="20"/>
          <w:szCs w:val="20"/>
        </w:rPr>
        <w:t>tersebut</w:t>
      </w:r>
      <w:proofErr w:type="spellEnd"/>
      <w:r w:rsidRPr="001564EB">
        <w:rPr>
          <w:rFonts w:ascii="Arial" w:hAnsi="Arial" w:cs="Arial"/>
          <w:sz w:val="20"/>
          <w:szCs w:val="20"/>
        </w:rPr>
        <w:t xml:space="preserve"> </w:t>
      </w:r>
      <w:proofErr w:type="spellStart"/>
      <w:r w:rsidRPr="001564EB">
        <w:rPr>
          <w:rFonts w:ascii="Arial" w:hAnsi="Arial" w:cs="Arial"/>
          <w:sz w:val="20"/>
          <w:szCs w:val="20"/>
        </w:rPr>
        <w:t>dapat</w:t>
      </w:r>
      <w:proofErr w:type="spellEnd"/>
      <w:r w:rsidRPr="001564EB">
        <w:rPr>
          <w:rFonts w:ascii="Arial" w:hAnsi="Arial" w:cs="Arial"/>
          <w:sz w:val="20"/>
          <w:szCs w:val="20"/>
        </w:rPr>
        <w:t xml:space="preserve"> </w:t>
      </w:r>
      <w:proofErr w:type="spellStart"/>
      <w:r w:rsidRPr="001564EB">
        <w:rPr>
          <w:rFonts w:ascii="Arial" w:hAnsi="Arial" w:cs="Arial"/>
          <w:sz w:val="20"/>
          <w:szCs w:val="20"/>
        </w:rPr>
        <w:t>termanfaatkan</w:t>
      </w:r>
      <w:proofErr w:type="spellEnd"/>
      <w:r w:rsidRPr="001564EB">
        <w:rPr>
          <w:rFonts w:ascii="Arial" w:hAnsi="Arial" w:cs="Arial"/>
          <w:sz w:val="20"/>
          <w:szCs w:val="20"/>
        </w:rPr>
        <w:t xml:space="preserve"> </w:t>
      </w:r>
      <w:proofErr w:type="spellStart"/>
      <w:r w:rsidRPr="001564EB">
        <w:rPr>
          <w:rFonts w:ascii="Arial" w:hAnsi="Arial" w:cs="Arial"/>
          <w:sz w:val="20"/>
          <w:szCs w:val="20"/>
        </w:rPr>
        <w:t>sebagai</w:t>
      </w:r>
      <w:proofErr w:type="spellEnd"/>
      <w:r w:rsidRPr="001564EB">
        <w:rPr>
          <w:rFonts w:ascii="Arial" w:hAnsi="Arial" w:cs="Arial"/>
          <w:sz w:val="20"/>
          <w:szCs w:val="20"/>
        </w:rPr>
        <w:t xml:space="preserve"> </w:t>
      </w:r>
      <w:proofErr w:type="spellStart"/>
      <w:r w:rsidRPr="001564EB">
        <w:rPr>
          <w:rFonts w:ascii="Arial" w:hAnsi="Arial" w:cs="Arial"/>
          <w:sz w:val="20"/>
          <w:szCs w:val="20"/>
        </w:rPr>
        <w:t>larutan</w:t>
      </w:r>
      <w:proofErr w:type="spellEnd"/>
      <w:r w:rsidRPr="001564EB">
        <w:rPr>
          <w:rFonts w:ascii="Arial" w:hAnsi="Arial" w:cs="Arial"/>
          <w:sz w:val="20"/>
          <w:szCs w:val="20"/>
        </w:rPr>
        <w:t xml:space="preserve"> </w:t>
      </w:r>
      <w:proofErr w:type="spellStart"/>
      <w:r w:rsidRPr="001564EB">
        <w:rPr>
          <w:rFonts w:ascii="Arial" w:hAnsi="Arial" w:cs="Arial"/>
          <w:sz w:val="20"/>
          <w:szCs w:val="20"/>
        </w:rPr>
        <w:t>elektrolit</w:t>
      </w:r>
      <w:proofErr w:type="spellEnd"/>
      <w:r w:rsidRPr="001564EB">
        <w:rPr>
          <w:rFonts w:ascii="Arial" w:hAnsi="Arial" w:cs="Arial"/>
          <w:sz w:val="20"/>
          <w:szCs w:val="20"/>
        </w:rPr>
        <w:t xml:space="preserve"> pada </w:t>
      </w:r>
      <w:proofErr w:type="spellStart"/>
      <w:r w:rsidRPr="001564EB">
        <w:rPr>
          <w:rFonts w:ascii="Arial" w:hAnsi="Arial" w:cs="Arial"/>
          <w:sz w:val="20"/>
          <w:szCs w:val="20"/>
        </w:rPr>
        <w:t>sel</w:t>
      </w:r>
      <w:proofErr w:type="spellEnd"/>
      <w:r w:rsidRPr="001564EB">
        <w:rPr>
          <w:rFonts w:ascii="Arial" w:hAnsi="Arial" w:cs="Arial"/>
          <w:sz w:val="20"/>
          <w:szCs w:val="20"/>
        </w:rPr>
        <w:t xml:space="preserve"> volta </w:t>
      </w:r>
      <w:proofErr w:type="spellStart"/>
      <w:r w:rsidRPr="001564EB">
        <w:rPr>
          <w:rFonts w:ascii="Arial" w:hAnsi="Arial" w:cs="Arial"/>
          <w:sz w:val="20"/>
          <w:szCs w:val="20"/>
        </w:rPr>
        <w:t>untuk</w:t>
      </w:r>
      <w:proofErr w:type="spellEnd"/>
      <w:r w:rsidRPr="001564EB">
        <w:rPr>
          <w:rFonts w:ascii="Arial" w:hAnsi="Arial" w:cs="Arial"/>
          <w:sz w:val="20"/>
          <w:szCs w:val="20"/>
        </w:rPr>
        <w:t xml:space="preserve"> </w:t>
      </w:r>
      <w:proofErr w:type="spellStart"/>
      <w:r w:rsidRPr="001564EB">
        <w:rPr>
          <w:rFonts w:ascii="Arial" w:hAnsi="Arial" w:cs="Arial"/>
          <w:sz w:val="20"/>
          <w:szCs w:val="20"/>
        </w:rPr>
        <w:t>menghasilkan</w:t>
      </w:r>
      <w:proofErr w:type="spellEnd"/>
      <w:r w:rsidRPr="001564EB">
        <w:rPr>
          <w:rFonts w:ascii="Arial" w:hAnsi="Arial" w:cs="Arial"/>
          <w:sz w:val="20"/>
          <w:szCs w:val="20"/>
        </w:rPr>
        <w:t xml:space="preserve"> </w:t>
      </w:r>
      <w:proofErr w:type="spellStart"/>
      <w:r w:rsidRPr="001564EB">
        <w:rPr>
          <w:rFonts w:ascii="Arial" w:hAnsi="Arial" w:cs="Arial"/>
          <w:sz w:val="20"/>
          <w:szCs w:val="20"/>
        </w:rPr>
        <w:t>energi</w:t>
      </w:r>
      <w:proofErr w:type="spellEnd"/>
      <w:r w:rsidRPr="001564EB">
        <w:rPr>
          <w:rFonts w:ascii="Arial" w:hAnsi="Arial" w:cs="Arial"/>
          <w:sz w:val="20"/>
          <w:szCs w:val="20"/>
        </w:rPr>
        <w:t xml:space="preserve"> </w:t>
      </w:r>
      <w:proofErr w:type="spellStart"/>
      <w:r w:rsidRPr="001564EB">
        <w:rPr>
          <w:rFonts w:ascii="Arial" w:hAnsi="Arial" w:cs="Arial"/>
          <w:sz w:val="20"/>
          <w:szCs w:val="20"/>
        </w:rPr>
        <w:t>listrik</w:t>
      </w:r>
      <w:proofErr w:type="spellEnd"/>
      <w:r w:rsidRPr="001564EB">
        <w:rPr>
          <w:rFonts w:ascii="Arial" w:hAnsi="Arial" w:cs="Arial"/>
          <w:sz w:val="20"/>
          <w:szCs w:val="20"/>
        </w:rPr>
        <w:t xml:space="preserve">. </w:t>
      </w:r>
      <w:proofErr w:type="spellStart"/>
      <w:r w:rsidRPr="001564EB">
        <w:rPr>
          <w:rFonts w:ascii="Arial" w:hAnsi="Arial" w:cs="Arial"/>
          <w:sz w:val="20"/>
          <w:szCs w:val="20"/>
        </w:rPr>
        <w:t>Karakteristik</w:t>
      </w:r>
      <w:proofErr w:type="spellEnd"/>
      <w:r w:rsidRPr="001564EB">
        <w:rPr>
          <w:rFonts w:ascii="Arial" w:hAnsi="Arial" w:cs="Arial"/>
          <w:sz w:val="20"/>
          <w:szCs w:val="20"/>
        </w:rPr>
        <w:t xml:space="preserve"> air </w:t>
      </w:r>
      <w:proofErr w:type="spellStart"/>
      <w:r w:rsidRPr="001564EB">
        <w:rPr>
          <w:rFonts w:ascii="Arial" w:hAnsi="Arial" w:cs="Arial"/>
          <w:sz w:val="20"/>
          <w:szCs w:val="20"/>
        </w:rPr>
        <w:t>gambut</w:t>
      </w:r>
      <w:proofErr w:type="spellEnd"/>
      <w:r w:rsidRPr="001564EB">
        <w:rPr>
          <w:rFonts w:ascii="Arial" w:hAnsi="Arial" w:cs="Arial"/>
          <w:sz w:val="20"/>
          <w:szCs w:val="20"/>
        </w:rPr>
        <w:t xml:space="preserve"> </w:t>
      </w:r>
      <w:proofErr w:type="spellStart"/>
      <w:r w:rsidRPr="001564EB">
        <w:rPr>
          <w:rFonts w:ascii="Arial" w:hAnsi="Arial" w:cs="Arial"/>
          <w:sz w:val="20"/>
          <w:szCs w:val="20"/>
        </w:rPr>
        <w:t>mempunyai</w:t>
      </w:r>
      <w:proofErr w:type="spellEnd"/>
      <w:r w:rsidRPr="001564EB">
        <w:rPr>
          <w:rFonts w:ascii="Arial" w:hAnsi="Arial" w:cs="Arial"/>
          <w:sz w:val="20"/>
          <w:szCs w:val="20"/>
        </w:rPr>
        <w:t xml:space="preserve"> </w:t>
      </w:r>
      <w:proofErr w:type="spellStart"/>
      <w:r w:rsidRPr="001564EB">
        <w:rPr>
          <w:rFonts w:ascii="Arial" w:hAnsi="Arial" w:cs="Arial"/>
          <w:sz w:val="20"/>
          <w:szCs w:val="20"/>
        </w:rPr>
        <w:t>intensitas</w:t>
      </w:r>
      <w:proofErr w:type="spellEnd"/>
      <w:r w:rsidRPr="001564EB">
        <w:rPr>
          <w:rFonts w:ascii="Arial" w:hAnsi="Arial" w:cs="Arial"/>
          <w:sz w:val="20"/>
          <w:szCs w:val="20"/>
        </w:rPr>
        <w:t xml:space="preserve"> </w:t>
      </w:r>
      <w:proofErr w:type="spellStart"/>
      <w:r w:rsidRPr="001564EB">
        <w:rPr>
          <w:rFonts w:ascii="Arial" w:hAnsi="Arial" w:cs="Arial"/>
          <w:sz w:val="20"/>
          <w:szCs w:val="20"/>
        </w:rPr>
        <w:t>warna</w:t>
      </w:r>
      <w:proofErr w:type="spellEnd"/>
      <w:r w:rsidRPr="001564EB">
        <w:rPr>
          <w:rFonts w:ascii="Arial" w:hAnsi="Arial" w:cs="Arial"/>
          <w:sz w:val="20"/>
          <w:szCs w:val="20"/>
        </w:rPr>
        <w:t xml:space="preserve"> yang </w:t>
      </w:r>
      <w:proofErr w:type="spellStart"/>
      <w:r w:rsidRPr="001564EB">
        <w:rPr>
          <w:rFonts w:ascii="Arial" w:hAnsi="Arial" w:cs="Arial"/>
          <w:sz w:val="20"/>
          <w:szCs w:val="20"/>
        </w:rPr>
        <w:t>tinggi</w:t>
      </w:r>
      <w:proofErr w:type="spellEnd"/>
      <w:r w:rsidRPr="001564EB">
        <w:rPr>
          <w:rFonts w:ascii="Arial" w:hAnsi="Arial" w:cs="Arial"/>
          <w:sz w:val="20"/>
          <w:szCs w:val="20"/>
        </w:rPr>
        <w:t xml:space="preserve"> (</w:t>
      </w:r>
      <w:proofErr w:type="spellStart"/>
      <w:r w:rsidRPr="001564EB">
        <w:rPr>
          <w:rFonts w:ascii="Arial" w:hAnsi="Arial" w:cs="Arial"/>
          <w:sz w:val="20"/>
          <w:szCs w:val="20"/>
        </w:rPr>
        <w:t>berwarna</w:t>
      </w:r>
      <w:proofErr w:type="spellEnd"/>
      <w:r w:rsidRPr="001564EB">
        <w:rPr>
          <w:rFonts w:ascii="Arial" w:hAnsi="Arial" w:cs="Arial"/>
          <w:sz w:val="20"/>
          <w:szCs w:val="20"/>
        </w:rPr>
        <w:t xml:space="preserve"> </w:t>
      </w:r>
      <w:proofErr w:type="spellStart"/>
      <w:r w:rsidRPr="001564EB">
        <w:rPr>
          <w:rFonts w:ascii="Arial" w:hAnsi="Arial" w:cs="Arial"/>
          <w:sz w:val="20"/>
          <w:szCs w:val="20"/>
        </w:rPr>
        <w:t>merah</w:t>
      </w:r>
      <w:proofErr w:type="spellEnd"/>
      <w:r w:rsidRPr="001564EB">
        <w:rPr>
          <w:rFonts w:ascii="Arial" w:hAnsi="Arial" w:cs="Arial"/>
          <w:sz w:val="20"/>
          <w:szCs w:val="20"/>
        </w:rPr>
        <w:t xml:space="preserve"> </w:t>
      </w:r>
      <w:proofErr w:type="spellStart"/>
      <w:r w:rsidRPr="001564EB">
        <w:rPr>
          <w:rFonts w:ascii="Arial" w:hAnsi="Arial" w:cs="Arial"/>
          <w:sz w:val="20"/>
          <w:szCs w:val="20"/>
        </w:rPr>
        <w:t>kecoklatan</w:t>
      </w:r>
      <w:proofErr w:type="spellEnd"/>
      <w:r w:rsidRPr="001564EB">
        <w:rPr>
          <w:rFonts w:ascii="Arial" w:hAnsi="Arial" w:cs="Arial"/>
          <w:sz w:val="20"/>
          <w:szCs w:val="20"/>
        </w:rPr>
        <w:t xml:space="preserve">), </w:t>
      </w:r>
      <w:proofErr w:type="spellStart"/>
      <w:r w:rsidRPr="001564EB">
        <w:rPr>
          <w:rFonts w:ascii="Arial" w:hAnsi="Arial" w:cs="Arial"/>
          <w:sz w:val="20"/>
          <w:szCs w:val="20"/>
        </w:rPr>
        <w:t>derajat</w:t>
      </w:r>
      <w:proofErr w:type="spellEnd"/>
      <w:r w:rsidRPr="001564EB">
        <w:rPr>
          <w:rFonts w:ascii="Arial" w:hAnsi="Arial" w:cs="Arial"/>
          <w:sz w:val="20"/>
          <w:szCs w:val="20"/>
        </w:rPr>
        <w:t xml:space="preserve"> </w:t>
      </w:r>
      <w:proofErr w:type="spellStart"/>
      <w:r w:rsidRPr="001564EB">
        <w:rPr>
          <w:rFonts w:ascii="Arial" w:hAnsi="Arial" w:cs="Arial"/>
          <w:sz w:val="20"/>
          <w:szCs w:val="20"/>
        </w:rPr>
        <w:t>keasaman</w:t>
      </w:r>
      <w:proofErr w:type="spellEnd"/>
      <w:r w:rsidRPr="001564EB">
        <w:rPr>
          <w:rFonts w:ascii="Arial" w:hAnsi="Arial" w:cs="Arial"/>
          <w:sz w:val="20"/>
          <w:szCs w:val="20"/>
        </w:rPr>
        <w:t xml:space="preserve"> </w:t>
      </w:r>
      <w:proofErr w:type="spellStart"/>
      <w:r w:rsidRPr="001564EB">
        <w:rPr>
          <w:rFonts w:ascii="Arial" w:hAnsi="Arial" w:cs="Arial"/>
          <w:sz w:val="20"/>
          <w:szCs w:val="20"/>
        </w:rPr>
        <w:t>tinggi</w:t>
      </w:r>
      <w:proofErr w:type="spellEnd"/>
      <w:r w:rsidRPr="001564EB">
        <w:rPr>
          <w:rFonts w:ascii="Arial" w:hAnsi="Arial" w:cs="Arial"/>
          <w:sz w:val="20"/>
          <w:szCs w:val="20"/>
        </w:rPr>
        <w:t xml:space="preserve"> (</w:t>
      </w:r>
      <w:proofErr w:type="spellStart"/>
      <w:r w:rsidRPr="001564EB">
        <w:rPr>
          <w:rFonts w:ascii="Arial" w:hAnsi="Arial" w:cs="Arial"/>
          <w:sz w:val="20"/>
          <w:szCs w:val="20"/>
        </w:rPr>
        <w:t>nilai</w:t>
      </w:r>
      <w:proofErr w:type="spellEnd"/>
      <w:r w:rsidRPr="001564EB">
        <w:rPr>
          <w:rFonts w:ascii="Arial" w:hAnsi="Arial" w:cs="Arial"/>
          <w:sz w:val="20"/>
          <w:szCs w:val="20"/>
        </w:rPr>
        <w:t xml:space="preserve"> pH </w:t>
      </w:r>
      <w:proofErr w:type="spellStart"/>
      <w:r w:rsidRPr="001564EB">
        <w:rPr>
          <w:rFonts w:ascii="Arial" w:hAnsi="Arial" w:cs="Arial"/>
          <w:sz w:val="20"/>
          <w:szCs w:val="20"/>
        </w:rPr>
        <w:t>rendah</w:t>
      </w:r>
      <w:proofErr w:type="spellEnd"/>
      <w:r w:rsidRPr="001564EB">
        <w:rPr>
          <w:rFonts w:ascii="Arial" w:hAnsi="Arial" w:cs="Arial"/>
          <w:sz w:val="20"/>
          <w:szCs w:val="20"/>
        </w:rPr>
        <w:t xml:space="preserve">, </w:t>
      </w:r>
      <w:proofErr w:type="spellStart"/>
      <w:r w:rsidRPr="001564EB">
        <w:rPr>
          <w:rFonts w:ascii="Arial" w:hAnsi="Arial" w:cs="Arial"/>
          <w:sz w:val="20"/>
          <w:szCs w:val="20"/>
        </w:rPr>
        <w:t>yaitu</w:t>
      </w:r>
      <w:proofErr w:type="spellEnd"/>
      <w:r w:rsidRPr="001564EB">
        <w:rPr>
          <w:rFonts w:ascii="Arial" w:hAnsi="Arial" w:cs="Arial"/>
          <w:sz w:val="20"/>
          <w:szCs w:val="20"/>
        </w:rPr>
        <w:t xml:space="preserve"> 2-5), </w:t>
      </w:r>
      <w:proofErr w:type="spellStart"/>
      <w:r w:rsidRPr="001564EB">
        <w:rPr>
          <w:rFonts w:ascii="Arial" w:hAnsi="Arial" w:cs="Arial"/>
          <w:sz w:val="20"/>
          <w:szCs w:val="20"/>
        </w:rPr>
        <w:t>kandungan</w:t>
      </w:r>
      <w:proofErr w:type="spellEnd"/>
      <w:r w:rsidRPr="001564EB">
        <w:rPr>
          <w:rFonts w:ascii="Arial" w:hAnsi="Arial" w:cs="Arial"/>
          <w:sz w:val="20"/>
          <w:szCs w:val="20"/>
        </w:rPr>
        <w:t xml:space="preserve"> </w:t>
      </w:r>
      <w:proofErr w:type="spellStart"/>
      <w:r w:rsidRPr="001564EB">
        <w:rPr>
          <w:rFonts w:ascii="Arial" w:hAnsi="Arial" w:cs="Arial"/>
          <w:sz w:val="20"/>
          <w:szCs w:val="20"/>
        </w:rPr>
        <w:t>zat</w:t>
      </w:r>
      <w:proofErr w:type="spellEnd"/>
      <w:r w:rsidRPr="001564EB">
        <w:rPr>
          <w:rFonts w:ascii="Arial" w:hAnsi="Arial" w:cs="Arial"/>
          <w:sz w:val="20"/>
          <w:szCs w:val="20"/>
        </w:rPr>
        <w:t xml:space="preserve"> </w:t>
      </w:r>
      <w:proofErr w:type="spellStart"/>
      <w:r w:rsidRPr="001564EB">
        <w:rPr>
          <w:rFonts w:ascii="Arial" w:hAnsi="Arial" w:cs="Arial"/>
          <w:sz w:val="20"/>
          <w:szCs w:val="20"/>
        </w:rPr>
        <w:t>organik</w:t>
      </w:r>
      <w:proofErr w:type="spellEnd"/>
      <w:r w:rsidRPr="001564EB">
        <w:rPr>
          <w:rFonts w:ascii="Arial" w:hAnsi="Arial" w:cs="Arial"/>
          <w:sz w:val="20"/>
          <w:szCs w:val="20"/>
        </w:rPr>
        <w:t xml:space="preserve"> </w:t>
      </w:r>
      <w:proofErr w:type="spellStart"/>
      <w:r w:rsidRPr="001564EB">
        <w:rPr>
          <w:rFonts w:ascii="Arial" w:hAnsi="Arial" w:cs="Arial"/>
          <w:sz w:val="20"/>
          <w:szCs w:val="20"/>
        </w:rPr>
        <w:t>tinggi</w:t>
      </w:r>
      <w:proofErr w:type="spellEnd"/>
      <w:r w:rsidRPr="001564EB">
        <w:rPr>
          <w:rFonts w:ascii="Arial" w:hAnsi="Arial" w:cs="Arial"/>
          <w:sz w:val="20"/>
          <w:szCs w:val="20"/>
        </w:rPr>
        <w:t xml:space="preserve">, dan </w:t>
      </w:r>
      <w:proofErr w:type="spellStart"/>
      <w:r w:rsidRPr="001564EB">
        <w:rPr>
          <w:rFonts w:ascii="Arial" w:hAnsi="Arial" w:cs="Arial"/>
          <w:sz w:val="20"/>
          <w:szCs w:val="20"/>
        </w:rPr>
        <w:t>konsentrasi</w:t>
      </w:r>
      <w:proofErr w:type="spellEnd"/>
      <w:r w:rsidRPr="001564EB">
        <w:rPr>
          <w:rFonts w:ascii="Arial" w:hAnsi="Arial" w:cs="Arial"/>
          <w:sz w:val="20"/>
          <w:szCs w:val="20"/>
        </w:rPr>
        <w:t xml:space="preserve"> </w:t>
      </w:r>
      <w:proofErr w:type="spellStart"/>
      <w:r w:rsidRPr="001564EB">
        <w:rPr>
          <w:rFonts w:ascii="Arial" w:hAnsi="Arial" w:cs="Arial"/>
          <w:sz w:val="20"/>
          <w:szCs w:val="20"/>
        </w:rPr>
        <w:t>partikel</w:t>
      </w:r>
      <w:proofErr w:type="spellEnd"/>
      <w:r w:rsidRPr="001564EB">
        <w:rPr>
          <w:rFonts w:ascii="Arial" w:hAnsi="Arial" w:cs="Arial"/>
          <w:sz w:val="20"/>
          <w:szCs w:val="20"/>
        </w:rPr>
        <w:t xml:space="preserve"> </w:t>
      </w:r>
      <w:proofErr w:type="spellStart"/>
      <w:r w:rsidRPr="001564EB">
        <w:rPr>
          <w:rFonts w:ascii="Arial" w:hAnsi="Arial" w:cs="Arial"/>
          <w:sz w:val="20"/>
          <w:szCs w:val="20"/>
        </w:rPr>
        <w:t>tersuspensi</w:t>
      </w:r>
      <w:proofErr w:type="spellEnd"/>
      <w:r w:rsidRPr="001564EB">
        <w:rPr>
          <w:rFonts w:ascii="Arial" w:hAnsi="Arial" w:cs="Arial"/>
          <w:sz w:val="20"/>
          <w:szCs w:val="20"/>
        </w:rPr>
        <w:t xml:space="preserve"> dan ion </w:t>
      </w:r>
      <w:proofErr w:type="spellStart"/>
      <w:r w:rsidRPr="001564EB">
        <w:rPr>
          <w:rFonts w:ascii="Arial" w:hAnsi="Arial" w:cs="Arial"/>
          <w:sz w:val="20"/>
          <w:szCs w:val="20"/>
        </w:rPr>
        <w:t>rendah</w:t>
      </w:r>
      <w:proofErr w:type="spellEnd"/>
      <w:r w:rsidR="00817E4C">
        <w:rPr>
          <w:rFonts w:ascii="Arial" w:hAnsi="Arial" w:cs="Arial"/>
          <w:sz w:val="20"/>
          <w:szCs w:val="20"/>
        </w:rPr>
        <w:t xml:space="preserve"> </w:t>
      </w:r>
      <w:r w:rsidRPr="001564EB">
        <w:rPr>
          <w:rFonts w:ascii="Arial" w:hAnsi="Arial" w:cs="Arial"/>
          <w:sz w:val="20"/>
          <w:szCs w:val="20"/>
        </w:rPr>
        <w:fldChar w:fldCharType="begin" w:fldLock="1"/>
      </w:r>
      <w:r w:rsidR="00D11EAF">
        <w:rPr>
          <w:rFonts w:ascii="Arial" w:hAnsi="Arial" w:cs="Arial"/>
          <w:sz w:val="20"/>
          <w:szCs w:val="20"/>
        </w:rPr>
        <w:instrText>ADDIN CSL_CITATION {"citationItems":[{"id":"ITEM-1","itemData":{"abstract":"Air gambut mempunyai derajat keasaman tinggi (pH antara 3-5), kandungan partikel tersuspensi rendah, dan intensitas warna tinggi berwarna merah kecoklatan dengan kandungan zat organiknya yang tinggi. Menghilangkan warna dan kandungan zat organik dilakukan percobaan dengan proses koagulasi-flokulasi. Proses diawali dengan menaikkan nilai pH hingga suasana basa dengan membubuhkan kaporit dan kapur tohor, menaikkan kandungan partikel tersuspensi melalui penambahan tanah lempung, dan kemudian tawas (aluminium sulfat) sebagai koagulan. Penambahan 0,05 gram kapur tohor, 0,10 gram kaporit, 0,30 gram lempung dan 0,40 gram tawas ke dalam 1000 ml air gambut serta pengadukan secara manual selama 30 detik, proses koagulasi pada pH 11 berhasil menghilangkan warna 99,20 % yakni dari 383,50 TCU turun menjadi 3,01 TCU, dan kandungan zat organik turun sebesar 98,15 % dari 385,87 mg/L KMnO4 menjadi 7,19 mg/L KMnO4. Baik warna maupun zat organik, keduanya menunjukkan nilai yang memenuhi persyaratan air minum. Kata","author":[{"dropping-particle":"","family":"Suherman &amp; Sumawijaya","given":"","non-dropping-particle":"","parse-names":false,"suffix":""}],"container-title":"Riset Geologi dan Pertambangan","id":"ITEM-1","issue":"2","issued":{"date-parts":[["2013"]]},"page":"127-140","title":"MENGHILANGKAN WARNA DAN ZAT ORGANIK AIR GAMBUT DENGAN METODE KOAGULASI-FLOKULASI Removing Colour and Organic Content of Peat Water Using Coagulation and Floculoation Method In Basaltic Condition Dadan Suherman dan Nyoman Sumawijaya","type":"article-journal","volume":"23"},"uris":["http://www.mendeley.com/documents/?uuid=47cd397d-66d1-490b-84cc-ac215fba62c7"]}],"mendeley":{"formattedCitation":"(Suherman &amp; Sumawijaya, 2013)","plainTextFormattedCitation":"(Suherman &amp; Sumawijaya, 2013)","previouslyFormattedCitation":"(Suherman &amp; Sumawijaya, 2013)"},"properties":{"noteIndex":0},"schema":"https://github.com/citation-style-language/schema/raw/master/csl-citation.json"}</w:instrText>
      </w:r>
      <w:r w:rsidRPr="001564EB">
        <w:rPr>
          <w:rFonts w:ascii="Arial" w:hAnsi="Arial" w:cs="Arial"/>
          <w:sz w:val="20"/>
          <w:szCs w:val="20"/>
        </w:rPr>
        <w:fldChar w:fldCharType="separate"/>
      </w:r>
      <w:r w:rsidRPr="001564EB">
        <w:rPr>
          <w:rFonts w:ascii="Arial" w:hAnsi="Arial" w:cs="Arial"/>
          <w:noProof/>
          <w:sz w:val="20"/>
          <w:szCs w:val="20"/>
        </w:rPr>
        <w:t>(Suherman &amp; Sumawijaya, 2013)</w:t>
      </w:r>
      <w:r w:rsidRPr="001564EB">
        <w:rPr>
          <w:rFonts w:ascii="Arial" w:hAnsi="Arial" w:cs="Arial"/>
          <w:sz w:val="20"/>
          <w:szCs w:val="20"/>
        </w:rPr>
        <w:fldChar w:fldCharType="end"/>
      </w:r>
      <w:r>
        <w:rPr>
          <w:rFonts w:ascii="Arial" w:hAnsi="Arial" w:cs="Arial"/>
          <w:sz w:val="20"/>
          <w:szCs w:val="20"/>
        </w:rPr>
        <w:t>.</w:t>
      </w:r>
      <w:r w:rsidRPr="001564EB">
        <w:rPr>
          <w:rFonts w:ascii="Arial" w:hAnsi="Arial" w:cs="Arial"/>
          <w:sz w:val="20"/>
          <w:szCs w:val="20"/>
        </w:rPr>
        <w:t xml:space="preserve"> </w:t>
      </w:r>
      <w:proofErr w:type="spellStart"/>
      <w:r w:rsidRPr="001564EB">
        <w:rPr>
          <w:rFonts w:ascii="Arial" w:hAnsi="Arial" w:cs="Arial"/>
          <w:sz w:val="20"/>
          <w:szCs w:val="20"/>
        </w:rPr>
        <w:t>Warna</w:t>
      </w:r>
      <w:proofErr w:type="spellEnd"/>
      <w:r w:rsidRPr="001564EB">
        <w:rPr>
          <w:rFonts w:ascii="Arial" w:hAnsi="Arial" w:cs="Arial"/>
          <w:sz w:val="20"/>
          <w:szCs w:val="20"/>
        </w:rPr>
        <w:t xml:space="preserve"> </w:t>
      </w:r>
      <w:proofErr w:type="spellStart"/>
      <w:r w:rsidRPr="001564EB">
        <w:rPr>
          <w:rFonts w:ascii="Arial" w:hAnsi="Arial" w:cs="Arial"/>
          <w:sz w:val="20"/>
          <w:szCs w:val="20"/>
        </w:rPr>
        <w:t>merah</w:t>
      </w:r>
      <w:proofErr w:type="spellEnd"/>
      <w:r w:rsidRPr="001564EB">
        <w:rPr>
          <w:rFonts w:ascii="Arial" w:hAnsi="Arial" w:cs="Arial"/>
          <w:sz w:val="20"/>
          <w:szCs w:val="20"/>
        </w:rPr>
        <w:t xml:space="preserve"> </w:t>
      </w:r>
      <w:proofErr w:type="spellStart"/>
      <w:r w:rsidRPr="001564EB">
        <w:rPr>
          <w:rFonts w:ascii="Arial" w:hAnsi="Arial" w:cs="Arial"/>
          <w:sz w:val="20"/>
          <w:szCs w:val="20"/>
        </w:rPr>
        <w:t>kecoklatan</w:t>
      </w:r>
      <w:proofErr w:type="spellEnd"/>
      <w:r w:rsidRPr="001564EB">
        <w:rPr>
          <w:rFonts w:ascii="Arial" w:hAnsi="Arial" w:cs="Arial"/>
          <w:sz w:val="20"/>
          <w:szCs w:val="20"/>
        </w:rPr>
        <w:t xml:space="preserve"> pada air </w:t>
      </w:r>
      <w:proofErr w:type="spellStart"/>
      <w:r w:rsidRPr="001564EB">
        <w:rPr>
          <w:rFonts w:ascii="Arial" w:hAnsi="Arial" w:cs="Arial"/>
          <w:sz w:val="20"/>
          <w:szCs w:val="20"/>
        </w:rPr>
        <w:t>gambut</w:t>
      </w:r>
      <w:proofErr w:type="spellEnd"/>
      <w:r w:rsidRPr="001564EB">
        <w:rPr>
          <w:rFonts w:ascii="Arial" w:hAnsi="Arial" w:cs="Arial"/>
          <w:sz w:val="20"/>
          <w:szCs w:val="20"/>
        </w:rPr>
        <w:t xml:space="preserve"> </w:t>
      </w:r>
      <w:proofErr w:type="spellStart"/>
      <w:r w:rsidRPr="001564EB">
        <w:rPr>
          <w:rFonts w:ascii="Arial" w:hAnsi="Arial" w:cs="Arial"/>
          <w:sz w:val="20"/>
          <w:szCs w:val="20"/>
        </w:rPr>
        <w:t>disebabkan</w:t>
      </w:r>
      <w:proofErr w:type="spellEnd"/>
      <w:r w:rsidRPr="001564EB">
        <w:rPr>
          <w:rFonts w:ascii="Arial" w:hAnsi="Arial" w:cs="Arial"/>
          <w:sz w:val="20"/>
          <w:szCs w:val="20"/>
        </w:rPr>
        <w:t xml:space="preserve"> </w:t>
      </w:r>
      <w:proofErr w:type="spellStart"/>
      <w:r w:rsidRPr="001564EB">
        <w:rPr>
          <w:rFonts w:ascii="Arial" w:hAnsi="Arial" w:cs="Arial"/>
          <w:sz w:val="20"/>
          <w:szCs w:val="20"/>
        </w:rPr>
        <w:t>karena</w:t>
      </w:r>
      <w:proofErr w:type="spellEnd"/>
      <w:r w:rsidRPr="001564EB">
        <w:rPr>
          <w:rFonts w:ascii="Arial" w:hAnsi="Arial" w:cs="Arial"/>
          <w:sz w:val="20"/>
          <w:szCs w:val="20"/>
        </w:rPr>
        <w:t xml:space="preserve"> </w:t>
      </w:r>
      <w:proofErr w:type="spellStart"/>
      <w:r w:rsidRPr="001564EB">
        <w:rPr>
          <w:rFonts w:ascii="Arial" w:hAnsi="Arial" w:cs="Arial"/>
          <w:sz w:val="20"/>
          <w:szCs w:val="20"/>
        </w:rPr>
        <w:t>kandungan</w:t>
      </w:r>
      <w:proofErr w:type="spellEnd"/>
      <w:r w:rsidRPr="001564EB">
        <w:rPr>
          <w:rFonts w:ascii="Arial" w:hAnsi="Arial" w:cs="Arial"/>
          <w:sz w:val="20"/>
          <w:szCs w:val="20"/>
        </w:rPr>
        <w:t xml:space="preserve"> ion </w:t>
      </w:r>
      <w:proofErr w:type="spellStart"/>
      <w:r w:rsidRPr="001564EB">
        <w:rPr>
          <w:rFonts w:ascii="Arial" w:hAnsi="Arial" w:cs="Arial"/>
          <w:sz w:val="20"/>
          <w:szCs w:val="20"/>
        </w:rPr>
        <w:t>logam</w:t>
      </w:r>
      <w:proofErr w:type="spellEnd"/>
      <w:r w:rsidRPr="001564EB">
        <w:rPr>
          <w:rFonts w:ascii="Arial" w:hAnsi="Arial" w:cs="Arial"/>
          <w:sz w:val="20"/>
          <w:szCs w:val="20"/>
        </w:rPr>
        <w:t xml:space="preserve"> </w:t>
      </w:r>
      <w:proofErr w:type="spellStart"/>
      <w:r w:rsidRPr="001564EB">
        <w:rPr>
          <w:rFonts w:ascii="Arial" w:hAnsi="Arial" w:cs="Arial"/>
          <w:sz w:val="20"/>
          <w:szCs w:val="20"/>
        </w:rPr>
        <w:t>seperti</w:t>
      </w:r>
      <w:proofErr w:type="spellEnd"/>
      <w:r w:rsidRPr="001564EB">
        <w:rPr>
          <w:rFonts w:ascii="Arial" w:hAnsi="Arial" w:cs="Arial"/>
          <w:sz w:val="20"/>
          <w:szCs w:val="20"/>
        </w:rPr>
        <w:t xml:space="preserve"> ion </w:t>
      </w:r>
      <w:proofErr w:type="spellStart"/>
      <w:r w:rsidRPr="001564EB">
        <w:rPr>
          <w:rFonts w:ascii="Arial" w:hAnsi="Arial" w:cs="Arial"/>
          <w:sz w:val="20"/>
          <w:szCs w:val="20"/>
        </w:rPr>
        <w:t>besi</w:t>
      </w:r>
      <w:proofErr w:type="spellEnd"/>
      <w:r w:rsidRPr="001564EB">
        <w:rPr>
          <w:rFonts w:ascii="Arial" w:hAnsi="Arial" w:cs="Arial"/>
          <w:sz w:val="20"/>
          <w:szCs w:val="20"/>
        </w:rPr>
        <w:t xml:space="preserve">(II) </w:t>
      </w:r>
      <w:proofErr w:type="spellStart"/>
      <w:r w:rsidRPr="001564EB">
        <w:rPr>
          <w:rFonts w:ascii="Arial" w:hAnsi="Arial" w:cs="Arial"/>
          <w:sz w:val="20"/>
          <w:szCs w:val="20"/>
        </w:rPr>
        <w:t>atau</w:t>
      </w:r>
      <w:proofErr w:type="spellEnd"/>
      <w:r w:rsidRPr="001564EB">
        <w:rPr>
          <w:rFonts w:ascii="Arial" w:hAnsi="Arial" w:cs="Arial"/>
          <w:sz w:val="20"/>
          <w:szCs w:val="20"/>
        </w:rPr>
        <w:t xml:space="preserve"> Fe</w:t>
      </w:r>
      <w:r w:rsidRPr="001564EB">
        <w:rPr>
          <w:rFonts w:ascii="Arial" w:hAnsi="Arial" w:cs="Arial"/>
          <w:sz w:val="20"/>
          <w:szCs w:val="20"/>
          <w:vertAlign w:val="superscript"/>
        </w:rPr>
        <w:t>2+</w:t>
      </w:r>
      <w:r w:rsidRPr="001564EB">
        <w:rPr>
          <w:rFonts w:ascii="Arial" w:hAnsi="Arial" w:cs="Arial"/>
          <w:sz w:val="20"/>
          <w:szCs w:val="20"/>
        </w:rPr>
        <w:t xml:space="preserve"> yang </w:t>
      </w:r>
      <w:proofErr w:type="spellStart"/>
      <w:r w:rsidRPr="001564EB">
        <w:rPr>
          <w:rFonts w:ascii="Arial" w:hAnsi="Arial" w:cs="Arial"/>
          <w:sz w:val="20"/>
          <w:szCs w:val="20"/>
        </w:rPr>
        <w:t>tinggi</w:t>
      </w:r>
      <w:proofErr w:type="spellEnd"/>
      <w:r w:rsidRPr="001564EB">
        <w:rPr>
          <w:rFonts w:ascii="Arial" w:hAnsi="Arial" w:cs="Arial"/>
          <w:sz w:val="20"/>
          <w:szCs w:val="20"/>
        </w:rPr>
        <w:t xml:space="preserve"> pada air </w:t>
      </w:r>
      <w:proofErr w:type="spellStart"/>
      <w:r w:rsidRPr="001564EB">
        <w:rPr>
          <w:rFonts w:ascii="Arial" w:hAnsi="Arial" w:cs="Arial"/>
          <w:sz w:val="20"/>
          <w:szCs w:val="20"/>
        </w:rPr>
        <w:t>gambut</w:t>
      </w:r>
      <w:proofErr w:type="spellEnd"/>
      <w:r w:rsidRPr="001564EB">
        <w:rPr>
          <w:rFonts w:ascii="Arial" w:hAnsi="Arial" w:cs="Arial"/>
          <w:sz w:val="20"/>
          <w:szCs w:val="20"/>
        </w:rPr>
        <w:t xml:space="preserve"> </w:t>
      </w:r>
      <w:r w:rsidRPr="001564EB">
        <w:rPr>
          <w:rFonts w:ascii="Arial" w:hAnsi="Arial" w:cs="Arial"/>
          <w:sz w:val="20"/>
          <w:szCs w:val="20"/>
        </w:rPr>
        <w:fldChar w:fldCharType="begin" w:fldLock="1"/>
      </w:r>
      <w:r w:rsidR="00D11EAF">
        <w:rPr>
          <w:rFonts w:ascii="Arial" w:hAnsi="Arial" w:cs="Arial"/>
          <w:sz w:val="20"/>
          <w:szCs w:val="20"/>
        </w:rPr>
        <w:instrText>ADDIN CSL_CITATION {"citationItems":[{"id":"ITEM-1","itemData":{"author":[{"dropping-particle":"","family":"Adam","given":"Fadillah","non-dropping-particle":"","parse-names":false,"suffix":""},{"dropping-particle":"","family":"Amri","given":"Idral","non-dropping-particle":"","parse-names":false,"suffix":""},{"dropping-particle":"","family":"Bahri","given":"Syaiful","non-dropping-particle":"","parse-names":false,"suffix":""},{"dropping-particle":"","family":"Jurusan","given":"Dosen","non-dropping-particle":"","parse-names":false,"suffix":""},{"dropping-particle":"","family":"Kimia","given":"Teknik","non-dropping-particle":"","parse-names":false,"suffix":""},{"dropping-particle":"","family":"Teknik","given":"Fakultas","non-dropping-particle":"","parse-names":false,"suffix":""},{"dropping-particle":"","family":"Riau","given":"Universitas","non-dropping-particle":"","parse-names":false,"suffix":""}],"id":"ITEM-1","issued":{"date-parts":[["2018"]]},"page":"1-4","title":"Pengolahan Air Gambut Untuk Menurunkan Kadar Besi Dan Mangan Dengan Proses","type":"article-journal","volume":"5"},"uris":["http://www.mendeley.com/documents/?uuid=6fc12ac0-9f37-4a87-baa5-a6e14f8c81f3"]}],"mendeley":{"formattedCitation":"(Adam et al., 2018)","plainTextFormattedCitation":"(Adam et al., 2018)","previouslyFormattedCitation":"(Adam et al., 2018)"},"properties":{"noteIndex":0},"schema":"https://github.com/citation-style-language/schema/raw/master/csl-citation.json"}</w:instrText>
      </w:r>
      <w:r w:rsidRPr="001564EB">
        <w:rPr>
          <w:rFonts w:ascii="Arial" w:hAnsi="Arial" w:cs="Arial"/>
          <w:sz w:val="20"/>
          <w:szCs w:val="20"/>
        </w:rPr>
        <w:fldChar w:fldCharType="separate"/>
      </w:r>
      <w:r w:rsidRPr="001564EB">
        <w:rPr>
          <w:rFonts w:ascii="Arial" w:hAnsi="Arial" w:cs="Arial"/>
          <w:noProof/>
          <w:sz w:val="20"/>
          <w:szCs w:val="20"/>
        </w:rPr>
        <w:t>(Adam et al., 2018)</w:t>
      </w:r>
      <w:r w:rsidRPr="001564EB">
        <w:rPr>
          <w:rFonts w:ascii="Arial" w:hAnsi="Arial" w:cs="Arial"/>
          <w:sz w:val="20"/>
          <w:szCs w:val="20"/>
        </w:rPr>
        <w:fldChar w:fldCharType="end"/>
      </w:r>
      <w:r w:rsidRPr="001564EB">
        <w:rPr>
          <w:rFonts w:ascii="Arial" w:hAnsi="Arial" w:cs="Arial"/>
          <w:sz w:val="20"/>
          <w:szCs w:val="20"/>
        </w:rPr>
        <w:t xml:space="preserve">. </w:t>
      </w:r>
      <w:proofErr w:type="spellStart"/>
      <w:r w:rsidRPr="001564EB">
        <w:rPr>
          <w:rFonts w:ascii="Arial" w:hAnsi="Arial" w:cs="Arial"/>
          <w:sz w:val="20"/>
          <w:szCs w:val="20"/>
        </w:rPr>
        <w:t>Kandungan</w:t>
      </w:r>
      <w:proofErr w:type="spellEnd"/>
      <w:r w:rsidRPr="001564EB">
        <w:rPr>
          <w:rFonts w:ascii="Arial" w:hAnsi="Arial" w:cs="Arial"/>
          <w:sz w:val="20"/>
          <w:szCs w:val="20"/>
        </w:rPr>
        <w:t xml:space="preserve"> ion Fe</w:t>
      </w:r>
      <w:r w:rsidRPr="001564EB">
        <w:rPr>
          <w:rFonts w:ascii="Arial" w:hAnsi="Arial" w:cs="Arial"/>
          <w:sz w:val="20"/>
          <w:szCs w:val="20"/>
          <w:vertAlign w:val="superscript"/>
        </w:rPr>
        <w:t xml:space="preserve">2+ </w:t>
      </w:r>
      <w:r w:rsidRPr="001564EB">
        <w:rPr>
          <w:rFonts w:ascii="Arial" w:hAnsi="Arial" w:cs="Arial"/>
          <w:sz w:val="20"/>
          <w:szCs w:val="20"/>
        </w:rPr>
        <w:t xml:space="preserve">pada air </w:t>
      </w:r>
      <w:proofErr w:type="spellStart"/>
      <w:r w:rsidRPr="001564EB">
        <w:rPr>
          <w:rFonts w:ascii="Arial" w:hAnsi="Arial" w:cs="Arial"/>
          <w:sz w:val="20"/>
          <w:szCs w:val="20"/>
        </w:rPr>
        <w:t>gambut</w:t>
      </w:r>
      <w:proofErr w:type="spellEnd"/>
      <w:r w:rsidRPr="001564EB">
        <w:rPr>
          <w:rFonts w:ascii="Arial" w:hAnsi="Arial" w:cs="Arial"/>
          <w:sz w:val="20"/>
          <w:szCs w:val="20"/>
        </w:rPr>
        <w:t xml:space="preserve"> </w:t>
      </w:r>
      <w:proofErr w:type="spellStart"/>
      <w:r w:rsidRPr="001564EB">
        <w:rPr>
          <w:rFonts w:ascii="Arial" w:hAnsi="Arial" w:cs="Arial"/>
          <w:sz w:val="20"/>
          <w:szCs w:val="20"/>
        </w:rPr>
        <w:t>menyebabkan</w:t>
      </w:r>
      <w:proofErr w:type="spellEnd"/>
      <w:r w:rsidRPr="001564EB">
        <w:rPr>
          <w:rFonts w:ascii="Arial" w:hAnsi="Arial" w:cs="Arial"/>
          <w:sz w:val="20"/>
          <w:szCs w:val="20"/>
        </w:rPr>
        <w:t xml:space="preserve"> air </w:t>
      </w:r>
      <w:proofErr w:type="spellStart"/>
      <w:r w:rsidRPr="001564EB">
        <w:rPr>
          <w:rFonts w:ascii="Arial" w:hAnsi="Arial" w:cs="Arial"/>
          <w:sz w:val="20"/>
          <w:szCs w:val="20"/>
        </w:rPr>
        <w:t>gambut</w:t>
      </w:r>
      <w:proofErr w:type="spellEnd"/>
      <w:r w:rsidRPr="001564EB">
        <w:rPr>
          <w:rFonts w:ascii="Arial" w:hAnsi="Arial" w:cs="Arial"/>
          <w:sz w:val="20"/>
          <w:szCs w:val="20"/>
        </w:rPr>
        <w:t xml:space="preserve"> </w:t>
      </w:r>
      <w:proofErr w:type="spellStart"/>
      <w:r w:rsidRPr="001564EB">
        <w:rPr>
          <w:rFonts w:ascii="Arial" w:hAnsi="Arial" w:cs="Arial"/>
          <w:sz w:val="20"/>
          <w:szCs w:val="20"/>
        </w:rPr>
        <w:t>dapat</w:t>
      </w:r>
      <w:proofErr w:type="spellEnd"/>
      <w:r w:rsidRPr="001564EB">
        <w:rPr>
          <w:rFonts w:ascii="Arial" w:hAnsi="Arial" w:cs="Arial"/>
          <w:sz w:val="20"/>
          <w:szCs w:val="20"/>
        </w:rPr>
        <w:t xml:space="preserve"> </w:t>
      </w:r>
      <w:proofErr w:type="spellStart"/>
      <w:r w:rsidRPr="001564EB">
        <w:rPr>
          <w:rFonts w:ascii="Arial" w:hAnsi="Arial" w:cs="Arial"/>
          <w:sz w:val="20"/>
          <w:szCs w:val="20"/>
        </w:rPr>
        <w:t>termanfaatkan</w:t>
      </w:r>
      <w:proofErr w:type="spellEnd"/>
      <w:r w:rsidRPr="001564EB">
        <w:rPr>
          <w:rFonts w:ascii="Arial" w:hAnsi="Arial" w:cs="Arial"/>
          <w:sz w:val="20"/>
          <w:szCs w:val="20"/>
        </w:rPr>
        <w:t xml:space="preserve"> </w:t>
      </w:r>
      <w:proofErr w:type="spellStart"/>
      <w:r w:rsidRPr="001564EB">
        <w:rPr>
          <w:rFonts w:ascii="Arial" w:hAnsi="Arial" w:cs="Arial"/>
          <w:sz w:val="20"/>
          <w:szCs w:val="20"/>
        </w:rPr>
        <w:t>sebagai</w:t>
      </w:r>
      <w:proofErr w:type="spellEnd"/>
      <w:r w:rsidRPr="001564EB">
        <w:rPr>
          <w:rFonts w:ascii="Arial" w:hAnsi="Arial" w:cs="Arial"/>
          <w:sz w:val="20"/>
          <w:szCs w:val="20"/>
        </w:rPr>
        <w:t xml:space="preserve"> </w:t>
      </w:r>
      <w:proofErr w:type="spellStart"/>
      <w:r w:rsidRPr="001564EB">
        <w:rPr>
          <w:rFonts w:ascii="Arial" w:hAnsi="Arial" w:cs="Arial"/>
          <w:sz w:val="20"/>
          <w:szCs w:val="20"/>
        </w:rPr>
        <w:t>larutan</w:t>
      </w:r>
      <w:proofErr w:type="spellEnd"/>
      <w:r w:rsidRPr="001564EB">
        <w:rPr>
          <w:rFonts w:ascii="Arial" w:hAnsi="Arial" w:cs="Arial"/>
          <w:sz w:val="20"/>
          <w:szCs w:val="20"/>
        </w:rPr>
        <w:t xml:space="preserve"> </w:t>
      </w:r>
      <w:proofErr w:type="spellStart"/>
      <w:r w:rsidRPr="001564EB">
        <w:rPr>
          <w:rFonts w:ascii="Arial" w:hAnsi="Arial" w:cs="Arial"/>
          <w:sz w:val="20"/>
          <w:szCs w:val="20"/>
        </w:rPr>
        <w:t>elektrolit</w:t>
      </w:r>
      <w:proofErr w:type="spellEnd"/>
      <w:r w:rsidRPr="001564EB">
        <w:rPr>
          <w:rFonts w:ascii="Arial" w:hAnsi="Arial" w:cs="Arial"/>
          <w:sz w:val="20"/>
          <w:szCs w:val="20"/>
        </w:rPr>
        <w:t xml:space="preserve"> pada </w:t>
      </w:r>
      <w:proofErr w:type="spellStart"/>
      <w:r w:rsidRPr="001564EB">
        <w:rPr>
          <w:rFonts w:ascii="Arial" w:hAnsi="Arial" w:cs="Arial"/>
          <w:sz w:val="20"/>
          <w:szCs w:val="20"/>
        </w:rPr>
        <w:t>sel</w:t>
      </w:r>
      <w:proofErr w:type="spellEnd"/>
      <w:r w:rsidRPr="001564EB">
        <w:rPr>
          <w:rFonts w:ascii="Arial" w:hAnsi="Arial" w:cs="Arial"/>
          <w:sz w:val="20"/>
          <w:szCs w:val="20"/>
        </w:rPr>
        <w:t xml:space="preserve"> volta </w:t>
      </w:r>
      <w:proofErr w:type="spellStart"/>
      <w:r w:rsidRPr="001564EB">
        <w:rPr>
          <w:rFonts w:ascii="Arial" w:hAnsi="Arial" w:cs="Arial"/>
          <w:sz w:val="20"/>
          <w:szCs w:val="20"/>
        </w:rPr>
        <w:t>untuk</w:t>
      </w:r>
      <w:proofErr w:type="spellEnd"/>
      <w:r w:rsidRPr="001564EB">
        <w:rPr>
          <w:rFonts w:ascii="Arial" w:hAnsi="Arial" w:cs="Arial"/>
          <w:sz w:val="20"/>
          <w:szCs w:val="20"/>
        </w:rPr>
        <w:t xml:space="preserve"> </w:t>
      </w:r>
      <w:proofErr w:type="spellStart"/>
      <w:r w:rsidRPr="001564EB">
        <w:rPr>
          <w:rFonts w:ascii="Arial" w:hAnsi="Arial" w:cs="Arial"/>
          <w:sz w:val="20"/>
          <w:szCs w:val="20"/>
        </w:rPr>
        <w:t>menghasilkan</w:t>
      </w:r>
      <w:proofErr w:type="spellEnd"/>
      <w:r w:rsidRPr="001564EB">
        <w:rPr>
          <w:rFonts w:ascii="Arial" w:hAnsi="Arial" w:cs="Arial"/>
          <w:sz w:val="20"/>
          <w:szCs w:val="20"/>
        </w:rPr>
        <w:t xml:space="preserve"> </w:t>
      </w:r>
      <w:proofErr w:type="spellStart"/>
      <w:r w:rsidRPr="001564EB">
        <w:rPr>
          <w:rFonts w:ascii="Arial" w:hAnsi="Arial" w:cs="Arial"/>
          <w:sz w:val="20"/>
          <w:szCs w:val="20"/>
        </w:rPr>
        <w:t>energi</w:t>
      </w:r>
      <w:proofErr w:type="spellEnd"/>
      <w:r w:rsidRPr="001564EB">
        <w:rPr>
          <w:rFonts w:ascii="Arial" w:hAnsi="Arial" w:cs="Arial"/>
          <w:sz w:val="20"/>
          <w:szCs w:val="20"/>
        </w:rPr>
        <w:t xml:space="preserve"> </w:t>
      </w:r>
      <w:proofErr w:type="spellStart"/>
      <w:r w:rsidRPr="001564EB">
        <w:rPr>
          <w:rFonts w:ascii="Arial" w:hAnsi="Arial" w:cs="Arial"/>
          <w:sz w:val="20"/>
          <w:szCs w:val="20"/>
        </w:rPr>
        <w:t>listrik</w:t>
      </w:r>
      <w:proofErr w:type="spellEnd"/>
      <w:r w:rsidRPr="001564EB">
        <w:rPr>
          <w:rFonts w:ascii="Arial" w:hAnsi="Arial" w:cs="Arial"/>
          <w:sz w:val="20"/>
          <w:szCs w:val="20"/>
        </w:rPr>
        <w:t xml:space="preserve">. </w:t>
      </w:r>
      <w:proofErr w:type="spellStart"/>
      <w:r w:rsidRPr="001564EB">
        <w:rPr>
          <w:rFonts w:ascii="Arial" w:hAnsi="Arial" w:cs="Arial"/>
          <w:sz w:val="20"/>
          <w:szCs w:val="20"/>
        </w:rPr>
        <w:t>Penelitian</w:t>
      </w:r>
      <w:proofErr w:type="spellEnd"/>
      <w:r w:rsidRPr="001564EB">
        <w:rPr>
          <w:rFonts w:ascii="Arial" w:hAnsi="Arial" w:cs="Arial"/>
          <w:sz w:val="20"/>
          <w:szCs w:val="20"/>
        </w:rPr>
        <w:t xml:space="preserve"> </w:t>
      </w:r>
      <w:proofErr w:type="spellStart"/>
      <w:r w:rsidRPr="001564EB">
        <w:rPr>
          <w:rFonts w:ascii="Arial" w:hAnsi="Arial" w:cs="Arial"/>
          <w:sz w:val="20"/>
          <w:szCs w:val="20"/>
        </w:rPr>
        <w:t>awal</w:t>
      </w:r>
      <w:proofErr w:type="spellEnd"/>
      <w:r w:rsidRPr="001564EB">
        <w:rPr>
          <w:rFonts w:ascii="Arial" w:hAnsi="Arial" w:cs="Arial"/>
          <w:sz w:val="20"/>
          <w:szCs w:val="20"/>
        </w:rPr>
        <w:t xml:space="preserve"> </w:t>
      </w:r>
      <w:proofErr w:type="spellStart"/>
      <w:r w:rsidRPr="001564EB">
        <w:rPr>
          <w:rFonts w:ascii="Arial" w:hAnsi="Arial" w:cs="Arial"/>
          <w:sz w:val="20"/>
          <w:szCs w:val="20"/>
        </w:rPr>
        <w:t>untuk</w:t>
      </w:r>
      <w:proofErr w:type="spellEnd"/>
      <w:r w:rsidRPr="001564EB">
        <w:rPr>
          <w:rFonts w:ascii="Arial" w:hAnsi="Arial" w:cs="Arial"/>
          <w:sz w:val="20"/>
          <w:szCs w:val="20"/>
        </w:rPr>
        <w:t xml:space="preserve"> </w:t>
      </w:r>
      <w:proofErr w:type="spellStart"/>
      <w:r w:rsidRPr="001564EB">
        <w:rPr>
          <w:rFonts w:ascii="Arial" w:hAnsi="Arial" w:cs="Arial"/>
          <w:sz w:val="20"/>
          <w:szCs w:val="20"/>
        </w:rPr>
        <w:t>membuktikan</w:t>
      </w:r>
      <w:proofErr w:type="spellEnd"/>
      <w:r w:rsidRPr="001564EB">
        <w:rPr>
          <w:rFonts w:ascii="Arial" w:hAnsi="Arial" w:cs="Arial"/>
          <w:sz w:val="20"/>
          <w:szCs w:val="20"/>
        </w:rPr>
        <w:t xml:space="preserve"> air </w:t>
      </w:r>
      <w:proofErr w:type="spellStart"/>
      <w:r w:rsidRPr="001564EB">
        <w:rPr>
          <w:rFonts w:ascii="Arial" w:hAnsi="Arial" w:cs="Arial"/>
          <w:sz w:val="20"/>
          <w:szCs w:val="20"/>
        </w:rPr>
        <w:t>gambut</w:t>
      </w:r>
      <w:proofErr w:type="spellEnd"/>
      <w:r w:rsidRPr="001564EB">
        <w:rPr>
          <w:rFonts w:ascii="Arial" w:hAnsi="Arial" w:cs="Arial"/>
          <w:sz w:val="20"/>
          <w:szCs w:val="20"/>
        </w:rPr>
        <w:t xml:space="preserve"> </w:t>
      </w:r>
      <w:proofErr w:type="spellStart"/>
      <w:r w:rsidRPr="001564EB">
        <w:rPr>
          <w:rFonts w:ascii="Arial" w:hAnsi="Arial" w:cs="Arial"/>
          <w:sz w:val="20"/>
          <w:szCs w:val="20"/>
        </w:rPr>
        <w:t>dapat</w:t>
      </w:r>
      <w:proofErr w:type="spellEnd"/>
      <w:r w:rsidRPr="001564EB">
        <w:rPr>
          <w:rFonts w:ascii="Arial" w:hAnsi="Arial" w:cs="Arial"/>
          <w:sz w:val="20"/>
          <w:szCs w:val="20"/>
        </w:rPr>
        <w:t xml:space="preserve"> </w:t>
      </w:r>
      <w:proofErr w:type="spellStart"/>
      <w:r w:rsidRPr="001564EB">
        <w:rPr>
          <w:rFonts w:ascii="Arial" w:hAnsi="Arial" w:cs="Arial"/>
          <w:sz w:val="20"/>
          <w:szCs w:val="20"/>
        </w:rPr>
        <w:t>menghasilkan</w:t>
      </w:r>
      <w:proofErr w:type="spellEnd"/>
      <w:r w:rsidRPr="001564EB">
        <w:rPr>
          <w:rFonts w:ascii="Arial" w:hAnsi="Arial" w:cs="Arial"/>
          <w:sz w:val="20"/>
          <w:szCs w:val="20"/>
        </w:rPr>
        <w:t xml:space="preserve"> </w:t>
      </w:r>
      <w:proofErr w:type="spellStart"/>
      <w:r w:rsidRPr="001564EB">
        <w:rPr>
          <w:rFonts w:ascii="Arial" w:hAnsi="Arial" w:cs="Arial"/>
          <w:sz w:val="20"/>
          <w:szCs w:val="20"/>
        </w:rPr>
        <w:t>listrik</w:t>
      </w:r>
      <w:proofErr w:type="spellEnd"/>
      <w:r w:rsidRPr="001564EB">
        <w:rPr>
          <w:rFonts w:ascii="Arial" w:hAnsi="Arial" w:cs="Arial"/>
          <w:sz w:val="20"/>
          <w:szCs w:val="20"/>
        </w:rPr>
        <w:t xml:space="preserve"> </w:t>
      </w:r>
      <w:proofErr w:type="spellStart"/>
      <w:r w:rsidRPr="001564EB">
        <w:rPr>
          <w:rFonts w:ascii="Arial" w:hAnsi="Arial" w:cs="Arial"/>
          <w:sz w:val="20"/>
          <w:szCs w:val="20"/>
        </w:rPr>
        <w:t>telah</w:t>
      </w:r>
      <w:proofErr w:type="spellEnd"/>
      <w:r w:rsidRPr="001564EB">
        <w:rPr>
          <w:rFonts w:ascii="Arial" w:hAnsi="Arial" w:cs="Arial"/>
          <w:sz w:val="20"/>
          <w:szCs w:val="20"/>
        </w:rPr>
        <w:t xml:space="preserve"> </w:t>
      </w:r>
      <w:proofErr w:type="spellStart"/>
      <w:r w:rsidRPr="001564EB">
        <w:rPr>
          <w:rFonts w:ascii="Arial" w:hAnsi="Arial" w:cs="Arial"/>
          <w:sz w:val="20"/>
          <w:szCs w:val="20"/>
        </w:rPr>
        <w:t>dilakukan</w:t>
      </w:r>
      <w:proofErr w:type="spellEnd"/>
      <w:r w:rsidRPr="001564EB">
        <w:rPr>
          <w:rFonts w:ascii="Arial" w:hAnsi="Arial" w:cs="Arial"/>
          <w:sz w:val="20"/>
          <w:szCs w:val="20"/>
        </w:rPr>
        <w:t xml:space="preserve"> </w:t>
      </w:r>
      <w:proofErr w:type="spellStart"/>
      <w:r w:rsidRPr="001564EB">
        <w:rPr>
          <w:rFonts w:ascii="Arial" w:hAnsi="Arial" w:cs="Arial"/>
          <w:sz w:val="20"/>
          <w:szCs w:val="20"/>
        </w:rPr>
        <w:t>dengan</w:t>
      </w:r>
      <w:proofErr w:type="spellEnd"/>
      <w:r w:rsidRPr="001564EB">
        <w:rPr>
          <w:rFonts w:ascii="Arial" w:hAnsi="Arial" w:cs="Arial"/>
          <w:sz w:val="20"/>
          <w:szCs w:val="20"/>
        </w:rPr>
        <w:t xml:space="preserve"> </w:t>
      </w:r>
      <w:proofErr w:type="spellStart"/>
      <w:r w:rsidRPr="001564EB">
        <w:rPr>
          <w:rFonts w:ascii="Arial" w:hAnsi="Arial" w:cs="Arial"/>
          <w:sz w:val="20"/>
          <w:szCs w:val="20"/>
        </w:rPr>
        <w:t>menggunakan</w:t>
      </w:r>
      <w:proofErr w:type="spellEnd"/>
      <w:r w:rsidRPr="001564EB">
        <w:rPr>
          <w:rFonts w:ascii="Arial" w:hAnsi="Arial" w:cs="Arial"/>
          <w:sz w:val="20"/>
          <w:szCs w:val="20"/>
        </w:rPr>
        <w:t xml:space="preserve"> 750 mL air </w:t>
      </w:r>
      <w:proofErr w:type="spellStart"/>
      <w:r w:rsidRPr="001564EB">
        <w:rPr>
          <w:rFonts w:ascii="Arial" w:hAnsi="Arial" w:cs="Arial"/>
          <w:sz w:val="20"/>
          <w:szCs w:val="20"/>
        </w:rPr>
        <w:t>gambut</w:t>
      </w:r>
      <w:proofErr w:type="spellEnd"/>
      <w:r w:rsidRPr="001564EB">
        <w:rPr>
          <w:rFonts w:ascii="Arial" w:hAnsi="Arial" w:cs="Arial"/>
          <w:sz w:val="20"/>
          <w:szCs w:val="20"/>
        </w:rPr>
        <w:t xml:space="preserve">, </w:t>
      </w:r>
      <w:proofErr w:type="spellStart"/>
      <w:r w:rsidRPr="001564EB">
        <w:rPr>
          <w:rFonts w:ascii="Arial" w:hAnsi="Arial" w:cs="Arial"/>
          <w:sz w:val="20"/>
          <w:szCs w:val="20"/>
        </w:rPr>
        <w:t>elektroda</w:t>
      </w:r>
      <w:proofErr w:type="spellEnd"/>
      <w:r w:rsidRPr="001564EB">
        <w:rPr>
          <w:rFonts w:ascii="Arial" w:hAnsi="Arial" w:cs="Arial"/>
          <w:sz w:val="20"/>
          <w:szCs w:val="20"/>
        </w:rPr>
        <w:t xml:space="preserve"> </w:t>
      </w:r>
      <w:proofErr w:type="spellStart"/>
      <w:r w:rsidRPr="001564EB">
        <w:rPr>
          <w:rFonts w:ascii="Arial" w:hAnsi="Arial" w:cs="Arial"/>
          <w:sz w:val="20"/>
          <w:szCs w:val="20"/>
        </w:rPr>
        <w:t>lempeng</w:t>
      </w:r>
      <w:proofErr w:type="spellEnd"/>
      <w:r w:rsidRPr="001564EB">
        <w:rPr>
          <w:rFonts w:ascii="Arial" w:hAnsi="Arial" w:cs="Arial"/>
          <w:sz w:val="20"/>
          <w:szCs w:val="20"/>
        </w:rPr>
        <w:t xml:space="preserve"> </w:t>
      </w:r>
      <w:proofErr w:type="spellStart"/>
      <w:r w:rsidRPr="001564EB">
        <w:rPr>
          <w:rFonts w:ascii="Arial" w:hAnsi="Arial" w:cs="Arial"/>
          <w:sz w:val="20"/>
          <w:szCs w:val="20"/>
        </w:rPr>
        <w:t>seng</w:t>
      </w:r>
      <w:proofErr w:type="spellEnd"/>
      <w:r w:rsidRPr="001564EB">
        <w:rPr>
          <w:rFonts w:ascii="Arial" w:hAnsi="Arial" w:cs="Arial"/>
          <w:sz w:val="20"/>
          <w:szCs w:val="20"/>
        </w:rPr>
        <w:t xml:space="preserve"> (Zn) dan </w:t>
      </w:r>
      <w:proofErr w:type="spellStart"/>
      <w:r w:rsidRPr="001564EB">
        <w:rPr>
          <w:rFonts w:ascii="Arial" w:hAnsi="Arial" w:cs="Arial"/>
          <w:sz w:val="20"/>
          <w:szCs w:val="20"/>
        </w:rPr>
        <w:t>tembaga</w:t>
      </w:r>
      <w:proofErr w:type="spellEnd"/>
      <w:r w:rsidRPr="001564EB">
        <w:rPr>
          <w:rFonts w:ascii="Arial" w:hAnsi="Arial" w:cs="Arial"/>
          <w:sz w:val="20"/>
          <w:szCs w:val="20"/>
        </w:rPr>
        <w:t xml:space="preserve"> (Cu), dan </w:t>
      </w:r>
      <w:proofErr w:type="spellStart"/>
      <w:r w:rsidRPr="001564EB">
        <w:rPr>
          <w:rFonts w:ascii="Arial" w:hAnsi="Arial" w:cs="Arial"/>
          <w:sz w:val="20"/>
          <w:szCs w:val="20"/>
        </w:rPr>
        <w:t>hasil</w:t>
      </w:r>
      <w:proofErr w:type="spellEnd"/>
      <w:r w:rsidRPr="001564EB">
        <w:rPr>
          <w:rFonts w:ascii="Arial" w:hAnsi="Arial" w:cs="Arial"/>
          <w:sz w:val="20"/>
          <w:szCs w:val="20"/>
        </w:rPr>
        <w:t xml:space="preserve"> </w:t>
      </w:r>
      <w:proofErr w:type="spellStart"/>
      <w:r w:rsidRPr="001564EB">
        <w:rPr>
          <w:rFonts w:ascii="Arial" w:hAnsi="Arial" w:cs="Arial"/>
          <w:sz w:val="20"/>
          <w:szCs w:val="20"/>
        </w:rPr>
        <w:t>penelitian</w:t>
      </w:r>
      <w:proofErr w:type="spellEnd"/>
      <w:r w:rsidRPr="001564EB">
        <w:rPr>
          <w:rFonts w:ascii="Arial" w:hAnsi="Arial" w:cs="Arial"/>
          <w:sz w:val="20"/>
          <w:szCs w:val="20"/>
        </w:rPr>
        <w:t xml:space="preserve"> </w:t>
      </w:r>
      <w:proofErr w:type="spellStart"/>
      <w:r w:rsidRPr="001564EB">
        <w:rPr>
          <w:rFonts w:ascii="Arial" w:hAnsi="Arial" w:cs="Arial"/>
          <w:sz w:val="20"/>
          <w:szCs w:val="20"/>
        </w:rPr>
        <w:t>tersebut</w:t>
      </w:r>
      <w:proofErr w:type="spellEnd"/>
      <w:r w:rsidRPr="001564EB">
        <w:rPr>
          <w:rFonts w:ascii="Arial" w:hAnsi="Arial" w:cs="Arial"/>
          <w:sz w:val="20"/>
          <w:szCs w:val="20"/>
        </w:rPr>
        <w:t xml:space="preserve"> </w:t>
      </w:r>
      <w:proofErr w:type="spellStart"/>
      <w:r w:rsidRPr="001564EB">
        <w:rPr>
          <w:rFonts w:ascii="Arial" w:hAnsi="Arial" w:cs="Arial"/>
          <w:sz w:val="20"/>
          <w:szCs w:val="20"/>
        </w:rPr>
        <w:t>adalah</w:t>
      </w:r>
      <w:proofErr w:type="spellEnd"/>
      <w:r w:rsidRPr="001564EB">
        <w:rPr>
          <w:rFonts w:ascii="Arial" w:hAnsi="Arial" w:cs="Arial"/>
          <w:sz w:val="20"/>
          <w:szCs w:val="20"/>
        </w:rPr>
        <w:t xml:space="preserve"> </w:t>
      </w:r>
      <w:proofErr w:type="spellStart"/>
      <w:r w:rsidRPr="001564EB">
        <w:rPr>
          <w:rFonts w:ascii="Arial" w:hAnsi="Arial" w:cs="Arial"/>
          <w:sz w:val="20"/>
          <w:szCs w:val="20"/>
        </w:rPr>
        <w:t>dapat</w:t>
      </w:r>
      <w:proofErr w:type="spellEnd"/>
      <w:r w:rsidRPr="001564EB">
        <w:rPr>
          <w:rFonts w:ascii="Arial" w:hAnsi="Arial" w:cs="Arial"/>
          <w:sz w:val="20"/>
          <w:szCs w:val="20"/>
        </w:rPr>
        <w:t xml:space="preserve"> </w:t>
      </w:r>
      <w:proofErr w:type="spellStart"/>
      <w:r w:rsidRPr="001564EB">
        <w:rPr>
          <w:rFonts w:ascii="Arial" w:hAnsi="Arial" w:cs="Arial"/>
          <w:sz w:val="20"/>
          <w:szCs w:val="20"/>
        </w:rPr>
        <w:t>menyalakan</w:t>
      </w:r>
      <w:proofErr w:type="spellEnd"/>
      <w:r w:rsidRPr="001564EB">
        <w:rPr>
          <w:rFonts w:ascii="Arial" w:hAnsi="Arial" w:cs="Arial"/>
          <w:sz w:val="20"/>
          <w:szCs w:val="20"/>
        </w:rPr>
        <w:t xml:space="preserve"> LED </w:t>
      </w:r>
      <w:proofErr w:type="spellStart"/>
      <w:r w:rsidRPr="001564EB">
        <w:rPr>
          <w:rFonts w:ascii="Arial" w:hAnsi="Arial" w:cs="Arial"/>
          <w:sz w:val="20"/>
          <w:szCs w:val="20"/>
        </w:rPr>
        <w:t>bertegangan</w:t>
      </w:r>
      <w:proofErr w:type="spellEnd"/>
      <w:r w:rsidRPr="001564EB">
        <w:rPr>
          <w:rFonts w:ascii="Arial" w:hAnsi="Arial" w:cs="Arial"/>
          <w:sz w:val="20"/>
          <w:szCs w:val="20"/>
        </w:rPr>
        <w:t xml:space="preserve"> 3V </w:t>
      </w:r>
      <w:r w:rsidRPr="001564EB">
        <w:rPr>
          <w:rFonts w:ascii="Arial" w:hAnsi="Arial" w:cs="Arial"/>
          <w:sz w:val="20"/>
          <w:szCs w:val="20"/>
        </w:rPr>
        <w:fldChar w:fldCharType="begin" w:fldLock="1"/>
      </w:r>
      <w:r w:rsidR="00D11EAF">
        <w:rPr>
          <w:rFonts w:ascii="Arial" w:hAnsi="Arial" w:cs="Arial"/>
          <w:sz w:val="20"/>
          <w:szCs w:val="20"/>
        </w:rPr>
        <w:instrText>ADDIN CSL_CITATION {"citationItems":[{"id":"ITEM-1","itemData":{"author":[{"dropping-particle":"","family":"Gambut","given":"Jurnal Air","non-dropping-particle":"","parse-names":false,"suffix":""}],"id":"ITEM-1","issue":"03","issued":{"date-parts":[["2018"]]},"title":"PEMANFAATAN ION Fe 2 + PADA AIR GAMBUT SEBAGAI ENERGI LISTRIK MENGGUNAKAN SISTEM ELEKTROKIMIA Mochammad Tendi Noer Ramadhan","type":"article-journal"},"uris":["http://www.mendeley.com/documents/?uuid=5ab77e0b-7dce-4a18-b738-e4eb31ea1220"]}],"mendeley":{"formattedCitation":"(Gambut, 2018)","manualFormatting":"(Ramadhan.N.T.M, 2018)","plainTextFormattedCitation":"(Gambut, 2018)","previouslyFormattedCitation":"(Gambut, 2018)"},"properties":{"noteIndex":0},"schema":"https://github.com/citation-style-language/schema/raw/master/csl-citation.json"}</w:instrText>
      </w:r>
      <w:r w:rsidRPr="001564EB">
        <w:rPr>
          <w:rFonts w:ascii="Arial" w:hAnsi="Arial" w:cs="Arial"/>
          <w:sz w:val="20"/>
          <w:szCs w:val="20"/>
        </w:rPr>
        <w:fldChar w:fldCharType="separate"/>
      </w:r>
      <w:r w:rsidRPr="001564EB">
        <w:rPr>
          <w:rFonts w:ascii="Arial" w:hAnsi="Arial" w:cs="Arial"/>
          <w:noProof/>
          <w:sz w:val="20"/>
          <w:szCs w:val="20"/>
        </w:rPr>
        <w:t>(</w:t>
      </w:r>
      <w:r w:rsidR="00817E4C">
        <w:rPr>
          <w:rFonts w:ascii="Arial" w:hAnsi="Arial" w:cs="Arial"/>
          <w:noProof/>
          <w:sz w:val="20"/>
          <w:szCs w:val="20"/>
        </w:rPr>
        <w:t>Ramadhan.N.T.M</w:t>
      </w:r>
      <w:r w:rsidRPr="001564EB">
        <w:rPr>
          <w:rFonts w:ascii="Arial" w:hAnsi="Arial" w:cs="Arial"/>
          <w:noProof/>
          <w:sz w:val="20"/>
          <w:szCs w:val="20"/>
        </w:rPr>
        <w:t>, 2018)</w:t>
      </w:r>
      <w:r w:rsidRPr="001564EB">
        <w:rPr>
          <w:rFonts w:ascii="Arial" w:hAnsi="Arial" w:cs="Arial"/>
          <w:sz w:val="20"/>
          <w:szCs w:val="20"/>
        </w:rPr>
        <w:fldChar w:fldCharType="end"/>
      </w:r>
      <w:r w:rsidRPr="001564EB">
        <w:rPr>
          <w:rFonts w:ascii="Arial" w:hAnsi="Arial" w:cs="Arial"/>
          <w:sz w:val="20"/>
          <w:szCs w:val="20"/>
        </w:rPr>
        <w:t xml:space="preserve">. </w:t>
      </w:r>
      <w:proofErr w:type="spellStart"/>
      <w:r w:rsidRPr="001564EB">
        <w:rPr>
          <w:rFonts w:ascii="Arial" w:hAnsi="Arial" w:cs="Arial"/>
          <w:sz w:val="20"/>
          <w:szCs w:val="20"/>
        </w:rPr>
        <w:t>Namun</w:t>
      </w:r>
      <w:proofErr w:type="spellEnd"/>
      <w:r w:rsidRPr="001564EB">
        <w:rPr>
          <w:rFonts w:ascii="Arial" w:hAnsi="Arial" w:cs="Arial"/>
          <w:sz w:val="20"/>
          <w:szCs w:val="20"/>
        </w:rPr>
        <w:t xml:space="preserve">, pada </w:t>
      </w:r>
      <w:proofErr w:type="spellStart"/>
      <w:r w:rsidRPr="001564EB">
        <w:rPr>
          <w:rFonts w:ascii="Arial" w:hAnsi="Arial" w:cs="Arial"/>
          <w:sz w:val="20"/>
          <w:szCs w:val="20"/>
        </w:rPr>
        <w:t>penelitian</w:t>
      </w:r>
      <w:proofErr w:type="spellEnd"/>
      <w:r w:rsidRPr="001564EB">
        <w:rPr>
          <w:rFonts w:ascii="Arial" w:hAnsi="Arial" w:cs="Arial"/>
          <w:sz w:val="20"/>
          <w:szCs w:val="20"/>
        </w:rPr>
        <w:t xml:space="preserve"> </w:t>
      </w:r>
      <w:proofErr w:type="spellStart"/>
      <w:r w:rsidRPr="001564EB">
        <w:rPr>
          <w:rFonts w:ascii="Arial" w:hAnsi="Arial" w:cs="Arial"/>
          <w:sz w:val="20"/>
          <w:szCs w:val="20"/>
        </w:rPr>
        <w:t>tersebut</w:t>
      </w:r>
      <w:proofErr w:type="spellEnd"/>
      <w:r w:rsidRPr="001564EB">
        <w:rPr>
          <w:rFonts w:ascii="Arial" w:hAnsi="Arial" w:cs="Arial"/>
          <w:sz w:val="20"/>
          <w:szCs w:val="20"/>
        </w:rPr>
        <w:t xml:space="preserve"> </w:t>
      </w:r>
      <w:proofErr w:type="spellStart"/>
      <w:r w:rsidRPr="001564EB">
        <w:rPr>
          <w:rFonts w:ascii="Arial" w:hAnsi="Arial" w:cs="Arial"/>
          <w:sz w:val="20"/>
          <w:szCs w:val="20"/>
        </w:rPr>
        <w:t>belum</w:t>
      </w:r>
      <w:proofErr w:type="spellEnd"/>
      <w:r w:rsidRPr="001564EB">
        <w:rPr>
          <w:rFonts w:ascii="Arial" w:hAnsi="Arial" w:cs="Arial"/>
          <w:sz w:val="20"/>
          <w:szCs w:val="20"/>
        </w:rPr>
        <w:t xml:space="preserve"> </w:t>
      </w:r>
      <w:proofErr w:type="spellStart"/>
      <w:r w:rsidRPr="001564EB">
        <w:rPr>
          <w:rFonts w:ascii="Arial" w:hAnsi="Arial" w:cs="Arial"/>
          <w:sz w:val="20"/>
          <w:szCs w:val="20"/>
        </w:rPr>
        <w:t>dilakukan</w:t>
      </w:r>
      <w:proofErr w:type="spellEnd"/>
      <w:r w:rsidRPr="001564EB">
        <w:rPr>
          <w:rFonts w:ascii="Arial" w:hAnsi="Arial" w:cs="Arial"/>
          <w:sz w:val="20"/>
          <w:szCs w:val="20"/>
        </w:rPr>
        <w:t xml:space="preserve"> </w:t>
      </w:r>
      <w:proofErr w:type="spellStart"/>
      <w:r w:rsidRPr="001564EB">
        <w:rPr>
          <w:rFonts w:ascii="Arial" w:hAnsi="Arial" w:cs="Arial"/>
          <w:sz w:val="20"/>
          <w:szCs w:val="20"/>
        </w:rPr>
        <w:t>studi</w:t>
      </w:r>
      <w:proofErr w:type="spellEnd"/>
      <w:r w:rsidRPr="001564EB">
        <w:rPr>
          <w:rFonts w:ascii="Arial" w:hAnsi="Arial" w:cs="Arial"/>
          <w:sz w:val="20"/>
          <w:szCs w:val="20"/>
        </w:rPr>
        <w:t xml:space="preserve"> </w:t>
      </w:r>
      <w:proofErr w:type="spellStart"/>
      <w:r w:rsidRPr="001564EB">
        <w:rPr>
          <w:rFonts w:ascii="Arial" w:hAnsi="Arial" w:cs="Arial"/>
          <w:sz w:val="20"/>
          <w:szCs w:val="20"/>
        </w:rPr>
        <w:t>pengaruh</w:t>
      </w:r>
      <w:proofErr w:type="spellEnd"/>
      <w:r w:rsidRPr="001564EB">
        <w:rPr>
          <w:rFonts w:ascii="Arial" w:hAnsi="Arial" w:cs="Arial"/>
          <w:sz w:val="20"/>
          <w:szCs w:val="20"/>
        </w:rPr>
        <w:t xml:space="preserve"> </w:t>
      </w:r>
      <w:proofErr w:type="spellStart"/>
      <w:r w:rsidRPr="001564EB">
        <w:rPr>
          <w:rFonts w:ascii="Arial" w:hAnsi="Arial" w:cs="Arial"/>
          <w:sz w:val="20"/>
          <w:szCs w:val="20"/>
        </w:rPr>
        <w:t>luas</w:t>
      </w:r>
      <w:proofErr w:type="spellEnd"/>
      <w:r w:rsidRPr="001564EB">
        <w:rPr>
          <w:rFonts w:ascii="Arial" w:hAnsi="Arial" w:cs="Arial"/>
          <w:sz w:val="20"/>
          <w:szCs w:val="20"/>
        </w:rPr>
        <w:t xml:space="preserve"> </w:t>
      </w:r>
      <w:proofErr w:type="spellStart"/>
      <w:r w:rsidRPr="001564EB">
        <w:rPr>
          <w:rFonts w:ascii="Arial" w:hAnsi="Arial" w:cs="Arial"/>
          <w:sz w:val="20"/>
          <w:szCs w:val="20"/>
        </w:rPr>
        <w:t>pe</w:t>
      </w:r>
      <w:r w:rsidR="00F26138">
        <w:rPr>
          <w:rFonts w:ascii="Arial" w:hAnsi="Arial" w:cs="Arial"/>
          <w:sz w:val="20"/>
          <w:szCs w:val="20"/>
        </w:rPr>
        <w:t>nampang</w:t>
      </w:r>
      <w:proofErr w:type="spellEnd"/>
      <w:r w:rsidRPr="001564EB">
        <w:rPr>
          <w:rFonts w:ascii="Arial" w:hAnsi="Arial" w:cs="Arial"/>
          <w:sz w:val="20"/>
          <w:szCs w:val="20"/>
        </w:rPr>
        <w:t xml:space="preserve"> </w:t>
      </w:r>
      <w:proofErr w:type="spellStart"/>
      <w:r w:rsidRPr="001564EB">
        <w:rPr>
          <w:rFonts w:ascii="Arial" w:hAnsi="Arial" w:cs="Arial"/>
          <w:sz w:val="20"/>
          <w:szCs w:val="20"/>
        </w:rPr>
        <w:t>elektroda</w:t>
      </w:r>
      <w:proofErr w:type="spellEnd"/>
      <w:r w:rsidRPr="001564EB">
        <w:rPr>
          <w:rFonts w:ascii="Arial" w:hAnsi="Arial" w:cs="Arial"/>
          <w:sz w:val="20"/>
          <w:szCs w:val="20"/>
        </w:rPr>
        <w:t xml:space="preserve"> dan </w:t>
      </w:r>
      <w:proofErr w:type="spellStart"/>
      <w:r w:rsidRPr="001564EB">
        <w:rPr>
          <w:rFonts w:ascii="Arial" w:hAnsi="Arial" w:cs="Arial"/>
          <w:sz w:val="20"/>
          <w:szCs w:val="20"/>
        </w:rPr>
        <w:t>pengaruh</w:t>
      </w:r>
      <w:proofErr w:type="spellEnd"/>
      <w:r w:rsidRPr="001564EB">
        <w:rPr>
          <w:rFonts w:ascii="Arial" w:hAnsi="Arial" w:cs="Arial"/>
          <w:sz w:val="20"/>
          <w:szCs w:val="20"/>
        </w:rPr>
        <w:t xml:space="preserve"> </w:t>
      </w:r>
      <w:proofErr w:type="spellStart"/>
      <w:r w:rsidRPr="001564EB">
        <w:rPr>
          <w:rFonts w:ascii="Arial" w:hAnsi="Arial" w:cs="Arial"/>
          <w:sz w:val="20"/>
          <w:szCs w:val="20"/>
        </w:rPr>
        <w:t>perbedaan</w:t>
      </w:r>
      <w:proofErr w:type="spellEnd"/>
      <w:r w:rsidRPr="001564EB">
        <w:rPr>
          <w:rFonts w:ascii="Arial" w:hAnsi="Arial" w:cs="Arial"/>
          <w:sz w:val="20"/>
          <w:szCs w:val="20"/>
        </w:rPr>
        <w:t xml:space="preserve"> </w:t>
      </w:r>
      <w:proofErr w:type="spellStart"/>
      <w:r w:rsidRPr="001564EB">
        <w:rPr>
          <w:rFonts w:ascii="Arial" w:hAnsi="Arial" w:cs="Arial"/>
          <w:sz w:val="20"/>
          <w:szCs w:val="20"/>
        </w:rPr>
        <w:t>jenis</w:t>
      </w:r>
      <w:proofErr w:type="spellEnd"/>
      <w:r w:rsidRPr="001564EB">
        <w:rPr>
          <w:rFonts w:ascii="Arial" w:hAnsi="Arial" w:cs="Arial"/>
          <w:sz w:val="20"/>
          <w:szCs w:val="20"/>
        </w:rPr>
        <w:t xml:space="preserve"> </w:t>
      </w:r>
      <w:proofErr w:type="spellStart"/>
      <w:r w:rsidRPr="001564EB">
        <w:rPr>
          <w:rFonts w:ascii="Arial" w:hAnsi="Arial" w:cs="Arial"/>
          <w:sz w:val="20"/>
          <w:szCs w:val="20"/>
        </w:rPr>
        <w:t>elektroda</w:t>
      </w:r>
      <w:proofErr w:type="spellEnd"/>
      <w:r w:rsidRPr="001564EB">
        <w:rPr>
          <w:rFonts w:ascii="Arial" w:hAnsi="Arial" w:cs="Arial"/>
          <w:sz w:val="20"/>
          <w:szCs w:val="20"/>
        </w:rPr>
        <w:t xml:space="preserve">. </w:t>
      </w:r>
    </w:p>
    <w:p w14:paraId="06E00ED6" w14:textId="43C57C89" w:rsidR="001564EB" w:rsidRPr="001564EB" w:rsidRDefault="001564EB" w:rsidP="001564EB">
      <w:pPr>
        <w:ind w:firstLine="720"/>
        <w:jc w:val="both"/>
        <w:rPr>
          <w:rFonts w:ascii="Arial" w:hAnsi="Arial" w:cs="Arial"/>
          <w:sz w:val="20"/>
          <w:szCs w:val="20"/>
        </w:rPr>
      </w:pPr>
      <w:proofErr w:type="spellStart"/>
      <w:r w:rsidRPr="001564EB">
        <w:rPr>
          <w:rFonts w:ascii="Arial" w:hAnsi="Arial" w:cs="Arial"/>
          <w:sz w:val="20"/>
          <w:szCs w:val="20"/>
        </w:rPr>
        <w:t>Prinsip</w:t>
      </w:r>
      <w:proofErr w:type="spellEnd"/>
      <w:r w:rsidRPr="001564EB">
        <w:rPr>
          <w:rFonts w:ascii="Arial" w:hAnsi="Arial" w:cs="Arial"/>
          <w:sz w:val="20"/>
          <w:szCs w:val="20"/>
        </w:rPr>
        <w:t xml:space="preserve"> yang </w:t>
      </w:r>
      <w:proofErr w:type="spellStart"/>
      <w:r w:rsidRPr="001564EB">
        <w:rPr>
          <w:rFonts w:ascii="Arial" w:hAnsi="Arial" w:cs="Arial"/>
          <w:sz w:val="20"/>
          <w:szCs w:val="20"/>
        </w:rPr>
        <w:t>digunakan</w:t>
      </w:r>
      <w:proofErr w:type="spellEnd"/>
      <w:r w:rsidRPr="001564EB">
        <w:rPr>
          <w:rFonts w:ascii="Arial" w:hAnsi="Arial" w:cs="Arial"/>
          <w:sz w:val="20"/>
          <w:szCs w:val="20"/>
        </w:rPr>
        <w:t xml:space="preserve"> </w:t>
      </w:r>
      <w:proofErr w:type="spellStart"/>
      <w:r w:rsidRPr="001564EB">
        <w:rPr>
          <w:rFonts w:ascii="Arial" w:hAnsi="Arial" w:cs="Arial"/>
          <w:sz w:val="20"/>
          <w:szCs w:val="20"/>
        </w:rPr>
        <w:t>dalam</w:t>
      </w:r>
      <w:proofErr w:type="spellEnd"/>
      <w:r w:rsidRPr="001564EB">
        <w:rPr>
          <w:rFonts w:ascii="Arial" w:hAnsi="Arial" w:cs="Arial"/>
          <w:sz w:val="20"/>
          <w:szCs w:val="20"/>
        </w:rPr>
        <w:t xml:space="preserve"> </w:t>
      </w:r>
      <w:proofErr w:type="spellStart"/>
      <w:r w:rsidRPr="001564EB">
        <w:rPr>
          <w:rFonts w:ascii="Arial" w:hAnsi="Arial" w:cs="Arial"/>
          <w:sz w:val="20"/>
          <w:szCs w:val="20"/>
        </w:rPr>
        <w:t>pembangkit</w:t>
      </w:r>
      <w:proofErr w:type="spellEnd"/>
      <w:r w:rsidRPr="001564EB">
        <w:rPr>
          <w:rFonts w:ascii="Arial" w:hAnsi="Arial" w:cs="Arial"/>
          <w:sz w:val="20"/>
          <w:szCs w:val="20"/>
        </w:rPr>
        <w:t xml:space="preserve"> </w:t>
      </w:r>
      <w:proofErr w:type="spellStart"/>
      <w:r w:rsidRPr="001564EB">
        <w:rPr>
          <w:rFonts w:ascii="Arial" w:hAnsi="Arial" w:cs="Arial"/>
          <w:sz w:val="20"/>
          <w:szCs w:val="20"/>
        </w:rPr>
        <w:t>listrik</w:t>
      </w:r>
      <w:proofErr w:type="spellEnd"/>
      <w:r w:rsidRPr="001564EB">
        <w:rPr>
          <w:rFonts w:ascii="Arial" w:hAnsi="Arial" w:cs="Arial"/>
          <w:sz w:val="20"/>
          <w:szCs w:val="20"/>
        </w:rPr>
        <w:t xml:space="preserve"> </w:t>
      </w:r>
      <w:proofErr w:type="spellStart"/>
      <w:r w:rsidRPr="001564EB">
        <w:rPr>
          <w:rFonts w:ascii="Arial" w:hAnsi="Arial" w:cs="Arial"/>
          <w:sz w:val="20"/>
          <w:szCs w:val="20"/>
        </w:rPr>
        <w:t>tenaga</w:t>
      </w:r>
      <w:proofErr w:type="spellEnd"/>
      <w:r w:rsidRPr="001564EB">
        <w:rPr>
          <w:rFonts w:ascii="Arial" w:hAnsi="Arial" w:cs="Arial"/>
          <w:sz w:val="20"/>
          <w:szCs w:val="20"/>
        </w:rPr>
        <w:t xml:space="preserve"> air </w:t>
      </w:r>
      <w:proofErr w:type="spellStart"/>
      <w:r w:rsidRPr="001564EB">
        <w:rPr>
          <w:rFonts w:ascii="Arial" w:hAnsi="Arial" w:cs="Arial"/>
          <w:sz w:val="20"/>
          <w:szCs w:val="20"/>
        </w:rPr>
        <w:t>gambut</w:t>
      </w:r>
      <w:proofErr w:type="spellEnd"/>
      <w:r w:rsidRPr="001564EB">
        <w:rPr>
          <w:rFonts w:ascii="Arial" w:hAnsi="Arial" w:cs="Arial"/>
          <w:sz w:val="20"/>
          <w:szCs w:val="20"/>
        </w:rPr>
        <w:t xml:space="preserve"> </w:t>
      </w:r>
      <w:proofErr w:type="spellStart"/>
      <w:r w:rsidRPr="001564EB">
        <w:rPr>
          <w:rFonts w:ascii="Arial" w:hAnsi="Arial" w:cs="Arial"/>
          <w:sz w:val="20"/>
          <w:szCs w:val="20"/>
        </w:rPr>
        <w:t>adalah</w:t>
      </w:r>
      <w:proofErr w:type="spellEnd"/>
      <w:r w:rsidRPr="001564EB">
        <w:rPr>
          <w:rFonts w:ascii="Arial" w:hAnsi="Arial" w:cs="Arial"/>
          <w:sz w:val="20"/>
          <w:szCs w:val="20"/>
        </w:rPr>
        <w:t xml:space="preserve"> </w:t>
      </w:r>
      <w:proofErr w:type="spellStart"/>
      <w:r w:rsidRPr="001564EB">
        <w:rPr>
          <w:rFonts w:ascii="Arial" w:hAnsi="Arial" w:cs="Arial"/>
          <w:sz w:val="20"/>
          <w:szCs w:val="20"/>
        </w:rPr>
        <w:t>sel</w:t>
      </w:r>
      <w:proofErr w:type="spellEnd"/>
      <w:r w:rsidRPr="001564EB">
        <w:rPr>
          <w:rFonts w:ascii="Arial" w:hAnsi="Arial" w:cs="Arial"/>
          <w:sz w:val="20"/>
          <w:szCs w:val="20"/>
        </w:rPr>
        <w:t xml:space="preserve"> volta. </w:t>
      </w:r>
      <w:proofErr w:type="spellStart"/>
      <w:r w:rsidRPr="001564EB">
        <w:rPr>
          <w:rFonts w:ascii="Arial" w:hAnsi="Arial" w:cs="Arial"/>
          <w:sz w:val="20"/>
          <w:szCs w:val="20"/>
        </w:rPr>
        <w:t>Sel</w:t>
      </w:r>
      <w:proofErr w:type="spellEnd"/>
      <w:r w:rsidRPr="001564EB">
        <w:rPr>
          <w:rFonts w:ascii="Arial" w:hAnsi="Arial" w:cs="Arial"/>
          <w:sz w:val="20"/>
          <w:szCs w:val="20"/>
        </w:rPr>
        <w:t xml:space="preserve"> volta </w:t>
      </w:r>
      <w:proofErr w:type="spellStart"/>
      <w:r w:rsidRPr="001564EB">
        <w:rPr>
          <w:rFonts w:ascii="Arial" w:hAnsi="Arial" w:cs="Arial"/>
          <w:sz w:val="20"/>
          <w:szCs w:val="20"/>
        </w:rPr>
        <w:t>merupakan</w:t>
      </w:r>
      <w:proofErr w:type="spellEnd"/>
      <w:r w:rsidRPr="001564EB">
        <w:rPr>
          <w:rFonts w:ascii="Arial" w:hAnsi="Arial" w:cs="Arial"/>
          <w:sz w:val="20"/>
          <w:szCs w:val="20"/>
        </w:rPr>
        <w:t xml:space="preserve"> </w:t>
      </w:r>
      <w:proofErr w:type="spellStart"/>
      <w:r w:rsidRPr="001564EB">
        <w:rPr>
          <w:rFonts w:ascii="Arial" w:hAnsi="Arial" w:cs="Arial"/>
          <w:sz w:val="20"/>
          <w:szCs w:val="20"/>
        </w:rPr>
        <w:t>sel</w:t>
      </w:r>
      <w:proofErr w:type="spellEnd"/>
      <w:r w:rsidRPr="001564EB">
        <w:rPr>
          <w:rFonts w:ascii="Arial" w:hAnsi="Arial" w:cs="Arial"/>
          <w:sz w:val="20"/>
          <w:szCs w:val="20"/>
        </w:rPr>
        <w:t xml:space="preserve"> </w:t>
      </w:r>
      <w:proofErr w:type="spellStart"/>
      <w:r w:rsidRPr="001564EB">
        <w:rPr>
          <w:rFonts w:ascii="Arial" w:hAnsi="Arial" w:cs="Arial"/>
          <w:sz w:val="20"/>
          <w:szCs w:val="20"/>
        </w:rPr>
        <w:t>elektrokimia</w:t>
      </w:r>
      <w:proofErr w:type="spellEnd"/>
      <w:r w:rsidRPr="001564EB">
        <w:rPr>
          <w:rFonts w:ascii="Arial" w:hAnsi="Arial" w:cs="Arial"/>
          <w:sz w:val="20"/>
          <w:szCs w:val="20"/>
        </w:rPr>
        <w:t xml:space="preserve"> yang </w:t>
      </w:r>
      <w:proofErr w:type="spellStart"/>
      <w:r w:rsidRPr="001564EB">
        <w:rPr>
          <w:rFonts w:ascii="Arial" w:hAnsi="Arial" w:cs="Arial"/>
          <w:sz w:val="20"/>
          <w:szCs w:val="20"/>
        </w:rPr>
        <w:t>terdiri</w:t>
      </w:r>
      <w:proofErr w:type="spellEnd"/>
      <w:r w:rsidRPr="001564EB">
        <w:rPr>
          <w:rFonts w:ascii="Arial" w:hAnsi="Arial" w:cs="Arial"/>
          <w:sz w:val="20"/>
          <w:szCs w:val="20"/>
        </w:rPr>
        <w:t xml:space="preserve"> </w:t>
      </w:r>
      <w:proofErr w:type="spellStart"/>
      <w:r w:rsidRPr="001564EB">
        <w:rPr>
          <w:rFonts w:ascii="Arial" w:hAnsi="Arial" w:cs="Arial"/>
          <w:sz w:val="20"/>
          <w:szCs w:val="20"/>
        </w:rPr>
        <w:t>atas</w:t>
      </w:r>
      <w:proofErr w:type="spellEnd"/>
      <w:r w:rsidRPr="001564EB">
        <w:rPr>
          <w:rFonts w:ascii="Arial" w:hAnsi="Arial" w:cs="Arial"/>
          <w:sz w:val="20"/>
          <w:szCs w:val="20"/>
        </w:rPr>
        <w:t xml:space="preserve"> </w:t>
      </w:r>
      <w:proofErr w:type="spellStart"/>
      <w:r w:rsidRPr="001564EB">
        <w:rPr>
          <w:rFonts w:ascii="Arial" w:hAnsi="Arial" w:cs="Arial"/>
          <w:sz w:val="20"/>
          <w:szCs w:val="20"/>
        </w:rPr>
        <w:t>larutan</w:t>
      </w:r>
      <w:proofErr w:type="spellEnd"/>
      <w:r w:rsidRPr="001564EB">
        <w:rPr>
          <w:rFonts w:ascii="Arial" w:hAnsi="Arial" w:cs="Arial"/>
          <w:sz w:val="20"/>
          <w:szCs w:val="20"/>
        </w:rPr>
        <w:t xml:space="preserve"> </w:t>
      </w:r>
      <w:proofErr w:type="spellStart"/>
      <w:r w:rsidRPr="001564EB">
        <w:rPr>
          <w:rFonts w:ascii="Arial" w:hAnsi="Arial" w:cs="Arial"/>
          <w:sz w:val="20"/>
          <w:szCs w:val="20"/>
        </w:rPr>
        <w:t>elektrolit</w:t>
      </w:r>
      <w:proofErr w:type="spellEnd"/>
      <w:r w:rsidRPr="001564EB">
        <w:rPr>
          <w:rFonts w:ascii="Arial" w:hAnsi="Arial" w:cs="Arial"/>
          <w:sz w:val="20"/>
          <w:szCs w:val="20"/>
        </w:rPr>
        <w:t xml:space="preserve"> dan </w:t>
      </w:r>
      <w:proofErr w:type="spellStart"/>
      <w:r w:rsidRPr="001564EB">
        <w:rPr>
          <w:rFonts w:ascii="Arial" w:hAnsi="Arial" w:cs="Arial"/>
          <w:sz w:val="20"/>
          <w:szCs w:val="20"/>
        </w:rPr>
        <w:t>elektroda</w:t>
      </w:r>
      <w:proofErr w:type="spellEnd"/>
      <w:r w:rsidRPr="001564EB">
        <w:rPr>
          <w:rFonts w:ascii="Arial" w:hAnsi="Arial" w:cs="Arial"/>
          <w:sz w:val="20"/>
          <w:szCs w:val="20"/>
        </w:rPr>
        <w:t xml:space="preserve"> (</w:t>
      </w:r>
      <w:proofErr w:type="spellStart"/>
      <w:r w:rsidRPr="001564EB">
        <w:rPr>
          <w:rFonts w:ascii="Arial" w:hAnsi="Arial" w:cs="Arial"/>
          <w:sz w:val="20"/>
          <w:szCs w:val="20"/>
        </w:rPr>
        <w:t>anoda</w:t>
      </w:r>
      <w:proofErr w:type="spellEnd"/>
      <w:r w:rsidRPr="001564EB">
        <w:rPr>
          <w:rFonts w:ascii="Arial" w:hAnsi="Arial" w:cs="Arial"/>
          <w:sz w:val="20"/>
          <w:szCs w:val="20"/>
        </w:rPr>
        <w:t xml:space="preserve"> dan </w:t>
      </w:r>
      <w:proofErr w:type="spellStart"/>
      <w:r w:rsidRPr="001564EB">
        <w:rPr>
          <w:rFonts w:ascii="Arial" w:hAnsi="Arial" w:cs="Arial"/>
          <w:sz w:val="20"/>
          <w:szCs w:val="20"/>
        </w:rPr>
        <w:t>katoda</w:t>
      </w:r>
      <w:proofErr w:type="spellEnd"/>
      <w:r w:rsidRPr="001564EB">
        <w:rPr>
          <w:rFonts w:ascii="Arial" w:hAnsi="Arial" w:cs="Arial"/>
          <w:sz w:val="20"/>
          <w:szCs w:val="20"/>
        </w:rPr>
        <w:t xml:space="preserve">) </w:t>
      </w:r>
      <w:proofErr w:type="spellStart"/>
      <w:r w:rsidRPr="001564EB">
        <w:rPr>
          <w:rFonts w:ascii="Arial" w:hAnsi="Arial" w:cs="Arial"/>
          <w:sz w:val="20"/>
          <w:szCs w:val="20"/>
        </w:rPr>
        <w:t>untuk</w:t>
      </w:r>
      <w:proofErr w:type="spellEnd"/>
      <w:r w:rsidRPr="001564EB">
        <w:rPr>
          <w:rFonts w:ascii="Arial" w:hAnsi="Arial" w:cs="Arial"/>
          <w:sz w:val="20"/>
          <w:szCs w:val="20"/>
        </w:rPr>
        <w:t xml:space="preserve"> </w:t>
      </w:r>
      <w:proofErr w:type="spellStart"/>
      <w:r w:rsidRPr="001564EB">
        <w:rPr>
          <w:rFonts w:ascii="Arial" w:hAnsi="Arial" w:cs="Arial"/>
          <w:sz w:val="20"/>
          <w:szCs w:val="20"/>
        </w:rPr>
        <w:t>menghasilkan</w:t>
      </w:r>
      <w:proofErr w:type="spellEnd"/>
      <w:r w:rsidRPr="001564EB">
        <w:rPr>
          <w:rFonts w:ascii="Arial" w:hAnsi="Arial" w:cs="Arial"/>
          <w:sz w:val="20"/>
          <w:szCs w:val="20"/>
        </w:rPr>
        <w:t xml:space="preserve"> </w:t>
      </w:r>
      <w:proofErr w:type="spellStart"/>
      <w:r w:rsidRPr="001564EB">
        <w:rPr>
          <w:rFonts w:ascii="Arial" w:hAnsi="Arial" w:cs="Arial"/>
          <w:sz w:val="20"/>
          <w:szCs w:val="20"/>
        </w:rPr>
        <w:t>energi</w:t>
      </w:r>
      <w:proofErr w:type="spellEnd"/>
      <w:r w:rsidRPr="001564EB">
        <w:rPr>
          <w:rFonts w:ascii="Arial" w:hAnsi="Arial" w:cs="Arial"/>
          <w:sz w:val="20"/>
          <w:szCs w:val="20"/>
        </w:rPr>
        <w:t xml:space="preserve"> </w:t>
      </w:r>
      <w:proofErr w:type="spellStart"/>
      <w:r w:rsidRPr="001564EB">
        <w:rPr>
          <w:rFonts w:ascii="Arial" w:hAnsi="Arial" w:cs="Arial"/>
          <w:sz w:val="20"/>
          <w:szCs w:val="20"/>
        </w:rPr>
        <w:t>listrik</w:t>
      </w:r>
      <w:proofErr w:type="spellEnd"/>
      <w:r w:rsidR="00817E4C">
        <w:rPr>
          <w:rFonts w:ascii="Arial" w:hAnsi="Arial" w:cs="Arial"/>
          <w:sz w:val="20"/>
          <w:szCs w:val="20"/>
        </w:rPr>
        <w:t xml:space="preserve"> </w:t>
      </w:r>
      <w:r w:rsidRPr="001564EB">
        <w:rPr>
          <w:rFonts w:ascii="Arial" w:hAnsi="Arial" w:cs="Arial"/>
          <w:sz w:val="20"/>
          <w:szCs w:val="20"/>
        </w:rPr>
        <w:fldChar w:fldCharType="begin" w:fldLock="1"/>
      </w:r>
      <w:r w:rsidR="00D11EAF">
        <w:rPr>
          <w:rFonts w:ascii="Arial" w:hAnsi="Arial" w:cs="Arial"/>
          <w:sz w:val="20"/>
          <w:szCs w:val="20"/>
        </w:rPr>
        <w:instrText>ADDIN CSL_CITATION {"citationItems":[{"id":"ITEM-1","itemData":{"DOI":"10.22373/crc.v2i1.764","ISSN":"2549-3698","abstract":"Abstrak\r Sel elektrokimia merupakan pemanfaatan arus listrik yang dihasilkan dari sebuah reaksi kimia ataupun arus listrik yang menyebabkan terjadinya suatu reaksi kimia. Pemanfaatan sel elektrokimia banyak digunakan untuk menghasilkan teknologi terbarukan. Sel elektrolisis dan sel Volta merupakan hasil terapan dari sel elektrokimia yang menggunakan media elektroda dan larutan elektrolit. Sampai saat ini, sel elektrokimia masih memiliki peranan penting di dalam kemajuan teknologi modern mulai industri otomotif maupun rumah tangga.\r \r Kata kunci:","author":[{"dropping-particle":"","family":"Harahap","given":"Muhammad Ridwan","non-dropping-particle":"","parse-names":false,"suffix":""}],"container-title":"CIRCUIT: Jurnal Ilmiah Pendidikan Teknik Elektro","id":"ITEM-1","issue":"1","issued":{"date-parts":[["2016"]]},"page":"177-180","title":"Sel Elektrokimia: Karakteristik dan Aplikasi","type":"article-journal","volume":"2"},"uris":["http://www.mendeley.com/documents/?uuid=ca5d0d48-8114-41ce-a7f0-30382f11d689"]}],"mendeley":{"formattedCitation":"(Harahap, 2016)","plainTextFormattedCitation":"(Harahap, 2016)","previouslyFormattedCitation":"(Harahap, 2016)"},"properties":{"noteIndex":0},"schema":"https://github.com/citation-style-language/schema/raw/master/csl-citation.json"}</w:instrText>
      </w:r>
      <w:r w:rsidRPr="001564EB">
        <w:rPr>
          <w:rFonts w:ascii="Arial" w:hAnsi="Arial" w:cs="Arial"/>
          <w:sz w:val="20"/>
          <w:szCs w:val="20"/>
        </w:rPr>
        <w:fldChar w:fldCharType="separate"/>
      </w:r>
      <w:r w:rsidRPr="001564EB">
        <w:rPr>
          <w:rFonts w:ascii="Arial" w:hAnsi="Arial" w:cs="Arial"/>
          <w:noProof/>
          <w:sz w:val="20"/>
          <w:szCs w:val="20"/>
        </w:rPr>
        <w:t>(Harahap, 2016)</w:t>
      </w:r>
      <w:r w:rsidRPr="001564EB">
        <w:rPr>
          <w:rFonts w:ascii="Arial" w:hAnsi="Arial" w:cs="Arial"/>
          <w:sz w:val="20"/>
          <w:szCs w:val="20"/>
        </w:rPr>
        <w:fldChar w:fldCharType="end"/>
      </w:r>
      <w:r w:rsidRPr="001564EB">
        <w:rPr>
          <w:rFonts w:ascii="Arial" w:hAnsi="Arial" w:cs="Arial"/>
          <w:sz w:val="20"/>
          <w:szCs w:val="20"/>
        </w:rPr>
        <w:t xml:space="preserve">. </w:t>
      </w:r>
      <w:proofErr w:type="spellStart"/>
      <w:r w:rsidRPr="001564EB">
        <w:rPr>
          <w:rFonts w:ascii="Arial" w:hAnsi="Arial" w:cs="Arial"/>
          <w:sz w:val="20"/>
          <w:szCs w:val="20"/>
        </w:rPr>
        <w:t>Penggunaan</w:t>
      </w:r>
      <w:proofErr w:type="spellEnd"/>
      <w:r w:rsidRPr="001564EB">
        <w:rPr>
          <w:rFonts w:ascii="Arial" w:hAnsi="Arial" w:cs="Arial"/>
          <w:sz w:val="20"/>
          <w:szCs w:val="20"/>
        </w:rPr>
        <w:t xml:space="preserve"> </w:t>
      </w:r>
      <w:proofErr w:type="spellStart"/>
      <w:r w:rsidRPr="001564EB">
        <w:rPr>
          <w:rFonts w:ascii="Arial" w:hAnsi="Arial" w:cs="Arial"/>
          <w:sz w:val="20"/>
          <w:szCs w:val="20"/>
        </w:rPr>
        <w:t>prinsip</w:t>
      </w:r>
      <w:proofErr w:type="spellEnd"/>
      <w:r w:rsidRPr="001564EB">
        <w:rPr>
          <w:rFonts w:ascii="Arial" w:hAnsi="Arial" w:cs="Arial"/>
          <w:sz w:val="20"/>
          <w:szCs w:val="20"/>
        </w:rPr>
        <w:t xml:space="preserve"> </w:t>
      </w:r>
      <w:proofErr w:type="spellStart"/>
      <w:r w:rsidRPr="001564EB">
        <w:rPr>
          <w:rFonts w:ascii="Arial" w:hAnsi="Arial" w:cs="Arial"/>
          <w:sz w:val="20"/>
          <w:szCs w:val="20"/>
        </w:rPr>
        <w:t>sel</w:t>
      </w:r>
      <w:proofErr w:type="spellEnd"/>
      <w:r w:rsidRPr="001564EB">
        <w:rPr>
          <w:rFonts w:ascii="Arial" w:hAnsi="Arial" w:cs="Arial"/>
          <w:sz w:val="20"/>
          <w:szCs w:val="20"/>
        </w:rPr>
        <w:t xml:space="preserve"> volta </w:t>
      </w:r>
      <w:proofErr w:type="spellStart"/>
      <w:r w:rsidRPr="001564EB">
        <w:rPr>
          <w:rFonts w:ascii="Arial" w:hAnsi="Arial" w:cs="Arial"/>
          <w:sz w:val="20"/>
          <w:szCs w:val="20"/>
        </w:rPr>
        <w:t>dalam</w:t>
      </w:r>
      <w:proofErr w:type="spellEnd"/>
      <w:r w:rsidRPr="001564EB">
        <w:rPr>
          <w:rFonts w:ascii="Arial" w:hAnsi="Arial" w:cs="Arial"/>
          <w:sz w:val="20"/>
          <w:szCs w:val="20"/>
        </w:rPr>
        <w:t xml:space="preserve"> </w:t>
      </w:r>
      <w:proofErr w:type="spellStart"/>
      <w:r w:rsidRPr="001564EB">
        <w:rPr>
          <w:rFonts w:ascii="Arial" w:hAnsi="Arial" w:cs="Arial"/>
          <w:sz w:val="20"/>
          <w:szCs w:val="20"/>
        </w:rPr>
        <w:t>aplikasi</w:t>
      </w:r>
      <w:proofErr w:type="spellEnd"/>
      <w:r w:rsidRPr="001564EB">
        <w:rPr>
          <w:rFonts w:ascii="Arial" w:hAnsi="Arial" w:cs="Arial"/>
          <w:sz w:val="20"/>
          <w:szCs w:val="20"/>
        </w:rPr>
        <w:t xml:space="preserve"> </w:t>
      </w:r>
      <w:proofErr w:type="spellStart"/>
      <w:r w:rsidRPr="001564EB">
        <w:rPr>
          <w:rFonts w:ascii="Arial" w:hAnsi="Arial" w:cs="Arial"/>
          <w:sz w:val="20"/>
          <w:szCs w:val="20"/>
        </w:rPr>
        <w:t>energi</w:t>
      </w:r>
      <w:proofErr w:type="spellEnd"/>
      <w:r w:rsidRPr="001564EB">
        <w:rPr>
          <w:rFonts w:ascii="Arial" w:hAnsi="Arial" w:cs="Arial"/>
          <w:sz w:val="20"/>
          <w:szCs w:val="20"/>
        </w:rPr>
        <w:t xml:space="preserve"> </w:t>
      </w:r>
      <w:proofErr w:type="spellStart"/>
      <w:r w:rsidRPr="001564EB">
        <w:rPr>
          <w:rFonts w:ascii="Arial" w:hAnsi="Arial" w:cs="Arial"/>
          <w:sz w:val="20"/>
          <w:szCs w:val="20"/>
        </w:rPr>
        <w:t>alternatif</w:t>
      </w:r>
      <w:proofErr w:type="spellEnd"/>
      <w:r w:rsidRPr="001564EB">
        <w:rPr>
          <w:rFonts w:ascii="Arial" w:hAnsi="Arial" w:cs="Arial"/>
          <w:sz w:val="20"/>
          <w:szCs w:val="20"/>
        </w:rPr>
        <w:t xml:space="preserve"> </w:t>
      </w:r>
      <w:proofErr w:type="spellStart"/>
      <w:r w:rsidRPr="001564EB">
        <w:rPr>
          <w:rFonts w:ascii="Arial" w:hAnsi="Arial" w:cs="Arial"/>
          <w:sz w:val="20"/>
          <w:szCs w:val="20"/>
        </w:rPr>
        <w:t>dengan</w:t>
      </w:r>
      <w:proofErr w:type="spellEnd"/>
      <w:r w:rsidRPr="001564EB">
        <w:rPr>
          <w:rFonts w:ascii="Arial" w:hAnsi="Arial" w:cs="Arial"/>
          <w:sz w:val="20"/>
          <w:szCs w:val="20"/>
        </w:rPr>
        <w:t xml:space="preserve"> air </w:t>
      </w:r>
      <w:proofErr w:type="spellStart"/>
      <w:r w:rsidRPr="001564EB">
        <w:rPr>
          <w:rFonts w:ascii="Arial" w:hAnsi="Arial" w:cs="Arial"/>
          <w:sz w:val="20"/>
          <w:szCs w:val="20"/>
        </w:rPr>
        <w:t>laut</w:t>
      </w:r>
      <w:proofErr w:type="spellEnd"/>
      <w:r w:rsidRPr="001564EB">
        <w:rPr>
          <w:rFonts w:ascii="Arial" w:hAnsi="Arial" w:cs="Arial"/>
          <w:sz w:val="20"/>
          <w:szCs w:val="20"/>
        </w:rPr>
        <w:t xml:space="preserve"> </w:t>
      </w:r>
      <w:proofErr w:type="spellStart"/>
      <w:r w:rsidRPr="001564EB">
        <w:rPr>
          <w:rFonts w:ascii="Arial" w:hAnsi="Arial" w:cs="Arial"/>
          <w:sz w:val="20"/>
          <w:szCs w:val="20"/>
        </w:rPr>
        <w:t>sebagai</w:t>
      </w:r>
      <w:proofErr w:type="spellEnd"/>
      <w:r w:rsidRPr="001564EB">
        <w:rPr>
          <w:rFonts w:ascii="Arial" w:hAnsi="Arial" w:cs="Arial"/>
          <w:sz w:val="20"/>
          <w:szCs w:val="20"/>
        </w:rPr>
        <w:t xml:space="preserve"> </w:t>
      </w:r>
      <w:proofErr w:type="spellStart"/>
      <w:r w:rsidRPr="001564EB">
        <w:rPr>
          <w:rFonts w:ascii="Arial" w:hAnsi="Arial" w:cs="Arial"/>
          <w:sz w:val="20"/>
          <w:szCs w:val="20"/>
        </w:rPr>
        <w:t>larutan</w:t>
      </w:r>
      <w:proofErr w:type="spellEnd"/>
      <w:r w:rsidRPr="001564EB">
        <w:rPr>
          <w:rFonts w:ascii="Arial" w:hAnsi="Arial" w:cs="Arial"/>
          <w:sz w:val="20"/>
          <w:szCs w:val="20"/>
        </w:rPr>
        <w:t xml:space="preserve"> </w:t>
      </w:r>
      <w:proofErr w:type="spellStart"/>
      <w:r w:rsidRPr="001564EB">
        <w:rPr>
          <w:rFonts w:ascii="Arial" w:hAnsi="Arial" w:cs="Arial"/>
          <w:sz w:val="20"/>
          <w:szCs w:val="20"/>
        </w:rPr>
        <w:t>elektrolit</w:t>
      </w:r>
      <w:proofErr w:type="spellEnd"/>
      <w:r w:rsidRPr="001564EB">
        <w:rPr>
          <w:rFonts w:ascii="Arial" w:hAnsi="Arial" w:cs="Arial"/>
          <w:sz w:val="20"/>
          <w:szCs w:val="20"/>
        </w:rPr>
        <w:t xml:space="preserve"> </w:t>
      </w:r>
      <w:proofErr w:type="spellStart"/>
      <w:r w:rsidRPr="001564EB">
        <w:rPr>
          <w:rFonts w:ascii="Arial" w:hAnsi="Arial" w:cs="Arial"/>
          <w:sz w:val="20"/>
          <w:szCs w:val="20"/>
        </w:rPr>
        <w:t>terbukti</w:t>
      </w:r>
      <w:proofErr w:type="spellEnd"/>
      <w:r w:rsidRPr="001564EB">
        <w:rPr>
          <w:rFonts w:ascii="Arial" w:hAnsi="Arial" w:cs="Arial"/>
          <w:sz w:val="20"/>
          <w:szCs w:val="20"/>
        </w:rPr>
        <w:t xml:space="preserve"> </w:t>
      </w:r>
      <w:proofErr w:type="spellStart"/>
      <w:r w:rsidRPr="001564EB">
        <w:rPr>
          <w:rFonts w:ascii="Arial" w:hAnsi="Arial" w:cs="Arial"/>
          <w:sz w:val="20"/>
          <w:szCs w:val="20"/>
        </w:rPr>
        <w:t>mampu</w:t>
      </w:r>
      <w:proofErr w:type="spellEnd"/>
      <w:r w:rsidRPr="001564EB">
        <w:rPr>
          <w:rFonts w:ascii="Arial" w:hAnsi="Arial" w:cs="Arial"/>
          <w:sz w:val="20"/>
          <w:szCs w:val="20"/>
        </w:rPr>
        <w:t xml:space="preserve"> </w:t>
      </w:r>
      <w:proofErr w:type="spellStart"/>
      <w:r w:rsidRPr="001564EB">
        <w:rPr>
          <w:rFonts w:ascii="Arial" w:hAnsi="Arial" w:cs="Arial"/>
          <w:sz w:val="20"/>
          <w:szCs w:val="20"/>
        </w:rPr>
        <w:t>menyalakan</w:t>
      </w:r>
      <w:proofErr w:type="spellEnd"/>
      <w:r w:rsidRPr="001564EB">
        <w:rPr>
          <w:rFonts w:ascii="Arial" w:hAnsi="Arial" w:cs="Arial"/>
          <w:sz w:val="20"/>
          <w:szCs w:val="20"/>
        </w:rPr>
        <w:t xml:space="preserve"> LED-DIP </w:t>
      </w:r>
      <w:proofErr w:type="spellStart"/>
      <w:r w:rsidRPr="001564EB">
        <w:rPr>
          <w:rFonts w:ascii="Arial" w:hAnsi="Arial" w:cs="Arial"/>
          <w:sz w:val="20"/>
          <w:szCs w:val="20"/>
        </w:rPr>
        <w:t>hijau</w:t>
      </w:r>
      <w:proofErr w:type="spellEnd"/>
      <w:r w:rsidRPr="001564EB">
        <w:rPr>
          <w:rFonts w:ascii="Arial" w:hAnsi="Arial" w:cs="Arial"/>
          <w:sz w:val="20"/>
          <w:szCs w:val="20"/>
        </w:rPr>
        <w:t xml:space="preserve"> 5 mm </w:t>
      </w:r>
      <w:proofErr w:type="spellStart"/>
      <w:r w:rsidRPr="001564EB">
        <w:rPr>
          <w:rFonts w:ascii="Arial" w:hAnsi="Arial" w:cs="Arial"/>
          <w:sz w:val="20"/>
          <w:szCs w:val="20"/>
        </w:rPr>
        <w:t>selama</w:t>
      </w:r>
      <w:proofErr w:type="spellEnd"/>
      <w:r w:rsidRPr="001564EB">
        <w:rPr>
          <w:rFonts w:ascii="Arial" w:hAnsi="Arial" w:cs="Arial"/>
          <w:sz w:val="20"/>
          <w:szCs w:val="20"/>
        </w:rPr>
        <w:t xml:space="preserve"> 12 jam </w:t>
      </w:r>
      <w:proofErr w:type="spellStart"/>
      <w:r w:rsidRPr="001564EB">
        <w:rPr>
          <w:rFonts w:ascii="Arial" w:hAnsi="Arial" w:cs="Arial"/>
          <w:sz w:val="20"/>
          <w:szCs w:val="20"/>
        </w:rPr>
        <w:t>dengan</w:t>
      </w:r>
      <w:proofErr w:type="spellEnd"/>
      <w:r w:rsidRPr="001564EB">
        <w:rPr>
          <w:rFonts w:ascii="Arial" w:hAnsi="Arial" w:cs="Arial"/>
          <w:sz w:val="20"/>
          <w:szCs w:val="20"/>
        </w:rPr>
        <w:t xml:space="preserve"> </w:t>
      </w:r>
      <w:proofErr w:type="spellStart"/>
      <w:r w:rsidRPr="001564EB">
        <w:rPr>
          <w:rFonts w:ascii="Arial" w:hAnsi="Arial" w:cs="Arial"/>
          <w:sz w:val="20"/>
          <w:szCs w:val="20"/>
        </w:rPr>
        <w:t>voltase</w:t>
      </w:r>
      <w:proofErr w:type="spellEnd"/>
      <w:r w:rsidRPr="001564EB">
        <w:rPr>
          <w:rFonts w:ascii="Arial" w:hAnsi="Arial" w:cs="Arial"/>
          <w:sz w:val="20"/>
          <w:szCs w:val="20"/>
        </w:rPr>
        <w:t xml:space="preserve"> </w:t>
      </w:r>
      <w:proofErr w:type="spellStart"/>
      <w:r w:rsidRPr="001564EB">
        <w:rPr>
          <w:rFonts w:ascii="Arial" w:hAnsi="Arial" w:cs="Arial"/>
          <w:sz w:val="20"/>
          <w:szCs w:val="20"/>
        </w:rPr>
        <w:t>terendah</w:t>
      </w:r>
      <w:proofErr w:type="spellEnd"/>
      <w:r w:rsidRPr="001564EB">
        <w:rPr>
          <w:rFonts w:ascii="Arial" w:hAnsi="Arial" w:cs="Arial"/>
          <w:sz w:val="20"/>
          <w:szCs w:val="20"/>
        </w:rPr>
        <w:t xml:space="preserve"> </w:t>
      </w:r>
      <w:proofErr w:type="spellStart"/>
      <w:r w:rsidRPr="001564EB">
        <w:rPr>
          <w:rFonts w:ascii="Arial" w:hAnsi="Arial" w:cs="Arial"/>
          <w:sz w:val="20"/>
          <w:szCs w:val="20"/>
        </w:rPr>
        <w:t>sebesar</w:t>
      </w:r>
      <w:proofErr w:type="spellEnd"/>
      <w:r w:rsidRPr="001564EB">
        <w:rPr>
          <w:rFonts w:ascii="Arial" w:hAnsi="Arial" w:cs="Arial"/>
          <w:sz w:val="20"/>
          <w:szCs w:val="20"/>
        </w:rPr>
        <w:t xml:space="preserve"> 2.525 V/130 mA</w:t>
      </w:r>
      <w:r w:rsidR="00817E4C">
        <w:rPr>
          <w:rFonts w:ascii="Arial" w:hAnsi="Arial" w:cs="Arial"/>
          <w:sz w:val="20"/>
          <w:szCs w:val="20"/>
        </w:rPr>
        <w:t xml:space="preserve"> </w:t>
      </w:r>
      <w:r w:rsidRPr="001564EB">
        <w:rPr>
          <w:rFonts w:ascii="Arial" w:hAnsi="Arial" w:cs="Arial"/>
          <w:sz w:val="20"/>
          <w:szCs w:val="20"/>
        </w:rPr>
        <w:fldChar w:fldCharType="begin" w:fldLock="1"/>
      </w:r>
      <w:r w:rsidR="00D11EAF">
        <w:rPr>
          <w:rFonts w:ascii="Arial" w:hAnsi="Arial" w:cs="Arial"/>
          <w:sz w:val="20"/>
          <w:szCs w:val="20"/>
        </w:rPr>
        <w:instrText>ADDIN CSL_CITATION {"citationItems":[{"id":"ITEM-1","itemData":{"DOI":"10.24319/jtpk.10.135-147","ISSN":"2087-4871","abstract":"Light-emitting diode tipe dual in package (LED-DIP) merupakan lampu hemat energi yang banyak digunakan oleh nelayan untuk menarik dan mengkonsentrasikan ikan. LED-DIP memerlukan tegangan dan arus listrik kecil sehingga dapat menggunakan baterai sebagai sumber energinya. Salah satu alternatif adalah baterai dengan sumber energi air laut. Tujuan penelitian ini untuk menentukan kinerja baterai air laut, mengukur laju penurunan intensitas cahaya, dan menghitung korosi yang terjadi pada elektroda baterai air laut setelah penggunaan, serta mengukur penyusutan yang terjadi pada busa isolator setelah penggunaan. Metode penelitian yang digunakan adalah uji coba laboratorium. Pengukuran tegangan (V) dan arus (mA) dilakukan bersamaan dengan pengukuran laju penurunan intensitas cahaya sebanyak 3 kali pengukuran. Pengukuran dilakukan dengan durasi 2 jam dan 12 jam. Tegangan, arus, dan laju penurunan intensitas cahaya dalam durasi 2 jam dicatat setiap 10 menit. Pada durasi 12 jam dicatat dengan interval 60 menit. Korosi elektroda baterai air laut dihitung dengan analisis foto, sedangkan penyusutan busa isolator dihitung berdasarkan ketebalan awal busa dan di akhir penelitian. Penelitian dilakukan di Laboratorium Flum Tank, IPB. Hasil penelitian menunjukkan baterai air laut menghasilkan energi listrik yang menghidupkan lampu LED-DIP hijau 5 mm selama 12 jam dengan voltase terendah sebesar 2.525 V/130 mA, laju penurunan intensitas cahaya LED-DIP lebih besar dibandingkan laju penurunan tegangan dan arus. Berdasarkan pengukuran, baterai air laut dapat digunakan sebagai energi alternatif yang ramah lingkungan sebagai sumber energi LED-DIP sebagai lampu pemikat ikan pada perikanan bagan tancap.","author":[{"dropping-particle":"","family":"Saputra","given":"Nofrizal Hayadi","non-dropping-particle":"","parse-names":false,"suffix":""},{"dropping-particle":"","family":"Wisudo","given":"Sugeng Hari","non-dropping-particle":"","parse-names":false,"suffix":""},{"dropping-particle":"","family":"Riyanto","given":"Mochammad","non-dropping-particle":"","parse-names":false,"suffix":""},{"dropping-particle":"","family":"Susanto","given":"Adi","non-dropping-particle":"","parse-names":false,"suffix":""}],"container-title":"Jurnal Teknologi Perikanan dan Kelautan","id":"ITEM-1","issue":"2","issued":{"date-parts":[["2020"]]},"page":"135-147","title":"Penggunaan Elektroda Tembaga Dan Seng Dengan Elektrolit Air Laut Untuk Sumber Energi Lampu Led-Dip","type":"article-journal","volume":"10"},"uris":["http://www.mendeley.com/documents/?uuid=4d7e3727-5d85-4c96-a221-069e07b56611"]}],"mendeley":{"formattedCitation":"(Saputra et al., 2020)","plainTextFormattedCitation":"(Saputra et al., 2020)","previouslyFormattedCitation":"(Saputra et al., 2020)"},"properties":{"noteIndex":0},"schema":"https://github.com/citation-style-language/schema/raw/master/csl-citation.json"}</w:instrText>
      </w:r>
      <w:r w:rsidRPr="001564EB">
        <w:rPr>
          <w:rFonts w:ascii="Arial" w:hAnsi="Arial" w:cs="Arial"/>
          <w:sz w:val="20"/>
          <w:szCs w:val="20"/>
        </w:rPr>
        <w:fldChar w:fldCharType="separate"/>
      </w:r>
      <w:r w:rsidRPr="001564EB">
        <w:rPr>
          <w:rFonts w:ascii="Arial" w:hAnsi="Arial" w:cs="Arial"/>
          <w:noProof/>
          <w:sz w:val="20"/>
          <w:szCs w:val="20"/>
        </w:rPr>
        <w:t>(Saputra et al., 2020)</w:t>
      </w:r>
      <w:r w:rsidRPr="001564EB">
        <w:rPr>
          <w:rFonts w:ascii="Arial" w:hAnsi="Arial" w:cs="Arial"/>
          <w:sz w:val="20"/>
          <w:szCs w:val="20"/>
        </w:rPr>
        <w:fldChar w:fldCharType="end"/>
      </w:r>
      <w:r w:rsidRPr="001564EB">
        <w:rPr>
          <w:rFonts w:ascii="Arial" w:hAnsi="Arial" w:cs="Arial"/>
          <w:sz w:val="20"/>
          <w:szCs w:val="20"/>
        </w:rPr>
        <w:t xml:space="preserve">. </w:t>
      </w:r>
      <w:proofErr w:type="spellStart"/>
      <w:r w:rsidRPr="001564EB">
        <w:rPr>
          <w:rFonts w:ascii="Arial" w:hAnsi="Arial" w:cs="Arial"/>
          <w:sz w:val="20"/>
          <w:szCs w:val="20"/>
        </w:rPr>
        <w:t>Elektroda</w:t>
      </w:r>
      <w:proofErr w:type="spellEnd"/>
      <w:r w:rsidRPr="001564EB">
        <w:rPr>
          <w:rFonts w:ascii="Arial" w:hAnsi="Arial" w:cs="Arial"/>
          <w:sz w:val="20"/>
          <w:szCs w:val="20"/>
        </w:rPr>
        <w:t xml:space="preserve"> juga </w:t>
      </w:r>
      <w:proofErr w:type="spellStart"/>
      <w:r w:rsidRPr="001564EB">
        <w:rPr>
          <w:rFonts w:ascii="Arial" w:hAnsi="Arial" w:cs="Arial"/>
          <w:sz w:val="20"/>
          <w:szCs w:val="20"/>
        </w:rPr>
        <w:t>merupakan</w:t>
      </w:r>
      <w:proofErr w:type="spellEnd"/>
      <w:r w:rsidRPr="001564EB">
        <w:rPr>
          <w:rFonts w:ascii="Arial" w:hAnsi="Arial" w:cs="Arial"/>
          <w:sz w:val="20"/>
          <w:szCs w:val="20"/>
        </w:rPr>
        <w:t xml:space="preserve"> salah </w:t>
      </w:r>
      <w:proofErr w:type="spellStart"/>
      <w:r w:rsidRPr="001564EB">
        <w:rPr>
          <w:rFonts w:ascii="Arial" w:hAnsi="Arial" w:cs="Arial"/>
          <w:sz w:val="20"/>
          <w:szCs w:val="20"/>
        </w:rPr>
        <w:t>satu</w:t>
      </w:r>
      <w:proofErr w:type="spellEnd"/>
      <w:r w:rsidRPr="001564EB">
        <w:rPr>
          <w:rFonts w:ascii="Arial" w:hAnsi="Arial" w:cs="Arial"/>
          <w:sz w:val="20"/>
          <w:szCs w:val="20"/>
        </w:rPr>
        <w:t xml:space="preserve"> </w:t>
      </w:r>
      <w:proofErr w:type="spellStart"/>
      <w:r w:rsidRPr="001564EB">
        <w:rPr>
          <w:rFonts w:ascii="Arial" w:hAnsi="Arial" w:cs="Arial"/>
          <w:sz w:val="20"/>
          <w:szCs w:val="20"/>
        </w:rPr>
        <w:t>komponen</w:t>
      </w:r>
      <w:proofErr w:type="spellEnd"/>
      <w:r w:rsidRPr="001564EB">
        <w:rPr>
          <w:rFonts w:ascii="Arial" w:hAnsi="Arial" w:cs="Arial"/>
          <w:sz w:val="20"/>
          <w:szCs w:val="20"/>
        </w:rPr>
        <w:t xml:space="preserve"> </w:t>
      </w:r>
      <w:proofErr w:type="spellStart"/>
      <w:r w:rsidRPr="001564EB">
        <w:rPr>
          <w:rFonts w:ascii="Arial" w:hAnsi="Arial" w:cs="Arial"/>
          <w:sz w:val="20"/>
          <w:szCs w:val="20"/>
        </w:rPr>
        <w:t>penting</w:t>
      </w:r>
      <w:proofErr w:type="spellEnd"/>
      <w:r w:rsidRPr="001564EB">
        <w:rPr>
          <w:rFonts w:ascii="Arial" w:hAnsi="Arial" w:cs="Arial"/>
          <w:sz w:val="20"/>
          <w:szCs w:val="20"/>
        </w:rPr>
        <w:t xml:space="preserve"> </w:t>
      </w:r>
      <w:proofErr w:type="spellStart"/>
      <w:r w:rsidRPr="001564EB">
        <w:rPr>
          <w:rFonts w:ascii="Arial" w:hAnsi="Arial" w:cs="Arial"/>
          <w:sz w:val="20"/>
          <w:szCs w:val="20"/>
        </w:rPr>
        <w:t>utama</w:t>
      </w:r>
      <w:proofErr w:type="spellEnd"/>
      <w:r w:rsidRPr="001564EB">
        <w:rPr>
          <w:rFonts w:ascii="Arial" w:hAnsi="Arial" w:cs="Arial"/>
          <w:sz w:val="20"/>
          <w:szCs w:val="20"/>
        </w:rPr>
        <w:t xml:space="preserve"> </w:t>
      </w:r>
      <w:proofErr w:type="spellStart"/>
      <w:r w:rsidRPr="001564EB">
        <w:rPr>
          <w:rFonts w:ascii="Arial" w:hAnsi="Arial" w:cs="Arial"/>
          <w:sz w:val="20"/>
          <w:szCs w:val="20"/>
        </w:rPr>
        <w:t>dalam</w:t>
      </w:r>
      <w:proofErr w:type="spellEnd"/>
      <w:r w:rsidRPr="001564EB">
        <w:rPr>
          <w:rFonts w:ascii="Arial" w:hAnsi="Arial" w:cs="Arial"/>
          <w:sz w:val="20"/>
          <w:szCs w:val="20"/>
        </w:rPr>
        <w:t xml:space="preserve"> </w:t>
      </w:r>
      <w:proofErr w:type="spellStart"/>
      <w:r w:rsidRPr="001564EB">
        <w:rPr>
          <w:rFonts w:ascii="Arial" w:hAnsi="Arial" w:cs="Arial"/>
          <w:sz w:val="20"/>
          <w:szCs w:val="20"/>
        </w:rPr>
        <w:t>sel</w:t>
      </w:r>
      <w:proofErr w:type="spellEnd"/>
      <w:r w:rsidRPr="001564EB">
        <w:rPr>
          <w:rFonts w:ascii="Arial" w:hAnsi="Arial" w:cs="Arial"/>
          <w:sz w:val="20"/>
          <w:szCs w:val="20"/>
        </w:rPr>
        <w:t xml:space="preserve"> volta </w:t>
      </w:r>
      <w:proofErr w:type="spellStart"/>
      <w:r w:rsidRPr="001564EB">
        <w:rPr>
          <w:rFonts w:ascii="Arial" w:hAnsi="Arial" w:cs="Arial"/>
          <w:sz w:val="20"/>
          <w:szCs w:val="20"/>
        </w:rPr>
        <w:t>selain</w:t>
      </w:r>
      <w:proofErr w:type="spellEnd"/>
      <w:r w:rsidRPr="001564EB">
        <w:rPr>
          <w:rFonts w:ascii="Arial" w:hAnsi="Arial" w:cs="Arial"/>
          <w:sz w:val="20"/>
          <w:szCs w:val="20"/>
        </w:rPr>
        <w:t xml:space="preserve"> </w:t>
      </w:r>
      <w:proofErr w:type="spellStart"/>
      <w:r w:rsidRPr="001564EB">
        <w:rPr>
          <w:rFonts w:ascii="Arial" w:hAnsi="Arial" w:cs="Arial"/>
          <w:sz w:val="20"/>
          <w:szCs w:val="20"/>
        </w:rPr>
        <w:t>larutan</w:t>
      </w:r>
      <w:proofErr w:type="spellEnd"/>
      <w:r w:rsidRPr="001564EB">
        <w:rPr>
          <w:rFonts w:ascii="Arial" w:hAnsi="Arial" w:cs="Arial"/>
          <w:sz w:val="20"/>
          <w:szCs w:val="20"/>
        </w:rPr>
        <w:t xml:space="preserve"> </w:t>
      </w:r>
      <w:proofErr w:type="spellStart"/>
      <w:r w:rsidRPr="001564EB">
        <w:rPr>
          <w:rFonts w:ascii="Arial" w:hAnsi="Arial" w:cs="Arial"/>
          <w:sz w:val="20"/>
          <w:szCs w:val="20"/>
        </w:rPr>
        <w:t>elektrolit</w:t>
      </w:r>
      <w:proofErr w:type="spellEnd"/>
      <w:r w:rsidRPr="001564EB">
        <w:rPr>
          <w:rFonts w:ascii="Arial" w:hAnsi="Arial" w:cs="Arial"/>
          <w:sz w:val="20"/>
          <w:szCs w:val="20"/>
        </w:rPr>
        <w:t xml:space="preserve">. </w:t>
      </w:r>
      <w:proofErr w:type="spellStart"/>
      <w:r w:rsidRPr="001564EB">
        <w:rPr>
          <w:rFonts w:ascii="Arial" w:hAnsi="Arial" w:cs="Arial"/>
          <w:sz w:val="20"/>
          <w:szCs w:val="20"/>
        </w:rPr>
        <w:t>Elektroda</w:t>
      </w:r>
      <w:proofErr w:type="spellEnd"/>
      <w:r w:rsidRPr="001564EB">
        <w:rPr>
          <w:rFonts w:ascii="Arial" w:hAnsi="Arial" w:cs="Arial"/>
          <w:sz w:val="20"/>
          <w:szCs w:val="20"/>
        </w:rPr>
        <w:t xml:space="preserve"> yang </w:t>
      </w:r>
      <w:proofErr w:type="spellStart"/>
      <w:r w:rsidRPr="001564EB">
        <w:rPr>
          <w:rFonts w:ascii="Arial" w:hAnsi="Arial" w:cs="Arial"/>
          <w:sz w:val="20"/>
          <w:szCs w:val="20"/>
        </w:rPr>
        <w:t>dapat</w:t>
      </w:r>
      <w:proofErr w:type="spellEnd"/>
      <w:r w:rsidRPr="001564EB">
        <w:rPr>
          <w:rFonts w:ascii="Arial" w:hAnsi="Arial" w:cs="Arial"/>
          <w:sz w:val="20"/>
          <w:szCs w:val="20"/>
        </w:rPr>
        <w:t xml:space="preserve"> </w:t>
      </w:r>
      <w:proofErr w:type="spellStart"/>
      <w:r w:rsidRPr="001564EB">
        <w:rPr>
          <w:rFonts w:ascii="Arial" w:hAnsi="Arial" w:cs="Arial"/>
          <w:sz w:val="20"/>
          <w:szCs w:val="20"/>
        </w:rPr>
        <w:t>digunakan</w:t>
      </w:r>
      <w:proofErr w:type="spellEnd"/>
      <w:r w:rsidRPr="001564EB">
        <w:rPr>
          <w:rFonts w:ascii="Arial" w:hAnsi="Arial" w:cs="Arial"/>
          <w:sz w:val="20"/>
          <w:szCs w:val="20"/>
        </w:rPr>
        <w:t xml:space="preserve"> </w:t>
      </w:r>
      <w:proofErr w:type="spellStart"/>
      <w:r w:rsidRPr="001564EB">
        <w:rPr>
          <w:rFonts w:ascii="Arial" w:hAnsi="Arial" w:cs="Arial"/>
          <w:sz w:val="20"/>
          <w:szCs w:val="20"/>
        </w:rPr>
        <w:t>sebagai</w:t>
      </w:r>
      <w:proofErr w:type="spellEnd"/>
      <w:r w:rsidRPr="001564EB">
        <w:rPr>
          <w:rFonts w:ascii="Arial" w:hAnsi="Arial" w:cs="Arial"/>
          <w:sz w:val="20"/>
          <w:szCs w:val="20"/>
        </w:rPr>
        <w:t xml:space="preserve"> </w:t>
      </w:r>
      <w:proofErr w:type="spellStart"/>
      <w:r w:rsidRPr="001564EB">
        <w:rPr>
          <w:rFonts w:ascii="Arial" w:hAnsi="Arial" w:cs="Arial"/>
          <w:sz w:val="20"/>
          <w:szCs w:val="20"/>
        </w:rPr>
        <w:t>anoda</w:t>
      </w:r>
      <w:proofErr w:type="spellEnd"/>
      <w:r w:rsidRPr="001564EB">
        <w:rPr>
          <w:rFonts w:ascii="Arial" w:hAnsi="Arial" w:cs="Arial"/>
          <w:sz w:val="20"/>
          <w:szCs w:val="20"/>
        </w:rPr>
        <w:t xml:space="preserve"> (</w:t>
      </w:r>
      <w:proofErr w:type="spellStart"/>
      <w:r w:rsidRPr="001564EB">
        <w:rPr>
          <w:rFonts w:ascii="Arial" w:hAnsi="Arial" w:cs="Arial"/>
          <w:sz w:val="20"/>
          <w:szCs w:val="20"/>
        </w:rPr>
        <w:t>kutub</w:t>
      </w:r>
      <w:proofErr w:type="spellEnd"/>
      <w:r w:rsidRPr="001564EB">
        <w:rPr>
          <w:rFonts w:ascii="Arial" w:hAnsi="Arial" w:cs="Arial"/>
          <w:sz w:val="20"/>
          <w:szCs w:val="20"/>
        </w:rPr>
        <w:t xml:space="preserve"> </w:t>
      </w:r>
      <w:proofErr w:type="spellStart"/>
      <w:r w:rsidRPr="001564EB">
        <w:rPr>
          <w:rFonts w:ascii="Arial" w:hAnsi="Arial" w:cs="Arial"/>
          <w:sz w:val="20"/>
          <w:szCs w:val="20"/>
        </w:rPr>
        <w:t>negatif</w:t>
      </w:r>
      <w:proofErr w:type="spellEnd"/>
      <w:r w:rsidRPr="001564EB">
        <w:rPr>
          <w:rFonts w:ascii="Arial" w:hAnsi="Arial" w:cs="Arial"/>
          <w:sz w:val="20"/>
          <w:szCs w:val="20"/>
        </w:rPr>
        <w:t xml:space="preserve">) dan </w:t>
      </w:r>
      <w:proofErr w:type="spellStart"/>
      <w:r w:rsidRPr="001564EB">
        <w:rPr>
          <w:rFonts w:ascii="Arial" w:hAnsi="Arial" w:cs="Arial"/>
          <w:sz w:val="20"/>
          <w:szCs w:val="20"/>
        </w:rPr>
        <w:t>katoda</w:t>
      </w:r>
      <w:proofErr w:type="spellEnd"/>
      <w:r w:rsidRPr="001564EB">
        <w:rPr>
          <w:rFonts w:ascii="Arial" w:hAnsi="Arial" w:cs="Arial"/>
          <w:sz w:val="20"/>
          <w:szCs w:val="20"/>
        </w:rPr>
        <w:t xml:space="preserve"> (</w:t>
      </w:r>
      <w:proofErr w:type="spellStart"/>
      <w:r w:rsidRPr="001564EB">
        <w:rPr>
          <w:rFonts w:ascii="Arial" w:hAnsi="Arial" w:cs="Arial"/>
          <w:sz w:val="20"/>
          <w:szCs w:val="20"/>
        </w:rPr>
        <w:t>kutub</w:t>
      </w:r>
      <w:proofErr w:type="spellEnd"/>
      <w:r w:rsidRPr="001564EB">
        <w:rPr>
          <w:rFonts w:ascii="Arial" w:hAnsi="Arial" w:cs="Arial"/>
          <w:sz w:val="20"/>
          <w:szCs w:val="20"/>
        </w:rPr>
        <w:t xml:space="preserve"> </w:t>
      </w:r>
      <w:proofErr w:type="spellStart"/>
      <w:r w:rsidRPr="001564EB">
        <w:rPr>
          <w:rFonts w:ascii="Arial" w:hAnsi="Arial" w:cs="Arial"/>
          <w:sz w:val="20"/>
          <w:szCs w:val="20"/>
        </w:rPr>
        <w:t>positif</w:t>
      </w:r>
      <w:proofErr w:type="spellEnd"/>
      <w:r w:rsidRPr="001564EB">
        <w:rPr>
          <w:rFonts w:ascii="Arial" w:hAnsi="Arial" w:cs="Arial"/>
          <w:sz w:val="20"/>
          <w:szCs w:val="20"/>
        </w:rPr>
        <w:t xml:space="preserve">) </w:t>
      </w:r>
      <w:proofErr w:type="spellStart"/>
      <w:r w:rsidRPr="001564EB">
        <w:rPr>
          <w:rFonts w:ascii="Arial" w:hAnsi="Arial" w:cs="Arial"/>
          <w:sz w:val="20"/>
          <w:szCs w:val="20"/>
        </w:rPr>
        <w:t>harus</w:t>
      </w:r>
      <w:proofErr w:type="spellEnd"/>
      <w:r w:rsidRPr="001564EB">
        <w:rPr>
          <w:rFonts w:ascii="Arial" w:hAnsi="Arial" w:cs="Arial"/>
          <w:sz w:val="20"/>
          <w:szCs w:val="20"/>
        </w:rPr>
        <w:t xml:space="preserve"> </w:t>
      </w:r>
      <w:proofErr w:type="spellStart"/>
      <w:r w:rsidRPr="001564EB">
        <w:rPr>
          <w:rFonts w:ascii="Arial" w:hAnsi="Arial" w:cs="Arial"/>
          <w:sz w:val="20"/>
          <w:szCs w:val="20"/>
        </w:rPr>
        <w:t>memiliki</w:t>
      </w:r>
      <w:proofErr w:type="spellEnd"/>
      <w:r w:rsidRPr="001564EB">
        <w:rPr>
          <w:rFonts w:ascii="Arial" w:hAnsi="Arial" w:cs="Arial"/>
          <w:sz w:val="20"/>
          <w:szCs w:val="20"/>
        </w:rPr>
        <w:t xml:space="preserve"> </w:t>
      </w:r>
      <w:proofErr w:type="spellStart"/>
      <w:r w:rsidRPr="001564EB">
        <w:rPr>
          <w:rFonts w:ascii="Arial" w:hAnsi="Arial" w:cs="Arial"/>
          <w:sz w:val="20"/>
          <w:szCs w:val="20"/>
        </w:rPr>
        <w:t>beda</w:t>
      </w:r>
      <w:proofErr w:type="spellEnd"/>
      <w:r w:rsidRPr="001564EB">
        <w:rPr>
          <w:rFonts w:ascii="Arial" w:hAnsi="Arial" w:cs="Arial"/>
          <w:sz w:val="20"/>
          <w:szCs w:val="20"/>
        </w:rPr>
        <w:t xml:space="preserve"> </w:t>
      </w:r>
      <w:proofErr w:type="spellStart"/>
      <w:r w:rsidRPr="001564EB">
        <w:rPr>
          <w:rFonts w:ascii="Arial" w:hAnsi="Arial" w:cs="Arial"/>
          <w:sz w:val="20"/>
          <w:szCs w:val="20"/>
        </w:rPr>
        <w:t>potensial</w:t>
      </w:r>
      <w:proofErr w:type="spellEnd"/>
      <w:r w:rsidRPr="001564EB">
        <w:rPr>
          <w:rFonts w:ascii="Arial" w:hAnsi="Arial" w:cs="Arial"/>
          <w:sz w:val="20"/>
          <w:szCs w:val="20"/>
        </w:rPr>
        <w:t xml:space="preserve"> agar </w:t>
      </w:r>
      <w:proofErr w:type="spellStart"/>
      <w:r w:rsidRPr="001564EB">
        <w:rPr>
          <w:rFonts w:ascii="Arial" w:hAnsi="Arial" w:cs="Arial"/>
          <w:sz w:val="20"/>
          <w:szCs w:val="20"/>
        </w:rPr>
        <w:t>dapat</w:t>
      </w:r>
      <w:proofErr w:type="spellEnd"/>
      <w:r w:rsidRPr="001564EB">
        <w:rPr>
          <w:rFonts w:ascii="Arial" w:hAnsi="Arial" w:cs="Arial"/>
          <w:sz w:val="20"/>
          <w:szCs w:val="20"/>
        </w:rPr>
        <w:t xml:space="preserve"> </w:t>
      </w:r>
      <w:proofErr w:type="spellStart"/>
      <w:r w:rsidRPr="001564EB">
        <w:rPr>
          <w:rFonts w:ascii="Arial" w:hAnsi="Arial" w:cs="Arial"/>
          <w:sz w:val="20"/>
          <w:szCs w:val="20"/>
        </w:rPr>
        <w:t>menghasilkan</w:t>
      </w:r>
      <w:proofErr w:type="spellEnd"/>
      <w:r w:rsidRPr="001564EB">
        <w:rPr>
          <w:rFonts w:ascii="Arial" w:hAnsi="Arial" w:cs="Arial"/>
          <w:sz w:val="20"/>
          <w:szCs w:val="20"/>
        </w:rPr>
        <w:t xml:space="preserve"> </w:t>
      </w:r>
      <w:proofErr w:type="spellStart"/>
      <w:r w:rsidRPr="001564EB">
        <w:rPr>
          <w:rFonts w:ascii="Arial" w:hAnsi="Arial" w:cs="Arial"/>
          <w:sz w:val="20"/>
          <w:szCs w:val="20"/>
        </w:rPr>
        <w:t>arus</w:t>
      </w:r>
      <w:proofErr w:type="spellEnd"/>
      <w:r w:rsidRPr="001564EB">
        <w:rPr>
          <w:rFonts w:ascii="Arial" w:hAnsi="Arial" w:cs="Arial"/>
          <w:sz w:val="20"/>
          <w:szCs w:val="20"/>
        </w:rPr>
        <w:t xml:space="preserve"> </w:t>
      </w:r>
      <w:proofErr w:type="spellStart"/>
      <w:r w:rsidRPr="001564EB">
        <w:rPr>
          <w:rFonts w:ascii="Arial" w:hAnsi="Arial" w:cs="Arial"/>
          <w:sz w:val="20"/>
          <w:szCs w:val="20"/>
        </w:rPr>
        <w:t>listrik</w:t>
      </w:r>
      <w:proofErr w:type="spellEnd"/>
      <w:r w:rsidRPr="001564EB">
        <w:rPr>
          <w:rFonts w:ascii="Arial" w:hAnsi="Arial" w:cs="Arial"/>
          <w:sz w:val="20"/>
          <w:szCs w:val="20"/>
        </w:rPr>
        <w:t xml:space="preserve">. </w:t>
      </w:r>
      <w:proofErr w:type="spellStart"/>
      <w:r w:rsidRPr="001564EB">
        <w:rPr>
          <w:rFonts w:ascii="Arial" w:hAnsi="Arial" w:cs="Arial"/>
          <w:sz w:val="20"/>
          <w:szCs w:val="20"/>
        </w:rPr>
        <w:t>Penelitian</w:t>
      </w:r>
      <w:proofErr w:type="spellEnd"/>
      <w:r w:rsidRPr="001564EB">
        <w:rPr>
          <w:rFonts w:ascii="Arial" w:hAnsi="Arial" w:cs="Arial"/>
          <w:sz w:val="20"/>
          <w:szCs w:val="20"/>
        </w:rPr>
        <w:t xml:space="preserve"> </w:t>
      </w:r>
      <w:proofErr w:type="spellStart"/>
      <w:r w:rsidRPr="001564EB">
        <w:rPr>
          <w:rFonts w:ascii="Arial" w:hAnsi="Arial" w:cs="Arial"/>
          <w:sz w:val="20"/>
          <w:szCs w:val="20"/>
        </w:rPr>
        <w:t>mengenai</w:t>
      </w:r>
      <w:proofErr w:type="spellEnd"/>
      <w:r w:rsidRPr="001564EB">
        <w:rPr>
          <w:rFonts w:ascii="Arial" w:hAnsi="Arial" w:cs="Arial"/>
          <w:sz w:val="20"/>
          <w:szCs w:val="20"/>
        </w:rPr>
        <w:t xml:space="preserve"> </w:t>
      </w:r>
      <w:proofErr w:type="spellStart"/>
      <w:r w:rsidRPr="001564EB">
        <w:rPr>
          <w:rFonts w:ascii="Arial" w:hAnsi="Arial" w:cs="Arial"/>
          <w:sz w:val="20"/>
          <w:szCs w:val="20"/>
        </w:rPr>
        <w:t>potensi</w:t>
      </w:r>
      <w:proofErr w:type="spellEnd"/>
      <w:r w:rsidRPr="001564EB">
        <w:rPr>
          <w:rFonts w:ascii="Arial" w:hAnsi="Arial" w:cs="Arial"/>
          <w:sz w:val="20"/>
          <w:szCs w:val="20"/>
        </w:rPr>
        <w:t xml:space="preserve"> </w:t>
      </w:r>
      <w:proofErr w:type="spellStart"/>
      <w:r w:rsidRPr="001564EB">
        <w:rPr>
          <w:rFonts w:ascii="Arial" w:hAnsi="Arial" w:cs="Arial"/>
          <w:sz w:val="20"/>
          <w:szCs w:val="20"/>
        </w:rPr>
        <w:t>penggunaan</w:t>
      </w:r>
      <w:proofErr w:type="spellEnd"/>
      <w:r w:rsidRPr="001564EB">
        <w:rPr>
          <w:rFonts w:ascii="Arial" w:hAnsi="Arial" w:cs="Arial"/>
          <w:sz w:val="20"/>
          <w:szCs w:val="20"/>
        </w:rPr>
        <w:t xml:space="preserve"> </w:t>
      </w:r>
      <w:proofErr w:type="spellStart"/>
      <w:r w:rsidRPr="001564EB">
        <w:rPr>
          <w:rFonts w:ascii="Arial" w:hAnsi="Arial" w:cs="Arial"/>
          <w:sz w:val="20"/>
          <w:szCs w:val="20"/>
        </w:rPr>
        <w:t>logam</w:t>
      </w:r>
      <w:proofErr w:type="spellEnd"/>
      <w:r w:rsidRPr="001564EB">
        <w:rPr>
          <w:rFonts w:ascii="Arial" w:hAnsi="Arial" w:cs="Arial"/>
          <w:sz w:val="20"/>
          <w:szCs w:val="20"/>
        </w:rPr>
        <w:t xml:space="preserve"> </w:t>
      </w:r>
      <w:proofErr w:type="spellStart"/>
      <w:r w:rsidRPr="001564EB">
        <w:rPr>
          <w:rFonts w:ascii="Arial" w:hAnsi="Arial" w:cs="Arial"/>
          <w:sz w:val="20"/>
          <w:szCs w:val="20"/>
        </w:rPr>
        <w:t>bekas</w:t>
      </w:r>
      <w:proofErr w:type="spellEnd"/>
      <w:r w:rsidRPr="001564EB">
        <w:rPr>
          <w:rFonts w:ascii="Arial" w:hAnsi="Arial" w:cs="Arial"/>
          <w:sz w:val="20"/>
          <w:szCs w:val="20"/>
        </w:rPr>
        <w:t xml:space="preserve"> Cu (</w:t>
      </w:r>
      <w:proofErr w:type="spellStart"/>
      <w:r w:rsidRPr="001564EB">
        <w:rPr>
          <w:rFonts w:ascii="Arial" w:hAnsi="Arial" w:cs="Arial"/>
          <w:sz w:val="20"/>
          <w:szCs w:val="20"/>
        </w:rPr>
        <w:t>Tembaga</w:t>
      </w:r>
      <w:proofErr w:type="spellEnd"/>
      <w:r w:rsidRPr="001564EB">
        <w:rPr>
          <w:rFonts w:ascii="Arial" w:hAnsi="Arial" w:cs="Arial"/>
          <w:sz w:val="20"/>
          <w:szCs w:val="20"/>
        </w:rPr>
        <w:t>), Zn (Seng), Al (</w:t>
      </w:r>
      <w:proofErr w:type="spellStart"/>
      <w:r w:rsidRPr="001564EB">
        <w:rPr>
          <w:rFonts w:ascii="Arial" w:hAnsi="Arial" w:cs="Arial"/>
          <w:sz w:val="20"/>
          <w:szCs w:val="20"/>
        </w:rPr>
        <w:t>Alumunium</w:t>
      </w:r>
      <w:proofErr w:type="spellEnd"/>
      <w:r w:rsidRPr="001564EB">
        <w:rPr>
          <w:rFonts w:ascii="Arial" w:hAnsi="Arial" w:cs="Arial"/>
          <w:sz w:val="20"/>
          <w:szCs w:val="20"/>
        </w:rPr>
        <w:t>), dan Fe (</w:t>
      </w:r>
      <w:proofErr w:type="spellStart"/>
      <w:r w:rsidRPr="001564EB">
        <w:rPr>
          <w:rFonts w:ascii="Arial" w:hAnsi="Arial" w:cs="Arial"/>
          <w:sz w:val="20"/>
          <w:szCs w:val="20"/>
        </w:rPr>
        <w:t>Besi</w:t>
      </w:r>
      <w:proofErr w:type="spellEnd"/>
      <w:r w:rsidRPr="001564EB">
        <w:rPr>
          <w:rFonts w:ascii="Arial" w:hAnsi="Arial" w:cs="Arial"/>
          <w:sz w:val="20"/>
          <w:szCs w:val="20"/>
        </w:rPr>
        <w:t xml:space="preserve">) </w:t>
      </w:r>
      <w:proofErr w:type="spellStart"/>
      <w:r w:rsidRPr="001564EB">
        <w:rPr>
          <w:rFonts w:ascii="Arial" w:hAnsi="Arial" w:cs="Arial"/>
          <w:sz w:val="20"/>
          <w:szCs w:val="20"/>
        </w:rPr>
        <w:t>sebagai</w:t>
      </w:r>
      <w:proofErr w:type="spellEnd"/>
      <w:r w:rsidRPr="001564EB">
        <w:rPr>
          <w:rFonts w:ascii="Arial" w:hAnsi="Arial" w:cs="Arial"/>
          <w:sz w:val="20"/>
          <w:szCs w:val="20"/>
        </w:rPr>
        <w:t xml:space="preserve"> </w:t>
      </w:r>
      <w:proofErr w:type="spellStart"/>
      <w:r w:rsidRPr="001564EB">
        <w:rPr>
          <w:rFonts w:ascii="Arial" w:hAnsi="Arial" w:cs="Arial"/>
          <w:sz w:val="20"/>
          <w:szCs w:val="20"/>
        </w:rPr>
        <w:t>elektroda</w:t>
      </w:r>
      <w:proofErr w:type="spellEnd"/>
      <w:r w:rsidRPr="001564EB">
        <w:rPr>
          <w:rFonts w:ascii="Arial" w:hAnsi="Arial" w:cs="Arial"/>
          <w:sz w:val="20"/>
          <w:szCs w:val="20"/>
        </w:rPr>
        <w:t xml:space="preserve"> </w:t>
      </w:r>
      <w:proofErr w:type="spellStart"/>
      <w:r w:rsidRPr="001564EB">
        <w:rPr>
          <w:rFonts w:ascii="Arial" w:hAnsi="Arial" w:cs="Arial"/>
          <w:sz w:val="20"/>
          <w:szCs w:val="20"/>
        </w:rPr>
        <w:t>dalam</w:t>
      </w:r>
      <w:proofErr w:type="spellEnd"/>
      <w:r w:rsidRPr="001564EB">
        <w:rPr>
          <w:rFonts w:ascii="Arial" w:hAnsi="Arial" w:cs="Arial"/>
          <w:sz w:val="20"/>
          <w:szCs w:val="20"/>
        </w:rPr>
        <w:t xml:space="preserve"> </w:t>
      </w:r>
      <w:proofErr w:type="spellStart"/>
      <w:r w:rsidRPr="001564EB">
        <w:rPr>
          <w:rFonts w:ascii="Arial" w:hAnsi="Arial" w:cs="Arial"/>
          <w:sz w:val="20"/>
          <w:szCs w:val="20"/>
        </w:rPr>
        <w:t>sel</w:t>
      </w:r>
      <w:proofErr w:type="spellEnd"/>
      <w:r w:rsidRPr="001564EB">
        <w:rPr>
          <w:rFonts w:ascii="Arial" w:hAnsi="Arial" w:cs="Arial"/>
          <w:sz w:val="20"/>
          <w:szCs w:val="20"/>
        </w:rPr>
        <w:t xml:space="preserve"> volta </w:t>
      </w:r>
      <w:proofErr w:type="spellStart"/>
      <w:r w:rsidRPr="001564EB">
        <w:rPr>
          <w:rFonts w:ascii="Arial" w:hAnsi="Arial" w:cs="Arial"/>
          <w:sz w:val="20"/>
          <w:szCs w:val="20"/>
        </w:rPr>
        <w:t>dengan</w:t>
      </w:r>
      <w:proofErr w:type="spellEnd"/>
      <w:r w:rsidRPr="001564EB">
        <w:rPr>
          <w:rFonts w:ascii="Arial" w:hAnsi="Arial" w:cs="Arial"/>
          <w:sz w:val="20"/>
          <w:szCs w:val="20"/>
        </w:rPr>
        <w:t xml:space="preserve"> </w:t>
      </w:r>
      <w:proofErr w:type="spellStart"/>
      <w:r w:rsidRPr="001564EB">
        <w:rPr>
          <w:rFonts w:ascii="Arial" w:hAnsi="Arial" w:cs="Arial"/>
          <w:sz w:val="20"/>
          <w:szCs w:val="20"/>
        </w:rPr>
        <w:t>elektrolit</w:t>
      </w:r>
      <w:proofErr w:type="spellEnd"/>
      <w:r w:rsidRPr="001564EB">
        <w:rPr>
          <w:rFonts w:ascii="Arial" w:hAnsi="Arial" w:cs="Arial"/>
          <w:sz w:val="20"/>
          <w:szCs w:val="20"/>
        </w:rPr>
        <w:t xml:space="preserve"> </w:t>
      </w:r>
      <w:proofErr w:type="spellStart"/>
      <w:r w:rsidRPr="001564EB">
        <w:rPr>
          <w:rFonts w:ascii="Arial" w:hAnsi="Arial" w:cs="Arial"/>
          <w:sz w:val="20"/>
          <w:szCs w:val="20"/>
        </w:rPr>
        <w:t>berupa</w:t>
      </w:r>
      <w:proofErr w:type="spellEnd"/>
      <w:r w:rsidRPr="001564EB">
        <w:rPr>
          <w:rFonts w:ascii="Arial" w:hAnsi="Arial" w:cs="Arial"/>
          <w:sz w:val="20"/>
          <w:szCs w:val="20"/>
        </w:rPr>
        <w:t xml:space="preserve"> </w:t>
      </w:r>
      <w:proofErr w:type="spellStart"/>
      <w:r w:rsidRPr="001564EB">
        <w:rPr>
          <w:rFonts w:ascii="Arial" w:hAnsi="Arial" w:cs="Arial"/>
          <w:sz w:val="20"/>
          <w:szCs w:val="20"/>
        </w:rPr>
        <w:t>larutan</w:t>
      </w:r>
      <w:proofErr w:type="spellEnd"/>
      <w:r w:rsidRPr="001564EB">
        <w:rPr>
          <w:rFonts w:ascii="Arial" w:hAnsi="Arial" w:cs="Arial"/>
          <w:sz w:val="20"/>
          <w:szCs w:val="20"/>
        </w:rPr>
        <w:t xml:space="preserve"> CuSO</w:t>
      </w:r>
      <w:r w:rsidRPr="001564EB">
        <w:rPr>
          <w:rFonts w:ascii="Arial" w:hAnsi="Arial" w:cs="Arial"/>
          <w:sz w:val="20"/>
          <w:szCs w:val="20"/>
          <w:vertAlign w:val="subscript"/>
        </w:rPr>
        <w:t>4</w:t>
      </w:r>
      <w:r w:rsidRPr="001564EB">
        <w:rPr>
          <w:rFonts w:ascii="Arial" w:hAnsi="Arial" w:cs="Arial"/>
          <w:sz w:val="20"/>
          <w:szCs w:val="20"/>
        </w:rPr>
        <w:t>, ZnSO</w:t>
      </w:r>
      <w:r w:rsidRPr="001564EB">
        <w:rPr>
          <w:rFonts w:ascii="Arial" w:hAnsi="Arial" w:cs="Arial"/>
          <w:sz w:val="20"/>
          <w:szCs w:val="20"/>
          <w:vertAlign w:val="subscript"/>
        </w:rPr>
        <w:t>4</w:t>
      </w:r>
      <w:r w:rsidRPr="001564EB">
        <w:rPr>
          <w:rFonts w:ascii="Arial" w:hAnsi="Arial" w:cs="Arial"/>
          <w:sz w:val="20"/>
          <w:szCs w:val="20"/>
        </w:rPr>
        <w:t>, Al</w:t>
      </w:r>
      <w:r w:rsidRPr="001564EB">
        <w:rPr>
          <w:rFonts w:ascii="Arial" w:hAnsi="Arial" w:cs="Arial"/>
          <w:sz w:val="20"/>
          <w:szCs w:val="20"/>
          <w:vertAlign w:val="subscript"/>
        </w:rPr>
        <w:t>2</w:t>
      </w:r>
      <w:r w:rsidRPr="001564EB">
        <w:rPr>
          <w:rFonts w:ascii="Arial" w:hAnsi="Arial" w:cs="Arial"/>
          <w:sz w:val="20"/>
          <w:szCs w:val="20"/>
        </w:rPr>
        <w:t>(SO</w:t>
      </w:r>
      <w:r w:rsidRPr="001564EB">
        <w:rPr>
          <w:rFonts w:ascii="Arial" w:hAnsi="Arial" w:cs="Arial"/>
          <w:sz w:val="20"/>
          <w:szCs w:val="20"/>
          <w:vertAlign w:val="subscript"/>
        </w:rPr>
        <w:t>4</w:t>
      </w:r>
      <w:r w:rsidRPr="001564EB">
        <w:rPr>
          <w:rFonts w:ascii="Arial" w:hAnsi="Arial" w:cs="Arial"/>
          <w:sz w:val="20"/>
          <w:szCs w:val="20"/>
        </w:rPr>
        <w:t>)</w:t>
      </w:r>
      <w:r w:rsidRPr="001564EB">
        <w:rPr>
          <w:rFonts w:ascii="Arial" w:hAnsi="Arial" w:cs="Arial"/>
          <w:sz w:val="20"/>
          <w:szCs w:val="20"/>
          <w:vertAlign w:val="subscript"/>
        </w:rPr>
        <w:t>3</w:t>
      </w:r>
      <w:r w:rsidRPr="001564EB">
        <w:rPr>
          <w:rFonts w:ascii="Arial" w:hAnsi="Arial" w:cs="Arial"/>
          <w:sz w:val="20"/>
          <w:szCs w:val="20"/>
        </w:rPr>
        <w:t>, dan FeSO</w:t>
      </w:r>
      <w:r w:rsidRPr="001564EB">
        <w:rPr>
          <w:rFonts w:ascii="Arial" w:hAnsi="Arial" w:cs="Arial"/>
          <w:sz w:val="20"/>
          <w:szCs w:val="20"/>
          <w:vertAlign w:val="subscript"/>
        </w:rPr>
        <w:t>4</w:t>
      </w:r>
      <w:r w:rsidRPr="001564EB">
        <w:rPr>
          <w:rFonts w:ascii="Arial" w:hAnsi="Arial" w:cs="Arial"/>
          <w:sz w:val="20"/>
          <w:szCs w:val="20"/>
        </w:rPr>
        <w:t xml:space="preserve"> </w:t>
      </w:r>
      <w:proofErr w:type="spellStart"/>
      <w:r w:rsidRPr="001564EB">
        <w:rPr>
          <w:rFonts w:ascii="Arial" w:hAnsi="Arial" w:cs="Arial"/>
          <w:sz w:val="20"/>
          <w:szCs w:val="20"/>
        </w:rPr>
        <w:t>membuktikan</w:t>
      </w:r>
      <w:proofErr w:type="spellEnd"/>
      <w:r w:rsidRPr="001564EB">
        <w:rPr>
          <w:rFonts w:ascii="Arial" w:hAnsi="Arial" w:cs="Arial"/>
          <w:sz w:val="20"/>
          <w:szCs w:val="20"/>
        </w:rPr>
        <w:t xml:space="preserve"> </w:t>
      </w:r>
      <w:proofErr w:type="spellStart"/>
      <w:r w:rsidRPr="001564EB">
        <w:rPr>
          <w:rFonts w:ascii="Arial" w:hAnsi="Arial" w:cs="Arial"/>
          <w:sz w:val="20"/>
          <w:szCs w:val="20"/>
        </w:rPr>
        <w:t>bahwa</w:t>
      </w:r>
      <w:proofErr w:type="spellEnd"/>
      <w:r w:rsidRPr="001564EB">
        <w:rPr>
          <w:rFonts w:ascii="Arial" w:hAnsi="Arial" w:cs="Arial"/>
          <w:sz w:val="20"/>
          <w:szCs w:val="20"/>
        </w:rPr>
        <w:t xml:space="preserve"> </w:t>
      </w:r>
      <w:proofErr w:type="spellStart"/>
      <w:r w:rsidRPr="001564EB">
        <w:rPr>
          <w:rFonts w:ascii="Arial" w:hAnsi="Arial" w:cs="Arial"/>
          <w:sz w:val="20"/>
          <w:szCs w:val="20"/>
        </w:rPr>
        <w:t>pasangan</w:t>
      </w:r>
      <w:proofErr w:type="spellEnd"/>
      <w:r w:rsidRPr="001564EB">
        <w:rPr>
          <w:rFonts w:ascii="Arial" w:hAnsi="Arial" w:cs="Arial"/>
          <w:sz w:val="20"/>
          <w:szCs w:val="20"/>
        </w:rPr>
        <w:t xml:space="preserve"> </w:t>
      </w:r>
      <w:proofErr w:type="spellStart"/>
      <w:r w:rsidRPr="001564EB">
        <w:rPr>
          <w:rFonts w:ascii="Arial" w:hAnsi="Arial" w:cs="Arial"/>
          <w:sz w:val="20"/>
          <w:szCs w:val="20"/>
        </w:rPr>
        <w:t>elektroda</w:t>
      </w:r>
      <w:proofErr w:type="spellEnd"/>
      <w:r w:rsidRPr="001564EB">
        <w:rPr>
          <w:rFonts w:ascii="Arial" w:hAnsi="Arial" w:cs="Arial"/>
          <w:sz w:val="20"/>
          <w:szCs w:val="20"/>
        </w:rPr>
        <w:t xml:space="preserve"> </w:t>
      </w:r>
      <w:proofErr w:type="spellStart"/>
      <w:r w:rsidRPr="001564EB">
        <w:rPr>
          <w:rFonts w:ascii="Arial" w:hAnsi="Arial" w:cs="Arial"/>
          <w:sz w:val="20"/>
          <w:szCs w:val="20"/>
        </w:rPr>
        <w:t>terbaik</w:t>
      </w:r>
      <w:proofErr w:type="spellEnd"/>
      <w:r w:rsidRPr="001564EB">
        <w:rPr>
          <w:rFonts w:ascii="Arial" w:hAnsi="Arial" w:cs="Arial"/>
          <w:sz w:val="20"/>
          <w:szCs w:val="20"/>
        </w:rPr>
        <w:t xml:space="preserve"> </w:t>
      </w:r>
      <w:proofErr w:type="spellStart"/>
      <w:r w:rsidRPr="001564EB">
        <w:rPr>
          <w:rFonts w:ascii="Arial" w:hAnsi="Arial" w:cs="Arial"/>
          <w:sz w:val="20"/>
          <w:szCs w:val="20"/>
        </w:rPr>
        <w:t>adalah</w:t>
      </w:r>
      <w:proofErr w:type="spellEnd"/>
      <w:r w:rsidRPr="001564EB">
        <w:rPr>
          <w:rFonts w:ascii="Arial" w:hAnsi="Arial" w:cs="Arial"/>
          <w:sz w:val="20"/>
          <w:szCs w:val="20"/>
        </w:rPr>
        <w:t xml:space="preserve"> Cu-Zn </w:t>
      </w:r>
      <w:proofErr w:type="spellStart"/>
      <w:r w:rsidRPr="001564EB">
        <w:rPr>
          <w:rFonts w:ascii="Arial" w:hAnsi="Arial" w:cs="Arial"/>
          <w:sz w:val="20"/>
          <w:szCs w:val="20"/>
        </w:rPr>
        <w:t>dalam</w:t>
      </w:r>
      <w:proofErr w:type="spellEnd"/>
      <w:r w:rsidRPr="001564EB">
        <w:rPr>
          <w:rFonts w:ascii="Arial" w:hAnsi="Arial" w:cs="Arial"/>
          <w:sz w:val="20"/>
          <w:szCs w:val="20"/>
        </w:rPr>
        <w:t xml:space="preserve"> </w:t>
      </w:r>
      <w:proofErr w:type="spellStart"/>
      <w:r w:rsidRPr="001564EB">
        <w:rPr>
          <w:rFonts w:ascii="Arial" w:hAnsi="Arial" w:cs="Arial"/>
          <w:sz w:val="20"/>
          <w:szCs w:val="20"/>
        </w:rPr>
        <w:t>menghasilkan</w:t>
      </w:r>
      <w:proofErr w:type="spellEnd"/>
      <w:r w:rsidRPr="001564EB">
        <w:rPr>
          <w:rFonts w:ascii="Arial" w:hAnsi="Arial" w:cs="Arial"/>
          <w:sz w:val="20"/>
          <w:szCs w:val="20"/>
        </w:rPr>
        <w:t xml:space="preserve"> </w:t>
      </w:r>
      <w:proofErr w:type="spellStart"/>
      <w:r w:rsidRPr="001564EB">
        <w:rPr>
          <w:rFonts w:ascii="Arial" w:hAnsi="Arial" w:cs="Arial"/>
          <w:sz w:val="20"/>
          <w:szCs w:val="20"/>
        </w:rPr>
        <w:t>energi</w:t>
      </w:r>
      <w:proofErr w:type="spellEnd"/>
      <w:r w:rsidRPr="001564EB">
        <w:rPr>
          <w:rFonts w:ascii="Arial" w:hAnsi="Arial" w:cs="Arial"/>
          <w:sz w:val="20"/>
          <w:szCs w:val="20"/>
        </w:rPr>
        <w:t xml:space="preserve"> </w:t>
      </w:r>
      <w:proofErr w:type="spellStart"/>
      <w:r w:rsidRPr="001564EB">
        <w:rPr>
          <w:rFonts w:ascii="Arial" w:hAnsi="Arial" w:cs="Arial"/>
          <w:sz w:val="20"/>
          <w:szCs w:val="20"/>
        </w:rPr>
        <w:t>listrik</w:t>
      </w:r>
      <w:proofErr w:type="spellEnd"/>
      <w:r w:rsidRPr="001564EB">
        <w:rPr>
          <w:rFonts w:ascii="Arial" w:hAnsi="Arial" w:cs="Arial"/>
          <w:sz w:val="20"/>
          <w:szCs w:val="20"/>
        </w:rPr>
        <w:t xml:space="preserve"> </w:t>
      </w:r>
      <w:proofErr w:type="spellStart"/>
      <w:r w:rsidRPr="001564EB">
        <w:rPr>
          <w:rFonts w:ascii="Arial" w:hAnsi="Arial" w:cs="Arial"/>
          <w:sz w:val="20"/>
          <w:szCs w:val="20"/>
        </w:rPr>
        <w:t>sebesar</w:t>
      </w:r>
      <w:proofErr w:type="spellEnd"/>
      <w:r w:rsidRPr="001564EB">
        <w:rPr>
          <w:rFonts w:ascii="Arial" w:hAnsi="Arial" w:cs="Arial"/>
          <w:sz w:val="20"/>
          <w:szCs w:val="20"/>
        </w:rPr>
        <w:t xml:space="preserve"> 14.949 </w:t>
      </w:r>
      <w:proofErr w:type="spellStart"/>
      <w:r w:rsidRPr="001564EB">
        <w:rPr>
          <w:rFonts w:ascii="Arial" w:hAnsi="Arial" w:cs="Arial"/>
          <w:sz w:val="20"/>
          <w:szCs w:val="20"/>
        </w:rPr>
        <w:t>mW</w:t>
      </w:r>
      <w:proofErr w:type="spellEnd"/>
      <w:r w:rsidRPr="001564EB">
        <w:rPr>
          <w:rFonts w:ascii="Arial" w:hAnsi="Arial" w:cs="Arial"/>
          <w:sz w:val="20"/>
          <w:szCs w:val="20"/>
        </w:rPr>
        <w:t>, 3.05 mA, and 4.96 V</w:t>
      </w:r>
      <w:r w:rsidR="00A804C0">
        <w:rPr>
          <w:rFonts w:ascii="Arial" w:hAnsi="Arial" w:cs="Arial"/>
          <w:sz w:val="20"/>
          <w:szCs w:val="20"/>
        </w:rPr>
        <w:t xml:space="preserve"> </w:t>
      </w:r>
      <w:r w:rsidRPr="001564EB">
        <w:rPr>
          <w:rFonts w:ascii="Arial" w:hAnsi="Arial" w:cs="Arial"/>
          <w:sz w:val="20"/>
          <w:szCs w:val="20"/>
        </w:rPr>
        <w:fldChar w:fldCharType="begin" w:fldLock="1"/>
      </w:r>
      <w:r w:rsidR="00D11EAF">
        <w:rPr>
          <w:rFonts w:ascii="Arial" w:hAnsi="Arial" w:cs="Arial"/>
          <w:sz w:val="20"/>
          <w:szCs w:val="20"/>
        </w:rPr>
        <w:instrText>ADDIN CSL_CITATION {"citationItems":[{"id":"ITEM-1","itemData":{"abstract":"Telah dilakukan penelitian untuk menganalisis logam bekas sebagai sel volta. Tujuan penelitian adalah memanfaatkan logam bekas sebagai sumber energi listrik alternatif dan sebagai sel volta untuk baterai. Bahan yang digunakan terdiri atas elektroda tembaga (Cu), besi (Fe), aluminium (Al) dan seng (Zn), larutan CuSO4.5H2O, larutan ZnSO4.7H2O, larutan Al2(SO4)3.7H2O dan larutan FeSO4.8H2O, agar-agar dan garam NaCl. Pasangan elektroda yang digunakan yaitu Cu-Al, Cu-Fe, Cu-Zn, Al-Zn dan Fe-Zn. Variasi volume yang dilakukan yaitu 20 ml, 25 ml, 30 ml, 35 ml dan 40 ml. Data tegangan dan arus diambil dengan menggunakan multimeter pada pengukuran masing-masing sel, tanpa beban, dengan beban dan penambahan beban. Hasil penelitian dianalisis nilai daya, arus dan tegangan dengan hasil paling besar pada pasangan elektroda Cu- Zn, yaitu 14,949 mW, 3,05 mA, dan 4,96 V.","author":[{"dropping-particle":"","family":"Yulianti","given":"","non-dropping-particle":"","parse-names":false,"suffix":""},{"dropping-particle":"","family":"D. Amir","given":"S","non-dropping-particle":"","parse-names":false,"suffix":""},{"dropping-particle":"","family":"Gurum","given":"A. P","non-dropping-particle":"","parse-names":false,"suffix":""}],"container-title":"Jurnal Teori dan Aplikasi Fisika","id":"ITEM-1","issue":"2","issued":{"date-parts":[["2016"]]},"page":"181-187","title":"Analisis Kelistrikan Sel Volta Memanfaatkan Logam Bekas","type":"article-journal","volume":"4"},"uris":["http://www.mendeley.com/documents/?uuid=775f4489-512c-4049-8f7f-25b0b34d9d07"]}],"mendeley":{"formattedCitation":"(Yulianti et al., 2016)","plainTextFormattedCitation":"(Yulianti et al., 2016)","previouslyFormattedCitation":"(Yulianti et al., 2016)"},"properties":{"noteIndex":0},"schema":"https://github.com/citation-style-language/schema/raw/master/csl-citation.json"}</w:instrText>
      </w:r>
      <w:r w:rsidRPr="001564EB">
        <w:rPr>
          <w:rFonts w:ascii="Arial" w:hAnsi="Arial" w:cs="Arial"/>
          <w:sz w:val="20"/>
          <w:szCs w:val="20"/>
        </w:rPr>
        <w:fldChar w:fldCharType="separate"/>
      </w:r>
      <w:r w:rsidRPr="001564EB">
        <w:rPr>
          <w:rFonts w:ascii="Arial" w:hAnsi="Arial" w:cs="Arial"/>
          <w:noProof/>
          <w:sz w:val="20"/>
          <w:szCs w:val="20"/>
        </w:rPr>
        <w:t>(Yulianti et al., 2016)</w:t>
      </w:r>
      <w:r w:rsidRPr="001564EB">
        <w:rPr>
          <w:rFonts w:ascii="Arial" w:hAnsi="Arial" w:cs="Arial"/>
          <w:sz w:val="20"/>
          <w:szCs w:val="20"/>
        </w:rPr>
        <w:fldChar w:fldCharType="end"/>
      </w:r>
      <w:r w:rsidRPr="001564EB">
        <w:rPr>
          <w:rFonts w:ascii="Arial" w:hAnsi="Arial" w:cs="Arial"/>
          <w:sz w:val="20"/>
          <w:szCs w:val="20"/>
        </w:rPr>
        <w:t>.</w:t>
      </w:r>
    </w:p>
    <w:p w14:paraId="5CA5D55F" w14:textId="6084B56C" w:rsidR="001564EB" w:rsidRPr="001564EB" w:rsidRDefault="001564EB" w:rsidP="001564EB">
      <w:pPr>
        <w:ind w:firstLine="720"/>
        <w:jc w:val="both"/>
        <w:rPr>
          <w:rFonts w:ascii="Arial" w:hAnsi="Arial" w:cs="Arial"/>
          <w:sz w:val="20"/>
          <w:szCs w:val="20"/>
        </w:rPr>
      </w:pPr>
      <w:proofErr w:type="spellStart"/>
      <w:r w:rsidRPr="001564EB">
        <w:rPr>
          <w:rFonts w:ascii="Arial" w:hAnsi="Arial" w:cs="Arial"/>
          <w:sz w:val="20"/>
          <w:szCs w:val="20"/>
        </w:rPr>
        <w:t>Tujuan</w:t>
      </w:r>
      <w:proofErr w:type="spellEnd"/>
      <w:r w:rsidRPr="001564EB">
        <w:rPr>
          <w:rFonts w:ascii="Arial" w:hAnsi="Arial" w:cs="Arial"/>
          <w:sz w:val="20"/>
          <w:szCs w:val="20"/>
        </w:rPr>
        <w:t xml:space="preserve"> </w:t>
      </w:r>
      <w:proofErr w:type="spellStart"/>
      <w:r w:rsidRPr="001564EB">
        <w:rPr>
          <w:rFonts w:ascii="Arial" w:hAnsi="Arial" w:cs="Arial"/>
          <w:sz w:val="20"/>
          <w:szCs w:val="20"/>
        </w:rPr>
        <w:t>dari</w:t>
      </w:r>
      <w:proofErr w:type="spellEnd"/>
      <w:r w:rsidRPr="001564EB">
        <w:rPr>
          <w:rFonts w:ascii="Arial" w:hAnsi="Arial" w:cs="Arial"/>
          <w:sz w:val="20"/>
          <w:szCs w:val="20"/>
        </w:rPr>
        <w:t xml:space="preserve"> </w:t>
      </w:r>
      <w:proofErr w:type="spellStart"/>
      <w:r w:rsidRPr="001564EB">
        <w:rPr>
          <w:rFonts w:ascii="Arial" w:hAnsi="Arial" w:cs="Arial"/>
          <w:sz w:val="20"/>
          <w:szCs w:val="20"/>
        </w:rPr>
        <w:t>penelitian</w:t>
      </w:r>
      <w:proofErr w:type="spellEnd"/>
      <w:r w:rsidRPr="001564EB">
        <w:rPr>
          <w:rFonts w:ascii="Arial" w:hAnsi="Arial" w:cs="Arial"/>
          <w:sz w:val="20"/>
          <w:szCs w:val="20"/>
        </w:rPr>
        <w:t xml:space="preserve"> </w:t>
      </w:r>
      <w:proofErr w:type="spellStart"/>
      <w:r w:rsidRPr="001564EB">
        <w:rPr>
          <w:rFonts w:ascii="Arial" w:hAnsi="Arial" w:cs="Arial"/>
          <w:sz w:val="20"/>
          <w:szCs w:val="20"/>
        </w:rPr>
        <w:t>ini</w:t>
      </w:r>
      <w:proofErr w:type="spellEnd"/>
      <w:r w:rsidRPr="001564EB">
        <w:rPr>
          <w:rFonts w:ascii="Arial" w:hAnsi="Arial" w:cs="Arial"/>
          <w:sz w:val="20"/>
          <w:szCs w:val="20"/>
        </w:rPr>
        <w:t xml:space="preserve"> </w:t>
      </w:r>
      <w:proofErr w:type="spellStart"/>
      <w:r w:rsidRPr="001564EB">
        <w:rPr>
          <w:rFonts w:ascii="Arial" w:hAnsi="Arial" w:cs="Arial"/>
          <w:sz w:val="20"/>
          <w:szCs w:val="20"/>
        </w:rPr>
        <w:t>adalah</w:t>
      </w:r>
      <w:proofErr w:type="spellEnd"/>
      <w:r w:rsidRPr="001564EB">
        <w:rPr>
          <w:rFonts w:ascii="Arial" w:hAnsi="Arial" w:cs="Arial"/>
          <w:sz w:val="20"/>
          <w:szCs w:val="20"/>
        </w:rPr>
        <w:t xml:space="preserve"> </w:t>
      </w:r>
      <w:proofErr w:type="spellStart"/>
      <w:r w:rsidRPr="001564EB">
        <w:rPr>
          <w:rFonts w:ascii="Arial" w:hAnsi="Arial" w:cs="Arial"/>
          <w:sz w:val="20"/>
          <w:szCs w:val="20"/>
        </w:rPr>
        <w:t>memanfaatkan</w:t>
      </w:r>
      <w:proofErr w:type="spellEnd"/>
      <w:r w:rsidRPr="001564EB">
        <w:rPr>
          <w:rFonts w:ascii="Arial" w:hAnsi="Arial" w:cs="Arial"/>
          <w:sz w:val="20"/>
          <w:szCs w:val="20"/>
        </w:rPr>
        <w:t xml:space="preserve"> air </w:t>
      </w:r>
      <w:proofErr w:type="spellStart"/>
      <w:r w:rsidRPr="001564EB">
        <w:rPr>
          <w:rFonts w:ascii="Arial" w:hAnsi="Arial" w:cs="Arial"/>
          <w:sz w:val="20"/>
          <w:szCs w:val="20"/>
        </w:rPr>
        <w:t>gambut</w:t>
      </w:r>
      <w:proofErr w:type="spellEnd"/>
      <w:r w:rsidRPr="001564EB">
        <w:rPr>
          <w:rFonts w:ascii="Arial" w:hAnsi="Arial" w:cs="Arial"/>
          <w:sz w:val="20"/>
          <w:szCs w:val="20"/>
        </w:rPr>
        <w:t xml:space="preserve"> </w:t>
      </w:r>
      <w:proofErr w:type="spellStart"/>
      <w:r w:rsidRPr="001564EB">
        <w:rPr>
          <w:rFonts w:ascii="Arial" w:hAnsi="Arial" w:cs="Arial"/>
          <w:sz w:val="20"/>
          <w:szCs w:val="20"/>
        </w:rPr>
        <w:t>sebagai</w:t>
      </w:r>
      <w:proofErr w:type="spellEnd"/>
      <w:r w:rsidRPr="001564EB">
        <w:rPr>
          <w:rFonts w:ascii="Arial" w:hAnsi="Arial" w:cs="Arial"/>
          <w:sz w:val="20"/>
          <w:szCs w:val="20"/>
        </w:rPr>
        <w:t xml:space="preserve"> </w:t>
      </w:r>
      <w:proofErr w:type="spellStart"/>
      <w:r w:rsidRPr="001564EB">
        <w:rPr>
          <w:rFonts w:ascii="Arial" w:hAnsi="Arial" w:cs="Arial"/>
          <w:sz w:val="20"/>
          <w:szCs w:val="20"/>
        </w:rPr>
        <w:t>sumber</w:t>
      </w:r>
      <w:proofErr w:type="spellEnd"/>
      <w:r w:rsidRPr="001564EB">
        <w:rPr>
          <w:rFonts w:ascii="Arial" w:hAnsi="Arial" w:cs="Arial"/>
          <w:sz w:val="20"/>
          <w:szCs w:val="20"/>
        </w:rPr>
        <w:t xml:space="preserve"> </w:t>
      </w:r>
      <w:proofErr w:type="spellStart"/>
      <w:r w:rsidRPr="001564EB">
        <w:rPr>
          <w:rFonts w:ascii="Arial" w:hAnsi="Arial" w:cs="Arial"/>
          <w:sz w:val="20"/>
          <w:szCs w:val="20"/>
        </w:rPr>
        <w:t>energi</w:t>
      </w:r>
      <w:proofErr w:type="spellEnd"/>
      <w:r w:rsidRPr="001564EB">
        <w:rPr>
          <w:rFonts w:ascii="Arial" w:hAnsi="Arial" w:cs="Arial"/>
          <w:sz w:val="20"/>
          <w:szCs w:val="20"/>
        </w:rPr>
        <w:t xml:space="preserve"> </w:t>
      </w:r>
      <w:proofErr w:type="spellStart"/>
      <w:r w:rsidRPr="001564EB">
        <w:rPr>
          <w:rFonts w:ascii="Arial" w:hAnsi="Arial" w:cs="Arial"/>
          <w:sz w:val="20"/>
          <w:szCs w:val="20"/>
        </w:rPr>
        <w:t>alternatif</w:t>
      </w:r>
      <w:proofErr w:type="spellEnd"/>
      <w:r w:rsidRPr="001564EB">
        <w:rPr>
          <w:rFonts w:ascii="Arial" w:hAnsi="Arial" w:cs="Arial"/>
          <w:sz w:val="20"/>
          <w:szCs w:val="20"/>
        </w:rPr>
        <w:t xml:space="preserve"> </w:t>
      </w:r>
      <w:proofErr w:type="spellStart"/>
      <w:r w:rsidRPr="001564EB">
        <w:rPr>
          <w:rFonts w:ascii="Arial" w:hAnsi="Arial" w:cs="Arial"/>
          <w:sz w:val="20"/>
          <w:szCs w:val="20"/>
        </w:rPr>
        <w:t>untuk</w:t>
      </w:r>
      <w:proofErr w:type="spellEnd"/>
      <w:r w:rsidRPr="001564EB">
        <w:rPr>
          <w:rFonts w:ascii="Arial" w:hAnsi="Arial" w:cs="Arial"/>
          <w:sz w:val="20"/>
          <w:szCs w:val="20"/>
        </w:rPr>
        <w:t xml:space="preserve"> </w:t>
      </w:r>
      <w:proofErr w:type="spellStart"/>
      <w:r w:rsidRPr="001564EB">
        <w:rPr>
          <w:rFonts w:ascii="Arial" w:hAnsi="Arial" w:cs="Arial"/>
          <w:sz w:val="20"/>
          <w:szCs w:val="20"/>
        </w:rPr>
        <w:t>menghasilkan</w:t>
      </w:r>
      <w:proofErr w:type="spellEnd"/>
      <w:r w:rsidRPr="001564EB">
        <w:rPr>
          <w:rFonts w:ascii="Arial" w:hAnsi="Arial" w:cs="Arial"/>
          <w:sz w:val="20"/>
          <w:szCs w:val="20"/>
        </w:rPr>
        <w:t xml:space="preserve"> </w:t>
      </w:r>
      <w:proofErr w:type="spellStart"/>
      <w:r w:rsidRPr="001564EB">
        <w:rPr>
          <w:rFonts w:ascii="Arial" w:hAnsi="Arial" w:cs="Arial"/>
          <w:sz w:val="20"/>
          <w:szCs w:val="20"/>
        </w:rPr>
        <w:t>energi</w:t>
      </w:r>
      <w:proofErr w:type="spellEnd"/>
      <w:r w:rsidRPr="001564EB">
        <w:rPr>
          <w:rFonts w:ascii="Arial" w:hAnsi="Arial" w:cs="Arial"/>
          <w:sz w:val="20"/>
          <w:szCs w:val="20"/>
        </w:rPr>
        <w:t xml:space="preserve"> </w:t>
      </w:r>
      <w:proofErr w:type="spellStart"/>
      <w:r w:rsidRPr="001564EB">
        <w:rPr>
          <w:rFonts w:ascii="Arial" w:hAnsi="Arial" w:cs="Arial"/>
          <w:sz w:val="20"/>
          <w:szCs w:val="20"/>
        </w:rPr>
        <w:t>listrik</w:t>
      </w:r>
      <w:proofErr w:type="spellEnd"/>
      <w:r w:rsidRPr="001564EB">
        <w:rPr>
          <w:rFonts w:ascii="Arial" w:hAnsi="Arial" w:cs="Arial"/>
          <w:sz w:val="20"/>
          <w:szCs w:val="20"/>
        </w:rPr>
        <w:t xml:space="preserve">. Pada </w:t>
      </w:r>
      <w:proofErr w:type="spellStart"/>
      <w:r w:rsidRPr="001564EB">
        <w:rPr>
          <w:rFonts w:ascii="Arial" w:hAnsi="Arial" w:cs="Arial"/>
          <w:sz w:val="20"/>
          <w:szCs w:val="20"/>
        </w:rPr>
        <w:t>penelitian</w:t>
      </w:r>
      <w:proofErr w:type="spellEnd"/>
      <w:r w:rsidRPr="001564EB">
        <w:rPr>
          <w:rFonts w:ascii="Arial" w:hAnsi="Arial" w:cs="Arial"/>
          <w:sz w:val="20"/>
          <w:szCs w:val="20"/>
        </w:rPr>
        <w:t xml:space="preserve"> </w:t>
      </w:r>
      <w:proofErr w:type="spellStart"/>
      <w:r w:rsidRPr="001564EB">
        <w:rPr>
          <w:rFonts w:ascii="Arial" w:hAnsi="Arial" w:cs="Arial"/>
          <w:sz w:val="20"/>
          <w:szCs w:val="20"/>
        </w:rPr>
        <w:t>ini</w:t>
      </w:r>
      <w:proofErr w:type="spellEnd"/>
      <w:r w:rsidRPr="001564EB">
        <w:rPr>
          <w:rFonts w:ascii="Arial" w:hAnsi="Arial" w:cs="Arial"/>
          <w:sz w:val="20"/>
          <w:szCs w:val="20"/>
        </w:rPr>
        <w:t xml:space="preserve"> air </w:t>
      </w:r>
      <w:proofErr w:type="spellStart"/>
      <w:r w:rsidRPr="001564EB">
        <w:rPr>
          <w:rFonts w:ascii="Arial" w:hAnsi="Arial" w:cs="Arial"/>
          <w:sz w:val="20"/>
          <w:szCs w:val="20"/>
        </w:rPr>
        <w:t>gambut</w:t>
      </w:r>
      <w:proofErr w:type="spellEnd"/>
      <w:r w:rsidRPr="001564EB">
        <w:rPr>
          <w:rFonts w:ascii="Arial" w:hAnsi="Arial" w:cs="Arial"/>
          <w:sz w:val="20"/>
          <w:szCs w:val="20"/>
        </w:rPr>
        <w:t xml:space="preserve"> </w:t>
      </w:r>
      <w:proofErr w:type="spellStart"/>
      <w:r w:rsidRPr="001564EB">
        <w:rPr>
          <w:rFonts w:ascii="Arial" w:hAnsi="Arial" w:cs="Arial"/>
          <w:sz w:val="20"/>
          <w:szCs w:val="20"/>
        </w:rPr>
        <w:t>akan</w:t>
      </w:r>
      <w:proofErr w:type="spellEnd"/>
      <w:r w:rsidRPr="001564EB">
        <w:rPr>
          <w:rFonts w:ascii="Arial" w:hAnsi="Arial" w:cs="Arial"/>
          <w:sz w:val="20"/>
          <w:szCs w:val="20"/>
        </w:rPr>
        <w:t xml:space="preserve"> </w:t>
      </w:r>
      <w:proofErr w:type="spellStart"/>
      <w:r w:rsidRPr="001564EB">
        <w:rPr>
          <w:rFonts w:ascii="Arial" w:hAnsi="Arial" w:cs="Arial"/>
          <w:sz w:val="20"/>
          <w:szCs w:val="20"/>
        </w:rPr>
        <w:t>diproses</w:t>
      </w:r>
      <w:proofErr w:type="spellEnd"/>
      <w:r w:rsidRPr="001564EB">
        <w:rPr>
          <w:rFonts w:ascii="Arial" w:hAnsi="Arial" w:cs="Arial"/>
          <w:sz w:val="20"/>
          <w:szCs w:val="20"/>
        </w:rPr>
        <w:t xml:space="preserve"> </w:t>
      </w:r>
      <w:proofErr w:type="spellStart"/>
      <w:r w:rsidRPr="001564EB">
        <w:rPr>
          <w:rFonts w:ascii="Arial" w:hAnsi="Arial" w:cs="Arial"/>
          <w:sz w:val="20"/>
          <w:szCs w:val="20"/>
        </w:rPr>
        <w:t>sebagai</w:t>
      </w:r>
      <w:proofErr w:type="spellEnd"/>
      <w:r w:rsidRPr="001564EB">
        <w:rPr>
          <w:rFonts w:ascii="Arial" w:hAnsi="Arial" w:cs="Arial"/>
          <w:sz w:val="20"/>
          <w:szCs w:val="20"/>
        </w:rPr>
        <w:t xml:space="preserve"> </w:t>
      </w:r>
      <w:proofErr w:type="spellStart"/>
      <w:r w:rsidRPr="001564EB">
        <w:rPr>
          <w:rFonts w:ascii="Arial" w:hAnsi="Arial" w:cs="Arial"/>
          <w:sz w:val="20"/>
          <w:szCs w:val="20"/>
        </w:rPr>
        <w:t>elektrolit</w:t>
      </w:r>
      <w:proofErr w:type="spellEnd"/>
      <w:r w:rsidRPr="001564EB">
        <w:rPr>
          <w:rFonts w:ascii="Arial" w:hAnsi="Arial" w:cs="Arial"/>
          <w:sz w:val="20"/>
          <w:szCs w:val="20"/>
        </w:rPr>
        <w:t xml:space="preserve"> </w:t>
      </w:r>
      <w:proofErr w:type="spellStart"/>
      <w:r w:rsidRPr="001564EB">
        <w:rPr>
          <w:rFonts w:ascii="Arial" w:hAnsi="Arial" w:cs="Arial"/>
          <w:sz w:val="20"/>
          <w:szCs w:val="20"/>
        </w:rPr>
        <w:t>dalam</w:t>
      </w:r>
      <w:proofErr w:type="spellEnd"/>
      <w:r w:rsidRPr="001564EB">
        <w:rPr>
          <w:rFonts w:ascii="Arial" w:hAnsi="Arial" w:cs="Arial"/>
          <w:sz w:val="20"/>
          <w:szCs w:val="20"/>
        </w:rPr>
        <w:t xml:space="preserve"> </w:t>
      </w:r>
      <w:proofErr w:type="spellStart"/>
      <w:r w:rsidRPr="001564EB">
        <w:rPr>
          <w:rFonts w:ascii="Arial" w:hAnsi="Arial" w:cs="Arial"/>
          <w:sz w:val="20"/>
          <w:szCs w:val="20"/>
        </w:rPr>
        <w:t>prototipe</w:t>
      </w:r>
      <w:proofErr w:type="spellEnd"/>
      <w:r w:rsidRPr="001564EB">
        <w:rPr>
          <w:rFonts w:ascii="Arial" w:hAnsi="Arial" w:cs="Arial"/>
          <w:sz w:val="20"/>
          <w:szCs w:val="20"/>
        </w:rPr>
        <w:t xml:space="preserve"> </w:t>
      </w:r>
      <w:proofErr w:type="spellStart"/>
      <w:r w:rsidRPr="001564EB">
        <w:rPr>
          <w:rFonts w:ascii="Arial" w:hAnsi="Arial" w:cs="Arial"/>
          <w:sz w:val="20"/>
          <w:szCs w:val="20"/>
        </w:rPr>
        <w:t>pembangkit</w:t>
      </w:r>
      <w:proofErr w:type="spellEnd"/>
      <w:r w:rsidRPr="001564EB">
        <w:rPr>
          <w:rFonts w:ascii="Arial" w:hAnsi="Arial" w:cs="Arial"/>
          <w:sz w:val="20"/>
          <w:szCs w:val="20"/>
        </w:rPr>
        <w:t xml:space="preserve"> </w:t>
      </w:r>
      <w:proofErr w:type="spellStart"/>
      <w:r w:rsidRPr="001564EB">
        <w:rPr>
          <w:rFonts w:ascii="Arial" w:hAnsi="Arial" w:cs="Arial"/>
          <w:sz w:val="20"/>
          <w:szCs w:val="20"/>
        </w:rPr>
        <w:t>listrik</w:t>
      </w:r>
      <w:proofErr w:type="spellEnd"/>
      <w:r w:rsidRPr="001564EB">
        <w:rPr>
          <w:rFonts w:ascii="Arial" w:hAnsi="Arial" w:cs="Arial"/>
          <w:sz w:val="20"/>
          <w:szCs w:val="20"/>
        </w:rPr>
        <w:t xml:space="preserve"> </w:t>
      </w:r>
      <w:proofErr w:type="spellStart"/>
      <w:r w:rsidRPr="001564EB">
        <w:rPr>
          <w:rFonts w:ascii="Arial" w:hAnsi="Arial" w:cs="Arial"/>
          <w:sz w:val="20"/>
          <w:szCs w:val="20"/>
        </w:rPr>
        <w:t>tenaga</w:t>
      </w:r>
      <w:proofErr w:type="spellEnd"/>
      <w:r w:rsidRPr="001564EB">
        <w:rPr>
          <w:rFonts w:ascii="Arial" w:hAnsi="Arial" w:cs="Arial"/>
          <w:sz w:val="20"/>
          <w:szCs w:val="20"/>
        </w:rPr>
        <w:t xml:space="preserve"> air </w:t>
      </w:r>
      <w:proofErr w:type="spellStart"/>
      <w:r w:rsidRPr="001564EB">
        <w:rPr>
          <w:rFonts w:ascii="Arial" w:hAnsi="Arial" w:cs="Arial"/>
          <w:sz w:val="20"/>
          <w:szCs w:val="20"/>
        </w:rPr>
        <w:t>gambut</w:t>
      </w:r>
      <w:proofErr w:type="spellEnd"/>
      <w:r w:rsidRPr="001564EB">
        <w:rPr>
          <w:rFonts w:ascii="Arial" w:hAnsi="Arial" w:cs="Arial"/>
          <w:sz w:val="20"/>
          <w:szCs w:val="20"/>
        </w:rPr>
        <w:t xml:space="preserve"> </w:t>
      </w:r>
      <w:proofErr w:type="spellStart"/>
      <w:r w:rsidRPr="001564EB">
        <w:rPr>
          <w:rFonts w:ascii="Arial" w:hAnsi="Arial" w:cs="Arial"/>
          <w:sz w:val="20"/>
          <w:szCs w:val="20"/>
        </w:rPr>
        <w:t>dengan</w:t>
      </w:r>
      <w:proofErr w:type="spellEnd"/>
      <w:r w:rsidRPr="001564EB">
        <w:rPr>
          <w:rFonts w:ascii="Arial" w:hAnsi="Arial" w:cs="Arial"/>
          <w:sz w:val="20"/>
          <w:szCs w:val="20"/>
        </w:rPr>
        <w:t xml:space="preserve"> </w:t>
      </w:r>
      <w:proofErr w:type="spellStart"/>
      <w:r w:rsidRPr="001564EB">
        <w:rPr>
          <w:rFonts w:ascii="Arial" w:hAnsi="Arial" w:cs="Arial"/>
          <w:sz w:val="20"/>
          <w:szCs w:val="20"/>
        </w:rPr>
        <w:t>menerapkan</w:t>
      </w:r>
      <w:proofErr w:type="spellEnd"/>
      <w:r w:rsidRPr="001564EB">
        <w:rPr>
          <w:rFonts w:ascii="Arial" w:hAnsi="Arial" w:cs="Arial"/>
          <w:sz w:val="20"/>
          <w:szCs w:val="20"/>
        </w:rPr>
        <w:t xml:space="preserve"> </w:t>
      </w:r>
      <w:proofErr w:type="spellStart"/>
      <w:r w:rsidRPr="001564EB">
        <w:rPr>
          <w:rFonts w:ascii="Arial" w:hAnsi="Arial" w:cs="Arial"/>
          <w:sz w:val="20"/>
          <w:szCs w:val="20"/>
        </w:rPr>
        <w:t>prinsip</w:t>
      </w:r>
      <w:proofErr w:type="spellEnd"/>
      <w:r w:rsidRPr="001564EB">
        <w:rPr>
          <w:rFonts w:ascii="Arial" w:hAnsi="Arial" w:cs="Arial"/>
          <w:sz w:val="20"/>
          <w:szCs w:val="20"/>
        </w:rPr>
        <w:t xml:space="preserve"> </w:t>
      </w:r>
      <w:proofErr w:type="spellStart"/>
      <w:r w:rsidRPr="001564EB">
        <w:rPr>
          <w:rFonts w:ascii="Arial" w:hAnsi="Arial" w:cs="Arial"/>
          <w:sz w:val="20"/>
          <w:szCs w:val="20"/>
        </w:rPr>
        <w:t>sel</w:t>
      </w:r>
      <w:proofErr w:type="spellEnd"/>
      <w:r w:rsidRPr="001564EB">
        <w:rPr>
          <w:rFonts w:ascii="Arial" w:hAnsi="Arial" w:cs="Arial"/>
          <w:sz w:val="20"/>
          <w:szCs w:val="20"/>
        </w:rPr>
        <w:t xml:space="preserve"> volta. </w:t>
      </w:r>
      <w:proofErr w:type="spellStart"/>
      <w:r w:rsidRPr="001564EB">
        <w:rPr>
          <w:rFonts w:ascii="Arial" w:hAnsi="Arial" w:cs="Arial"/>
          <w:sz w:val="20"/>
          <w:szCs w:val="20"/>
        </w:rPr>
        <w:t>Elektroda</w:t>
      </w:r>
      <w:proofErr w:type="spellEnd"/>
      <w:r w:rsidRPr="001564EB">
        <w:rPr>
          <w:rFonts w:ascii="Arial" w:hAnsi="Arial" w:cs="Arial"/>
          <w:sz w:val="20"/>
          <w:szCs w:val="20"/>
        </w:rPr>
        <w:t xml:space="preserve"> yang </w:t>
      </w:r>
      <w:proofErr w:type="spellStart"/>
      <w:r w:rsidRPr="001564EB">
        <w:rPr>
          <w:rFonts w:ascii="Arial" w:hAnsi="Arial" w:cs="Arial"/>
          <w:sz w:val="20"/>
          <w:szCs w:val="20"/>
        </w:rPr>
        <w:t>digunakan</w:t>
      </w:r>
      <w:proofErr w:type="spellEnd"/>
      <w:r w:rsidRPr="001564EB">
        <w:rPr>
          <w:rFonts w:ascii="Arial" w:hAnsi="Arial" w:cs="Arial"/>
          <w:sz w:val="20"/>
          <w:szCs w:val="20"/>
        </w:rPr>
        <w:t xml:space="preserve"> </w:t>
      </w:r>
      <w:proofErr w:type="spellStart"/>
      <w:r w:rsidRPr="001564EB">
        <w:rPr>
          <w:rFonts w:ascii="Arial" w:hAnsi="Arial" w:cs="Arial"/>
          <w:sz w:val="20"/>
          <w:szCs w:val="20"/>
        </w:rPr>
        <w:t>dalam</w:t>
      </w:r>
      <w:proofErr w:type="spellEnd"/>
      <w:r w:rsidRPr="001564EB">
        <w:rPr>
          <w:rFonts w:ascii="Arial" w:hAnsi="Arial" w:cs="Arial"/>
          <w:sz w:val="20"/>
          <w:szCs w:val="20"/>
        </w:rPr>
        <w:t xml:space="preserve"> </w:t>
      </w:r>
      <w:proofErr w:type="spellStart"/>
      <w:r w:rsidRPr="001564EB">
        <w:rPr>
          <w:rFonts w:ascii="Arial" w:hAnsi="Arial" w:cs="Arial"/>
          <w:sz w:val="20"/>
          <w:szCs w:val="20"/>
        </w:rPr>
        <w:t>penelitian</w:t>
      </w:r>
      <w:proofErr w:type="spellEnd"/>
      <w:r w:rsidRPr="001564EB">
        <w:rPr>
          <w:rFonts w:ascii="Arial" w:hAnsi="Arial" w:cs="Arial"/>
          <w:sz w:val="20"/>
          <w:szCs w:val="20"/>
        </w:rPr>
        <w:t xml:space="preserve"> </w:t>
      </w:r>
      <w:proofErr w:type="spellStart"/>
      <w:proofErr w:type="gramStart"/>
      <w:r w:rsidRPr="001564EB">
        <w:rPr>
          <w:rFonts w:ascii="Arial" w:hAnsi="Arial" w:cs="Arial"/>
          <w:sz w:val="20"/>
          <w:szCs w:val="20"/>
        </w:rPr>
        <w:t>ini</w:t>
      </w:r>
      <w:proofErr w:type="spellEnd"/>
      <w:r w:rsidRPr="001564EB">
        <w:rPr>
          <w:rFonts w:ascii="Arial" w:hAnsi="Arial" w:cs="Arial"/>
          <w:sz w:val="20"/>
          <w:szCs w:val="20"/>
        </w:rPr>
        <w:t xml:space="preserve"> </w:t>
      </w:r>
      <w:r w:rsidR="00C91F4B">
        <w:rPr>
          <w:rFonts w:ascii="Arial" w:hAnsi="Arial" w:cs="Arial"/>
          <w:sz w:val="20"/>
          <w:szCs w:val="20"/>
        </w:rPr>
        <w:t xml:space="preserve"> </w:t>
      </w:r>
      <w:proofErr w:type="spellStart"/>
      <w:r w:rsidRPr="001564EB">
        <w:rPr>
          <w:rFonts w:ascii="Arial" w:hAnsi="Arial" w:cs="Arial"/>
          <w:sz w:val="20"/>
          <w:szCs w:val="20"/>
        </w:rPr>
        <w:t>merupakan</w:t>
      </w:r>
      <w:proofErr w:type="spellEnd"/>
      <w:proofErr w:type="gramEnd"/>
      <w:r w:rsidRPr="001564EB">
        <w:rPr>
          <w:rFonts w:ascii="Arial" w:hAnsi="Arial" w:cs="Arial"/>
          <w:sz w:val="20"/>
          <w:szCs w:val="20"/>
        </w:rPr>
        <w:t xml:space="preserve"> </w:t>
      </w:r>
      <w:proofErr w:type="spellStart"/>
      <w:r w:rsidRPr="001564EB">
        <w:rPr>
          <w:rFonts w:ascii="Arial" w:hAnsi="Arial" w:cs="Arial"/>
          <w:sz w:val="20"/>
          <w:szCs w:val="20"/>
        </w:rPr>
        <w:t>logam</w:t>
      </w:r>
      <w:proofErr w:type="spellEnd"/>
      <w:r w:rsidRPr="001564EB">
        <w:rPr>
          <w:rFonts w:ascii="Arial" w:hAnsi="Arial" w:cs="Arial"/>
          <w:sz w:val="20"/>
          <w:szCs w:val="20"/>
        </w:rPr>
        <w:t xml:space="preserve"> </w:t>
      </w:r>
      <w:proofErr w:type="spellStart"/>
      <w:r w:rsidRPr="001564EB">
        <w:rPr>
          <w:rFonts w:ascii="Arial" w:hAnsi="Arial" w:cs="Arial"/>
          <w:sz w:val="20"/>
          <w:szCs w:val="20"/>
        </w:rPr>
        <w:t>bekas</w:t>
      </w:r>
      <w:proofErr w:type="spellEnd"/>
      <w:r w:rsidRPr="001564EB">
        <w:rPr>
          <w:rFonts w:ascii="Arial" w:hAnsi="Arial" w:cs="Arial"/>
          <w:sz w:val="20"/>
          <w:szCs w:val="20"/>
        </w:rPr>
        <w:t xml:space="preserve"> </w:t>
      </w:r>
      <w:proofErr w:type="spellStart"/>
      <w:r w:rsidRPr="001564EB">
        <w:rPr>
          <w:rFonts w:ascii="Arial" w:hAnsi="Arial" w:cs="Arial"/>
          <w:sz w:val="20"/>
          <w:szCs w:val="20"/>
        </w:rPr>
        <w:t>yaitu</w:t>
      </w:r>
      <w:proofErr w:type="spellEnd"/>
      <w:r w:rsidRPr="001564EB">
        <w:rPr>
          <w:rFonts w:ascii="Arial" w:hAnsi="Arial" w:cs="Arial"/>
          <w:sz w:val="20"/>
          <w:szCs w:val="20"/>
        </w:rPr>
        <w:t xml:space="preserve"> </w:t>
      </w:r>
      <w:proofErr w:type="spellStart"/>
      <w:r w:rsidRPr="001564EB">
        <w:rPr>
          <w:rFonts w:ascii="Arial" w:hAnsi="Arial" w:cs="Arial"/>
          <w:sz w:val="20"/>
          <w:szCs w:val="20"/>
        </w:rPr>
        <w:t>logam</w:t>
      </w:r>
      <w:proofErr w:type="spellEnd"/>
      <w:r w:rsidRPr="001564EB">
        <w:rPr>
          <w:rFonts w:ascii="Arial" w:hAnsi="Arial" w:cs="Arial"/>
          <w:sz w:val="20"/>
          <w:szCs w:val="20"/>
        </w:rPr>
        <w:t xml:space="preserve"> Cu (</w:t>
      </w:r>
      <w:proofErr w:type="spellStart"/>
      <w:r w:rsidRPr="001564EB">
        <w:rPr>
          <w:rFonts w:ascii="Arial" w:hAnsi="Arial" w:cs="Arial"/>
          <w:sz w:val="20"/>
          <w:szCs w:val="20"/>
        </w:rPr>
        <w:t>Tembaga</w:t>
      </w:r>
      <w:proofErr w:type="spellEnd"/>
      <w:r w:rsidRPr="001564EB">
        <w:rPr>
          <w:rFonts w:ascii="Arial" w:hAnsi="Arial" w:cs="Arial"/>
          <w:sz w:val="20"/>
          <w:szCs w:val="20"/>
        </w:rPr>
        <w:t>), Zn (Seng), dan Al (</w:t>
      </w:r>
      <w:proofErr w:type="spellStart"/>
      <w:r w:rsidRPr="001564EB">
        <w:rPr>
          <w:rFonts w:ascii="Arial" w:hAnsi="Arial" w:cs="Arial"/>
          <w:sz w:val="20"/>
          <w:szCs w:val="20"/>
        </w:rPr>
        <w:t>Alumunium</w:t>
      </w:r>
      <w:proofErr w:type="spellEnd"/>
      <w:r w:rsidRPr="001564EB">
        <w:rPr>
          <w:rFonts w:ascii="Arial" w:hAnsi="Arial" w:cs="Arial"/>
          <w:sz w:val="20"/>
          <w:szCs w:val="20"/>
        </w:rPr>
        <w:t xml:space="preserve">). </w:t>
      </w:r>
      <w:proofErr w:type="spellStart"/>
      <w:r w:rsidRPr="001564EB">
        <w:rPr>
          <w:rFonts w:ascii="Arial" w:hAnsi="Arial" w:cs="Arial"/>
          <w:sz w:val="20"/>
          <w:szCs w:val="20"/>
        </w:rPr>
        <w:t>Penelitian</w:t>
      </w:r>
      <w:proofErr w:type="spellEnd"/>
      <w:r w:rsidRPr="001564EB">
        <w:rPr>
          <w:rFonts w:ascii="Arial" w:hAnsi="Arial" w:cs="Arial"/>
          <w:sz w:val="20"/>
          <w:szCs w:val="20"/>
        </w:rPr>
        <w:t xml:space="preserve"> </w:t>
      </w:r>
      <w:proofErr w:type="spellStart"/>
      <w:r w:rsidRPr="001564EB">
        <w:rPr>
          <w:rFonts w:ascii="Arial" w:hAnsi="Arial" w:cs="Arial"/>
          <w:sz w:val="20"/>
          <w:szCs w:val="20"/>
        </w:rPr>
        <w:t>ini</w:t>
      </w:r>
      <w:proofErr w:type="spellEnd"/>
      <w:r w:rsidRPr="001564EB">
        <w:rPr>
          <w:rFonts w:ascii="Arial" w:hAnsi="Arial" w:cs="Arial"/>
          <w:sz w:val="20"/>
          <w:szCs w:val="20"/>
        </w:rPr>
        <w:t xml:space="preserve"> </w:t>
      </w:r>
      <w:proofErr w:type="spellStart"/>
      <w:r w:rsidRPr="001564EB">
        <w:rPr>
          <w:rFonts w:ascii="Arial" w:hAnsi="Arial" w:cs="Arial"/>
          <w:sz w:val="20"/>
          <w:szCs w:val="20"/>
        </w:rPr>
        <w:t>menguji</w:t>
      </w:r>
      <w:proofErr w:type="spellEnd"/>
      <w:r w:rsidRPr="001564EB">
        <w:rPr>
          <w:rFonts w:ascii="Arial" w:hAnsi="Arial" w:cs="Arial"/>
          <w:sz w:val="20"/>
          <w:szCs w:val="20"/>
        </w:rPr>
        <w:t xml:space="preserve"> </w:t>
      </w:r>
      <w:proofErr w:type="spellStart"/>
      <w:r w:rsidRPr="001564EB">
        <w:rPr>
          <w:rFonts w:ascii="Arial" w:hAnsi="Arial" w:cs="Arial"/>
          <w:sz w:val="20"/>
          <w:szCs w:val="20"/>
        </w:rPr>
        <w:t>beberapa</w:t>
      </w:r>
      <w:proofErr w:type="spellEnd"/>
      <w:r w:rsidRPr="001564EB">
        <w:rPr>
          <w:rFonts w:ascii="Arial" w:hAnsi="Arial" w:cs="Arial"/>
          <w:sz w:val="20"/>
          <w:szCs w:val="20"/>
        </w:rPr>
        <w:t xml:space="preserve"> </w:t>
      </w:r>
      <w:proofErr w:type="spellStart"/>
      <w:r w:rsidRPr="001564EB">
        <w:rPr>
          <w:rFonts w:ascii="Arial" w:hAnsi="Arial" w:cs="Arial"/>
          <w:sz w:val="20"/>
          <w:szCs w:val="20"/>
        </w:rPr>
        <w:t>variabel</w:t>
      </w:r>
      <w:proofErr w:type="spellEnd"/>
      <w:r w:rsidRPr="001564EB">
        <w:rPr>
          <w:rFonts w:ascii="Arial" w:hAnsi="Arial" w:cs="Arial"/>
          <w:sz w:val="20"/>
          <w:szCs w:val="20"/>
        </w:rPr>
        <w:t xml:space="preserve"> </w:t>
      </w:r>
      <w:proofErr w:type="spellStart"/>
      <w:r w:rsidRPr="001564EB">
        <w:rPr>
          <w:rFonts w:ascii="Arial" w:hAnsi="Arial" w:cs="Arial"/>
          <w:sz w:val="20"/>
          <w:szCs w:val="20"/>
        </w:rPr>
        <w:t>yaitu</w:t>
      </w:r>
      <w:proofErr w:type="spellEnd"/>
      <w:r w:rsidRPr="001564EB">
        <w:rPr>
          <w:rFonts w:ascii="Arial" w:hAnsi="Arial" w:cs="Arial"/>
          <w:sz w:val="20"/>
          <w:szCs w:val="20"/>
        </w:rPr>
        <w:t xml:space="preserve"> </w:t>
      </w:r>
      <w:proofErr w:type="spellStart"/>
      <w:r w:rsidRPr="001564EB">
        <w:rPr>
          <w:rFonts w:ascii="Arial" w:hAnsi="Arial" w:cs="Arial"/>
          <w:sz w:val="20"/>
          <w:szCs w:val="20"/>
        </w:rPr>
        <w:t>pengaruh</w:t>
      </w:r>
      <w:proofErr w:type="spellEnd"/>
      <w:r w:rsidRPr="001564EB">
        <w:rPr>
          <w:rFonts w:ascii="Arial" w:hAnsi="Arial" w:cs="Arial"/>
          <w:sz w:val="20"/>
          <w:szCs w:val="20"/>
        </w:rPr>
        <w:t xml:space="preserve"> </w:t>
      </w:r>
      <w:proofErr w:type="spellStart"/>
      <w:r w:rsidRPr="001564EB">
        <w:rPr>
          <w:rFonts w:ascii="Arial" w:hAnsi="Arial" w:cs="Arial"/>
          <w:sz w:val="20"/>
          <w:szCs w:val="20"/>
        </w:rPr>
        <w:t>luas</w:t>
      </w:r>
      <w:proofErr w:type="spellEnd"/>
      <w:r w:rsidRPr="001564EB">
        <w:rPr>
          <w:rFonts w:ascii="Arial" w:hAnsi="Arial" w:cs="Arial"/>
          <w:sz w:val="20"/>
          <w:szCs w:val="20"/>
        </w:rPr>
        <w:t xml:space="preserve"> </w:t>
      </w:r>
      <w:proofErr w:type="spellStart"/>
      <w:r w:rsidRPr="001564EB">
        <w:rPr>
          <w:rFonts w:ascii="Arial" w:hAnsi="Arial" w:cs="Arial"/>
          <w:sz w:val="20"/>
          <w:szCs w:val="20"/>
        </w:rPr>
        <w:t>penampang</w:t>
      </w:r>
      <w:proofErr w:type="spellEnd"/>
      <w:r w:rsidRPr="001564EB">
        <w:rPr>
          <w:rFonts w:ascii="Arial" w:hAnsi="Arial" w:cs="Arial"/>
          <w:sz w:val="20"/>
          <w:szCs w:val="20"/>
        </w:rPr>
        <w:t xml:space="preserve"> </w:t>
      </w:r>
      <w:proofErr w:type="spellStart"/>
      <w:r w:rsidRPr="001564EB">
        <w:rPr>
          <w:rFonts w:ascii="Arial" w:hAnsi="Arial" w:cs="Arial"/>
          <w:sz w:val="20"/>
          <w:szCs w:val="20"/>
        </w:rPr>
        <w:t>elektroda</w:t>
      </w:r>
      <w:proofErr w:type="spellEnd"/>
      <w:r w:rsidRPr="001564EB">
        <w:rPr>
          <w:rFonts w:ascii="Arial" w:hAnsi="Arial" w:cs="Arial"/>
          <w:sz w:val="20"/>
          <w:szCs w:val="20"/>
        </w:rPr>
        <w:t xml:space="preserve">, </w:t>
      </w:r>
      <w:proofErr w:type="spellStart"/>
      <w:r w:rsidRPr="001564EB">
        <w:rPr>
          <w:rFonts w:ascii="Arial" w:hAnsi="Arial" w:cs="Arial"/>
          <w:sz w:val="20"/>
          <w:szCs w:val="20"/>
        </w:rPr>
        <w:t>pengaruh</w:t>
      </w:r>
      <w:proofErr w:type="spellEnd"/>
      <w:r w:rsidRPr="001564EB">
        <w:rPr>
          <w:rFonts w:ascii="Arial" w:hAnsi="Arial" w:cs="Arial"/>
          <w:sz w:val="20"/>
          <w:szCs w:val="20"/>
        </w:rPr>
        <w:t xml:space="preserve"> volume air </w:t>
      </w:r>
      <w:proofErr w:type="spellStart"/>
      <w:r w:rsidRPr="001564EB">
        <w:rPr>
          <w:rFonts w:ascii="Arial" w:hAnsi="Arial" w:cs="Arial"/>
          <w:sz w:val="20"/>
          <w:szCs w:val="20"/>
        </w:rPr>
        <w:t>gambut</w:t>
      </w:r>
      <w:proofErr w:type="spellEnd"/>
      <w:r w:rsidRPr="001564EB">
        <w:rPr>
          <w:rFonts w:ascii="Arial" w:hAnsi="Arial" w:cs="Arial"/>
          <w:sz w:val="20"/>
          <w:szCs w:val="20"/>
        </w:rPr>
        <w:t>,</w:t>
      </w:r>
      <w:r w:rsidR="00AB79B1">
        <w:rPr>
          <w:rFonts w:ascii="Arial" w:hAnsi="Arial" w:cs="Arial"/>
          <w:sz w:val="20"/>
          <w:szCs w:val="20"/>
        </w:rPr>
        <w:t xml:space="preserve"> </w:t>
      </w:r>
      <w:r w:rsidRPr="001564EB">
        <w:rPr>
          <w:rFonts w:ascii="Arial" w:hAnsi="Arial" w:cs="Arial"/>
          <w:sz w:val="20"/>
          <w:szCs w:val="20"/>
        </w:rPr>
        <w:t xml:space="preserve">dan </w:t>
      </w:r>
      <w:proofErr w:type="spellStart"/>
      <w:r w:rsidRPr="001564EB">
        <w:rPr>
          <w:rFonts w:ascii="Arial" w:hAnsi="Arial" w:cs="Arial"/>
          <w:sz w:val="20"/>
          <w:szCs w:val="20"/>
        </w:rPr>
        <w:t>pengaruh</w:t>
      </w:r>
      <w:proofErr w:type="spellEnd"/>
      <w:r w:rsidRPr="001564EB">
        <w:rPr>
          <w:rFonts w:ascii="Arial" w:hAnsi="Arial" w:cs="Arial"/>
          <w:sz w:val="20"/>
          <w:szCs w:val="20"/>
        </w:rPr>
        <w:t xml:space="preserve"> </w:t>
      </w:r>
      <w:proofErr w:type="spellStart"/>
      <w:r w:rsidRPr="001564EB">
        <w:rPr>
          <w:rFonts w:ascii="Arial" w:hAnsi="Arial" w:cs="Arial"/>
          <w:sz w:val="20"/>
          <w:szCs w:val="20"/>
        </w:rPr>
        <w:t>perbedaan</w:t>
      </w:r>
      <w:proofErr w:type="spellEnd"/>
      <w:r w:rsidRPr="001564EB">
        <w:rPr>
          <w:rFonts w:ascii="Arial" w:hAnsi="Arial" w:cs="Arial"/>
          <w:sz w:val="20"/>
          <w:szCs w:val="20"/>
        </w:rPr>
        <w:t xml:space="preserve"> </w:t>
      </w:r>
      <w:proofErr w:type="spellStart"/>
      <w:r w:rsidRPr="001564EB">
        <w:rPr>
          <w:rFonts w:ascii="Arial" w:hAnsi="Arial" w:cs="Arial"/>
          <w:sz w:val="20"/>
          <w:szCs w:val="20"/>
        </w:rPr>
        <w:t>elektroda</w:t>
      </w:r>
      <w:proofErr w:type="spellEnd"/>
      <w:r w:rsidRPr="001564EB">
        <w:rPr>
          <w:rFonts w:ascii="Arial" w:hAnsi="Arial" w:cs="Arial"/>
          <w:sz w:val="20"/>
          <w:szCs w:val="20"/>
        </w:rPr>
        <w:t xml:space="preserve"> (Cu-Zn </w:t>
      </w:r>
      <w:proofErr w:type="spellStart"/>
      <w:r w:rsidRPr="001564EB">
        <w:rPr>
          <w:rFonts w:ascii="Arial" w:hAnsi="Arial" w:cs="Arial"/>
          <w:sz w:val="20"/>
          <w:szCs w:val="20"/>
        </w:rPr>
        <w:t>dibandingkan</w:t>
      </w:r>
      <w:proofErr w:type="spellEnd"/>
      <w:r w:rsidRPr="001564EB">
        <w:rPr>
          <w:rFonts w:ascii="Arial" w:hAnsi="Arial" w:cs="Arial"/>
          <w:sz w:val="20"/>
          <w:szCs w:val="20"/>
        </w:rPr>
        <w:t xml:space="preserve"> </w:t>
      </w:r>
      <w:proofErr w:type="spellStart"/>
      <w:r w:rsidRPr="001564EB">
        <w:rPr>
          <w:rFonts w:ascii="Arial" w:hAnsi="Arial" w:cs="Arial"/>
          <w:sz w:val="20"/>
          <w:szCs w:val="20"/>
        </w:rPr>
        <w:t>dengan</w:t>
      </w:r>
      <w:proofErr w:type="spellEnd"/>
      <w:r w:rsidRPr="001564EB">
        <w:rPr>
          <w:rFonts w:ascii="Arial" w:hAnsi="Arial" w:cs="Arial"/>
          <w:sz w:val="20"/>
          <w:szCs w:val="20"/>
        </w:rPr>
        <w:t xml:space="preserve"> Cu-Al).</w:t>
      </w:r>
      <w:r w:rsidR="000A780E">
        <w:rPr>
          <w:rFonts w:ascii="Arial" w:hAnsi="Arial" w:cs="Arial"/>
          <w:sz w:val="20"/>
          <w:szCs w:val="20"/>
        </w:rPr>
        <w:t xml:space="preserve"> </w:t>
      </w:r>
      <w:proofErr w:type="spellStart"/>
      <w:r w:rsidR="000A780E">
        <w:rPr>
          <w:rFonts w:ascii="Arial" w:hAnsi="Arial" w:cs="Arial"/>
          <w:sz w:val="20"/>
          <w:szCs w:val="20"/>
        </w:rPr>
        <w:t>Berdasarkan</w:t>
      </w:r>
      <w:proofErr w:type="spellEnd"/>
      <w:r w:rsidR="000A780E">
        <w:rPr>
          <w:rFonts w:ascii="Arial" w:hAnsi="Arial" w:cs="Arial"/>
          <w:sz w:val="20"/>
          <w:szCs w:val="20"/>
        </w:rPr>
        <w:t xml:space="preserve"> </w:t>
      </w:r>
      <w:proofErr w:type="spellStart"/>
      <w:r w:rsidR="000A780E">
        <w:rPr>
          <w:rFonts w:ascii="Arial" w:hAnsi="Arial" w:cs="Arial"/>
          <w:sz w:val="20"/>
          <w:szCs w:val="20"/>
        </w:rPr>
        <w:t>karakteristik</w:t>
      </w:r>
      <w:proofErr w:type="spellEnd"/>
      <w:r w:rsidR="000A780E">
        <w:rPr>
          <w:rFonts w:ascii="Arial" w:hAnsi="Arial" w:cs="Arial"/>
          <w:sz w:val="20"/>
          <w:szCs w:val="20"/>
        </w:rPr>
        <w:t xml:space="preserve"> </w:t>
      </w:r>
      <w:proofErr w:type="spellStart"/>
      <w:r w:rsidR="000A780E">
        <w:rPr>
          <w:rFonts w:ascii="Arial" w:hAnsi="Arial" w:cs="Arial"/>
          <w:sz w:val="20"/>
          <w:szCs w:val="20"/>
        </w:rPr>
        <w:t>nilai</w:t>
      </w:r>
      <w:proofErr w:type="spellEnd"/>
      <w:r w:rsidR="000A780E">
        <w:rPr>
          <w:rFonts w:ascii="Arial" w:hAnsi="Arial" w:cs="Arial"/>
          <w:sz w:val="20"/>
          <w:szCs w:val="20"/>
        </w:rPr>
        <w:t xml:space="preserve"> </w:t>
      </w:r>
      <w:proofErr w:type="spellStart"/>
      <w:r w:rsidR="000A780E">
        <w:rPr>
          <w:rFonts w:ascii="Arial" w:hAnsi="Arial" w:cs="Arial"/>
          <w:sz w:val="20"/>
          <w:szCs w:val="20"/>
        </w:rPr>
        <w:t>potensial</w:t>
      </w:r>
      <w:proofErr w:type="spellEnd"/>
      <w:r w:rsidR="000A780E">
        <w:rPr>
          <w:rFonts w:ascii="Arial" w:hAnsi="Arial" w:cs="Arial"/>
          <w:sz w:val="20"/>
          <w:szCs w:val="20"/>
        </w:rPr>
        <w:t xml:space="preserve"> </w:t>
      </w:r>
      <w:proofErr w:type="spellStart"/>
      <w:r w:rsidR="000A780E">
        <w:rPr>
          <w:rFonts w:ascii="Arial" w:hAnsi="Arial" w:cs="Arial"/>
          <w:sz w:val="20"/>
          <w:szCs w:val="20"/>
        </w:rPr>
        <w:t>reduksi</w:t>
      </w:r>
      <w:proofErr w:type="spellEnd"/>
      <w:r w:rsidR="000A780E">
        <w:rPr>
          <w:rFonts w:ascii="Arial" w:hAnsi="Arial" w:cs="Arial"/>
          <w:sz w:val="20"/>
          <w:szCs w:val="20"/>
        </w:rPr>
        <w:t xml:space="preserve"> </w:t>
      </w:r>
      <w:proofErr w:type="spellStart"/>
      <w:r w:rsidR="000A780E">
        <w:rPr>
          <w:rFonts w:ascii="Arial" w:hAnsi="Arial" w:cs="Arial"/>
          <w:sz w:val="20"/>
          <w:szCs w:val="20"/>
        </w:rPr>
        <w:t>sel</w:t>
      </w:r>
      <w:proofErr w:type="spellEnd"/>
      <w:r w:rsidR="000A780E">
        <w:rPr>
          <w:rFonts w:ascii="Arial" w:hAnsi="Arial" w:cs="Arial"/>
          <w:sz w:val="20"/>
          <w:szCs w:val="20"/>
        </w:rPr>
        <w:t xml:space="preserve"> </w:t>
      </w:r>
      <w:proofErr w:type="spellStart"/>
      <w:r w:rsidR="000A780E">
        <w:rPr>
          <w:rFonts w:ascii="Arial" w:hAnsi="Arial" w:cs="Arial"/>
          <w:sz w:val="20"/>
          <w:szCs w:val="20"/>
        </w:rPr>
        <w:t>logam</w:t>
      </w:r>
      <w:proofErr w:type="spellEnd"/>
      <w:r w:rsidR="000A780E">
        <w:rPr>
          <w:rFonts w:ascii="Arial" w:hAnsi="Arial" w:cs="Arial"/>
          <w:sz w:val="20"/>
          <w:szCs w:val="20"/>
        </w:rPr>
        <w:t xml:space="preserve"> pada </w:t>
      </w:r>
      <w:proofErr w:type="spellStart"/>
      <w:r w:rsidR="000A780E">
        <w:rPr>
          <w:rFonts w:ascii="Arial" w:hAnsi="Arial" w:cs="Arial"/>
          <w:sz w:val="20"/>
          <w:szCs w:val="20"/>
        </w:rPr>
        <w:t>deret</w:t>
      </w:r>
      <w:proofErr w:type="spellEnd"/>
      <w:r w:rsidR="000A780E">
        <w:rPr>
          <w:rFonts w:ascii="Arial" w:hAnsi="Arial" w:cs="Arial"/>
          <w:sz w:val="20"/>
          <w:szCs w:val="20"/>
        </w:rPr>
        <w:t xml:space="preserve"> volta (</w:t>
      </w:r>
      <w:r w:rsidR="000A780E" w:rsidRPr="0076546D">
        <w:rPr>
          <w:rFonts w:ascii="Arial" w:hAnsi="Arial" w:cs="Arial"/>
          <w:sz w:val="20"/>
          <w:szCs w:val="20"/>
        </w:rPr>
        <w:t>E</w:t>
      </w:r>
      <w:r w:rsidR="000A780E">
        <w:rPr>
          <w:rFonts w:ascii="Arial" w:hAnsi="Arial" w:cs="Arial"/>
          <w:sz w:val="20"/>
          <w:szCs w:val="20"/>
          <w:vertAlign w:val="superscript"/>
        </w:rPr>
        <w:t>0</w:t>
      </w:r>
      <w:r w:rsidR="000A780E">
        <w:rPr>
          <w:rFonts w:ascii="Arial" w:hAnsi="Arial" w:cs="Arial"/>
          <w:sz w:val="20"/>
          <w:szCs w:val="20"/>
        </w:rPr>
        <w:t>sel)</w:t>
      </w:r>
      <w:r w:rsidR="000A780E">
        <w:rPr>
          <w:rFonts w:ascii="Arial" w:hAnsi="Arial" w:cs="Arial"/>
          <w:sz w:val="20"/>
          <w:szCs w:val="20"/>
          <w:vertAlign w:val="superscript"/>
        </w:rPr>
        <w:t xml:space="preserve"> </w:t>
      </w:r>
      <w:proofErr w:type="spellStart"/>
      <w:r w:rsidR="000A780E">
        <w:rPr>
          <w:rFonts w:ascii="Arial" w:hAnsi="Arial" w:cs="Arial"/>
          <w:sz w:val="20"/>
          <w:szCs w:val="20"/>
        </w:rPr>
        <w:t>menunjuk</w:t>
      </w:r>
      <w:r w:rsidR="00AB79B1">
        <w:rPr>
          <w:rFonts w:ascii="Arial" w:hAnsi="Arial" w:cs="Arial"/>
          <w:sz w:val="20"/>
          <w:szCs w:val="20"/>
        </w:rPr>
        <w:t>k</w:t>
      </w:r>
      <w:r w:rsidR="000A780E">
        <w:rPr>
          <w:rFonts w:ascii="Arial" w:hAnsi="Arial" w:cs="Arial"/>
          <w:sz w:val="20"/>
          <w:szCs w:val="20"/>
        </w:rPr>
        <w:t>an</w:t>
      </w:r>
      <w:proofErr w:type="spellEnd"/>
      <w:r w:rsidR="000A780E">
        <w:rPr>
          <w:rFonts w:ascii="Arial" w:hAnsi="Arial" w:cs="Arial"/>
          <w:sz w:val="20"/>
          <w:szCs w:val="20"/>
        </w:rPr>
        <w:t xml:space="preserve"> </w:t>
      </w:r>
      <w:proofErr w:type="spellStart"/>
      <w:r w:rsidR="000A780E">
        <w:rPr>
          <w:rFonts w:ascii="Arial" w:hAnsi="Arial" w:cs="Arial"/>
          <w:sz w:val="20"/>
          <w:szCs w:val="20"/>
        </w:rPr>
        <w:t>bahwa</w:t>
      </w:r>
      <w:proofErr w:type="spellEnd"/>
      <w:r w:rsidR="000A780E">
        <w:rPr>
          <w:rFonts w:ascii="Arial" w:hAnsi="Arial" w:cs="Arial"/>
          <w:sz w:val="20"/>
          <w:szCs w:val="20"/>
        </w:rPr>
        <w:t xml:space="preserve"> Cu </w:t>
      </w:r>
      <w:proofErr w:type="spellStart"/>
      <w:r w:rsidR="000A780E">
        <w:rPr>
          <w:rFonts w:ascii="Arial" w:hAnsi="Arial" w:cs="Arial"/>
          <w:sz w:val="20"/>
          <w:szCs w:val="20"/>
        </w:rPr>
        <w:t>memiliki</w:t>
      </w:r>
      <w:proofErr w:type="spellEnd"/>
      <w:r w:rsidR="000A780E">
        <w:rPr>
          <w:rFonts w:ascii="Arial" w:hAnsi="Arial" w:cs="Arial"/>
          <w:sz w:val="20"/>
          <w:szCs w:val="20"/>
        </w:rPr>
        <w:t xml:space="preserve"> </w:t>
      </w:r>
      <w:proofErr w:type="spellStart"/>
      <w:r w:rsidR="000A780E">
        <w:rPr>
          <w:rFonts w:ascii="Arial" w:hAnsi="Arial" w:cs="Arial"/>
          <w:sz w:val="20"/>
          <w:szCs w:val="20"/>
        </w:rPr>
        <w:t>beda</w:t>
      </w:r>
      <w:proofErr w:type="spellEnd"/>
      <w:r w:rsidR="000A780E">
        <w:rPr>
          <w:rFonts w:ascii="Arial" w:hAnsi="Arial" w:cs="Arial"/>
          <w:sz w:val="20"/>
          <w:szCs w:val="20"/>
        </w:rPr>
        <w:t xml:space="preserve"> </w:t>
      </w:r>
      <w:proofErr w:type="spellStart"/>
      <w:r w:rsidR="000A780E">
        <w:rPr>
          <w:rFonts w:ascii="Arial" w:hAnsi="Arial" w:cs="Arial"/>
          <w:sz w:val="20"/>
          <w:szCs w:val="20"/>
        </w:rPr>
        <w:t>potensial</w:t>
      </w:r>
      <w:proofErr w:type="spellEnd"/>
      <w:r w:rsidR="000A780E">
        <w:rPr>
          <w:rFonts w:ascii="Arial" w:hAnsi="Arial" w:cs="Arial"/>
          <w:sz w:val="20"/>
          <w:szCs w:val="20"/>
        </w:rPr>
        <w:t xml:space="preserve"> </w:t>
      </w:r>
      <w:proofErr w:type="spellStart"/>
      <w:r w:rsidR="000A780E">
        <w:rPr>
          <w:rFonts w:ascii="Arial" w:hAnsi="Arial" w:cs="Arial"/>
          <w:sz w:val="20"/>
          <w:szCs w:val="20"/>
        </w:rPr>
        <w:t>sebesar</w:t>
      </w:r>
      <w:proofErr w:type="spellEnd"/>
      <w:r w:rsidR="000A780E">
        <w:rPr>
          <w:rFonts w:ascii="Arial" w:hAnsi="Arial" w:cs="Arial"/>
          <w:sz w:val="20"/>
          <w:szCs w:val="20"/>
        </w:rPr>
        <w:t xml:space="preserve"> +0,</w:t>
      </w:r>
      <w:proofErr w:type="gramStart"/>
      <w:r w:rsidR="000A780E">
        <w:rPr>
          <w:rFonts w:ascii="Arial" w:hAnsi="Arial" w:cs="Arial"/>
          <w:sz w:val="20"/>
          <w:szCs w:val="20"/>
        </w:rPr>
        <w:t>34 volt</w:t>
      </w:r>
      <w:proofErr w:type="gramEnd"/>
      <w:r w:rsidR="000A780E">
        <w:rPr>
          <w:rFonts w:ascii="Arial" w:hAnsi="Arial" w:cs="Arial"/>
          <w:sz w:val="20"/>
          <w:szCs w:val="20"/>
        </w:rPr>
        <w:t xml:space="preserve">, Zn </w:t>
      </w:r>
      <w:proofErr w:type="spellStart"/>
      <w:r w:rsidR="000A780E">
        <w:rPr>
          <w:rFonts w:ascii="Arial" w:hAnsi="Arial" w:cs="Arial"/>
          <w:sz w:val="20"/>
          <w:szCs w:val="20"/>
        </w:rPr>
        <w:t>memiliki</w:t>
      </w:r>
      <w:proofErr w:type="spellEnd"/>
      <w:r w:rsidR="000A780E">
        <w:rPr>
          <w:rFonts w:ascii="Arial" w:hAnsi="Arial" w:cs="Arial"/>
          <w:sz w:val="20"/>
          <w:szCs w:val="20"/>
        </w:rPr>
        <w:t xml:space="preserve"> </w:t>
      </w:r>
      <w:proofErr w:type="spellStart"/>
      <w:r w:rsidR="000A780E">
        <w:rPr>
          <w:rFonts w:ascii="Arial" w:hAnsi="Arial" w:cs="Arial"/>
          <w:sz w:val="20"/>
          <w:szCs w:val="20"/>
        </w:rPr>
        <w:t>beda</w:t>
      </w:r>
      <w:proofErr w:type="spellEnd"/>
      <w:r w:rsidR="000A780E">
        <w:rPr>
          <w:rFonts w:ascii="Arial" w:hAnsi="Arial" w:cs="Arial"/>
          <w:sz w:val="20"/>
          <w:szCs w:val="20"/>
        </w:rPr>
        <w:t xml:space="preserve"> </w:t>
      </w:r>
      <w:proofErr w:type="spellStart"/>
      <w:r w:rsidR="000A780E">
        <w:rPr>
          <w:rFonts w:ascii="Arial" w:hAnsi="Arial" w:cs="Arial"/>
          <w:sz w:val="20"/>
          <w:szCs w:val="20"/>
        </w:rPr>
        <w:t>potensial</w:t>
      </w:r>
      <w:proofErr w:type="spellEnd"/>
      <w:r w:rsidR="000A780E">
        <w:rPr>
          <w:rFonts w:ascii="Arial" w:hAnsi="Arial" w:cs="Arial"/>
          <w:sz w:val="20"/>
          <w:szCs w:val="20"/>
        </w:rPr>
        <w:t xml:space="preserve"> </w:t>
      </w:r>
      <w:proofErr w:type="spellStart"/>
      <w:r w:rsidR="000A780E">
        <w:rPr>
          <w:rFonts w:ascii="Arial" w:hAnsi="Arial" w:cs="Arial"/>
          <w:sz w:val="20"/>
          <w:szCs w:val="20"/>
        </w:rPr>
        <w:t>sebesar</w:t>
      </w:r>
      <w:proofErr w:type="spellEnd"/>
      <w:r w:rsidR="000A780E">
        <w:rPr>
          <w:rFonts w:ascii="Arial" w:hAnsi="Arial" w:cs="Arial"/>
          <w:sz w:val="20"/>
          <w:szCs w:val="20"/>
        </w:rPr>
        <w:t xml:space="preserve"> -0,76 volt dan Al </w:t>
      </w:r>
      <w:proofErr w:type="spellStart"/>
      <w:r w:rsidR="000A780E">
        <w:rPr>
          <w:rFonts w:ascii="Arial" w:hAnsi="Arial" w:cs="Arial"/>
          <w:sz w:val="20"/>
          <w:szCs w:val="20"/>
        </w:rPr>
        <w:t>memiliki</w:t>
      </w:r>
      <w:proofErr w:type="spellEnd"/>
      <w:r w:rsidR="000A780E">
        <w:rPr>
          <w:rFonts w:ascii="Arial" w:hAnsi="Arial" w:cs="Arial"/>
          <w:sz w:val="20"/>
          <w:szCs w:val="20"/>
        </w:rPr>
        <w:t xml:space="preserve"> </w:t>
      </w:r>
      <w:proofErr w:type="spellStart"/>
      <w:r w:rsidR="000A780E">
        <w:rPr>
          <w:rFonts w:ascii="Arial" w:hAnsi="Arial" w:cs="Arial"/>
          <w:sz w:val="20"/>
          <w:szCs w:val="20"/>
        </w:rPr>
        <w:t>beda</w:t>
      </w:r>
      <w:proofErr w:type="spellEnd"/>
      <w:r w:rsidR="000A780E">
        <w:rPr>
          <w:rFonts w:ascii="Arial" w:hAnsi="Arial" w:cs="Arial"/>
          <w:sz w:val="20"/>
          <w:szCs w:val="20"/>
        </w:rPr>
        <w:t xml:space="preserve"> </w:t>
      </w:r>
      <w:proofErr w:type="spellStart"/>
      <w:r w:rsidR="000A780E">
        <w:rPr>
          <w:rFonts w:ascii="Arial" w:hAnsi="Arial" w:cs="Arial"/>
          <w:sz w:val="20"/>
          <w:szCs w:val="20"/>
        </w:rPr>
        <w:t>potensial</w:t>
      </w:r>
      <w:proofErr w:type="spellEnd"/>
      <w:r w:rsidR="000A780E">
        <w:rPr>
          <w:rFonts w:ascii="Arial" w:hAnsi="Arial" w:cs="Arial"/>
          <w:sz w:val="20"/>
          <w:szCs w:val="20"/>
        </w:rPr>
        <w:t xml:space="preserve"> -1,66 volt. </w:t>
      </w:r>
      <w:proofErr w:type="spellStart"/>
      <w:r w:rsidR="000A780E">
        <w:rPr>
          <w:rFonts w:ascii="Arial" w:hAnsi="Arial" w:cs="Arial"/>
          <w:sz w:val="20"/>
          <w:szCs w:val="20"/>
        </w:rPr>
        <w:t>Sehingga</w:t>
      </w:r>
      <w:proofErr w:type="spellEnd"/>
      <w:r w:rsidR="000A780E">
        <w:rPr>
          <w:rFonts w:ascii="Arial" w:hAnsi="Arial" w:cs="Arial"/>
          <w:sz w:val="20"/>
          <w:szCs w:val="20"/>
        </w:rPr>
        <w:t xml:space="preserve"> </w:t>
      </w:r>
      <w:proofErr w:type="spellStart"/>
      <w:r w:rsidR="000A780E">
        <w:rPr>
          <w:rFonts w:ascii="Arial" w:hAnsi="Arial" w:cs="Arial"/>
          <w:sz w:val="20"/>
          <w:szCs w:val="20"/>
        </w:rPr>
        <w:t>beda</w:t>
      </w:r>
      <w:proofErr w:type="spellEnd"/>
      <w:r w:rsidR="000A780E">
        <w:rPr>
          <w:rFonts w:ascii="Arial" w:hAnsi="Arial" w:cs="Arial"/>
          <w:sz w:val="20"/>
          <w:szCs w:val="20"/>
        </w:rPr>
        <w:t xml:space="preserve"> </w:t>
      </w:r>
      <w:proofErr w:type="spellStart"/>
      <w:r w:rsidR="000A780E">
        <w:rPr>
          <w:rFonts w:ascii="Arial" w:hAnsi="Arial" w:cs="Arial"/>
          <w:sz w:val="20"/>
          <w:szCs w:val="20"/>
        </w:rPr>
        <w:t>potensial</w:t>
      </w:r>
      <w:proofErr w:type="spellEnd"/>
      <w:r w:rsidR="000A780E">
        <w:rPr>
          <w:rFonts w:ascii="Arial" w:hAnsi="Arial" w:cs="Arial"/>
          <w:sz w:val="20"/>
          <w:szCs w:val="20"/>
        </w:rPr>
        <w:t xml:space="preserve"> Cu-Zn yang </w:t>
      </w:r>
      <w:proofErr w:type="spellStart"/>
      <w:r w:rsidR="000A780E">
        <w:rPr>
          <w:rFonts w:ascii="Arial" w:hAnsi="Arial" w:cs="Arial"/>
          <w:sz w:val="20"/>
          <w:szCs w:val="20"/>
        </w:rPr>
        <w:t>dihasilkan</w:t>
      </w:r>
      <w:proofErr w:type="spellEnd"/>
      <w:r w:rsidR="000A780E">
        <w:rPr>
          <w:rFonts w:ascii="Arial" w:hAnsi="Arial" w:cs="Arial"/>
          <w:sz w:val="20"/>
          <w:szCs w:val="20"/>
        </w:rPr>
        <w:t xml:space="preserve"> </w:t>
      </w:r>
      <w:proofErr w:type="spellStart"/>
      <w:r w:rsidR="000A780E">
        <w:rPr>
          <w:rFonts w:ascii="Arial" w:hAnsi="Arial" w:cs="Arial"/>
          <w:sz w:val="20"/>
          <w:szCs w:val="20"/>
        </w:rPr>
        <w:t>sebesar</w:t>
      </w:r>
      <w:proofErr w:type="spellEnd"/>
      <w:r w:rsidR="000A780E">
        <w:rPr>
          <w:rFonts w:ascii="Arial" w:hAnsi="Arial" w:cs="Arial"/>
          <w:sz w:val="20"/>
          <w:szCs w:val="20"/>
        </w:rPr>
        <w:t xml:space="preserve"> </w:t>
      </w:r>
      <w:proofErr w:type="gramStart"/>
      <w:r w:rsidR="000A780E">
        <w:rPr>
          <w:rFonts w:ascii="Arial" w:hAnsi="Arial" w:cs="Arial"/>
          <w:sz w:val="20"/>
          <w:szCs w:val="20"/>
        </w:rPr>
        <w:t>1,10 volt</w:t>
      </w:r>
      <w:proofErr w:type="gramEnd"/>
      <w:r w:rsidR="000A780E">
        <w:rPr>
          <w:rFonts w:ascii="Arial" w:hAnsi="Arial" w:cs="Arial"/>
          <w:sz w:val="20"/>
          <w:szCs w:val="20"/>
        </w:rPr>
        <w:t xml:space="preserve"> </w:t>
      </w:r>
      <w:proofErr w:type="spellStart"/>
      <w:r w:rsidR="000A780E">
        <w:rPr>
          <w:rFonts w:ascii="Arial" w:hAnsi="Arial" w:cs="Arial"/>
          <w:sz w:val="20"/>
          <w:szCs w:val="20"/>
        </w:rPr>
        <w:t>sedangkan</w:t>
      </w:r>
      <w:proofErr w:type="spellEnd"/>
      <w:r w:rsidR="000A780E">
        <w:rPr>
          <w:rFonts w:ascii="Arial" w:hAnsi="Arial" w:cs="Arial"/>
          <w:sz w:val="20"/>
          <w:szCs w:val="20"/>
        </w:rPr>
        <w:t xml:space="preserve"> </w:t>
      </w:r>
      <w:proofErr w:type="spellStart"/>
      <w:r w:rsidR="000A780E">
        <w:rPr>
          <w:rFonts w:ascii="Arial" w:hAnsi="Arial" w:cs="Arial"/>
          <w:sz w:val="20"/>
          <w:szCs w:val="20"/>
        </w:rPr>
        <w:t>beda</w:t>
      </w:r>
      <w:proofErr w:type="spellEnd"/>
      <w:r w:rsidR="000A780E">
        <w:rPr>
          <w:rFonts w:ascii="Arial" w:hAnsi="Arial" w:cs="Arial"/>
          <w:sz w:val="20"/>
          <w:szCs w:val="20"/>
        </w:rPr>
        <w:t xml:space="preserve"> </w:t>
      </w:r>
      <w:proofErr w:type="spellStart"/>
      <w:r w:rsidR="000A780E">
        <w:rPr>
          <w:rFonts w:ascii="Arial" w:hAnsi="Arial" w:cs="Arial"/>
          <w:sz w:val="20"/>
          <w:szCs w:val="20"/>
        </w:rPr>
        <w:t>potensial</w:t>
      </w:r>
      <w:proofErr w:type="spellEnd"/>
      <w:r w:rsidR="000A780E">
        <w:rPr>
          <w:rFonts w:ascii="Arial" w:hAnsi="Arial" w:cs="Arial"/>
          <w:sz w:val="20"/>
          <w:szCs w:val="20"/>
        </w:rPr>
        <w:t xml:space="preserve"> Cu-Al yang </w:t>
      </w:r>
      <w:proofErr w:type="spellStart"/>
      <w:r w:rsidR="000A780E">
        <w:rPr>
          <w:rFonts w:ascii="Arial" w:hAnsi="Arial" w:cs="Arial"/>
          <w:sz w:val="20"/>
          <w:szCs w:val="20"/>
        </w:rPr>
        <w:t>dihasilkan</w:t>
      </w:r>
      <w:proofErr w:type="spellEnd"/>
      <w:r w:rsidR="000A780E">
        <w:rPr>
          <w:rFonts w:ascii="Arial" w:hAnsi="Arial" w:cs="Arial"/>
          <w:sz w:val="20"/>
          <w:szCs w:val="20"/>
        </w:rPr>
        <w:t xml:space="preserve"> </w:t>
      </w:r>
      <w:proofErr w:type="spellStart"/>
      <w:r w:rsidR="000A780E">
        <w:rPr>
          <w:rFonts w:ascii="Arial" w:hAnsi="Arial" w:cs="Arial"/>
          <w:sz w:val="20"/>
          <w:szCs w:val="20"/>
        </w:rPr>
        <w:t>sebesar</w:t>
      </w:r>
      <w:proofErr w:type="spellEnd"/>
      <w:r w:rsidR="000A780E">
        <w:rPr>
          <w:rFonts w:ascii="Arial" w:hAnsi="Arial" w:cs="Arial"/>
          <w:sz w:val="20"/>
          <w:szCs w:val="20"/>
        </w:rPr>
        <w:t xml:space="preserve"> 2,00 volt. Oleh </w:t>
      </w:r>
      <w:proofErr w:type="spellStart"/>
      <w:r w:rsidR="000A780E">
        <w:rPr>
          <w:rFonts w:ascii="Arial" w:hAnsi="Arial" w:cs="Arial"/>
          <w:sz w:val="20"/>
          <w:szCs w:val="20"/>
        </w:rPr>
        <w:t>sebab</w:t>
      </w:r>
      <w:proofErr w:type="spellEnd"/>
      <w:r w:rsidR="000A780E">
        <w:rPr>
          <w:rFonts w:ascii="Arial" w:hAnsi="Arial" w:cs="Arial"/>
          <w:sz w:val="20"/>
          <w:szCs w:val="20"/>
        </w:rPr>
        <w:t xml:space="preserve"> </w:t>
      </w:r>
      <w:proofErr w:type="spellStart"/>
      <w:r w:rsidR="000A780E">
        <w:rPr>
          <w:rFonts w:ascii="Arial" w:hAnsi="Arial" w:cs="Arial"/>
          <w:sz w:val="20"/>
          <w:szCs w:val="20"/>
        </w:rPr>
        <w:t>itu</w:t>
      </w:r>
      <w:proofErr w:type="spellEnd"/>
      <w:r w:rsidR="000A780E">
        <w:rPr>
          <w:rFonts w:ascii="Arial" w:hAnsi="Arial" w:cs="Arial"/>
          <w:sz w:val="20"/>
          <w:szCs w:val="20"/>
        </w:rPr>
        <w:t xml:space="preserve">, pada </w:t>
      </w:r>
      <w:proofErr w:type="spellStart"/>
      <w:r w:rsidR="000A780E">
        <w:rPr>
          <w:rFonts w:ascii="Arial" w:hAnsi="Arial" w:cs="Arial"/>
          <w:sz w:val="20"/>
          <w:szCs w:val="20"/>
        </w:rPr>
        <w:t>penelitian</w:t>
      </w:r>
      <w:proofErr w:type="spellEnd"/>
      <w:r w:rsidR="000A780E">
        <w:rPr>
          <w:rFonts w:ascii="Arial" w:hAnsi="Arial" w:cs="Arial"/>
          <w:sz w:val="20"/>
          <w:szCs w:val="20"/>
        </w:rPr>
        <w:t xml:space="preserve"> </w:t>
      </w:r>
      <w:proofErr w:type="spellStart"/>
      <w:r w:rsidR="000A780E">
        <w:rPr>
          <w:rFonts w:ascii="Arial" w:hAnsi="Arial" w:cs="Arial"/>
          <w:sz w:val="20"/>
          <w:szCs w:val="20"/>
        </w:rPr>
        <w:t>ini</w:t>
      </w:r>
      <w:proofErr w:type="spellEnd"/>
      <w:r w:rsidR="000A780E">
        <w:rPr>
          <w:rFonts w:ascii="Arial" w:hAnsi="Arial" w:cs="Arial"/>
          <w:sz w:val="20"/>
          <w:szCs w:val="20"/>
        </w:rPr>
        <w:t xml:space="preserve"> </w:t>
      </w:r>
      <w:proofErr w:type="spellStart"/>
      <w:r w:rsidR="000A780E">
        <w:rPr>
          <w:rFonts w:ascii="Arial" w:hAnsi="Arial" w:cs="Arial"/>
          <w:sz w:val="20"/>
          <w:szCs w:val="20"/>
        </w:rPr>
        <w:t>akan</w:t>
      </w:r>
      <w:proofErr w:type="spellEnd"/>
      <w:r w:rsidR="000A780E">
        <w:rPr>
          <w:rFonts w:ascii="Arial" w:hAnsi="Arial" w:cs="Arial"/>
          <w:sz w:val="20"/>
          <w:szCs w:val="20"/>
        </w:rPr>
        <w:t xml:space="preserve"> </w:t>
      </w:r>
      <w:proofErr w:type="spellStart"/>
      <w:r w:rsidR="000A780E">
        <w:rPr>
          <w:rFonts w:ascii="Arial" w:hAnsi="Arial" w:cs="Arial"/>
          <w:sz w:val="20"/>
          <w:szCs w:val="20"/>
        </w:rPr>
        <w:t>dibandingkan</w:t>
      </w:r>
      <w:proofErr w:type="spellEnd"/>
      <w:r w:rsidR="000A780E">
        <w:rPr>
          <w:rFonts w:ascii="Arial" w:hAnsi="Arial" w:cs="Arial"/>
          <w:sz w:val="20"/>
          <w:szCs w:val="20"/>
        </w:rPr>
        <w:t xml:space="preserve"> </w:t>
      </w:r>
      <w:proofErr w:type="spellStart"/>
      <w:r w:rsidR="000A780E">
        <w:rPr>
          <w:rFonts w:ascii="Arial" w:hAnsi="Arial" w:cs="Arial"/>
          <w:sz w:val="20"/>
          <w:szCs w:val="20"/>
        </w:rPr>
        <w:t>kinerja</w:t>
      </w:r>
      <w:proofErr w:type="spellEnd"/>
      <w:r w:rsidR="000A780E">
        <w:rPr>
          <w:rFonts w:ascii="Arial" w:hAnsi="Arial" w:cs="Arial"/>
          <w:sz w:val="20"/>
          <w:szCs w:val="20"/>
        </w:rPr>
        <w:t xml:space="preserve"> </w:t>
      </w:r>
      <w:proofErr w:type="spellStart"/>
      <w:r w:rsidR="000A780E">
        <w:rPr>
          <w:rFonts w:ascii="Arial" w:hAnsi="Arial" w:cs="Arial"/>
          <w:sz w:val="20"/>
          <w:szCs w:val="20"/>
        </w:rPr>
        <w:t>antara</w:t>
      </w:r>
      <w:proofErr w:type="spellEnd"/>
      <w:r w:rsidR="000A780E">
        <w:rPr>
          <w:rFonts w:ascii="Arial" w:hAnsi="Arial" w:cs="Arial"/>
          <w:sz w:val="20"/>
          <w:szCs w:val="20"/>
        </w:rPr>
        <w:t xml:space="preserve"> </w:t>
      </w:r>
      <w:proofErr w:type="spellStart"/>
      <w:r w:rsidR="000A780E">
        <w:rPr>
          <w:rFonts w:ascii="Arial" w:hAnsi="Arial" w:cs="Arial"/>
          <w:sz w:val="20"/>
          <w:szCs w:val="20"/>
        </w:rPr>
        <w:t>elektroda</w:t>
      </w:r>
      <w:proofErr w:type="spellEnd"/>
      <w:r w:rsidR="000A780E">
        <w:rPr>
          <w:rFonts w:ascii="Arial" w:hAnsi="Arial" w:cs="Arial"/>
          <w:sz w:val="20"/>
          <w:szCs w:val="20"/>
        </w:rPr>
        <w:t xml:space="preserve"> Cu-Zn dan Cu-Al pada </w:t>
      </w:r>
      <w:proofErr w:type="spellStart"/>
      <w:r w:rsidR="000A780E">
        <w:rPr>
          <w:rFonts w:ascii="Arial" w:hAnsi="Arial" w:cs="Arial"/>
          <w:sz w:val="20"/>
          <w:szCs w:val="20"/>
        </w:rPr>
        <w:t>prototipe</w:t>
      </w:r>
      <w:proofErr w:type="spellEnd"/>
      <w:r w:rsidR="000A780E">
        <w:rPr>
          <w:rFonts w:ascii="Arial" w:hAnsi="Arial" w:cs="Arial"/>
          <w:sz w:val="20"/>
          <w:szCs w:val="20"/>
        </w:rPr>
        <w:t xml:space="preserve"> </w:t>
      </w:r>
      <w:proofErr w:type="spellStart"/>
      <w:r w:rsidR="000A780E">
        <w:rPr>
          <w:rFonts w:ascii="Arial" w:hAnsi="Arial" w:cs="Arial"/>
          <w:sz w:val="20"/>
          <w:szCs w:val="20"/>
        </w:rPr>
        <w:t>pembangkit</w:t>
      </w:r>
      <w:proofErr w:type="spellEnd"/>
      <w:r w:rsidR="000A780E">
        <w:rPr>
          <w:rFonts w:ascii="Arial" w:hAnsi="Arial" w:cs="Arial"/>
          <w:sz w:val="20"/>
          <w:szCs w:val="20"/>
        </w:rPr>
        <w:t xml:space="preserve"> </w:t>
      </w:r>
      <w:proofErr w:type="spellStart"/>
      <w:r w:rsidR="000A780E">
        <w:rPr>
          <w:rFonts w:ascii="Arial" w:hAnsi="Arial" w:cs="Arial"/>
          <w:sz w:val="20"/>
          <w:szCs w:val="20"/>
        </w:rPr>
        <w:t>listrik</w:t>
      </w:r>
      <w:proofErr w:type="spellEnd"/>
      <w:r w:rsidR="000A780E">
        <w:rPr>
          <w:rFonts w:ascii="Arial" w:hAnsi="Arial" w:cs="Arial"/>
          <w:sz w:val="20"/>
          <w:szCs w:val="20"/>
        </w:rPr>
        <w:t xml:space="preserve"> </w:t>
      </w:r>
      <w:proofErr w:type="spellStart"/>
      <w:r w:rsidR="000A780E">
        <w:rPr>
          <w:rFonts w:ascii="Arial" w:hAnsi="Arial" w:cs="Arial"/>
          <w:sz w:val="20"/>
          <w:szCs w:val="20"/>
        </w:rPr>
        <w:t>tenaga</w:t>
      </w:r>
      <w:proofErr w:type="spellEnd"/>
      <w:r w:rsidR="000A780E">
        <w:rPr>
          <w:rFonts w:ascii="Arial" w:hAnsi="Arial" w:cs="Arial"/>
          <w:sz w:val="20"/>
          <w:szCs w:val="20"/>
        </w:rPr>
        <w:t xml:space="preserve"> air </w:t>
      </w:r>
      <w:proofErr w:type="spellStart"/>
      <w:r w:rsidR="000A780E">
        <w:rPr>
          <w:rFonts w:ascii="Arial" w:hAnsi="Arial" w:cs="Arial"/>
          <w:sz w:val="20"/>
          <w:szCs w:val="20"/>
        </w:rPr>
        <w:t>gambut</w:t>
      </w:r>
      <w:proofErr w:type="spellEnd"/>
      <w:r w:rsidR="000A780E">
        <w:rPr>
          <w:rFonts w:ascii="Arial" w:hAnsi="Arial" w:cs="Arial"/>
          <w:sz w:val="20"/>
          <w:szCs w:val="20"/>
        </w:rPr>
        <w:t xml:space="preserve">. </w:t>
      </w:r>
      <w:proofErr w:type="spellStart"/>
      <w:r w:rsidRPr="001564EB">
        <w:rPr>
          <w:rFonts w:ascii="Arial" w:hAnsi="Arial" w:cs="Arial"/>
          <w:sz w:val="20"/>
          <w:szCs w:val="20"/>
        </w:rPr>
        <w:t>Energi</w:t>
      </w:r>
      <w:proofErr w:type="spellEnd"/>
      <w:r w:rsidRPr="001564EB">
        <w:rPr>
          <w:rFonts w:ascii="Arial" w:hAnsi="Arial" w:cs="Arial"/>
          <w:sz w:val="20"/>
          <w:szCs w:val="20"/>
        </w:rPr>
        <w:t xml:space="preserve"> </w:t>
      </w:r>
      <w:proofErr w:type="spellStart"/>
      <w:r w:rsidRPr="001564EB">
        <w:rPr>
          <w:rFonts w:ascii="Arial" w:hAnsi="Arial" w:cs="Arial"/>
          <w:sz w:val="20"/>
          <w:szCs w:val="20"/>
        </w:rPr>
        <w:t>listrik</w:t>
      </w:r>
      <w:proofErr w:type="spellEnd"/>
      <w:r w:rsidRPr="001564EB">
        <w:rPr>
          <w:rFonts w:ascii="Arial" w:hAnsi="Arial" w:cs="Arial"/>
          <w:sz w:val="20"/>
          <w:szCs w:val="20"/>
        </w:rPr>
        <w:t xml:space="preserve"> yang </w:t>
      </w:r>
      <w:proofErr w:type="spellStart"/>
      <w:r w:rsidRPr="001564EB">
        <w:rPr>
          <w:rFonts w:ascii="Arial" w:hAnsi="Arial" w:cs="Arial"/>
          <w:sz w:val="20"/>
          <w:szCs w:val="20"/>
        </w:rPr>
        <w:t>dihasilkan</w:t>
      </w:r>
      <w:proofErr w:type="spellEnd"/>
      <w:r w:rsidRPr="001564EB">
        <w:rPr>
          <w:rFonts w:ascii="Arial" w:hAnsi="Arial" w:cs="Arial"/>
          <w:sz w:val="20"/>
          <w:szCs w:val="20"/>
        </w:rPr>
        <w:t xml:space="preserve"> </w:t>
      </w:r>
      <w:proofErr w:type="spellStart"/>
      <w:r w:rsidRPr="001564EB">
        <w:rPr>
          <w:rFonts w:ascii="Arial" w:hAnsi="Arial" w:cs="Arial"/>
          <w:sz w:val="20"/>
          <w:szCs w:val="20"/>
        </w:rPr>
        <w:t>diukur</w:t>
      </w:r>
      <w:proofErr w:type="spellEnd"/>
      <w:r w:rsidRPr="001564EB">
        <w:rPr>
          <w:rFonts w:ascii="Arial" w:hAnsi="Arial" w:cs="Arial"/>
          <w:sz w:val="20"/>
          <w:szCs w:val="20"/>
        </w:rPr>
        <w:t xml:space="preserve"> </w:t>
      </w:r>
      <w:proofErr w:type="spellStart"/>
      <w:r w:rsidRPr="001564EB">
        <w:rPr>
          <w:rFonts w:ascii="Arial" w:hAnsi="Arial" w:cs="Arial"/>
          <w:sz w:val="20"/>
          <w:szCs w:val="20"/>
        </w:rPr>
        <w:t>menggunakan</w:t>
      </w:r>
      <w:proofErr w:type="spellEnd"/>
      <w:r w:rsidRPr="001564EB">
        <w:rPr>
          <w:rFonts w:ascii="Arial" w:hAnsi="Arial" w:cs="Arial"/>
          <w:sz w:val="20"/>
          <w:szCs w:val="20"/>
        </w:rPr>
        <w:t xml:space="preserve"> multimeter digital </w:t>
      </w:r>
      <w:proofErr w:type="spellStart"/>
      <w:r w:rsidRPr="001564EB">
        <w:rPr>
          <w:rFonts w:ascii="Arial" w:hAnsi="Arial" w:cs="Arial"/>
          <w:sz w:val="20"/>
          <w:szCs w:val="20"/>
        </w:rPr>
        <w:t>untuk</w:t>
      </w:r>
      <w:proofErr w:type="spellEnd"/>
      <w:r w:rsidRPr="001564EB">
        <w:rPr>
          <w:rFonts w:ascii="Arial" w:hAnsi="Arial" w:cs="Arial"/>
          <w:sz w:val="20"/>
          <w:szCs w:val="20"/>
        </w:rPr>
        <w:t xml:space="preserve"> </w:t>
      </w:r>
      <w:proofErr w:type="spellStart"/>
      <w:r w:rsidRPr="001564EB">
        <w:rPr>
          <w:rFonts w:ascii="Arial" w:hAnsi="Arial" w:cs="Arial"/>
          <w:sz w:val="20"/>
          <w:szCs w:val="20"/>
        </w:rPr>
        <w:t>mengetahui</w:t>
      </w:r>
      <w:proofErr w:type="spellEnd"/>
      <w:r w:rsidRPr="001564EB">
        <w:rPr>
          <w:rFonts w:ascii="Arial" w:hAnsi="Arial" w:cs="Arial"/>
          <w:sz w:val="20"/>
          <w:szCs w:val="20"/>
        </w:rPr>
        <w:t xml:space="preserve"> </w:t>
      </w:r>
      <w:proofErr w:type="spellStart"/>
      <w:r w:rsidRPr="001564EB">
        <w:rPr>
          <w:rFonts w:ascii="Arial" w:hAnsi="Arial" w:cs="Arial"/>
          <w:sz w:val="20"/>
          <w:szCs w:val="20"/>
        </w:rPr>
        <w:t>tegangan</w:t>
      </w:r>
      <w:proofErr w:type="spellEnd"/>
      <w:r w:rsidRPr="001564EB">
        <w:rPr>
          <w:rFonts w:ascii="Arial" w:hAnsi="Arial" w:cs="Arial"/>
          <w:sz w:val="20"/>
          <w:szCs w:val="20"/>
        </w:rPr>
        <w:t xml:space="preserve"> </w:t>
      </w:r>
      <w:proofErr w:type="spellStart"/>
      <w:r w:rsidRPr="001564EB">
        <w:rPr>
          <w:rFonts w:ascii="Arial" w:hAnsi="Arial" w:cs="Arial"/>
          <w:sz w:val="20"/>
          <w:szCs w:val="20"/>
        </w:rPr>
        <w:t>ataupun</w:t>
      </w:r>
      <w:proofErr w:type="spellEnd"/>
      <w:r w:rsidRPr="001564EB">
        <w:rPr>
          <w:rFonts w:ascii="Arial" w:hAnsi="Arial" w:cs="Arial"/>
          <w:sz w:val="20"/>
          <w:szCs w:val="20"/>
        </w:rPr>
        <w:t xml:space="preserve"> </w:t>
      </w:r>
      <w:proofErr w:type="spellStart"/>
      <w:r w:rsidRPr="001564EB">
        <w:rPr>
          <w:rFonts w:ascii="Arial" w:hAnsi="Arial" w:cs="Arial"/>
          <w:sz w:val="20"/>
          <w:szCs w:val="20"/>
        </w:rPr>
        <w:t>kuat</w:t>
      </w:r>
      <w:proofErr w:type="spellEnd"/>
      <w:r w:rsidRPr="001564EB">
        <w:rPr>
          <w:rFonts w:ascii="Arial" w:hAnsi="Arial" w:cs="Arial"/>
          <w:sz w:val="20"/>
          <w:szCs w:val="20"/>
        </w:rPr>
        <w:t xml:space="preserve"> </w:t>
      </w:r>
      <w:proofErr w:type="spellStart"/>
      <w:r w:rsidRPr="001564EB">
        <w:rPr>
          <w:rFonts w:ascii="Arial" w:hAnsi="Arial" w:cs="Arial"/>
          <w:sz w:val="20"/>
          <w:szCs w:val="20"/>
        </w:rPr>
        <w:t>arus</w:t>
      </w:r>
      <w:proofErr w:type="spellEnd"/>
      <w:r w:rsidRPr="001564EB">
        <w:rPr>
          <w:rFonts w:ascii="Arial" w:hAnsi="Arial" w:cs="Arial"/>
          <w:sz w:val="20"/>
          <w:szCs w:val="20"/>
        </w:rPr>
        <w:t xml:space="preserve"> yang </w:t>
      </w:r>
      <w:proofErr w:type="spellStart"/>
      <w:r w:rsidRPr="001564EB">
        <w:rPr>
          <w:rFonts w:ascii="Arial" w:hAnsi="Arial" w:cs="Arial"/>
          <w:sz w:val="20"/>
          <w:szCs w:val="20"/>
        </w:rPr>
        <w:t>dihasilkan</w:t>
      </w:r>
      <w:proofErr w:type="spellEnd"/>
      <w:r w:rsidRPr="001564EB">
        <w:rPr>
          <w:rFonts w:ascii="Arial" w:hAnsi="Arial" w:cs="Arial"/>
          <w:sz w:val="20"/>
          <w:szCs w:val="20"/>
        </w:rPr>
        <w:t xml:space="preserve">.  Hasil optimum </w:t>
      </w:r>
      <w:proofErr w:type="spellStart"/>
      <w:r w:rsidRPr="001564EB">
        <w:rPr>
          <w:rFonts w:ascii="Arial" w:hAnsi="Arial" w:cs="Arial"/>
          <w:sz w:val="20"/>
          <w:szCs w:val="20"/>
        </w:rPr>
        <w:t>terhadap</w:t>
      </w:r>
      <w:proofErr w:type="spellEnd"/>
      <w:r w:rsidRPr="001564EB">
        <w:rPr>
          <w:rFonts w:ascii="Arial" w:hAnsi="Arial" w:cs="Arial"/>
          <w:sz w:val="20"/>
          <w:szCs w:val="20"/>
        </w:rPr>
        <w:t xml:space="preserve"> </w:t>
      </w:r>
      <w:proofErr w:type="spellStart"/>
      <w:r w:rsidRPr="001564EB">
        <w:rPr>
          <w:rFonts w:ascii="Arial" w:hAnsi="Arial" w:cs="Arial"/>
          <w:sz w:val="20"/>
          <w:szCs w:val="20"/>
        </w:rPr>
        <w:t>berbagai</w:t>
      </w:r>
      <w:proofErr w:type="spellEnd"/>
      <w:r w:rsidRPr="001564EB">
        <w:rPr>
          <w:rFonts w:ascii="Arial" w:hAnsi="Arial" w:cs="Arial"/>
          <w:sz w:val="20"/>
          <w:szCs w:val="20"/>
        </w:rPr>
        <w:t xml:space="preserve"> </w:t>
      </w:r>
      <w:proofErr w:type="spellStart"/>
      <w:r w:rsidRPr="001564EB">
        <w:rPr>
          <w:rFonts w:ascii="Arial" w:hAnsi="Arial" w:cs="Arial"/>
          <w:sz w:val="20"/>
          <w:szCs w:val="20"/>
        </w:rPr>
        <w:t>variasi</w:t>
      </w:r>
      <w:proofErr w:type="spellEnd"/>
      <w:r w:rsidRPr="001564EB">
        <w:rPr>
          <w:rFonts w:ascii="Arial" w:hAnsi="Arial" w:cs="Arial"/>
          <w:sz w:val="20"/>
          <w:szCs w:val="20"/>
        </w:rPr>
        <w:t xml:space="preserve"> </w:t>
      </w:r>
      <w:proofErr w:type="spellStart"/>
      <w:r w:rsidRPr="001564EB">
        <w:rPr>
          <w:rFonts w:ascii="Arial" w:hAnsi="Arial" w:cs="Arial"/>
          <w:sz w:val="20"/>
          <w:szCs w:val="20"/>
        </w:rPr>
        <w:t>dalam</w:t>
      </w:r>
      <w:proofErr w:type="spellEnd"/>
      <w:r w:rsidRPr="001564EB">
        <w:rPr>
          <w:rFonts w:ascii="Arial" w:hAnsi="Arial" w:cs="Arial"/>
          <w:sz w:val="20"/>
          <w:szCs w:val="20"/>
        </w:rPr>
        <w:t xml:space="preserve"> </w:t>
      </w:r>
      <w:proofErr w:type="spellStart"/>
      <w:r w:rsidRPr="001564EB">
        <w:rPr>
          <w:rFonts w:ascii="Arial" w:hAnsi="Arial" w:cs="Arial"/>
          <w:sz w:val="20"/>
          <w:szCs w:val="20"/>
        </w:rPr>
        <w:t>penelitian</w:t>
      </w:r>
      <w:proofErr w:type="spellEnd"/>
      <w:r w:rsidRPr="001564EB">
        <w:rPr>
          <w:rFonts w:ascii="Arial" w:hAnsi="Arial" w:cs="Arial"/>
          <w:sz w:val="20"/>
          <w:szCs w:val="20"/>
        </w:rPr>
        <w:t xml:space="preserve"> </w:t>
      </w:r>
      <w:proofErr w:type="spellStart"/>
      <w:r w:rsidRPr="001564EB">
        <w:rPr>
          <w:rFonts w:ascii="Arial" w:hAnsi="Arial" w:cs="Arial"/>
          <w:sz w:val="20"/>
          <w:szCs w:val="20"/>
        </w:rPr>
        <w:t>ini</w:t>
      </w:r>
      <w:proofErr w:type="spellEnd"/>
      <w:r w:rsidRPr="001564EB">
        <w:rPr>
          <w:rFonts w:ascii="Arial" w:hAnsi="Arial" w:cs="Arial"/>
          <w:sz w:val="20"/>
          <w:szCs w:val="20"/>
        </w:rPr>
        <w:t xml:space="preserve"> </w:t>
      </w:r>
      <w:proofErr w:type="spellStart"/>
      <w:r w:rsidRPr="001564EB">
        <w:rPr>
          <w:rFonts w:ascii="Arial" w:hAnsi="Arial" w:cs="Arial"/>
          <w:sz w:val="20"/>
          <w:szCs w:val="20"/>
        </w:rPr>
        <w:t>digunakan</w:t>
      </w:r>
      <w:proofErr w:type="spellEnd"/>
      <w:r w:rsidRPr="001564EB">
        <w:rPr>
          <w:rFonts w:ascii="Arial" w:hAnsi="Arial" w:cs="Arial"/>
          <w:sz w:val="20"/>
          <w:szCs w:val="20"/>
        </w:rPr>
        <w:t xml:space="preserve"> </w:t>
      </w:r>
      <w:proofErr w:type="spellStart"/>
      <w:r w:rsidRPr="001564EB">
        <w:rPr>
          <w:rFonts w:ascii="Arial" w:hAnsi="Arial" w:cs="Arial"/>
          <w:sz w:val="20"/>
          <w:szCs w:val="20"/>
        </w:rPr>
        <w:t>sebagai</w:t>
      </w:r>
      <w:proofErr w:type="spellEnd"/>
      <w:r w:rsidRPr="001564EB">
        <w:rPr>
          <w:rFonts w:ascii="Arial" w:hAnsi="Arial" w:cs="Arial"/>
          <w:sz w:val="20"/>
          <w:szCs w:val="20"/>
        </w:rPr>
        <w:t xml:space="preserve"> </w:t>
      </w:r>
      <w:proofErr w:type="spellStart"/>
      <w:r w:rsidRPr="001564EB">
        <w:rPr>
          <w:rFonts w:ascii="Arial" w:hAnsi="Arial" w:cs="Arial"/>
          <w:sz w:val="20"/>
          <w:szCs w:val="20"/>
        </w:rPr>
        <w:t>dasar</w:t>
      </w:r>
      <w:proofErr w:type="spellEnd"/>
      <w:r w:rsidRPr="001564EB">
        <w:rPr>
          <w:rFonts w:ascii="Arial" w:hAnsi="Arial" w:cs="Arial"/>
          <w:sz w:val="20"/>
          <w:szCs w:val="20"/>
        </w:rPr>
        <w:t xml:space="preserve"> </w:t>
      </w:r>
      <w:proofErr w:type="spellStart"/>
      <w:r w:rsidRPr="001564EB">
        <w:rPr>
          <w:rFonts w:ascii="Arial" w:hAnsi="Arial" w:cs="Arial"/>
          <w:sz w:val="20"/>
          <w:szCs w:val="20"/>
        </w:rPr>
        <w:t>perancangan</w:t>
      </w:r>
      <w:proofErr w:type="spellEnd"/>
      <w:r w:rsidRPr="001564EB">
        <w:rPr>
          <w:rFonts w:ascii="Arial" w:hAnsi="Arial" w:cs="Arial"/>
          <w:sz w:val="20"/>
          <w:szCs w:val="20"/>
        </w:rPr>
        <w:t xml:space="preserve"> </w:t>
      </w:r>
      <w:proofErr w:type="spellStart"/>
      <w:r w:rsidRPr="001564EB">
        <w:rPr>
          <w:rFonts w:ascii="Arial" w:hAnsi="Arial" w:cs="Arial"/>
          <w:sz w:val="20"/>
          <w:szCs w:val="20"/>
        </w:rPr>
        <w:t>prototipe</w:t>
      </w:r>
      <w:proofErr w:type="spellEnd"/>
      <w:r w:rsidRPr="001564EB">
        <w:rPr>
          <w:rFonts w:ascii="Arial" w:hAnsi="Arial" w:cs="Arial"/>
          <w:sz w:val="20"/>
          <w:szCs w:val="20"/>
        </w:rPr>
        <w:t xml:space="preserve"> </w:t>
      </w:r>
      <w:proofErr w:type="spellStart"/>
      <w:r w:rsidR="00FA2D72" w:rsidRPr="001564EB">
        <w:rPr>
          <w:rFonts w:ascii="Arial" w:hAnsi="Arial" w:cs="Arial"/>
          <w:sz w:val="20"/>
          <w:szCs w:val="20"/>
        </w:rPr>
        <w:t>pembangkit</w:t>
      </w:r>
      <w:proofErr w:type="spellEnd"/>
      <w:r w:rsidR="00FA2D72" w:rsidRPr="001564EB">
        <w:rPr>
          <w:rFonts w:ascii="Arial" w:hAnsi="Arial" w:cs="Arial"/>
          <w:sz w:val="20"/>
          <w:szCs w:val="20"/>
        </w:rPr>
        <w:t xml:space="preserve"> </w:t>
      </w:r>
      <w:proofErr w:type="spellStart"/>
      <w:r w:rsidR="00FA2D72" w:rsidRPr="001564EB">
        <w:rPr>
          <w:rFonts w:ascii="Arial" w:hAnsi="Arial" w:cs="Arial"/>
          <w:sz w:val="20"/>
          <w:szCs w:val="20"/>
        </w:rPr>
        <w:t>listrik</w:t>
      </w:r>
      <w:proofErr w:type="spellEnd"/>
      <w:r w:rsidR="00FA2D72" w:rsidRPr="001564EB">
        <w:rPr>
          <w:rFonts w:ascii="Arial" w:hAnsi="Arial" w:cs="Arial"/>
          <w:sz w:val="20"/>
          <w:szCs w:val="20"/>
        </w:rPr>
        <w:t xml:space="preserve"> </w:t>
      </w:r>
      <w:proofErr w:type="spellStart"/>
      <w:r w:rsidR="00FA2D72" w:rsidRPr="001564EB">
        <w:rPr>
          <w:rFonts w:ascii="Arial" w:hAnsi="Arial" w:cs="Arial"/>
          <w:sz w:val="20"/>
          <w:szCs w:val="20"/>
        </w:rPr>
        <w:t>tenaga</w:t>
      </w:r>
      <w:proofErr w:type="spellEnd"/>
      <w:r w:rsidR="00FA2D72" w:rsidRPr="001564EB">
        <w:rPr>
          <w:rFonts w:ascii="Arial" w:hAnsi="Arial" w:cs="Arial"/>
          <w:sz w:val="20"/>
          <w:szCs w:val="20"/>
        </w:rPr>
        <w:t xml:space="preserve"> air </w:t>
      </w:r>
      <w:proofErr w:type="spellStart"/>
      <w:r w:rsidR="00FA2D72" w:rsidRPr="001564EB">
        <w:rPr>
          <w:rFonts w:ascii="Arial" w:hAnsi="Arial" w:cs="Arial"/>
          <w:sz w:val="20"/>
          <w:szCs w:val="20"/>
        </w:rPr>
        <w:t>gambut</w:t>
      </w:r>
      <w:proofErr w:type="spellEnd"/>
      <w:r w:rsidRPr="001564EB">
        <w:rPr>
          <w:rFonts w:ascii="Arial" w:hAnsi="Arial" w:cs="Arial"/>
          <w:sz w:val="20"/>
          <w:szCs w:val="20"/>
        </w:rPr>
        <w:t xml:space="preserve">. </w:t>
      </w:r>
    </w:p>
    <w:bookmarkEnd w:id="1"/>
    <w:p w14:paraId="3997C6D8" w14:textId="77777777" w:rsidR="001905D6" w:rsidRDefault="001905D6">
      <w:pPr>
        <w:tabs>
          <w:tab w:val="left" w:pos="709"/>
          <w:tab w:val="left" w:pos="1418"/>
        </w:tabs>
        <w:jc w:val="both"/>
        <w:rPr>
          <w:rFonts w:ascii="Arial" w:hAnsi="Arial" w:cs="Arial"/>
          <w:i/>
          <w:color w:val="D0CECE" w:themeColor="background2" w:themeShade="E6"/>
          <w:sz w:val="20"/>
          <w:szCs w:val="20"/>
        </w:rPr>
      </w:pPr>
    </w:p>
    <w:p w14:paraId="2F260245" w14:textId="77777777" w:rsidR="001905D6" w:rsidRDefault="001905D6">
      <w:pPr>
        <w:tabs>
          <w:tab w:val="left" w:pos="709"/>
          <w:tab w:val="left" w:pos="1418"/>
        </w:tabs>
        <w:jc w:val="both"/>
        <w:rPr>
          <w:rFonts w:ascii="Arial" w:hAnsi="Arial" w:cs="Arial"/>
          <w:i/>
          <w:color w:val="D0CECE" w:themeColor="background2" w:themeShade="E6"/>
          <w:sz w:val="20"/>
          <w:szCs w:val="20"/>
        </w:rPr>
      </w:pPr>
    </w:p>
    <w:p w14:paraId="0207E281" w14:textId="6031E5F5" w:rsidR="00047151" w:rsidRDefault="00A856EF">
      <w:pPr>
        <w:tabs>
          <w:tab w:val="left" w:pos="567"/>
          <w:tab w:val="left" w:pos="1418"/>
        </w:tabs>
        <w:jc w:val="both"/>
        <w:rPr>
          <w:rFonts w:ascii="Arial" w:hAnsi="Arial" w:cs="Arial"/>
          <w:b/>
          <w:sz w:val="20"/>
          <w:szCs w:val="20"/>
        </w:rPr>
      </w:pPr>
      <w:r>
        <w:rPr>
          <w:rFonts w:ascii="Arial" w:hAnsi="Arial" w:cs="Arial"/>
          <w:b/>
          <w:sz w:val="20"/>
          <w:szCs w:val="20"/>
        </w:rPr>
        <w:t>2.</w:t>
      </w:r>
      <w:r>
        <w:rPr>
          <w:rFonts w:ascii="Arial" w:hAnsi="Arial" w:cs="Arial"/>
          <w:b/>
          <w:sz w:val="20"/>
          <w:szCs w:val="20"/>
        </w:rPr>
        <w:tab/>
        <w:t>BAHAN DAN METODA</w:t>
      </w:r>
    </w:p>
    <w:p w14:paraId="32EA7EB8" w14:textId="15B32269" w:rsidR="001905D6" w:rsidRDefault="001905D6" w:rsidP="001905D6">
      <w:pPr>
        <w:tabs>
          <w:tab w:val="left" w:pos="567"/>
          <w:tab w:val="left" w:pos="1418"/>
        </w:tabs>
        <w:jc w:val="both"/>
        <w:rPr>
          <w:rFonts w:ascii="Arial" w:hAnsi="Arial" w:cs="Arial"/>
          <w:sz w:val="20"/>
          <w:szCs w:val="20"/>
        </w:rPr>
      </w:pPr>
      <w:r>
        <w:rPr>
          <w:rFonts w:ascii="Arial" w:hAnsi="Arial" w:cs="Arial"/>
          <w:color w:val="202124"/>
          <w:sz w:val="20"/>
          <w:szCs w:val="20"/>
        </w:rPr>
        <w:tab/>
      </w:r>
      <w:proofErr w:type="spellStart"/>
      <w:r w:rsidR="00A804C0">
        <w:rPr>
          <w:rFonts w:ascii="Arial" w:hAnsi="Arial" w:cs="Arial"/>
          <w:color w:val="202124"/>
          <w:sz w:val="20"/>
          <w:szCs w:val="20"/>
        </w:rPr>
        <w:t>Bahan</w:t>
      </w:r>
      <w:proofErr w:type="spellEnd"/>
      <w:r w:rsidR="00A804C0">
        <w:rPr>
          <w:rFonts w:ascii="Arial" w:hAnsi="Arial" w:cs="Arial"/>
          <w:color w:val="202124"/>
          <w:sz w:val="20"/>
          <w:szCs w:val="20"/>
        </w:rPr>
        <w:t xml:space="preserve"> </w:t>
      </w:r>
      <w:r w:rsidRPr="001905D6">
        <w:rPr>
          <w:rFonts w:ascii="Arial" w:hAnsi="Arial" w:cs="Arial"/>
          <w:color w:val="202124"/>
          <w:sz w:val="20"/>
          <w:szCs w:val="20"/>
        </w:rPr>
        <w:t xml:space="preserve">yang </w:t>
      </w:r>
      <w:proofErr w:type="spellStart"/>
      <w:r w:rsidRPr="001905D6">
        <w:rPr>
          <w:rFonts w:ascii="Arial" w:hAnsi="Arial" w:cs="Arial"/>
          <w:color w:val="202124"/>
          <w:sz w:val="20"/>
          <w:szCs w:val="20"/>
        </w:rPr>
        <w:t>digunakan</w:t>
      </w:r>
      <w:proofErr w:type="spellEnd"/>
      <w:r w:rsidRPr="001905D6">
        <w:rPr>
          <w:rFonts w:ascii="Arial" w:hAnsi="Arial" w:cs="Arial"/>
          <w:color w:val="202124"/>
          <w:sz w:val="20"/>
          <w:szCs w:val="20"/>
        </w:rPr>
        <w:t xml:space="preserve"> pada </w:t>
      </w:r>
      <w:proofErr w:type="spellStart"/>
      <w:r w:rsidRPr="001905D6">
        <w:rPr>
          <w:rFonts w:ascii="Arial" w:hAnsi="Arial" w:cs="Arial"/>
          <w:color w:val="202124"/>
          <w:sz w:val="20"/>
          <w:szCs w:val="20"/>
        </w:rPr>
        <w:t>penelitian</w:t>
      </w:r>
      <w:proofErr w:type="spellEnd"/>
      <w:r w:rsidRPr="001905D6">
        <w:rPr>
          <w:rFonts w:ascii="Arial" w:hAnsi="Arial" w:cs="Arial"/>
          <w:color w:val="202124"/>
          <w:sz w:val="20"/>
          <w:szCs w:val="20"/>
        </w:rPr>
        <w:t xml:space="preserve"> </w:t>
      </w:r>
      <w:proofErr w:type="spellStart"/>
      <w:r w:rsidRPr="001905D6">
        <w:rPr>
          <w:rFonts w:ascii="Arial" w:hAnsi="Arial" w:cs="Arial"/>
          <w:color w:val="202124"/>
          <w:sz w:val="20"/>
          <w:szCs w:val="20"/>
        </w:rPr>
        <w:t>ini</w:t>
      </w:r>
      <w:proofErr w:type="spellEnd"/>
      <w:r w:rsidRPr="001905D6">
        <w:rPr>
          <w:rFonts w:ascii="Arial" w:hAnsi="Arial" w:cs="Arial"/>
          <w:color w:val="202124"/>
          <w:sz w:val="20"/>
          <w:szCs w:val="20"/>
        </w:rPr>
        <w:t xml:space="preserve"> </w:t>
      </w:r>
      <w:proofErr w:type="spellStart"/>
      <w:r w:rsidRPr="001905D6">
        <w:rPr>
          <w:rFonts w:ascii="Arial" w:hAnsi="Arial" w:cs="Arial"/>
          <w:color w:val="202124"/>
          <w:sz w:val="20"/>
          <w:szCs w:val="20"/>
        </w:rPr>
        <w:t>adalah</w:t>
      </w:r>
      <w:proofErr w:type="spellEnd"/>
      <w:r w:rsidRPr="001905D6">
        <w:rPr>
          <w:rFonts w:ascii="Arial" w:hAnsi="Arial" w:cs="Arial"/>
          <w:color w:val="202124"/>
          <w:sz w:val="20"/>
          <w:szCs w:val="20"/>
        </w:rPr>
        <w:t xml:space="preserve"> air </w:t>
      </w:r>
      <w:proofErr w:type="spellStart"/>
      <w:r w:rsidRPr="001905D6">
        <w:rPr>
          <w:rFonts w:ascii="Arial" w:hAnsi="Arial" w:cs="Arial"/>
          <w:color w:val="202124"/>
          <w:sz w:val="20"/>
          <w:szCs w:val="20"/>
        </w:rPr>
        <w:t>gambut</w:t>
      </w:r>
      <w:proofErr w:type="spellEnd"/>
      <w:r w:rsidRPr="001905D6">
        <w:rPr>
          <w:rFonts w:ascii="Arial" w:hAnsi="Arial" w:cs="Arial"/>
          <w:color w:val="202124"/>
          <w:sz w:val="20"/>
          <w:szCs w:val="20"/>
        </w:rPr>
        <w:t xml:space="preserve">, </w:t>
      </w:r>
      <w:proofErr w:type="spellStart"/>
      <w:r w:rsidRPr="001905D6">
        <w:rPr>
          <w:rFonts w:ascii="Arial" w:hAnsi="Arial" w:cs="Arial"/>
          <w:color w:val="202124"/>
          <w:sz w:val="20"/>
          <w:szCs w:val="20"/>
        </w:rPr>
        <w:t>logam</w:t>
      </w:r>
      <w:proofErr w:type="spellEnd"/>
      <w:r w:rsidRPr="001905D6">
        <w:rPr>
          <w:rFonts w:ascii="Arial" w:hAnsi="Arial" w:cs="Arial"/>
          <w:color w:val="202124"/>
          <w:sz w:val="20"/>
          <w:szCs w:val="20"/>
        </w:rPr>
        <w:t xml:space="preserve"> </w:t>
      </w:r>
      <w:proofErr w:type="spellStart"/>
      <w:r w:rsidRPr="001905D6">
        <w:rPr>
          <w:rFonts w:ascii="Arial" w:hAnsi="Arial" w:cs="Arial"/>
          <w:color w:val="202124"/>
          <w:sz w:val="20"/>
          <w:szCs w:val="20"/>
        </w:rPr>
        <w:t>bekas</w:t>
      </w:r>
      <w:proofErr w:type="spellEnd"/>
      <w:r w:rsidRPr="001905D6">
        <w:rPr>
          <w:rFonts w:ascii="Arial" w:hAnsi="Arial" w:cs="Arial"/>
          <w:color w:val="202124"/>
          <w:sz w:val="20"/>
          <w:szCs w:val="20"/>
        </w:rPr>
        <w:t xml:space="preserve"> </w:t>
      </w:r>
      <w:r w:rsidRPr="001905D6">
        <w:rPr>
          <w:rFonts w:ascii="Arial" w:hAnsi="Arial" w:cs="Arial"/>
          <w:sz w:val="20"/>
          <w:szCs w:val="20"/>
        </w:rPr>
        <w:t>Cu (</w:t>
      </w:r>
      <w:proofErr w:type="spellStart"/>
      <w:r w:rsidRPr="001905D6">
        <w:rPr>
          <w:rFonts w:ascii="Arial" w:hAnsi="Arial" w:cs="Arial"/>
          <w:sz w:val="20"/>
          <w:szCs w:val="20"/>
        </w:rPr>
        <w:t>Tembaga</w:t>
      </w:r>
      <w:proofErr w:type="spellEnd"/>
      <w:r w:rsidRPr="001905D6">
        <w:rPr>
          <w:rFonts w:ascii="Arial" w:hAnsi="Arial" w:cs="Arial"/>
          <w:sz w:val="20"/>
          <w:szCs w:val="20"/>
        </w:rPr>
        <w:t>), Zn (Seng), dan Al (</w:t>
      </w:r>
      <w:proofErr w:type="spellStart"/>
      <w:r w:rsidRPr="001905D6">
        <w:rPr>
          <w:rFonts w:ascii="Arial" w:hAnsi="Arial" w:cs="Arial"/>
          <w:sz w:val="20"/>
          <w:szCs w:val="20"/>
        </w:rPr>
        <w:t>Alumunium</w:t>
      </w:r>
      <w:proofErr w:type="spellEnd"/>
      <w:r w:rsidRPr="001905D6">
        <w:rPr>
          <w:rFonts w:ascii="Arial" w:hAnsi="Arial" w:cs="Arial"/>
          <w:sz w:val="20"/>
          <w:szCs w:val="20"/>
        </w:rPr>
        <w:t xml:space="preserve">) </w:t>
      </w:r>
      <w:proofErr w:type="spellStart"/>
      <w:r w:rsidRPr="001905D6">
        <w:rPr>
          <w:rFonts w:ascii="Arial" w:hAnsi="Arial" w:cs="Arial"/>
          <w:color w:val="202124"/>
          <w:sz w:val="20"/>
          <w:szCs w:val="20"/>
        </w:rPr>
        <w:t>berbentuk</w:t>
      </w:r>
      <w:proofErr w:type="spellEnd"/>
      <w:r w:rsidRPr="001905D6">
        <w:rPr>
          <w:rFonts w:ascii="Arial" w:hAnsi="Arial" w:cs="Arial"/>
          <w:color w:val="202124"/>
          <w:sz w:val="20"/>
          <w:szCs w:val="20"/>
        </w:rPr>
        <w:t xml:space="preserve"> </w:t>
      </w:r>
      <w:proofErr w:type="spellStart"/>
      <w:r w:rsidRPr="001905D6">
        <w:rPr>
          <w:rFonts w:ascii="Arial" w:hAnsi="Arial" w:cs="Arial"/>
          <w:color w:val="202124"/>
          <w:sz w:val="20"/>
          <w:szCs w:val="20"/>
        </w:rPr>
        <w:t>lempeng</w:t>
      </w:r>
      <w:proofErr w:type="spellEnd"/>
      <w:r w:rsidRPr="001905D6">
        <w:rPr>
          <w:rFonts w:ascii="Arial" w:hAnsi="Arial" w:cs="Arial"/>
          <w:color w:val="202124"/>
          <w:sz w:val="20"/>
          <w:szCs w:val="20"/>
        </w:rPr>
        <w:t xml:space="preserve">, multimeter digital, pH meter, </w:t>
      </w:r>
      <w:proofErr w:type="spellStart"/>
      <w:r w:rsidRPr="001905D6">
        <w:rPr>
          <w:rFonts w:ascii="Arial" w:hAnsi="Arial" w:cs="Arial"/>
          <w:color w:val="202124"/>
          <w:sz w:val="20"/>
          <w:szCs w:val="20"/>
        </w:rPr>
        <w:t>akrilik</w:t>
      </w:r>
      <w:proofErr w:type="spellEnd"/>
      <w:r w:rsidRPr="001905D6">
        <w:rPr>
          <w:rFonts w:ascii="Arial" w:hAnsi="Arial" w:cs="Arial"/>
          <w:color w:val="202124"/>
          <w:sz w:val="20"/>
          <w:szCs w:val="20"/>
        </w:rPr>
        <w:t xml:space="preserve"> </w:t>
      </w:r>
      <w:proofErr w:type="spellStart"/>
      <w:r w:rsidRPr="001905D6">
        <w:rPr>
          <w:rFonts w:ascii="Arial" w:hAnsi="Arial" w:cs="Arial"/>
          <w:color w:val="202124"/>
          <w:sz w:val="20"/>
          <w:szCs w:val="20"/>
        </w:rPr>
        <w:t>sebagai</w:t>
      </w:r>
      <w:proofErr w:type="spellEnd"/>
      <w:r w:rsidRPr="001905D6">
        <w:rPr>
          <w:rFonts w:ascii="Arial" w:hAnsi="Arial" w:cs="Arial"/>
          <w:color w:val="202124"/>
          <w:sz w:val="20"/>
          <w:szCs w:val="20"/>
        </w:rPr>
        <w:t xml:space="preserve"> </w:t>
      </w:r>
      <w:proofErr w:type="spellStart"/>
      <w:r w:rsidR="00B063D7">
        <w:rPr>
          <w:rFonts w:ascii="Arial" w:hAnsi="Arial" w:cs="Arial"/>
          <w:color w:val="202124"/>
          <w:sz w:val="20"/>
          <w:szCs w:val="20"/>
        </w:rPr>
        <w:t>wadah</w:t>
      </w:r>
      <w:proofErr w:type="spellEnd"/>
      <w:r w:rsidR="00B063D7">
        <w:rPr>
          <w:rFonts w:ascii="Arial" w:hAnsi="Arial" w:cs="Arial"/>
          <w:color w:val="202124"/>
          <w:sz w:val="20"/>
          <w:szCs w:val="20"/>
        </w:rPr>
        <w:t xml:space="preserve"> </w:t>
      </w:r>
      <w:proofErr w:type="spellStart"/>
      <w:r w:rsidR="00AB79B1">
        <w:rPr>
          <w:rFonts w:ascii="Arial" w:hAnsi="Arial" w:cs="Arial"/>
          <w:color w:val="202124"/>
          <w:sz w:val="20"/>
          <w:szCs w:val="20"/>
        </w:rPr>
        <w:t>untuk</w:t>
      </w:r>
      <w:proofErr w:type="spellEnd"/>
      <w:r w:rsidR="00AB79B1">
        <w:rPr>
          <w:rFonts w:ascii="Arial" w:hAnsi="Arial" w:cs="Arial"/>
          <w:color w:val="202124"/>
          <w:sz w:val="20"/>
          <w:szCs w:val="20"/>
        </w:rPr>
        <w:t xml:space="preserve"> uji </w:t>
      </w:r>
      <w:proofErr w:type="spellStart"/>
      <w:r w:rsidR="00AB79B1">
        <w:rPr>
          <w:rFonts w:ascii="Arial" w:hAnsi="Arial" w:cs="Arial"/>
          <w:color w:val="202124"/>
          <w:sz w:val="20"/>
          <w:szCs w:val="20"/>
        </w:rPr>
        <w:t>variasi</w:t>
      </w:r>
      <w:proofErr w:type="spellEnd"/>
      <w:r w:rsidR="00AB79B1">
        <w:rPr>
          <w:rFonts w:ascii="Arial" w:hAnsi="Arial" w:cs="Arial"/>
          <w:color w:val="202124"/>
          <w:sz w:val="20"/>
          <w:szCs w:val="20"/>
        </w:rPr>
        <w:t xml:space="preserve"> </w:t>
      </w:r>
      <w:proofErr w:type="spellStart"/>
      <w:r w:rsidR="00AB79B1">
        <w:rPr>
          <w:rFonts w:ascii="Arial" w:hAnsi="Arial" w:cs="Arial"/>
          <w:color w:val="202124"/>
          <w:sz w:val="20"/>
          <w:szCs w:val="20"/>
        </w:rPr>
        <w:t>luas</w:t>
      </w:r>
      <w:proofErr w:type="spellEnd"/>
      <w:r w:rsidR="00AB79B1">
        <w:rPr>
          <w:rFonts w:ascii="Arial" w:hAnsi="Arial" w:cs="Arial"/>
          <w:color w:val="202124"/>
          <w:sz w:val="20"/>
          <w:szCs w:val="20"/>
        </w:rPr>
        <w:t xml:space="preserve"> </w:t>
      </w:r>
      <w:proofErr w:type="spellStart"/>
      <w:r w:rsidR="00AB79B1">
        <w:rPr>
          <w:rFonts w:ascii="Arial" w:hAnsi="Arial" w:cs="Arial"/>
          <w:color w:val="202124"/>
          <w:sz w:val="20"/>
          <w:szCs w:val="20"/>
        </w:rPr>
        <w:t>penampang</w:t>
      </w:r>
      <w:proofErr w:type="spellEnd"/>
      <w:r w:rsidR="00AB79B1">
        <w:rPr>
          <w:rFonts w:ascii="Arial" w:hAnsi="Arial" w:cs="Arial"/>
          <w:color w:val="202124"/>
          <w:sz w:val="20"/>
          <w:szCs w:val="20"/>
        </w:rPr>
        <w:t xml:space="preserve"> </w:t>
      </w:r>
      <w:proofErr w:type="spellStart"/>
      <w:r w:rsidR="00AB79B1">
        <w:rPr>
          <w:rFonts w:ascii="Arial" w:hAnsi="Arial" w:cs="Arial"/>
          <w:color w:val="202124"/>
          <w:sz w:val="20"/>
          <w:szCs w:val="20"/>
        </w:rPr>
        <w:t>elektroda</w:t>
      </w:r>
      <w:proofErr w:type="spellEnd"/>
      <w:r w:rsidR="00AB79B1">
        <w:rPr>
          <w:rFonts w:ascii="Arial" w:hAnsi="Arial" w:cs="Arial"/>
          <w:color w:val="202124"/>
          <w:sz w:val="20"/>
          <w:szCs w:val="20"/>
        </w:rPr>
        <w:t xml:space="preserve"> dan </w:t>
      </w:r>
      <w:proofErr w:type="spellStart"/>
      <w:r w:rsidR="00AB79B1">
        <w:rPr>
          <w:rFonts w:ascii="Arial" w:hAnsi="Arial" w:cs="Arial"/>
          <w:color w:val="202124"/>
          <w:sz w:val="20"/>
          <w:szCs w:val="20"/>
        </w:rPr>
        <w:t>variasi</w:t>
      </w:r>
      <w:proofErr w:type="spellEnd"/>
      <w:r w:rsidR="00AB79B1">
        <w:rPr>
          <w:rFonts w:ascii="Arial" w:hAnsi="Arial" w:cs="Arial"/>
          <w:color w:val="202124"/>
          <w:sz w:val="20"/>
          <w:szCs w:val="20"/>
        </w:rPr>
        <w:t xml:space="preserve"> volume air </w:t>
      </w:r>
      <w:proofErr w:type="spellStart"/>
      <w:r w:rsidR="00AB79B1">
        <w:rPr>
          <w:rFonts w:ascii="Arial" w:hAnsi="Arial" w:cs="Arial"/>
          <w:color w:val="202124"/>
          <w:sz w:val="20"/>
          <w:szCs w:val="20"/>
        </w:rPr>
        <w:t>gambut</w:t>
      </w:r>
      <w:proofErr w:type="spellEnd"/>
      <w:r w:rsidRPr="001905D6">
        <w:rPr>
          <w:rFonts w:ascii="Arial" w:hAnsi="Arial" w:cs="Arial"/>
          <w:color w:val="202124"/>
          <w:sz w:val="20"/>
          <w:szCs w:val="20"/>
        </w:rPr>
        <w:t xml:space="preserve">, </w:t>
      </w:r>
      <w:proofErr w:type="spellStart"/>
      <w:r w:rsidRPr="001905D6">
        <w:rPr>
          <w:rFonts w:ascii="Arial" w:hAnsi="Arial" w:cs="Arial"/>
          <w:color w:val="202124"/>
          <w:sz w:val="20"/>
          <w:szCs w:val="20"/>
        </w:rPr>
        <w:t>k</w:t>
      </w:r>
      <w:r w:rsidRPr="001905D6">
        <w:rPr>
          <w:rFonts w:ascii="Arial" w:hAnsi="Arial" w:cs="Arial"/>
          <w:sz w:val="20"/>
          <w:szCs w:val="20"/>
        </w:rPr>
        <w:t>otak</w:t>
      </w:r>
      <w:proofErr w:type="spellEnd"/>
      <w:r w:rsidRPr="001905D6">
        <w:rPr>
          <w:rFonts w:ascii="Arial" w:hAnsi="Arial" w:cs="Arial"/>
          <w:sz w:val="20"/>
          <w:szCs w:val="20"/>
        </w:rPr>
        <w:t xml:space="preserve"> </w:t>
      </w:r>
      <w:proofErr w:type="spellStart"/>
      <w:r w:rsidRPr="001905D6">
        <w:rPr>
          <w:rFonts w:ascii="Arial" w:hAnsi="Arial" w:cs="Arial"/>
          <w:sz w:val="20"/>
          <w:szCs w:val="20"/>
        </w:rPr>
        <w:t>berbentuk</w:t>
      </w:r>
      <w:proofErr w:type="spellEnd"/>
      <w:r w:rsidRPr="001905D6">
        <w:rPr>
          <w:rFonts w:ascii="Arial" w:hAnsi="Arial" w:cs="Arial"/>
          <w:sz w:val="20"/>
          <w:szCs w:val="20"/>
        </w:rPr>
        <w:t xml:space="preserve"> </w:t>
      </w:r>
      <w:proofErr w:type="spellStart"/>
      <w:r w:rsidRPr="001905D6">
        <w:rPr>
          <w:rFonts w:ascii="Arial" w:hAnsi="Arial" w:cs="Arial"/>
          <w:sz w:val="20"/>
          <w:szCs w:val="20"/>
        </w:rPr>
        <w:t>balok</w:t>
      </w:r>
      <w:proofErr w:type="spellEnd"/>
      <w:r w:rsidRPr="001905D6">
        <w:rPr>
          <w:rFonts w:ascii="Arial" w:hAnsi="Arial" w:cs="Arial"/>
          <w:sz w:val="20"/>
          <w:szCs w:val="20"/>
        </w:rPr>
        <w:t xml:space="preserve"> </w:t>
      </w:r>
      <w:proofErr w:type="spellStart"/>
      <w:r w:rsidRPr="001905D6">
        <w:rPr>
          <w:rFonts w:ascii="Arial" w:hAnsi="Arial" w:cs="Arial"/>
          <w:sz w:val="20"/>
          <w:szCs w:val="20"/>
        </w:rPr>
        <w:t>berbahan</w:t>
      </w:r>
      <w:proofErr w:type="spellEnd"/>
      <w:r w:rsidRPr="001905D6">
        <w:rPr>
          <w:rFonts w:ascii="Arial" w:hAnsi="Arial" w:cs="Arial"/>
          <w:sz w:val="20"/>
          <w:szCs w:val="20"/>
        </w:rPr>
        <w:t xml:space="preserve"> </w:t>
      </w:r>
      <w:proofErr w:type="spellStart"/>
      <w:r w:rsidRPr="001905D6">
        <w:rPr>
          <w:rFonts w:ascii="Arial" w:hAnsi="Arial" w:cs="Arial"/>
          <w:sz w:val="20"/>
          <w:szCs w:val="20"/>
        </w:rPr>
        <w:t>dasar</w:t>
      </w:r>
      <w:proofErr w:type="spellEnd"/>
      <w:r w:rsidRPr="001905D6">
        <w:rPr>
          <w:rFonts w:ascii="Arial" w:hAnsi="Arial" w:cs="Arial"/>
          <w:sz w:val="20"/>
          <w:szCs w:val="20"/>
        </w:rPr>
        <w:t xml:space="preserve"> pipa yang </w:t>
      </w:r>
      <w:proofErr w:type="spellStart"/>
      <w:r w:rsidRPr="001905D6">
        <w:rPr>
          <w:rFonts w:ascii="Arial" w:hAnsi="Arial" w:cs="Arial"/>
          <w:sz w:val="20"/>
          <w:szCs w:val="20"/>
        </w:rPr>
        <w:t>dipipihkan</w:t>
      </w:r>
      <w:proofErr w:type="spellEnd"/>
      <w:r w:rsidRPr="001905D6">
        <w:rPr>
          <w:rFonts w:ascii="Arial" w:hAnsi="Arial" w:cs="Arial"/>
          <w:sz w:val="20"/>
          <w:szCs w:val="20"/>
        </w:rPr>
        <w:t xml:space="preserve"> </w:t>
      </w:r>
      <w:proofErr w:type="spellStart"/>
      <w:r w:rsidRPr="001905D6">
        <w:rPr>
          <w:rFonts w:ascii="Arial" w:hAnsi="Arial" w:cs="Arial"/>
          <w:sz w:val="20"/>
          <w:szCs w:val="20"/>
        </w:rPr>
        <w:t>sebagai</w:t>
      </w:r>
      <w:proofErr w:type="spellEnd"/>
      <w:r w:rsidRPr="001905D6">
        <w:rPr>
          <w:rFonts w:ascii="Arial" w:hAnsi="Arial" w:cs="Arial"/>
          <w:sz w:val="20"/>
          <w:szCs w:val="20"/>
        </w:rPr>
        <w:t xml:space="preserve"> </w:t>
      </w:r>
      <w:proofErr w:type="spellStart"/>
      <w:r w:rsidRPr="001905D6">
        <w:rPr>
          <w:rFonts w:ascii="Arial" w:hAnsi="Arial" w:cs="Arial"/>
          <w:sz w:val="20"/>
          <w:szCs w:val="20"/>
        </w:rPr>
        <w:t>wadah</w:t>
      </w:r>
      <w:proofErr w:type="spellEnd"/>
      <w:r w:rsidRPr="001905D6">
        <w:rPr>
          <w:rFonts w:ascii="Arial" w:hAnsi="Arial" w:cs="Arial"/>
          <w:sz w:val="20"/>
          <w:szCs w:val="20"/>
        </w:rPr>
        <w:t xml:space="preserve"> </w:t>
      </w:r>
      <w:proofErr w:type="spellStart"/>
      <w:r w:rsidRPr="001905D6">
        <w:rPr>
          <w:rFonts w:ascii="Arial" w:hAnsi="Arial" w:cs="Arial"/>
          <w:sz w:val="20"/>
          <w:szCs w:val="20"/>
        </w:rPr>
        <w:t>prototipe</w:t>
      </w:r>
      <w:proofErr w:type="spellEnd"/>
      <w:r w:rsidRPr="001905D6">
        <w:rPr>
          <w:rFonts w:ascii="Arial" w:hAnsi="Arial" w:cs="Arial"/>
          <w:sz w:val="20"/>
          <w:szCs w:val="20"/>
        </w:rPr>
        <w:t xml:space="preserve">, </w:t>
      </w:r>
      <w:proofErr w:type="spellStart"/>
      <w:r w:rsidRPr="001905D6">
        <w:rPr>
          <w:rFonts w:ascii="Arial" w:hAnsi="Arial" w:cs="Arial"/>
          <w:sz w:val="20"/>
          <w:szCs w:val="20"/>
        </w:rPr>
        <w:t>penjepit</w:t>
      </w:r>
      <w:proofErr w:type="spellEnd"/>
      <w:r w:rsidRPr="001905D6">
        <w:rPr>
          <w:rFonts w:ascii="Arial" w:hAnsi="Arial" w:cs="Arial"/>
          <w:sz w:val="20"/>
          <w:szCs w:val="20"/>
        </w:rPr>
        <w:t xml:space="preserve"> </w:t>
      </w:r>
      <w:proofErr w:type="spellStart"/>
      <w:r w:rsidRPr="001905D6">
        <w:rPr>
          <w:rFonts w:ascii="Arial" w:hAnsi="Arial" w:cs="Arial"/>
          <w:sz w:val="20"/>
          <w:szCs w:val="20"/>
        </w:rPr>
        <w:t>buaya</w:t>
      </w:r>
      <w:proofErr w:type="spellEnd"/>
      <w:r w:rsidRPr="001905D6">
        <w:rPr>
          <w:rFonts w:ascii="Arial" w:hAnsi="Arial" w:cs="Arial"/>
          <w:sz w:val="20"/>
          <w:szCs w:val="20"/>
        </w:rPr>
        <w:t xml:space="preserve"> </w:t>
      </w:r>
      <w:proofErr w:type="spellStart"/>
      <w:r w:rsidRPr="001905D6">
        <w:rPr>
          <w:rFonts w:ascii="Arial" w:hAnsi="Arial" w:cs="Arial"/>
          <w:sz w:val="20"/>
          <w:szCs w:val="20"/>
        </w:rPr>
        <w:t>untuk</w:t>
      </w:r>
      <w:proofErr w:type="spellEnd"/>
      <w:r w:rsidRPr="001905D6">
        <w:rPr>
          <w:rFonts w:ascii="Arial" w:hAnsi="Arial" w:cs="Arial"/>
          <w:sz w:val="20"/>
          <w:szCs w:val="20"/>
        </w:rPr>
        <w:t xml:space="preserve"> </w:t>
      </w:r>
      <w:proofErr w:type="spellStart"/>
      <w:r w:rsidRPr="001905D6">
        <w:rPr>
          <w:rFonts w:ascii="Arial" w:hAnsi="Arial" w:cs="Arial"/>
          <w:sz w:val="20"/>
          <w:szCs w:val="20"/>
        </w:rPr>
        <w:t>mengubungkan</w:t>
      </w:r>
      <w:proofErr w:type="spellEnd"/>
      <w:r w:rsidRPr="001905D6">
        <w:rPr>
          <w:rFonts w:ascii="Arial" w:hAnsi="Arial" w:cs="Arial"/>
          <w:sz w:val="20"/>
          <w:szCs w:val="20"/>
        </w:rPr>
        <w:t xml:space="preserve"> </w:t>
      </w:r>
      <w:proofErr w:type="spellStart"/>
      <w:r w:rsidRPr="001905D6">
        <w:rPr>
          <w:rFonts w:ascii="Arial" w:hAnsi="Arial" w:cs="Arial"/>
          <w:sz w:val="20"/>
          <w:szCs w:val="20"/>
        </w:rPr>
        <w:t>aliran</w:t>
      </w:r>
      <w:proofErr w:type="spellEnd"/>
      <w:r w:rsidRPr="001905D6">
        <w:rPr>
          <w:rFonts w:ascii="Arial" w:hAnsi="Arial" w:cs="Arial"/>
          <w:sz w:val="20"/>
          <w:szCs w:val="20"/>
        </w:rPr>
        <w:t xml:space="preserve"> </w:t>
      </w:r>
      <w:proofErr w:type="spellStart"/>
      <w:r w:rsidRPr="001905D6">
        <w:rPr>
          <w:rFonts w:ascii="Arial" w:hAnsi="Arial" w:cs="Arial"/>
          <w:sz w:val="20"/>
          <w:szCs w:val="20"/>
        </w:rPr>
        <w:t>listrik</w:t>
      </w:r>
      <w:proofErr w:type="spellEnd"/>
      <w:r w:rsidRPr="001905D6">
        <w:rPr>
          <w:rFonts w:ascii="Arial" w:hAnsi="Arial" w:cs="Arial"/>
          <w:sz w:val="20"/>
          <w:szCs w:val="20"/>
        </w:rPr>
        <w:t xml:space="preserve"> </w:t>
      </w:r>
      <w:proofErr w:type="spellStart"/>
      <w:r w:rsidRPr="001905D6">
        <w:rPr>
          <w:rFonts w:ascii="Arial" w:hAnsi="Arial" w:cs="Arial"/>
          <w:sz w:val="20"/>
          <w:szCs w:val="20"/>
        </w:rPr>
        <w:t>dari</w:t>
      </w:r>
      <w:proofErr w:type="spellEnd"/>
      <w:r w:rsidRPr="001905D6">
        <w:rPr>
          <w:rFonts w:ascii="Arial" w:hAnsi="Arial" w:cs="Arial"/>
          <w:sz w:val="20"/>
          <w:szCs w:val="20"/>
        </w:rPr>
        <w:t xml:space="preserve"> </w:t>
      </w:r>
      <w:proofErr w:type="spellStart"/>
      <w:r w:rsidRPr="001905D6">
        <w:rPr>
          <w:rFonts w:ascii="Arial" w:hAnsi="Arial" w:cs="Arial"/>
          <w:sz w:val="20"/>
          <w:szCs w:val="20"/>
        </w:rPr>
        <w:t>anoda-katoda</w:t>
      </w:r>
      <w:proofErr w:type="spellEnd"/>
      <w:r w:rsidRPr="001905D6">
        <w:rPr>
          <w:rFonts w:ascii="Arial" w:hAnsi="Arial" w:cs="Arial"/>
          <w:sz w:val="20"/>
          <w:szCs w:val="20"/>
        </w:rPr>
        <w:t xml:space="preserve">, dan </w:t>
      </w:r>
      <w:proofErr w:type="spellStart"/>
      <w:r w:rsidRPr="001905D6">
        <w:rPr>
          <w:rFonts w:ascii="Arial" w:hAnsi="Arial" w:cs="Arial"/>
          <w:sz w:val="20"/>
          <w:szCs w:val="20"/>
        </w:rPr>
        <w:t>lampu</w:t>
      </w:r>
      <w:proofErr w:type="spellEnd"/>
      <w:r w:rsidRPr="001905D6">
        <w:rPr>
          <w:rFonts w:ascii="Arial" w:hAnsi="Arial" w:cs="Arial"/>
          <w:sz w:val="20"/>
          <w:szCs w:val="20"/>
        </w:rPr>
        <w:t xml:space="preserve"> LED 12V </w:t>
      </w:r>
      <w:proofErr w:type="spellStart"/>
      <w:r w:rsidRPr="001905D6">
        <w:rPr>
          <w:rFonts w:ascii="Arial" w:hAnsi="Arial" w:cs="Arial"/>
          <w:sz w:val="20"/>
          <w:szCs w:val="20"/>
        </w:rPr>
        <w:t>untuk</w:t>
      </w:r>
      <w:proofErr w:type="spellEnd"/>
      <w:r w:rsidRPr="001905D6">
        <w:rPr>
          <w:rFonts w:ascii="Arial" w:hAnsi="Arial" w:cs="Arial"/>
          <w:sz w:val="20"/>
          <w:szCs w:val="20"/>
        </w:rPr>
        <w:t xml:space="preserve"> </w:t>
      </w:r>
      <w:proofErr w:type="spellStart"/>
      <w:r w:rsidRPr="001905D6">
        <w:rPr>
          <w:rFonts w:ascii="Arial" w:hAnsi="Arial" w:cs="Arial"/>
          <w:sz w:val="20"/>
          <w:szCs w:val="20"/>
        </w:rPr>
        <w:t>membuktikan</w:t>
      </w:r>
      <w:proofErr w:type="spellEnd"/>
      <w:r w:rsidRPr="001905D6">
        <w:rPr>
          <w:rFonts w:ascii="Arial" w:hAnsi="Arial" w:cs="Arial"/>
          <w:sz w:val="20"/>
          <w:szCs w:val="20"/>
        </w:rPr>
        <w:t xml:space="preserve"> </w:t>
      </w:r>
      <w:proofErr w:type="spellStart"/>
      <w:r w:rsidRPr="001905D6">
        <w:rPr>
          <w:rFonts w:ascii="Arial" w:hAnsi="Arial" w:cs="Arial"/>
          <w:sz w:val="20"/>
          <w:szCs w:val="20"/>
        </w:rPr>
        <w:t>adanya</w:t>
      </w:r>
      <w:proofErr w:type="spellEnd"/>
      <w:r w:rsidRPr="001905D6">
        <w:rPr>
          <w:rFonts w:ascii="Arial" w:hAnsi="Arial" w:cs="Arial"/>
          <w:sz w:val="20"/>
          <w:szCs w:val="20"/>
        </w:rPr>
        <w:t xml:space="preserve"> </w:t>
      </w:r>
      <w:proofErr w:type="spellStart"/>
      <w:r w:rsidRPr="001905D6">
        <w:rPr>
          <w:rFonts w:ascii="Arial" w:hAnsi="Arial" w:cs="Arial"/>
          <w:sz w:val="20"/>
          <w:szCs w:val="20"/>
        </w:rPr>
        <w:t>energi</w:t>
      </w:r>
      <w:proofErr w:type="spellEnd"/>
      <w:r w:rsidRPr="001905D6">
        <w:rPr>
          <w:rFonts w:ascii="Arial" w:hAnsi="Arial" w:cs="Arial"/>
          <w:sz w:val="20"/>
          <w:szCs w:val="20"/>
        </w:rPr>
        <w:t xml:space="preserve"> </w:t>
      </w:r>
      <w:proofErr w:type="spellStart"/>
      <w:r w:rsidRPr="001905D6">
        <w:rPr>
          <w:rFonts w:ascii="Arial" w:hAnsi="Arial" w:cs="Arial"/>
          <w:sz w:val="20"/>
          <w:szCs w:val="20"/>
        </w:rPr>
        <w:t>listrik</w:t>
      </w:r>
      <w:proofErr w:type="spellEnd"/>
      <w:r w:rsidRPr="001905D6">
        <w:rPr>
          <w:rFonts w:ascii="Arial" w:hAnsi="Arial" w:cs="Arial"/>
          <w:sz w:val="20"/>
          <w:szCs w:val="20"/>
        </w:rPr>
        <w:t xml:space="preserve">. Diagram </w:t>
      </w:r>
      <w:proofErr w:type="spellStart"/>
      <w:r w:rsidRPr="001905D6">
        <w:rPr>
          <w:rFonts w:ascii="Arial" w:hAnsi="Arial" w:cs="Arial"/>
          <w:sz w:val="20"/>
          <w:szCs w:val="20"/>
        </w:rPr>
        <w:t>alir</w:t>
      </w:r>
      <w:proofErr w:type="spellEnd"/>
      <w:r w:rsidRPr="001905D6">
        <w:rPr>
          <w:rFonts w:ascii="Arial" w:hAnsi="Arial" w:cs="Arial"/>
          <w:sz w:val="20"/>
          <w:szCs w:val="20"/>
        </w:rPr>
        <w:t xml:space="preserve"> </w:t>
      </w:r>
      <w:proofErr w:type="spellStart"/>
      <w:r w:rsidRPr="001905D6">
        <w:rPr>
          <w:rFonts w:ascii="Arial" w:hAnsi="Arial" w:cs="Arial"/>
          <w:sz w:val="20"/>
          <w:szCs w:val="20"/>
        </w:rPr>
        <w:t>penelitian</w:t>
      </w:r>
      <w:proofErr w:type="spellEnd"/>
      <w:r w:rsidRPr="001905D6">
        <w:rPr>
          <w:rFonts w:ascii="Arial" w:hAnsi="Arial" w:cs="Arial"/>
          <w:sz w:val="20"/>
          <w:szCs w:val="20"/>
        </w:rPr>
        <w:t xml:space="preserve"> </w:t>
      </w:r>
      <w:proofErr w:type="spellStart"/>
      <w:r w:rsidRPr="001905D6">
        <w:rPr>
          <w:rFonts w:ascii="Arial" w:hAnsi="Arial" w:cs="Arial"/>
          <w:sz w:val="20"/>
          <w:szCs w:val="20"/>
        </w:rPr>
        <w:t>dapat</w:t>
      </w:r>
      <w:proofErr w:type="spellEnd"/>
      <w:r w:rsidRPr="001905D6">
        <w:rPr>
          <w:rFonts w:ascii="Arial" w:hAnsi="Arial" w:cs="Arial"/>
          <w:sz w:val="20"/>
          <w:szCs w:val="20"/>
        </w:rPr>
        <w:t xml:space="preserve"> </w:t>
      </w:r>
      <w:proofErr w:type="spellStart"/>
      <w:r w:rsidRPr="001905D6">
        <w:rPr>
          <w:rFonts w:ascii="Arial" w:hAnsi="Arial" w:cs="Arial"/>
          <w:sz w:val="20"/>
          <w:szCs w:val="20"/>
        </w:rPr>
        <w:t>dilihat</w:t>
      </w:r>
      <w:proofErr w:type="spellEnd"/>
      <w:r w:rsidRPr="001905D6">
        <w:rPr>
          <w:rFonts w:ascii="Arial" w:hAnsi="Arial" w:cs="Arial"/>
          <w:sz w:val="20"/>
          <w:szCs w:val="20"/>
        </w:rPr>
        <w:t xml:space="preserve"> pada Gambar 1</w:t>
      </w:r>
      <w:r>
        <w:rPr>
          <w:rFonts w:ascii="Arial" w:hAnsi="Arial" w:cs="Arial"/>
          <w:sz w:val="20"/>
          <w:szCs w:val="20"/>
        </w:rPr>
        <w:t>.</w:t>
      </w:r>
    </w:p>
    <w:p w14:paraId="2A42479E" w14:textId="5ACCA9DE" w:rsidR="001905D6" w:rsidRDefault="001905D6" w:rsidP="001905D6">
      <w:pPr>
        <w:pStyle w:val="Normal1"/>
        <w:spacing w:after="0" w:line="240" w:lineRule="auto"/>
        <w:ind w:firstLine="720"/>
        <w:contextualSpacing/>
        <w:jc w:val="both"/>
        <w:rPr>
          <w:rFonts w:ascii="Arial" w:hAnsi="Arial" w:cs="Arial"/>
          <w:iCs/>
          <w:sz w:val="20"/>
          <w:szCs w:val="20"/>
          <w:lang w:val="en-US"/>
        </w:rPr>
      </w:pPr>
      <w:r w:rsidRPr="001905D6">
        <w:rPr>
          <w:rFonts w:ascii="Arial" w:hAnsi="Arial" w:cs="Arial"/>
          <w:sz w:val="20"/>
          <w:szCs w:val="20"/>
          <w:lang w:val="en-US"/>
        </w:rPr>
        <w:t xml:space="preserve">Pada </w:t>
      </w:r>
      <w:proofErr w:type="spellStart"/>
      <w:r w:rsidRPr="001905D6">
        <w:rPr>
          <w:rFonts w:ascii="Arial" w:hAnsi="Arial" w:cs="Arial"/>
          <w:sz w:val="20"/>
          <w:szCs w:val="20"/>
          <w:lang w:val="en-US"/>
        </w:rPr>
        <w:t>penelitian</w:t>
      </w:r>
      <w:proofErr w:type="spellEnd"/>
      <w:r w:rsidRPr="001905D6">
        <w:rPr>
          <w:rFonts w:ascii="Arial" w:hAnsi="Arial" w:cs="Arial"/>
          <w:sz w:val="20"/>
          <w:szCs w:val="20"/>
          <w:lang w:val="en-US"/>
        </w:rPr>
        <w:t xml:space="preserve"> </w:t>
      </w:r>
      <w:proofErr w:type="spellStart"/>
      <w:r w:rsidRPr="001905D6">
        <w:rPr>
          <w:rFonts w:ascii="Arial" w:hAnsi="Arial" w:cs="Arial"/>
          <w:sz w:val="20"/>
          <w:szCs w:val="20"/>
          <w:lang w:val="en-US"/>
        </w:rPr>
        <w:t>ini</w:t>
      </w:r>
      <w:proofErr w:type="spellEnd"/>
      <w:r w:rsidRPr="001905D6">
        <w:rPr>
          <w:rFonts w:ascii="Arial" w:hAnsi="Arial" w:cs="Arial"/>
          <w:sz w:val="20"/>
          <w:szCs w:val="20"/>
          <w:lang w:val="en-US"/>
        </w:rPr>
        <w:t xml:space="preserve"> </w:t>
      </w:r>
      <w:proofErr w:type="spellStart"/>
      <w:r w:rsidRPr="001905D6">
        <w:rPr>
          <w:rFonts w:ascii="Arial" w:hAnsi="Arial" w:cs="Arial"/>
          <w:sz w:val="20"/>
          <w:szCs w:val="20"/>
          <w:lang w:val="en-US"/>
        </w:rPr>
        <w:t>dibandingkan</w:t>
      </w:r>
      <w:proofErr w:type="spellEnd"/>
      <w:r w:rsidRPr="001905D6">
        <w:rPr>
          <w:rFonts w:ascii="Arial" w:hAnsi="Arial" w:cs="Arial"/>
          <w:sz w:val="20"/>
          <w:szCs w:val="20"/>
          <w:lang w:val="en-US"/>
        </w:rPr>
        <w:t xml:space="preserve"> </w:t>
      </w:r>
      <w:proofErr w:type="spellStart"/>
      <w:r w:rsidRPr="001905D6">
        <w:rPr>
          <w:rFonts w:ascii="Arial" w:hAnsi="Arial" w:cs="Arial"/>
          <w:sz w:val="20"/>
          <w:szCs w:val="20"/>
          <w:lang w:val="en-US"/>
        </w:rPr>
        <w:t>kinerja</w:t>
      </w:r>
      <w:proofErr w:type="spellEnd"/>
      <w:r w:rsidRPr="001905D6">
        <w:rPr>
          <w:rFonts w:ascii="Arial" w:hAnsi="Arial" w:cs="Arial"/>
          <w:sz w:val="20"/>
          <w:szCs w:val="20"/>
          <w:lang w:val="en-US"/>
        </w:rPr>
        <w:t xml:space="preserve"> </w:t>
      </w:r>
      <w:proofErr w:type="spellStart"/>
      <w:r w:rsidRPr="001905D6">
        <w:rPr>
          <w:rFonts w:ascii="Arial" w:hAnsi="Arial" w:cs="Arial"/>
          <w:sz w:val="20"/>
          <w:szCs w:val="20"/>
          <w:lang w:val="en-US"/>
        </w:rPr>
        <w:t>elektroda</w:t>
      </w:r>
      <w:proofErr w:type="spellEnd"/>
      <w:r w:rsidRPr="001905D6">
        <w:rPr>
          <w:rFonts w:ascii="Arial" w:hAnsi="Arial" w:cs="Arial"/>
          <w:sz w:val="20"/>
          <w:szCs w:val="20"/>
          <w:lang w:val="en-US"/>
        </w:rPr>
        <w:t xml:space="preserve"> Cu-Zn </w:t>
      </w:r>
      <w:proofErr w:type="spellStart"/>
      <w:r w:rsidRPr="001905D6">
        <w:rPr>
          <w:rFonts w:ascii="Arial" w:hAnsi="Arial" w:cs="Arial"/>
          <w:sz w:val="20"/>
          <w:szCs w:val="20"/>
          <w:lang w:val="en-US"/>
        </w:rPr>
        <w:t>dengan</w:t>
      </w:r>
      <w:proofErr w:type="spellEnd"/>
      <w:r w:rsidRPr="001905D6">
        <w:rPr>
          <w:rFonts w:ascii="Arial" w:hAnsi="Arial" w:cs="Arial"/>
          <w:sz w:val="20"/>
          <w:szCs w:val="20"/>
          <w:lang w:val="en-US"/>
        </w:rPr>
        <w:t xml:space="preserve"> Cu-Al</w:t>
      </w:r>
      <w:r w:rsidR="00C91F4B">
        <w:rPr>
          <w:rFonts w:ascii="Arial" w:hAnsi="Arial" w:cs="Arial"/>
          <w:sz w:val="20"/>
          <w:szCs w:val="20"/>
          <w:lang w:val="en-US"/>
        </w:rPr>
        <w:t xml:space="preserve">. </w:t>
      </w:r>
      <w:r w:rsidRPr="0076546D">
        <w:rPr>
          <w:rFonts w:ascii="Arial" w:hAnsi="Arial" w:cs="Arial"/>
          <w:sz w:val="20"/>
          <w:szCs w:val="20"/>
          <w:lang w:val="en-US"/>
        </w:rPr>
        <w:t>Zn</w:t>
      </w:r>
      <w:r w:rsidRPr="001905D6">
        <w:rPr>
          <w:rFonts w:ascii="Arial" w:hAnsi="Arial" w:cs="Arial"/>
          <w:sz w:val="20"/>
          <w:szCs w:val="20"/>
          <w:lang w:val="en-US"/>
        </w:rPr>
        <w:t xml:space="preserve"> dan Al </w:t>
      </w:r>
      <w:proofErr w:type="spellStart"/>
      <w:r w:rsidRPr="001905D6">
        <w:rPr>
          <w:rFonts w:ascii="Arial" w:hAnsi="Arial" w:cs="Arial"/>
          <w:sz w:val="20"/>
          <w:szCs w:val="20"/>
          <w:lang w:val="en-US"/>
        </w:rPr>
        <w:t>berperan</w:t>
      </w:r>
      <w:proofErr w:type="spellEnd"/>
      <w:r w:rsidRPr="001905D6">
        <w:rPr>
          <w:rFonts w:ascii="Arial" w:hAnsi="Arial" w:cs="Arial"/>
          <w:sz w:val="20"/>
          <w:szCs w:val="20"/>
          <w:lang w:val="en-US"/>
        </w:rPr>
        <w:t xml:space="preserve"> </w:t>
      </w:r>
      <w:proofErr w:type="spellStart"/>
      <w:r w:rsidRPr="001905D6">
        <w:rPr>
          <w:rFonts w:ascii="Arial" w:hAnsi="Arial" w:cs="Arial"/>
          <w:sz w:val="20"/>
          <w:szCs w:val="20"/>
          <w:lang w:val="en-US"/>
        </w:rPr>
        <w:t>sebagai</w:t>
      </w:r>
      <w:proofErr w:type="spellEnd"/>
      <w:r w:rsidRPr="001905D6">
        <w:rPr>
          <w:rFonts w:ascii="Arial" w:hAnsi="Arial" w:cs="Arial"/>
          <w:sz w:val="20"/>
          <w:szCs w:val="20"/>
          <w:lang w:val="en-US"/>
        </w:rPr>
        <w:t xml:space="preserve"> </w:t>
      </w:r>
      <w:proofErr w:type="spellStart"/>
      <w:r w:rsidRPr="001905D6">
        <w:rPr>
          <w:rFonts w:ascii="Arial" w:hAnsi="Arial" w:cs="Arial"/>
          <w:sz w:val="20"/>
          <w:szCs w:val="20"/>
          <w:lang w:val="en-US"/>
        </w:rPr>
        <w:t>anoda</w:t>
      </w:r>
      <w:proofErr w:type="spellEnd"/>
      <w:r w:rsidRPr="001905D6">
        <w:rPr>
          <w:rFonts w:ascii="Arial" w:hAnsi="Arial" w:cs="Arial"/>
          <w:sz w:val="20"/>
          <w:szCs w:val="20"/>
          <w:lang w:val="en-US"/>
        </w:rPr>
        <w:t xml:space="preserve">, dan Cu </w:t>
      </w:r>
      <w:proofErr w:type="spellStart"/>
      <w:r w:rsidRPr="001905D6">
        <w:rPr>
          <w:rFonts w:ascii="Arial" w:hAnsi="Arial" w:cs="Arial"/>
          <w:sz w:val="20"/>
          <w:szCs w:val="20"/>
          <w:lang w:val="en-US"/>
        </w:rPr>
        <w:t>berperan</w:t>
      </w:r>
      <w:proofErr w:type="spellEnd"/>
      <w:r w:rsidRPr="001905D6">
        <w:rPr>
          <w:rFonts w:ascii="Arial" w:hAnsi="Arial" w:cs="Arial"/>
          <w:sz w:val="20"/>
          <w:szCs w:val="20"/>
          <w:lang w:val="en-US"/>
        </w:rPr>
        <w:t xml:space="preserve"> </w:t>
      </w:r>
      <w:proofErr w:type="spellStart"/>
      <w:r w:rsidRPr="001905D6">
        <w:rPr>
          <w:rFonts w:ascii="Arial" w:hAnsi="Arial" w:cs="Arial"/>
          <w:sz w:val="20"/>
          <w:szCs w:val="20"/>
          <w:lang w:val="en-US"/>
        </w:rPr>
        <w:t>sebagai</w:t>
      </w:r>
      <w:proofErr w:type="spellEnd"/>
      <w:r w:rsidRPr="001905D6">
        <w:rPr>
          <w:rFonts w:ascii="Arial" w:hAnsi="Arial" w:cs="Arial"/>
          <w:sz w:val="20"/>
          <w:szCs w:val="20"/>
          <w:lang w:val="en-US"/>
        </w:rPr>
        <w:t xml:space="preserve"> </w:t>
      </w:r>
      <w:proofErr w:type="spellStart"/>
      <w:r w:rsidRPr="001905D6">
        <w:rPr>
          <w:rFonts w:ascii="Arial" w:hAnsi="Arial" w:cs="Arial"/>
          <w:sz w:val="20"/>
          <w:szCs w:val="20"/>
          <w:lang w:val="en-US"/>
        </w:rPr>
        <w:t>katoda</w:t>
      </w:r>
      <w:proofErr w:type="spellEnd"/>
      <w:r w:rsidRPr="001905D6">
        <w:rPr>
          <w:rFonts w:ascii="Arial" w:hAnsi="Arial" w:cs="Arial"/>
          <w:sz w:val="20"/>
          <w:szCs w:val="20"/>
          <w:lang w:val="en-US"/>
        </w:rPr>
        <w:t xml:space="preserve"> pada r</w:t>
      </w:r>
      <w:r w:rsidRPr="001905D6">
        <w:rPr>
          <w:rFonts w:ascii="Arial" w:hAnsi="Arial" w:cs="Arial"/>
          <w:sz w:val="20"/>
          <w:szCs w:val="20"/>
        </w:rPr>
        <w:t xml:space="preserve">angkaian elektrokimia </w:t>
      </w:r>
      <w:r w:rsidRPr="001905D6">
        <w:rPr>
          <w:rFonts w:ascii="Arial" w:hAnsi="Arial" w:cs="Arial"/>
          <w:sz w:val="20"/>
          <w:szCs w:val="20"/>
          <w:lang w:val="en-US"/>
        </w:rPr>
        <w:t xml:space="preserve">yang </w:t>
      </w:r>
      <w:r w:rsidRPr="001905D6">
        <w:rPr>
          <w:rFonts w:ascii="Arial" w:hAnsi="Arial" w:cs="Arial"/>
          <w:sz w:val="20"/>
          <w:szCs w:val="20"/>
        </w:rPr>
        <w:t xml:space="preserve">di desain dalam bentuk </w:t>
      </w:r>
      <w:r w:rsidRPr="001905D6">
        <w:rPr>
          <w:rFonts w:ascii="Arial" w:hAnsi="Arial" w:cs="Arial"/>
          <w:i/>
          <w:sz w:val="20"/>
          <w:szCs w:val="20"/>
        </w:rPr>
        <w:t>single-chamber</w:t>
      </w:r>
      <w:r w:rsidRPr="001905D6">
        <w:rPr>
          <w:rFonts w:ascii="Arial" w:hAnsi="Arial" w:cs="Arial"/>
          <w:sz w:val="20"/>
          <w:szCs w:val="20"/>
        </w:rPr>
        <w:t xml:space="preserve"> dengan </w:t>
      </w:r>
      <w:proofErr w:type="spellStart"/>
      <w:r w:rsidRPr="001905D6">
        <w:rPr>
          <w:rFonts w:ascii="Arial" w:hAnsi="Arial" w:cs="Arial"/>
          <w:sz w:val="20"/>
          <w:szCs w:val="20"/>
          <w:lang w:val="en-US"/>
        </w:rPr>
        <w:t>menggunakan</w:t>
      </w:r>
      <w:proofErr w:type="spellEnd"/>
      <w:r w:rsidRPr="001905D6">
        <w:rPr>
          <w:rFonts w:ascii="Arial" w:hAnsi="Arial" w:cs="Arial"/>
          <w:sz w:val="20"/>
          <w:szCs w:val="20"/>
          <w:lang w:val="en-US"/>
        </w:rPr>
        <w:t xml:space="preserve"> air </w:t>
      </w:r>
      <w:proofErr w:type="spellStart"/>
      <w:r w:rsidRPr="001905D6">
        <w:rPr>
          <w:rFonts w:ascii="Arial" w:hAnsi="Arial" w:cs="Arial"/>
          <w:sz w:val="20"/>
          <w:szCs w:val="20"/>
          <w:lang w:val="en-US"/>
        </w:rPr>
        <w:t>gambut</w:t>
      </w:r>
      <w:proofErr w:type="spellEnd"/>
      <w:r w:rsidRPr="001905D6">
        <w:rPr>
          <w:rFonts w:ascii="Arial" w:hAnsi="Arial" w:cs="Arial"/>
          <w:sz w:val="20"/>
          <w:szCs w:val="20"/>
          <w:lang w:val="en-US"/>
        </w:rPr>
        <w:t xml:space="preserve"> </w:t>
      </w:r>
      <w:proofErr w:type="spellStart"/>
      <w:r w:rsidRPr="001905D6">
        <w:rPr>
          <w:rFonts w:ascii="Arial" w:hAnsi="Arial" w:cs="Arial"/>
          <w:sz w:val="20"/>
          <w:szCs w:val="20"/>
          <w:lang w:val="en-US"/>
        </w:rPr>
        <w:t>sebagai</w:t>
      </w:r>
      <w:proofErr w:type="spellEnd"/>
      <w:r w:rsidRPr="001905D6">
        <w:rPr>
          <w:rFonts w:ascii="Arial" w:hAnsi="Arial" w:cs="Arial"/>
          <w:sz w:val="20"/>
          <w:szCs w:val="20"/>
          <w:lang w:val="en-US"/>
        </w:rPr>
        <w:t xml:space="preserve"> </w:t>
      </w:r>
      <w:proofErr w:type="spellStart"/>
      <w:r w:rsidRPr="001905D6">
        <w:rPr>
          <w:rFonts w:ascii="Arial" w:hAnsi="Arial" w:cs="Arial"/>
          <w:sz w:val="20"/>
          <w:szCs w:val="20"/>
          <w:lang w:val="en-US"/>
        </w:rPr>
        <w:t>larutan</w:t>
      </w:r>
      <w:proofErr w:type="spellEnd"/>
      <w:r w:rsidRPr="001905D6">
        <w:rPr>
          <w:rFonts w:ascii="Arial" w:hAnsi="Arial" w:cs="Arial"/>
          <w:sz w:val="20"/>
          <w:szCs w:val="20"/>
          <w:lang w:val="en-US"/>
        </w:rPr>
        <w:t xml:space="preserve"> </w:t>
      </w:r>
      <w:proofErr w:type="spellStart"/>
      <w:r w:rsidRPr="001905D6">
        <w:rPr>
          <w:rFonts w:ascii="Arial" w:hAnsi="Arial" w:cs="Arial"/>
          <w:sz w:val="20"/>
          <w:szCs w:val="20"/>
          <w:lang w:val="en-US"/>
        </w:rPr>
        <w:t>elektrolit</w:t>
      </w:r>
      <w:proofErr w:type="spellEnd"/>
      <w:r w:rsidRPr="001905D6">
        <w:rPr>
          <w:rFonts w:ascii="Arial" w:hAnsi="Arial" w:cs="Arial"/>
          <w:sz w:val="20"/>
          <w:szCs w:val="20"/>
          <w:lang w:val="en-US"/>
        </w:rPr>
        <w:t xml:space="preserve">. </w:t>
      </w:r>
      <w:r w:rsidRPr="00AB79B1">
        <w:rPr>
          <w:rFonts w:ascii="Arial" w:hAnsi="Arial" w:cs="Arial"/>
          <w:i/>
          <w:iCs/>
          <w:sz w:val="20"/>
          <w:szCs w:val="20"/>
          <w:lang w:val="en-US"/>
        </w:rPr>
        <w:t xml:space="preserve">Output </w:t>
      </w:r>
      <w:proofErr w:type="spellStart"/>
      <w:r w:rsidRPr="001905D6">
        <w:rPr>
          <w:rFonts w:ascii="Arial" w:hAnsi="Arial" w:cs="Arial"/>
          <w:sz w:val="20"/>
          <w:szCs w:val="20"/>
          <w:lang w:val="en-US"/>
        </w:rPr>
        <w:t>pengukuran</w:t>
      </w:r>
      <w:proofErr w:type="spellEnd"/>
      <w:r w:rsidRPr="001905D6">
        <w:rPr>
          <w:rFonts w:ascii="Arial" w:hAnsi="Arial" w:cs="Arial"/>
          <w:sz w:val="20"/>
          <w:szCs w:val="20"/>
          <w:lang w:val="en-US"/>
        </w:rPr>
        <w:t xml:space="preserve"> pada </w:t>
      </w:r>
      <w:proofErr w:type="spellStart"/>
      <w:r w:rsidRPr="001905D6">
        <w:rPr>
          <w:rFonts w:ascii="Arial" w:hAnsi="Arial" w:cs="Arial"/>
          <w:sz w:val="20"/>
          <w:szCs w:val="20"/>
          <w:lang w:val="en-US"/>
        </w:rPr>
        <w:t>pengujian</w:t>
      </w:r>
      <w:proofErr w:type="spellEnd"/>
      <w:r w:rsidRPr="001905D6">
        <w:rPr>
          <w:rFonts w:ascii="Arial" w:hAnsi="Arial" w:cs="Arial"/>
          <w:sz w:val="20"/>
          <w:szCs w:val="20"/>
          <w:lang w:val="en-US"/>
        </w:rPr>
        <w:t xml:space="preserve"> </w:t>
      </w:r>
      <w:proofErr w:type="spellStart"/>
      <w:r w:rsidRPr="001905D6">
        <w:rPr>
          <w:rFonts w:ascii="Arial" w:hAnsi="Arial" w:cs="Arial"/>
          <w:sz w:val="20"/>
          <w:szCs w:val="20"/>
          <w:lang w:val="en-US"/>
        </w:rPr>
        <w:t>ini</w:t>
      </w:r>
      <w:proofErr w:type="spellEnd"/>
      <w:r w:rsidRPr="001905D6">
        <w:rPr>
          <w:rFonts w:ascii="Arial" w:hAnsi="Arial" w:cs="Arial"/>
          <w:sz w:val="20"/>
          <w:szCs w:val="20"/>
          <w:lang w:val="en-US"/>
        </w:rPr>
        <w:t xml:space="preserve"> </w:t>
      </w:r>
      <w:proofErr w:type="spellStart"/>
      <w:r w:rsidRPr="001905D6">
        <w:rPr>
          <w:rFonts w:ascii="Arial" w:hAnsi="Arial" w:cs="Arial"/>
          <w:sz w:val="20"/>
          <w:szCs w:val="20"/>
          <w:lang w:val="en-US"/>
        </w:rPr>
        <w:t>berupa</w:t>
      </w:r>
      <w:proofErr w:type="spellEnd"/>
      <w:r w:rsidRPr="001905D6">
        <w:rPr>
          <w:rFonts w:ascii="Arial" w:hAnsi="Arial" w:cs="Arial"/>
          <w:sz w:val="20"/>
          <w:szCs w:val="20"/>
          <w:lang w:val="en-US"/>
        </w:rPr>
        <w:t xml:space="preserve"> </w:t>
      </w:r>
      <w:proofErr w:type="spellStart"/>
      <w:r w:rsidRPr="001905D6">
        <w:rPr>
          <w:rFonts w:ascii="Arial" w:hAnsi="Arial" w:cs="Arial"/>
          <w:sz w:val="20"/>
          <w:szCs w:val="20"/>
          <w:lang w:val="en-US"/>
        </w:rPr>
        <w:t>tegangan</w:t>
      </w:r>
      <w:proofErr w:type="spellEnd"/>
      <w:r w:rsidRPr="001905D6">
        <w:rPr>
          <w:rFonts w:ascii="Arial" w:hAnsi="Arial" w:cs="Arial"/>
          <w:sz w:val="20"/>
          <w:szCs w:val="20"/>
          <w:lang w:val="en-US"/>
        </w:rPr>
        <w:t xml:space="preserve"> </w:t>
      </w:r>
      <w:proofErr w:type="spellStart"/>
      <w:r w:rsidRPr="001905D6">
        <w:rPr>
          <w:rFonts w:ascii="Arial" w:hAnsi="Arial" w:cs="Arial"/>
          <w:sz w:val="20"/>
          <w:szCs w:val="20"/>
          <w:lang w:val="en-US"/>
        </w:rPr>
        <w:t>dengan</w:t>
      </w:r>
      <w:proofErr w:type="spellEnd"/>
      <w:r w:rsidRPr="001905D6">
        <w:rPr>
          <w:rFonts w:ascii="Arial" w:hAnsi="Arial" w:cs="Arial"/>
          <w:sz w:val="20"/>
          <w:szCs w:val="20"/>
          <w:lang w:val="en-US"/>
        </w:rPr>
        <w:t xml:space="preserve"> </w:t>
      </w:r>
      <w:proofErr w:type="spellStart"/>
      <w:r w:rsidRPr="001905D6">
        <w:rPr>
          <w:rFonts w:ascii="Arial" w:hAnsi="Arial" w:cs="Arial"/>
          <w:sz w:val="20"/>
          <w:szCs w:val="20"/>
          <w:lang w:val="en-US"/>
        </w:rPr>
        <w:t>satuan</w:t>
      </w:r>
      <w:proofErr w:type="spellEnd"/>
      <w:r w:rsidRPr="001905D6">
        <w:rPr>
          <w:rFonts w:ascii="Arial" w:hAnsi="Arial" w:cs="Arial"/>
          <w:sz w:val="20"/>
          <w:szCs w:val="20"/>
          <w:lang w:val="en-US"/>
        </w:rPr>
        <w:t xml:space="preserve"> </w:t>
      </w:r>
      <w:proofErr w:type="spellStart"/>
      <w:r w:rsidRPr="001905D6">
        <w:rPr>
          <w:rFonts w:ascii="Arial" w:hAnsi="Arial" w:cs="Arial"/>
          <w:sz w:val="20"/>
          <w:szCs w:val="20"/>
          <w:lang w:val="en-US"/>
        </w:rPr>
        <w:t>voltase</w:t>
      </w:r>
      <w:proofErr w:type="spellEnd"/>
      <w:r w:rsidRPr="001905D6">
        <w:rPr>
          <w:rFonts w:ascii="Arial" w:hAnsi="Arial" w:cs="Arial"/>
          <w:sz w:val="20"/>
          <w:szCs w:val="20"/>
          <w:lang w:val="en-US"/>
        </w:rPr>
        <w:t xml:space="preserve"> (V) dan </w:t>
      </w:r>
      <w:proofErr w:type="spellStart"/>
      <w:r w:rsidRPr="001905D6">
        <w:rPr>
          <w:rFonts w:ascii="Arial" w:hAnsi="Arial" w:cs="Arial"/>
          <w:sz w:val="20"/>
          <w:szCs w:val="20"/>
          <w:lang w:val="en-US"/>
        </w:rPr>
        <w:t>kuat</w:t>
      </w:r>
      <w:proofErr w:type="spellEnd"/>
      <w:r w:rsidRPr="001905D6">
        <w:rPr>
          <w:rFonts w:ascii="Arial" w:hAnsi="Arial" w:cs="Arial"/>
          <w:sz w:val="20"/>
          <w:szCs w:val="20"/>
          <w:lang w:val="en-US"/>
        </w:rPr>
        <w:t xml:space="preserve"> </w:t>
      </w:r>
      <w:proofErr w:type="spellStart"/>
      <w:r w:rsidRPr="001905D6">
        <w:rPr>
          <w:rFonts w:ascii="Arial" w:hAnsi="Arial" w:cs="Arial"/>
          <w:sz w:val="20"/>
          <w:szCs w:val="20"/>
          <w:lang w:val="en-US"/>
        </w:rPr>
        <w:t>arus</w:t>
      </w:r>
      <w:proofErr w:type="spellEnd"/>
      <w:r w:rsidRPr="001905D6">
        <w:rPr>
          <w:rFonts w:ascii="Arial" w:hAnsi="Arial" w:cs="Arial"/>
          <w:sz w:val="20"/>
          <w:szCs w:val="20"/>
          <w:lang w:val="en-US"/>
        </w:rPr>
        <w:t xml:space="preserve"> </w:t>
      </w:r>
      <w:proofErr w:type="spellStart"/>
      <w:r w:rsidRPr="001905D6">
        <w:rPr>
          <w:rFonts w:ascii="Arial" w:hAnsi="Arial" w:cs="Arial"/>
          <w:sz w:val="20"/>
          <w:szCs w:val="20"/>
          <w:lang w:val="en-US"/>
        </w:rPr>
        <w:t>dengan</w:t>
      </w:r>
      <w:proofErr w:type="spellEnd"/>
      <w:r w:rsidRPr="001905D6">
        <w:rPr>
          <w:rFonts w:ascii="Arial" w:hAnsi="Arial" w:cs="Arial"/>
          <w:sz w:val="20"/>
          <w:szCs w:val="20"/>
          <w:lang w:val="en-US"/>
        </w:rPr>
        <w:t xml:space="preserve"> </w:t>
      </w:r>
      <w:proofErr w:type="spellStart"/>
      <w:r w:rsidRPr="001905D6">
        <w:rPr>
          <w:rFonts w:ascii="Arial" w:hAnsi="Arial" w:cs="Arial"/>
          <w:sz w:val="20"/>
          <w:szCs w:val="20"/>
          <w:lang w:val="en-US"/>
        </w:rPr>
        <w:t>satuan</w:t>
      </w:r>
      <w:proofErr w:type="spellEnd"/>
      <w:r w:rsidRPr="001905D6">
        <w:rPr>
          <w:rFonts w:ascii="Arial" w:hAnsi="Arial" w:cs="Arial"/>
          <w:sz w:val="20"/>
          <w:szCs w:val="20"/>
          <w:lang w:val="en-US"/>
        </w:rPr>
        <w:t xml:space="preserve"> </w:t>
      </w:r>
      <w:proofErr w:type="spellStart"/>
      <w:r w:rsidRPr="001905D6">
        <w:rPr>
          <w:rFonts w:ascii="Arial" w:hAnsi="Arial" w:cs="Arial"/>
          <w:sz w:val="20"/>
          <w:szCs w:val="20"/>
          <w:lang w:val="en-US"/>
        </w:rPr>
        <w:t>miliamper</w:t>
      </w:r>
      <w:proofErr w:type="spellEnd"/>
      <w:r w:rsidRPr="001905D6">
        <w:rPr>
          <w:rFonts w:ascii="Arial" w:hAnsi="Arial" w:cs="Arial"/>
          <w:sz w:val="20"/>
          <w:szCs w:val="20"/>
          <w:lang w:val="en-US"/>
        </w:rPr>
        <w:t xml:space="preserve"> (mA). </w:t>
      </w:r>
      <w:proofErr w:type="spellStart"/>
      <w:r w:rsidRPr="001905D6">
        <w:rPr>
          <w:rFonts w:ascii="Arial" w:hAnsi="Arial" w:cs="Arial"/>
          <w:sz w:val="20"/>
          <w:szCs w:val="20"/>
          <w:lang w:val="en-US"/>
        </w:rPr>
        <w:t>Variasi</w:t>
      </w:r>
      <w:proofErr w:type="spellEnd"/>
      <w:r w:rsidRPr="001905D6">
        <w:rPr>
          <w:rFonts w:ascii="Arial" w:hAnsi="Arial" w:cs="Arial"/>
          <w:sz w:val="20"/>
          <w:szCs w:val="20"/>
          <w:lang w:val="en-US"/>
        </w:rPr>
        <w:t xml:space="preserve"> </w:t>
      </w:r>
      <w:proofErr w:type="spellStart"/>
      <w:r w:rsidRPr="001905D6">
        <w:rPr>
          <w:rFonts w:ascii="Arial" w:hAnsi="Arial" w:cs="Arial"/>
          <w:sz w:val="20"/>
          <w:szCs w:val="20"/>
          <w:lang w:val="en-US"/>
        </w:rPr>
        <w:t>luas</w:t>
      </w:r>
      <w:proofErr w:type="spellEnd"/>
      <w:r w:rsidRPr="001905D6">
        <w:rPr>
          <w:rFonts w:ascii="Arial" w:hAnsi="Arial" w:cs="Arial"/>
          <w:sz w:val="20"/>
          <w:szCs w:val="20"/>
          <w:lang w:val="en-US"/>
        </w:rPr>
        <w:t xml:space="preserve"> </w:t>
      </w:r>
      <w:proofErr w:type="spellStart"/>
      <w:r w:rsidRPr="001905D6">
        <w:rPr>
          <w:rFonts w:ascii="Arial" w:hAnsi="Arial" w:cs="Arial"/>
          <w:sz w:val="20"/>
          <w:szCs w:val="20"/>
          <w:lang w:val="en-US"/>
        </w:rPr>
        <w:t>penampang</w:t>
      </w:r>
      <w:proofErr w:type="spellEnd"/>
      <w:r w:rsidRPr="001905D6">
        <w:rPr>
          <w:rFonts w:ascii="Arial" w:hAnsi="Arial" w:cs="Arial"/>
          <w:sz w:val="20"/>
          <w:szCs w:val="20"/>
          <w:lang w:val="en-US"/>
        </w:rPr>
        <w:t xml:space="preserve"> </w:t>
      </w:r>
      <w:proofErr w:type="spellStart"/>
      <w:r w:rsidRPr="001905D6">
        <w:rPr>
          <w:rFonts w:ascii="Arial" w:hAnsi="Arial" w:cs="Arial"/>
          <w:sz w:val="20"/>
          <w:szCs w:val="20"/>
          <w:lang w:val="en-US"/>
        </w:rPr>
        <w:lastRenderedPageBreak/>
        <w:t>elektroda</w:t>
      </w:r>
      <w:proofErr w:type="spellEnd"/>
      <w:r w:rsidRPr="001905D6">
        <w:rPr>
          <w:rFonts w:ascii="Arial" w:hAnsi="Arial" w:cs="Arial"/>
          <w:sz w:val="20"/>
          <w:szCs w:val="20"/>
          <w:lang w:val="en-US"/>
        </w:rPr>
        <w:t xml:space="preserve"> </w:t>
      </w:r>
      <w:proofErr w:type="spellStart"/>
      <w:r w:rsidRPr="001905D6">
        <w:rPr>
          <w:rFonts w:ascii="Arial" w:hAnsi="Arial" w:cs="Arial"/>
          <w:sz w:val="20"/>
          <w:szCs w:val="20"/>
          <w:lang w:val="en-US"/>
        </w:rPr>
        <w:t>adalah</w:t>
      </w:r>
      <w:proofErr w:type="spellEnd"/>
      <w:r w:rsidRPr="001905D6">
        <w:rPr>
          <w:rFonts w:ascii="Arial" w:hAnsi="Arial" w:cs="Arial"/>
          <w:sz w:val="20"/>
          <w:szCs w:val="20"/>
          <w:lang w:val="en-US"/>
        </w:rPr>
        <w:t xml:space="preserve"> </w:t>
      </w:r>
      <w:proofErr w:type="spellStart"/>
      <w:r w:rsidRPr="001905D6">
        <w:rPr>
          <w:rFonts w:ascii="Arial" w:hAnsi="Arial" w:cs="Arial"/>
          <w:sz w:val="20"/>
          <w:szCs w:val="20"/>
          <w:lang w:val="en-US"/>
        </w:rPr>
        <w:t>lempeng</w:t>
      </w:r>
      <w:proofErr w:type="spellEnd"/>
      <w:r w:rsidRPr="001905D6">
        <w:rPr>
          <w:rFonts w:ascii="Arial" w:hAnsi="Arial" w:cs="Arial"/>
          <w:sz w:val="20"/>
          <w:szCs w:val="20"/>
          <w:lang w:val="en-US"/>
        </w:rPr>
        <w:t xml:space="preserve"> </w:t>
      </w:r>
      <w:proofErr w:type="spellStart"/>
      <w:r w:rsidRPr="001905D6">
        <w:rPr>
          <w:rFonts w:ascii="Arial" w:hAnsi="Arial" w:cs="Arial"/>
          <w:sz w:val="20"/>
          <w:szCs w:val="20"/>
          <w:lang w:val="en-US"/>
        </w:rPr>
        <w:t>logam</w:t>
      </w:r>
      <w:proofErr w:type="spellEnd"/>
      <w:r w:rsidRPr="001905D6">
        <w:rPr>
          <w:rFonts w:ascii="Arial" w:hAnsi="Arial" w:cs="Arial"/>
          <w:sz w:val="20"/>
          <w:szCs w:val="20"/>
          <w:lang w:val="en-US"/>
        </w:rPr>
        <w:t xml:space="preserve"> Cu, Zn, dan Al </w:t>
      </w:r>
      <w:proofErr w:type="spellStart"/>
      <w:r w:rsidRPr="001905D6">
        <w:rPr>
          <w:rFonts w:ascii="Arial" w:hAnsi="Arial" w:cs="Arial"/>
          <w:sz w:val="20"/>
          <w:szCs w:val="20"/>
          <w:lang w:val="en-US"/>
        </w:rPr>
        <w:t>dengan</w:t>
      </w:r>
      <w:proofErr w:type="spellEnd"/>
      <w:r w:rsidRPr="001905D6">
        <w:rPr>
          <w:rFonts w:ascii="Arial" w:hAnsi="Arial" w:cs="Arial"/>
          <w:sz w:val="20"/>
          <w:szCs w:val="20"/>
          <w:lang w:val="en-US"/>
        </w:rPr>
        <w:t xml:space="preserve"> </w:t>
      </w:r>
      <w:proofErr w:type="spellStart"/>
      <w:r w:rsidRPr="001905D6">
        <w:rPr>
          <w:rFonts w:ascii="Arial" w:hAnsi="Arial" w:cs="Arial"/>
          <w:sz w:val="20"/>
          <w:szCs w:val="20"/>
          <w:lang w:val="en-US"/>
        </w:rPr>
        <w:t>ukuran</w:t>
      </w:r>
      <w:proofErr w:type="spellEnd"/>
      <w:r w:rsidRPr="001905D6">
        <w:rPr>
          <w:rFonts w:ascii="Arial" w:hAnsi="Arial" w:cs="Arial"/>
          <w:sz w:val="20"/>
          <w:szCs w:val="20"/>
          <w:lang w:val="en-US"/>
        </w:rPr>
        <w:t xml:space="preserve"> 3x5</w:t>
      </w:r>
      <w:r w:rsidRPr="001905D6">
        <w:rPr>
          <w:rFonts w:ascii="Arial" w:hAnsi="Arial" w:cs="Arial"/>
          <w:iCs/>
          <w:sz w:val="20"/>
          <w:szCs w:val="20"/>
        </w:rPr>
        <w:t>, 5x7, 7x9, dan 9x11 (cm</w:t>
      </w:r>
      <w:r w:rsidR="0030002D" w:rsidRPr="0030002D">
        <w:rPr>
          <w:rFonts w:ascii="Arial" w:hAnsi="Arial" w:cs="Arial"/>
          <w:iCs/>
          <w:sz w:val="20"/>
          <w:szCs w:val="20"/>
          <w:vertAlign w:val="superscript"/>
          <w:lang w:val="en-US"/>
        </w:rPr>
        <w:t>2</w:t>
      </w:r>
      <w:r w:rsidRPr="001905D6">
        <w:rPr>
          <w:rFonts w:ascii="Arial" w:hAnsi="Arial" w:cs="Arial"/>
          <w:iCs/>
          <w:sz w:val="20"/>
          <w:szCs w:val="20"/>
        </w:rPr>
        <w:t>)</w:t>
      </w:r>
      <w:r w:rsidRPr="001905D6">
        <w:rPr>
          <w:rFonts w:ascii="Arial" w:hAnsi="Arial" w:cs="Arial"/>
          <w:iCs/>
          <w:sz w:val="20"/>
          <w:szCs w:val="20"/>
          <w:lang w:val="en-US"/>
        </w:rPr>
        <w:t xml:space="preserve">. </w:t>
      </w:r>
      <w:proofErr w:type="spellStart"/>
      <w:r w:rsidRPr="001905D6">
        <w:rPr>
          <w:rFonts w:ascii="Arial" w:hAnsi="Arial" w:cs="Arial"/>
          <w:iCs/>
          <w:sz w:val="20"/>
          <w:szCs w:val="20"/>
          <w:lang w:val="en-US"/>
        </w:rPr>
        <w:t>Variasi</w:t>
      </w:r>
      <w:proofErr w:type="spellEnd"/>
      <w:r w:rsidRPr="001905D6">
        <w:rPr>
          <w:rFonts w:ascii="Arial" w:hAnsi="Arial" w:cs="Arial"/>
          <w:iCs/>
          <w:sz w:val="20"/>
          <w:szCs w:val="20"/>
          <w:lang w:val="en-US"/>
        </w:rPr>
        <w:t xml:space="preserve"> volume air </w:t>
      </w:r>
      <w:proofErr w:type="spellStart"/>
      <w:r w:rsidRPr="001905D6">
        <w:rPr>
          <w:rFonts w:ascii="Arial" w:hAnsi="Arial" w:cs="Arial"/>
          <w:iCs/>
          <w:sz w:val="20"/>
          <w:szCs w:val="20"/>
          <w:lang w:val="en-US"/>
        </w:rPr>
        <w:t>gambut</w:t>
      </w:r>
      <w:proofErr w:type="spellEnd"/>
      <w:r w:rsidRPr="001905D6">
        <w:rPr>
          <w:rFonts w:ascii="Arial" w:hAnsi="Arial" w:cs="Arial"/>
          <w:iCs/>
          <w:sz w:val="20"/>
          <w:szCs w:val="20"/>
          <w:lang w:val="en-US"/>
        </w:rPr>
        <w:t xml:space="preserve"> </w:t>
      </w:r>
      <w:proofErr w:type="spellStart"/>
      <w:r w:rsidRPr="001905D6">
        <w:rPr>
          <w:rFonts w:ascii="Arial" w:hAnsi="Arial" w:cs="Arial"/>
          <w:iCs/>
          <w:sz w:val="20"/>
          <w:szCs w:val="20"/>
          <w:lang w:val="en-US"/>
        </w:rPr>
        <w:t>yaitu</w:t>
      </w:r>
      <w:proofErr w:type="spellEnd"/>
      <w:r w:rsidRPr="001905D6">
        <w:rPr>
          <w:rFonts w:ascii="Arial" w:hAnsi="Arial" w:cs="Arial"/>
          <w:iCs/>
          <w:sz w:val="20"/>
          <w:szCs w:val="20"/>
          <w:lang w:val="en-US"/>
        </w:rPr>
        <w:t xml:space="preserve"> 600 mL, 800 mL, dan 1000 </w:t>
      </w:r>
      <w:proofErr w:type="spellStart"/>
      <w:r w:rsidRPr="001905D6">
        <w:rPr>
          <w:rFonts w:ascii="Arial" w:hAnsi="Arial" w:cs="Arial"/>
          <w:iCs/>
          <w:sz w:val="20"/>
          <w:szCs w:val="20"/>
          <w:lang w:val="en-US"/>
        </w:rPr>
        <w:t>mL.</w:t>
      </w:r>
      <w:proofErr w:type="spellEnd"/>
      <w:r w:rsidRPr="001905D6">
        <w:rPr>
          <w:rFonts w:ascii="Arial" w:hAnsi="Arial" w:cs="Arial"/>
          <w:iCs/>
          <w:sz w:val="20"/>
          <w:szCs w:val="20"/>
          <w:lang w:val="en-US"/>
        </w:rPr>
        <w:t xml:space="preserve"> Air </w:t>
      </w:r>
      <w:proofErr w:type="spellStart"/>
      <w:r w:rsidRPr="001905D6">
        <w:rPr>
          <w:rFonts w:ascii="Arial" w:hAnsi="Arial" w:cs="Arial"/>
          <w:iCs/>
          <w:sz w:val="20"/>
          <w:szCs w:val="20"/>
          <w:lang w:val="en-US"/>
        </w:rPr>
        <w:t>gambut</w:t>
      </w:r>
      <w:proofErr w:type="spellEnd"/>
      <w:r w:rsidRPr="001905D6">
        <w:rPr>
          <w:rFonts w:ascii="Arial" w:hAnsi="Arial" w:cs="Arial"/>
          <w:iCs/>
          <w:sz w:val="20"/>
          <w:szCs w:val="20"/>
          <w:lang w:val="en-US"/>
        </w:rPr>
        <w:t xml:space="preserve"> yang </w:t>
      </w:r>
      <w:proofErr w:type="spellStart"/>
      <w:r w:rsidRPr="001905D6">
        <w:rPr>
          <w:rFonts w:ascii="Arial" w:hAnsi="Arial" w:cs="Arial"/>
          <w:iCs/>
          <w:sz w:val="20"/>
          <w:szCs w:val="20"/>
          <w:lang w:val="en-US"/>
        </w:rPr>
        <w:t>digunakan</w:t>
      </w:r>
      <w:proofErr w:type="spellEnd"/>
      <w:r w:rsidRPr="001905D6">
        <w:rPr>
          <w:rFonts w:ascii="Arial" w:hAnsi="Arial" w:cs="Arial"/>
          <w:iCs/>
          <w:sz w:val="20"/>
          <w:szCs w:val="20"/>
          <w:lang w:val="en-US"/>
        </w:rPr>
        <w:t xml:space="preserve"> </w:t>
      </w:r>
      <w:proofErr w:type="spellStart"/>
      <w:r w:rsidRPr="001905D6">
        <w:rPr>
          <w:rFonts w:ascii="Arial" w:hAnsi="Arial" w:cs="Arial"/>
          <w:iCs/>
          <w:sz w:val="20"/>
          <w:szCs w:val="20"/>
          <w:lang w:val="en-US"/>
        </w:rPr>
        <w:t>merupakan</w:t>
      </w:r>
      <w:proofErr w:type="spellEnd"/>
      <w:r w:rsidRPr="001905D6">
        <w:rPr>
          <w:rFonts w:ascii="Arial" w:hAnsi="Arial" w:cs="Arial"/>
          <w:iCs/>
          <w:sz w:val="20"/>
          <w:szCs w:val="20"/>
          <w:lang w:val="en-US"/>
        </w:rPr>
        <w:t xml:space="preserve"> air </w:t>
      </w:r>
      <w:proofErr w:type="spellStart"/>
      <w:r w:rsidRPr="001905D6">
        <w:rPr>
          <w:rFonts w:ascii="Arial" w:hAnsi="Arial" w:cs="Arial"/>
          <w:iCs/>
          <w:sz w:val="20"/>
          <w:szCs w:val="20"/>
          <w:lang w:val="en-US"/>
        </w:rPr>
        <w:t>gambut</w:t>
      </w:r>
      <w:proofErr w:type="spellEnd"/>
      <w:r w:rsidRPr="001905D6">
        <w:rPr>
          <w:rFonts w:ascii="Arial" w:hAnsi="Arial" w:cs="Arial"/>
          <w:iCs/>
          <w:sz w:val="20"/>
          <w:szCs w:val="20"/>
          <w:lang w:val="en-US"/>
        </w:rPr>
        <w:t xml:space="preserve"> </w:t>
      </w:r>
      <w:proofErr w:type="spellStart"/>
      <w:r w:rsidRPr="001905D6">
        <w:rPr>
          <w:rFonts w:ascii="Arial" w:hAnsi="Arial" w:cs="Arial"/>
          <w:iCs/>
          <w:sz w:val="20"/>
          <w:szCs w:val="20"/>
          <w:lang w:val="en-US"/>
        </w:rPr>
        <w:t>menggenang</w:t>
      </w:r>
      <w:proofErr w:type="spellEnd"/>
      <w:r w:rsidRPr="001905D6">
        <w:rPr>
          <w:rFonts w:ascii="Arial" w:hAnsi="Arial" w:cs="Arial"/>
          <w:iCs/>
          <w:sz w:val="20"/>
          <w:szCs w:val="20"/>
          <w:lang w:val="en-US"/>
        </w:rPr>
        <w:t xml:space="preserve"> dan </w:t>
      </w:r>
      <w:proofErr w:type="spellStart"/>
      <w:r w:rsidRPr="001905D6">
        <w:rPr>
          <w:rFonts w:ascii="Arial" w:hAnsi="Arial" w:cs="Arial"/>
          <w:iCs/>
          <w:sz w:val="20"/>
          <w:szCs w:val="20"/>
          <w:lang w:val="en-US"/>
        </w:rPr>
        <w:t>diukur</w:t>
      </w:r>
      <w:proofErr w:type="spellEnd"/>
      <w:r w:rsidRPr="001905D6">
        <w:rPr>
          <w:rFonts w:ascii="Arial" w:hAnsi="Arial" w:cs="Arial"/>
          <w:iCs/>
          <w:sz w:val="20"/>
          <w:szCs w:val="20"/>
          <w:lang w:val="en-US"/>
        </w:rPr>
        <w:t xml:space="preserve"> pH </w:t>
      </w:r>
      <w:proofErr w:type="spellStart"/>
      <w:r w:rsidRPr="001905D6">
        <w:rPr>
          <w:rFonts w:ascii="Arial" w:hAnsi="Arial" w:cs="Arial"/>
          <w:iCs/>
          <w:sz w:val="20"/>
          <w:szCs w:val="20"/>
          <w:lang w:val="en-US"/>
        </w:rPr>
        <w:t>nya</w:t>
      </w:r>
      <w:proofErr w:type="spellEnd"/>
      <w:r w:rsidRPr="001905D6">
        <w:rPr>
          <w:rFonts w:ascii="Arial" w:hAnsi="Arial" w:cs="Arial"/>
          <w:iCs/>
          <w:sz w:val="20"/>
          <w:szCs w:val="20"/>
          <w:lang w:val="en-US"/>
        </w:rPr>
        <w:t xml:space="preserve"> </w:t>
      </w:r>
      <w:proofErr w:type="spellStart"/>
      <w:r w:rsidRPr="001905D6">
        <w:rPr>
          <w:rFonts w:ascii="Arial" w:hAnsi="Arial" w:cs="Arial"/>
          <w:iCs/>
          <w:sz w:val="20"/>
          <w:szCs w:val="20"/>
          <w:lang w:val="en-US"/>
        </w:rPr>
        <w:t>menggunakan</w:t>
      </w:r>
      <w:proofErr w:type="spellEnd"/>
      <w:r w:rsidRPr="001905D6">
        <w:rPr>
          <w:rFonts w:ascii="Arial" w:hAnsi="Arial" w:cs="Arial"/>
          <w:iCs/>
          <w:sz w:val="20"/>
          <w:szCs w:val="20"/>
          <w:lang w:val="en-US"/>
        </w:rPr>
        <w:t xml:space="preserve"> pH meter. </w:t>
      </w:r>
    </w:p>
    <w:p w14:paraId="789D7F4A" w14:textId="77777777" w:rsidR="009D41E9" w:rsidRPr="001905D6" w:rsidRDefault="009D41E9" w:rsidP="001905D6">
      <w:pPr>
        <w:pStyle w:val="Normal1"/>
        <w:spacing w:after="0" w:line="240" w:lineRule="auto"/>
        <w:ind w:firstLine="720"/>
        <w:contextualSpacing/>
        <w:jc w:val="both"/>
        <w:rPr>
          <w:rFonts w:ascii="Arial" w:hAnsi="Arial" w:cs="Arial"/>
          <w:iCs/>
          <w:sz w:val="20"/>
          <w:szCs w:val="20"/>
          <w:lang w:val="en-US"/>
        </w:rPr>
      </w:pPr>
    </w:p>
    <w:p w14:paraId="54209368" w14:textId="55BEC843" w:rsidR="00817E4C" w:rsidRDefault="009D41E9" w:rsidP="00817E4C">
      <w:pPr>
        <w:pStyle w:val="icsmheading1"/>
        <w:keepNext/>
        <w:spacing w:before="0" w:after="0"/>
        <w:ind w:left="-284" w:firstLine="284"/>
        <w:jc w:val="center"/>
      </w:pPr>
      <w:r>
        <w:rPr>
          <w:noProof/>
        </w:rPr>
        <w:drawing>
          <wp:inline distT="0" distB="0" distL="0" distR="0" wp14:anchorId="13158EA8" wp14:editId="6C7BB6DA">
            <wp:extent cx="2974876" cy="464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5">
                      <a:extLst>
                        <a:ext uri="{28A0092B-C50C-407E-A947-70E740481C1C}">
                          <a14:useLocalDpi xmlns:a14="http://schemas.microsoft.com/office/drawing/2010/main" val="0"/>
                        </a:ext>
                      </a:extLst>
                    </a:blip>
                    <a:srcRect l="5299" r="27498"/>
                    <a:stretch/>
                  </pic:blipFill>
                  <pic:spPr bwMode="auto">
                    <a:xfrm>
                      <a:off x="0" y="0"/>
                      <a:ext cx="2996735" cy="4682354"/>
                    </a:xfrm>
                    <a:prstGeom prst="rect">
                      <a:avLst/>
                    </a:prstGeom>
                    <a:ln>
                      <a:noFill/>
                    </a:ln>
                    <a:extLst>
                      <a:ext uri="{53640926-AAD7-44D8-BBD7-CCE9431645EC}">
                        <a14:shadowObscured xmlns:a14="http://schemas.microsoft.com/office/drawing/2010/main"/>
                      </a:ext>
                    </a:extLst>
                  </pic:spPr>
                </pic:pic>
              </a:graphicData>
            </a:graphic>
          </wp:inline>
        </w:drawing>
      </w:r>
    </w:p>
    <w:p w14:paraId="2C23DB4D" w14:textId="1855F326" w:rsidR="001905D6" w:rsidRDefault="00817E4C" w:rsidP="00817E4C">
      <w:pPr>
        <w:pStyle w:val="Caption"/>
        <w:jc w:val="center"/>
      </w:pPr>
      <w:r w:rsidRPr="00817E4C">
        <w:rPr>
          <w:rFonts w:ascii="Arial" w:hAnsi="Arial" w:cs="Arial"/>
          <w:b/>
          <w:bCs/>
          <w:i w:val="0"/>
          <w:iCs w:val="0"/>
          <w:color w:val="auto"/>
          <w:sz w:val="20"/>
          <w:szCs w:val="20"/>
        </w:rPr>
        <w:t xml:space="preserve">Gambar </w:t>
      </w:r>
      <w:r w:rsidRPr="00817E4C">
        <w:rPr>
          <w:rFonts w:ascii="Arial" w:hAnsi="Arial" w:cs="Arial"/>
          <w:b/>
          <w:bCs/>
          <w:i w:val="0"/>
          <w:iCs w:val="0"/>
          <w:color w:val="auto"/>
          <w:sz w:val="20"/>
          <w:szCs w:val="20"/>
        </w:rPr>
        <w:fldChar w:fldCharType="begin"/>
      </w:r>
      <w:r w:rsidRPr="00817E4C">
        <w:rPr>
          <w:rFonts w:ascii="Arial" w:hAnsi="Arial" w:cs="Arial"/>
          <w:b/>
          <w:bCs/>
          <w:i w:val="0"/>
          <w:iCs w:val="0"/>
          <w:color w:val="auto"/>
          <w:sz w:val="20"/>
          <w:szCs w:val="20"/>
        </w:rPr>
        <w:instrText xml:space="preserve"> SEQ Gambar \* ARABIC </w:instrText>
      </w:r>
      <w:r w:rsidRPr="00817E4C">
        <w:rPr>
          <w:rFonts w:ascii="Arial" w:hAnsi="Arial" w:cs="Arial"/>
          <w:b/>
          <w:bCs/>
          <w:i w:val="0"/>
          <w:iCs w:val="0"/>
          <w:color w:val="auto"/>
          <w:sz w:val="20"/>
          <w:szCs w:val="20"/>
        </w:rPr>
        <w:fldChar w:fldCharType="separate"/>
      </w:r>
      <w:r w:rsidR="002D14E8">
        <w:rPr>
          <w:rFonts w:ascii="Arial" w:hAnsi="Arial" w:cs="Arial"/>
          <w:b/>
          <w:bCs/>
          <w:i w:val="0"/>
          <w:iCs w:val="0"/>
          <w:noProof/>
          <w:color w:val="auto"/>
          <w:sz w:val="20"/>
          <w:szCs w:val="20"/>
        </w:rPr>
        <w:t>1</w:t>
      </w:r>
      <w:r w:rsidRPr="00817E4C">
        <w:rPr>
          <w:rFonts w:ascii="Arial" w:hAnsi="Arial" w:cs="Arial"/>
          <w:b/>
          <w:bCs/>
          <w:i w:val="0"/>
          <w:iCs w:val="0"/>
          <w:color w:val="auto"/>
          <w:sz w:val="20"/>
          <w:szCs w:val="20"/>
        </w:rPr>
        <w:fldChar w:fldCharType="end"/>
      </w:r>
      <w:r w:rsidRPr="00817E4C">
        <w:rPr>
          <w:rFonts w:ascii="Arial" w:hAnsi="Arial" w:cs="Arial"/>
          <w:i w:val="0"/>
          <w:iCs w:val="0"/>
          <w:color w:val="auto"/>
          <w:sz w:val="20"/>
          <w:szCs w:val="20"/>
        </w:rPr>
        <w:t xml:space="preserve"> </w:t>
      </w:r>
      <w:r w:rsidRPr="001905D6">
        <w:rPr>
          <w:rFonts w:ascii="Arial" w:hAnsi="Arial" w:cs="Arial"/>
          <w:i w:val="0"/>
          <w:iCs w:val="0"/>
          <w:color w:val="auto"/>
          <w:sz w:val="20"/>
          <w:szCs w:val="20"/>
        </w:rPr>
        <w:t xml:space="preserve">Diagram </w:t>
      </w:r>
      <w:proofErr w:type="spellStart"/>
      <w:r w:rsidRPr="001905D6">
        <w:rPr>
          <w:rFonts w:ascii="Arial" w:hAnsi="Arial" w:cs="Arial"/>
          <w:i w:val="0"/>
          <w:iCs w:val="0"/>
          <w:color w:val="auto"/>
          <w:sz w:val="20"/>
          <w:szCs w:val="20"/>
        </w:rPr>
        <w:t>Alir</w:t>
      </w:r>
      <w:proofErr w:type="spellEnd"/>
      <w:r w:rsidRPr="001905D6">
        <w:rPr>
          <w:rFonts w:ascii="Arial" w:hAnsi="Arial" w:cs="Arial"/>
          <w:i w:val="0"/>
          <w:iCs w:val="0"/>
          <w:color w:val="auto"/>
          <w:sz w:val="20"/>
          <w:szCs w:val="20"/>
        </w:rPr>
        <w:t xml:space="preserve"> </w:t>
      </w:r>
      <w:proofErr w:type="spellStart"/>
      <w:r w:rsidRPr="001905D6">
        <w:rPr>
          <w:rFonts w:ascii="Arial" w:hAnsi="Arial" w:cs="Arial"/>
          <w:i w:val="0"/>
          <w:iCs w:val="0"/>
          <w:color w:val="auto"/>
          <w:sz w:val="20"/>
          <w:szCs w:val="20"/>
        </w:rPr>
        <w:t>Penelitian</w:t>
      </w:r>
      <w:proofErr w:type="spellEnd"/>
    </w:p>
    <w:p w14:paraId="52FBB851" w14:textId="7CA15087" w:rsidR="0042013B" w:rsidRDefault="004264AD" w:rsidP="0042013B">
      <w:pPr>
        <w:pStyle w:val="Normal1"/>
        <w:spacing w:after="0" w:line="240" w:lineRule="auto"/>
        <w:ind w:firstLine="360"/>
        <w:contextualSpacing/>
        <w:jc w:val="both"/>
        <w:rPr>
          <w:rFonts w:ascii="Arial" w:hAnsi="Arial" w:cs="Arial"/>
          <w:sz w:val="20"/>
          <w:szCs w:val="20"/>
          <w:lang w:val="en-US"/>
        </w:rPr>
      </w:pPr>
      <w:r>
        <w:rPr>
          <w:rFonts w:ascii="Arial" w:hAnsi="Arial" w:cs="Arial"/>
          <w:sz w:val="20"/>
          <w:szCs w:val="20"/>
          <w:lang w:val="en-US"/>
        </w:rPr>
        <w:t xml:space="preserve">Gambar 1 </w:t>
      </w:r>
      <w:proofErr w:type="spellStart"/>
      <w:r>
        <w:rPr>
          <w:rFonts w:ascii="Arial" w:hAnsi="Arial" w:cs="Arial"/>
          <w:sz w:val="20"/>
          <w:szCs w:val="20"/>
          <w:lang w:val="en-US"/>
        </w:rPr>
        <w:t>menunjukkan</w:t>
      </w:r>
      <w:proofErr w:type="spellEnd"/>
      <w:r>
        <w:rPr>
          <w:rFonts w:ascii="Arial" w:hAnsi="Arial" w:cs="Arial"/>
          <w:sz w:val="20"/>
          <w:szCs w:val="20"/>
          <w:lang w:val="en-US"/>
        </w:rPr>
        <w:t xml:space="preserve"> diagram </w:t>
      </w:r>
      <w:proofErr w:type="spellStart"/>
      <w:r>
        <w:rPr>
          <w:rFonts w:ascii="Arial" w:hAnsi="Arial" w:cs="Arial"/>
          <w:sz w:val="20"/>
          <w:szCs w:val="20"/>
          <w:lang w:val="en-US"/>
        </w:rPr>
        <w:t>alir</w:t>
      </w:r>
      <w:proofErr w:type="spellEnd"/>
      <w:r>
        <w:rPr>
          <w:rFonts w:ascii="Arial" w:hAnsi="Arial" w:cs="Arial"/>
          <w:sz w:val="20"/>
          <w:szCs w:val="20"/>
          <w:lang w:val="en-US"/>
        </w:rPr>
        <w:t xml:space="preserve"> </w:t>
      </w:r>
      <w:proofErr w:type="spellStart"/>
      <w:r>
        <w:rPr>
          <w:rFonts w:ascii="Arial" w:hAnsi="Arial" w:cs="Arial"/>
          <w:sz w:val="20"/>
          <w:szCs w:val="20"/>
          <w:lang w:val="en-US"/>
        </w:rPr>
        <w:t>penelitian</w:t>
      </w:r>
      <w:proofErr w:type="spellEnd"/>
      <w:r>
        <w:rPr>
          <w:rFonts w:ascii="Arial" w:hAnsi="Arial" w:cs="Arial"/>
          <w:sz w:val="20"/>
          <w:szCs w:val="20"/>
          <w:lang w:val="en-US"/>
        </w:rPr>
        <w:t xml:space="preserve"> </w:t>
      </w:r>
      <w:proofErr w:type="spellStart"/>
      <w:r>
        <w:rPr>
          <w:rFonts w:ascii="Arial" w:hAnsi="Arial" w:cs="Arial"/>
          <w:sz w:val="20"/>
          <w:szCs w:val="20"/>
          <w:lang w:val="en-US"/>
        </w:rPr>
        <w:t>protot</w:t>
      </w:r>
      <w:r w:rsidR="00AB79B1">
        <w:rPr>
          <w:rFonts w:ascii="Arial" w:hAnsi="Arial" w:cs="Arial"/>
          <w:sz w:val="20"/>
          <w:szCs w:val="20"/>
          <w:lang w:val="en-US"/>
        </w:rPr>
        <w:t>i</w:t>
      </w:r>
      <w:r>
        <w:rPr>
          <w:rFonts w:ascii="Arial" w:hAnsi="Arial" w:cs="Arial"/>
          <w:sz w:val="20"/>
          <w:szCs w:val="20"/>
          <w:lang w:val="en-US"/>
        </w:rPr>
        <w:t>pe</w:t>
      </w:r>
      <w:proofErr w:type="spellEnd"/>
      <w:r>
        <w:rPr>
          <w:rFonts w:ascii="Arial" w:hAnsi="Arial" w:cs="Arial"/>
          <w:sz w:val="20"/>
          <w:szCs w:val="20"/>
          <w:lang w:val="en-US"/>
        </w:rPr>
        <w:t xml:space="preserve"> </w:t>
      </w:r>
      <w:proofErr w:type="spellStart"/>
      <w:r>
        <w:rPr>
          <w:rFonts w:ascii="Arial" w:hAnsi="Arial" w:cs="Arial"/>
          <w:sz w:val="20"/>
          <w:szCs w:val="20"/>
          <w:lang w:val="en-US"/>
        </w:rPr>
        <w:t>pembangkit</w:t>
      </w:r>
      <w:proofErr w:type="spellEnd"/>
      <w:r>
        <w:rPr>
          <w:rFonts w:ascii="Arial" w:hAnsi="Arial" w:cs="Arial"/>
          <w:sz w:val="20"/>
          <w:szCs w:val="20"/>
          <w:lang w:val="en-US"/>
        </w:rPr>
        <w:t xml:space="preserve"> </w:t>
      </w:r>
      <w:proofErr w:type="spellStart"/>
      <w:r>
        <w:rPr>
          <w:rFonts w:ascii="Arial" w:hAnsi="Arial" w:cs="Arial"/>
          <w:sz w:val="20"/>
          <w:szCs w:val="20"/>
          <w:lang w:val="en-US"/>
        </w:rPr>
        <w:t>listrik</w:t>
      </w:r>
      <w:proofErr w:type="spellEnd"/>
      <w:r>
        <w:rPr>
          <w:rFonts w:ascii="Arial" w:hAnsi="Arial" w:cs="Arial"/>
          <w:sz w:val="20"/>
          <w:szCs w:val="20"/>
          <w:lang w:val="en-US"/>
        </w:rPr>
        <w:t xml:space="preserve"> </w:t>
      </w:r>
      <w:proofErr w:type="spellStart"/>
      <w:r>
        <w:rPr>
          <w:rFonts w:ascii="Arial" w:hAnsi="Arial" w:cs="Arial"/>
          <w:sz w:val="20"/>
          <w:szCs w:val="20"/>
          <w:lang w:val="en-US"/>
        </w:rPr>
        <w:t>tenaga</w:t>
      </w:r>
      <w:proofErr w:type="spellEnd"/>
      <w:r>
        <w:rPr>
          <w:rFonts w:ascii="Arial" w:hAnsi="Arial" w:cs="Arial"/>
          <w:sz w:val="20"/>
          <w:szCs w:val="20"/>
          <w:lang w:val="en-US"/>
        </w:rPr>
        <w:t xml:space="preserve"> air </w:t>
      </w:r>
      <w:proofErr w:type="spellStart"/>
      <w:r>
        <w:rPr>
          <w:rFonts w:ascii="Arial" w:hAnsi="Arial" w:cs="Arial"/>
          <w:sz w:val="20"/>
          <w:szCs w:val="20"/>
          <w:lang w:val="en-US"/>
        </w:rPr>
        <w:t>gambut</w:t>
      </w:r>
      <w:proofErr w:type="spellEnd"/>
      <w:r w:rsidR="001A7C27">
        <w:rPr>
          <w:rFonts w:ascii="Arial" w:hAnsi="Arial" w:cs="Arial"/>
          <w:sz w:val="20"/>
          <w:szCs w:val="20"/>
          <w:lang w:val="en-US"/>
        </w:rPr>
        <w:t xml:space="preserve"> yang </w:t>
      </w:r>
      <w:proofErr w:type="spellStart"/>
      <w:r w:rsidR="001A7C27">
        <w:rPr>
          <w:rFonts w:ascii="Arial" w:hAnsi="Arial" w:cs="Arial"/>
          <w:sz w:val="20"/>
          <w:szCs w:val="20"/>
          <w:lang w:val="en-US"/>
        </w:rPr>
        <w:t>diawali</w:t>
      </w:r>
      <w:proofErr w:type="spellEnd"/>
      <w:r w:rsidR="001A7C27">
        <w:rPr>
          <w:rFonts w:ascii="Arial" w:hAnsi="Arial" w:cs="Arial"/>
          <w:sz w:val="20"/>
          <w:szCs w:val="20"/>
          <w:lang w:val="en-US"/>
        </w:rPr>
        <w:t xml:space="preserve"> </w:t>
      </w:r>
      <w:proofErr w:type="spellStart"/>
      <w:r w:rsidR="001A7C27">
        <w:rPr>
          <w:rFonts w:ascii="Arial" w:hAnsi="Arial" w:cs="Arial"/>
          <w:sz w:val="20"/>
          <w:szCs w:val="20"/>
          <w:lang w:val="en-US"/>
        </w:rPr>
        <w:t>dengan</w:t>
      </w:r>
      <w:proofErr w:type="spellEnd"/>
      <w:r w:rsidR="001A7C27">
        <w:rPr>
          <w:rFonts w:ascii="Arial" w:hAnsi="Arial" w:cs="Arial"/>
          <w:sz w:val="20"/>
          <w:szCs w:val="20"/>
          <w:lang w:val="en-US"/>
        </w:rPr>
        <w:t xml:space="preserve"> </w:t>
      </w:r>
      <w:proofErr w:type="spellStart"/>
      <w:r w:rsidR="001A7C27">
        <w:rPr>
          <w:rFonts w:ascii="Arial" w:hAnsi="Arial" w:cs="Arial"/>
          <w:sz w:val="20"/>
          <w:szCs w:val="20"/>
          <w:lang w:val="en-US"/>
        </w:rPr>
        <w:t>analisis</w:t>
      </w:r>
      <w:proofErr w:type="spellEnd"/>
      <w:r w:rsidR="001A7C27">
        <w:rPr>
          <w:rFonts w:ascii="Arial" w:hAnsi="Arial" w:cs="Arial"/>
          <w:sz w:val="20"/>
          <w:szCs w:val="20"/>
          <w:lang w:val="en-US"/>
        </w:rPr>
        <w:t xml:space="preserve"> air </w:t>
      </w:r>
      <w:proofErr w:type="spellStart"/>
      <w:r w:rsidR="001A7C27">
        <w:rPr>
          <w:rFonts w:ascii="Arial" w:hAnsi="Arial" w:cs="Arial"/>
          <w:sz w:val="20"/>
          <w:szCs w:val="20"/>
          <w:lang w:val="en-US"/>
        </w:rPr>
        <w:t>gambut</w:t>
      </w:r>
      <w:proofErr w:type="spellEnd"/>
      <w:r w:rsidR="001A7C27">
        <w:rPr>
          <w:rFonts w:ascii="Arial" w:hAnsi="Arial" w:cs="Arial"/>
          <w:sz w:val="20"/>
          <w:szCs w:val="20"/>
          <w:lang w:val="en-US"/>
        </w:rPr>
        <w:t xml:space="preserve"> </w:t>
      </w:r>
      <w:proofErr w:type="spellStart"/>
      <w:r w:rsidR="001A7C27">
        <w:rPr>
          <w:rFonts w:ascii="Arial" w:hAnsi="Arial" w:cs="Arial"/>
          <w:sz w:val="20"/>
          <w:szCs w:val="20"/>
          <w:lang w:val="en-US"/>
        </w:rPr>
        <w:t>untuk</w:t>
      </w:r>
      <w:proofErr w:type="spellEnd"/>
      <w:r w:rsidR="001A7C27">
        <w:rPr>
          <w:rFonts w:ascii="Arial" w:hAnsi="Arial" w:cs="Arial"/>
          <w:sz w:val="20"/>
          <w:szCs w:val="20"/>
          <w:lang w:val="en-US"/>
        </w:rPr>
        <w:t xml:space="preserve"> </w:t>
      </w:r>
      <w:proofErr w:type="spellStart"/>
      <w:r w:rsidR="001A7C27">
        <w:rPr>
          <w:rFonts w:ascii="Arial" w:hAnsi="Arial" w:cs="Arial"/>
          <w:sz w:val="20"/>
          <w:szCs w:val="20"/>
          <w:lang w:val="en-US"/>
        </w:rPr>
        <w:t>menentukan</w:t>
      </w:r>
      <w:proofErr w:type="spellEnd"/>
      <w:r w:rsidR="001A7C27">
        <w:rPr>
          <w:rFonts w:ascii="Arial" w:hAnsi="Arial" w:cs="Arial"/>
          <w:sz w:val="20"/>
          <w:szCs w:val="20"/>
          <w:lang w:val="en-US"/>
        </w:rPr>
        <w:t xml:space="preserve"> </w:t>
      </w:r>
      <w:proofErr w:type="spellStart"/>
      <w:r w:rsidR="001A7C27">
        <w:rPr>
          <w:rFonts w:ascii="Arial" w:hAnsi="Arial" w:cs="Arial"/>
          <w:sz w:val="20"/>
          <w:szCs w:val="20"/>
          <w:lang w:val="en-US"/>
        </w:rPr>
        <w:t>jenis</w:t>
      </w:r>
      <w:proofErr w:type="spellEnd"/>
      <w:r w:rsidR="001A7C27">
        <w:rPr>
          <w:rFonts w:ascii="Arial" w:hAnsi="Arial" w:cs="Arial"/>
          <w:sz w:val="20"/>
          <w:szCs w:val="20"/>
          <w:lang w:val="en-US"/>
        </w:rPr>
        <w:t xml:space="preserve"> air </w:t>
      </w:r>
      <w:proofErr w:type="spellStart"/>
      <w:r w:rsidR="001A7C27">
        <w:rPr>
          <w:rFonts w:ascii="Arial" w:hAnsi="Arial" w:cs="Arial"/>
          <w:sz w:val="20"/>
          <w:szCs w:val="20"/>
          <w:lang w:val="en-US"/>
        </w:rPr>
        <w:t>gambut</w:t>
      </w:r>
      <w:proofErr w:type="spellEnd"/>
      <w:r w:rsidR="001A7C27">
        <w:rPr>
          <w:rFonts w:ascii="Arial" w:hAnsi="Arial" w:cs="Arial"/>
          <w:sz w:val="20"/>
          <w:szCs w:val="20"/>
          <w:lang w:val="en-US"/>
        </w:rPr>
        <w:t xml:space="preserve"> yang </w:t>
      </w:r>
      <w:proofErr w:type="spellStart"/>
      <w:r w:rsidR="001A7C27">
        <w:rPr>
          <w:rFonts w:ascii="Arial" w:hAnsi="Arial" w:cs="Arial"/>
          <w:sz w:val="20"/>
          <w:szCs w:val="20"/>
          <w:lang w:val="en-US"/>
        </w:rPr>
        <w:t>tepat</w:t>
      </w:r>
      <w:proofErr w:type="spellEnd"/>
      <w:r w:rsidR="001A7C27">
        <w:rPr>
          <w:rFonts w:ascii="Arial" w:hAnsi="Arial" w:cs="Arial"/>
          <w:sz w:val="20"/>
          <w:szCs w:val="20"/>
          <w:lang w:val="en-US"/>
        </w:rPr>
        <w:t xml:space="preserve"> </w:t>
      </w:r>
      <w:proofErr w:type="spellStart"/>
      <w:r w:rsidR="001A7C27">
        <w:rPr>
          <w:rFonts w:ascii="Arial" w:hAnsi="Arial" w:cs="Arial"/>
          <w:sz w:val="20"/>
          <w:szCs w:val="20"/>
          <w:lang w:val="en-US"/>
        </w:rPr>
        <w:t>untuk</w:t>
      </w:r>
      <w:proofErr w:type="spellEnd"/>
      <w:r w:rsidR="001A7C27">
        <w:rPr>
          <w:rFonts w:ascii="Arial" w:hAnsi="Arial" w:cs="Arial"/>
          <w:sz w:val="20"/>
          <w:szCs w:val="20"/>
          <w:lang w:val="en-US"/>
        </w:rPr>
        <w:t xml:space="preserve"> </w:t>
      </w:r>
      <w:proofErr w:type="spellStart"/>
      <w:r w:rsidR="001A7C27">
        <w:rPr>
          <w:rFonts w:ascii="Arial" w:hAnsi="Arial" w:cs="Arial"/>
          <w:sz w:val="20"/>
          <w:szCs w:val="20"/>
          <w:lang w:val="en-US"/>
        </w:rPr>
        <w:t>digunakan</w:t>
      </w:r>
      <w:proofErr w:type="spellEnd"/>
      <w:r w:rsidR="001A7C27">
        <w:rPr>
          <w:rFonts w:ascii="Arial" w:hAnsi="Arial" w:cs="Arial"/>
          <w:sz w:val="20"/>
          <w:szCs w:val="20"/>
          <w:lang w:val="en-US"/>
        </w:rPr>
        <w:t xml:space="preserve"> pada </w:t>
      </w:r>
      <w:proofErr w:type="spellStart"/>
      <w:r w:rsidR="001A7C27">
        <w:rPr>
          <w:rFonts w:ascii="Arial" w:hAnsi="Arial" w:cs="Arial"/>
          <w:sz w:val="20"/>
          <w:szCs w:val="20"/>
          <w:lang w:val="en-US"/>
        </w:rPr>
        <w:t>prototipe</w:t>
      </w:r>
      <w:proofErr w:type="spellEnd"/>
      <w:r w:rsidR="001A7C27">
        <w:rPr>
          <w:rFonts w:ascii="Arial" w:hAnsi="Arial" w:cs="Arial"/>
          <w:sz w:val="20"/>
          <w:szCs w:val="20"/>
          <w:lang w:val="en-US"/>
        </w:rPr>
        <w:t xml:space="preserve">. </w:t>
      </w:r>
      <w:proofErr w:type="spellStart"/>
      <w:r w:rsidR="001A7C27">
        <w:rPr>
          <w:rFonts w:ascii="Arial" w:hAnsi="Arial" w:cs="Arial"/>
          <w:sz w:val="20"/>
          <w:szCs w:val="20"/>
          <w:lang w:val="en-US"/>
        </w:rPr>
        <w:t>Selanjutnya</w:t>
      </w:r>
      <w:proofErr w:type="spellEnd"/>
      <w:r w:rsidR="0001227E">
        <w:rPr>
          <w:rFonts w:ascii="Arial" w:hAnsi="Arial" w:cs="Arial"/>
          <w:sz w:val="20"/>
          <w:szCs w:val="20"/>
          <w:lang w:val="en-US"/>
        </w:rPr>
        <w:t xml:space="preserve">, </w:t>
      </w:r>
      <w:r w:rsidR="0042013B" w:rsidRPr="001905D6">
        <w:rPr>
          <w:rFonts w:ascii="Arial" w:hAnsi="Arial" w:cs="Arial"/>
          <w:sz w:val="20"/>
          <w:szCs w:val="20"/>
        </w:rPr>
        <w:t>dilakukan pengujian variasi dari variabel</w:t>
      </w:r>
      <w:r w:rsidR="0042013B" w:rsidRPr="001905D6">
        <w:rPr>
          <w:rFonts w:ascii="Arial" w:hAnsi="Arial" w:cs="Arial"/>
          <w:sz w:val="20"/>
          <w:szCs w:val="20"/>
          <w:lang w:val="en-US"/>
        </w:rPr>
        <w:t xml:space="preserve"> </w:t>
      </w:r>
      <w:proofErr w:type="spellStart"/>
      <w:r w:rsidR="0042013B" w:rsidRPr="001905D6">
        <w:rPr>
          <w:rFonts w:ascii="Arial" w:hAnsi="Arial" w:cs="Arial"/>
          <w:sz w:val="20"/>
          <w:szCs w:val="20"/>
          <w:lang w:val="en-US"/>
        </w:rPr>
        <w:t>luas</w:t>
      </w:r>
      <w:proofErr w:type="spellEnd"/>
      <w:r w:rsidR="0042013B" w:rsidRPr="001905D6">
        <w:rPr>
          <w:rFonts w:ascii="Arial" w:hAnsi="Arial" w:cs="Arial"/>
          <w:sz w:val="20"/>
          <w:szCs w:val="20"/>
          <w:lang w:val="en-US"/>
        </w:rPr>
        <w:t xml:space="preserve"> </w:t>
      </w:r>
      <w:proofErr w:type="spellStart"/>
      <w:r w:rsidR="0042013B" w:rsidRPr="001905D6">
        <w:rPr>
          <w:rFonts w:ascii="Arial" w:hAnsi="Arial" w:cs="Arial"/>
          <w:sz w:val="20"/>
          <w:szCs w:val="20"/>
          <w:lang w:val="en-US"/>
        </w:rPr>
        <w:t>penampang</w:t>
      </w:r>
      <w:proofErr w:type="spellEnd"/>
      <w:r w:rsidR="0042013B" w:rsidRPr="001905D6">
        <w:rPr>
          <w:rFonts w:ascii="Arial" w:hAnsi="Arial" w:cs="Arial"/>
          <w:sz w:val="20"/>
          <w:szCs w:val="20"/>
          <w:lang w:val="en-US"/>
        </w:rPr>
        <w:t xml:space="preserve"> </w:t>
      </w:r>
      <w:proofErr w:type="spellStart"/>
      <w:r w:rsidR="0042013B" w:rsidRPr="001905D6">
        <w:rPr>
          <w:rFonts w:ascii="Arial" w:hAnsi="Arial" w:cs="Arial"/>
          <w:sz w:val="20"/>
          <w:szCs w:val="20"/>
          <w:lang w:val="en-US"/>
        </w:rPr>
        <w:t>elektroda</w:t>
      </w:r>
      <w:proofErr w:type="spellEnd"/>
      <w:r w:rsidR="0042013B" w:rsidRPr="001905D6">
        <w:rPr>
          <w:rFonts w:ascii="Arial" w:hAnsi="Arial" w:cs="Arial"/>
          <w:sz w:val="20"/>
          <w:szCs w:val="20"/>
          <w:lang w:val="en-US"/>
        </w:rPr>
        <w:t xml:space="preserve"> </w:t>
      </w:r>
      <w:proofErr w:type="spellStart"/>
      <w:r w:rsidR="0042013B" w:rsidRPr="001905D6">
        <w:rPr>
          <w:rFonts w:ascii="Arial" w:hAnsi="Arial" w:cs="Arial"/>
          <w:sz w:val="20"/>
          <w:szCs w:val="20"/>
          <w:lang w:val="en-US"/>
        </w:rPr>
        <w:t>didapatkan</w:t>
      </w:r>
      <w:proofErr w:type="spellEnd"/>
      <w:r w:rsidR="0042013B" w:rsidRPr="001905D6">
        <w:rPr>
          <w:rFonts w:ascii="Arial" w:hAnsi="Arial" w:cs="Arial"/>
          <w:sz w:val="20"/>
          <w:szCs w:val="20"/>
          <w:lang w:val="en-US"/>
        </w:rPr>
        <w:t xml:space="preserve"> </w:t>
      </w:r>
      <w:proofErr w:type="spellStart"/>
      <w:r w:rsidR="0042013B" w:rsidRPr="001905D6">
        <w:rPr>
          <w:rFonts w:ascii="Arial" w:hAnsi="Arial" w:cs="Arial"/>
          <w:sz w:val="20"/>
          <w:szCs w:val="20"/>
          <w:lang w:val="en-US"/>
        </w:rPr>
        <w:t>sebuah</w:t>
      </w:r>
      <w:proofErr w:type="spellEnd"/>
      <w:r w:rsidR="0042013B" w:rsidRPr="001905D6">
        <w:rPr>
          <w:rFonts w:ascii="Arial" w:hAnsi="Arial" w:cs="Arial"/>
          <w:sz w:val="20"/>
          <w:szCs w:val="20"/>
          <w:lang w:val="en-US"/>
        </w:rPr>
        <w:t xml:space="preserve"> data </w:t>
      </w:r>
      <w:proofErr w:type="spellStart"/>
      <w:r w:rsidR="0042013B" w:rsidRPr="001905D6">
        <w:rPr>
          <w:rFonts w:ascii="Arial" w:hAnsi="Arial" w:cs="Arial"/>
          <w:sz w:val="20"/>
          <w:szCs w:val="20"/>
          <w:lang w:val="en-US"/>
        </w:rPr>
        <w:t>terkait</w:t>
      </w:r>
      <w:proofErr w:type="spellEnd"/>
      <w:r w:rsidR="0042013B" w:rsidRPr="001905D6">
        <w:rPr>
          <w:rFonts w:ascii="Arial" w:hAnsi="Arial" w:cs="Arial"/>
          <w:sz w:val="20"/>
          <w:szCs w:val="20"/>
          <w:lang w:val="en-US"/>
        </w:rPr>
        <w:t xml:space="preserve"> </w:t>
      </w:r>
      <w:proofErr w:type="spellStart"/>
      <w:r w:rsidR="0042013B" w:rsidRPr="001905D6">
        <w:rPr>
          <w:rFonts w:ascii="Arial" w:hAnsi="Arial" w:cs="Arial"/>
          <w:sz w:val="20"/>
          <w:szCs w:val="20"/>
          <w:lang w:val="en-US"/>
        </w:rPr>
        <w:t>ukuran</w:t>
      </w:r>
      <w:proofErr w:type="spellEnd"/>
      <w:r w:rsidR="0042013B" w:rsidRPr="001905D6">
        <w:rPr>
          <w:rFonts w:ascii="Arial" w:hAnsi="Arial" w:cs="Arial"/>
          <w:sz w:val="20"/>
          <w:szCs w:val="20"/>
          <w:lang w:val="en-US"/>
        </w:rPr>
        <w:t xml:space="preserve"> </w:t>
      </w:r>
      <w:proofErr w:type="spellStart"/>
      <w:r w:rsidR="0042013B" w:rsidRPr="001905D6">
        <w:rPr>
          <w:rFonts w:ascii="Arial" w:hAnsi="Arial" w:cs="Arial"/>
          <w:sz w:val="20"/>
          <w:szCs w:val="20"/>
          <w:lang w:val="en-US"/>
        </w:rPr>
        <w:t>penampang</w:t>
      </w:r>
      <w:proofErr w:type="spellEnd"/>
      <w:r w:rsidR="0042013B" w:rsidRPr="001905D6">
        <w:rPr>
          <w:rFonts w:ascii="Arial" w:hAnsi="Arial" w:cs="Arial"/>
          <w:sz w:val="20"/>
          <w:szCs w:val="20"/>
          <w:lang w:val="en-US"/>
        </w:rPr>
        <w:t xml:space="preserve"> </w:t>
      </w:r>
      <w:proofErr w:type="spellStart"/>
      <w:r w:rsidR="0042013B" w:rsidRPr="001905D6">
        <w:rPr>
          <w:rFonts w:ascii="Arial" w:hAnsi="Arial" w:cs="Arial"/>
          <w:sz w:val="20"/>
          <w:szCs w:val="20"/>
          <w:lang w:val="en-US"/>
        </w:rPr>
        <w:t>elektroda</w:t>
      </w:r>
      <w:proofErr w:type="spellEnd"/>
      <w:r w:rsidR="0042013B" w:rsidRPr="001905D6">
        <w:rPr>
          <w:rFonts w:ascii="Arial" w:hAnsi="Arial" w:cs="Arial"/>
          <w:sz w:val="20"/>
          <w:szCs w:val="20"/>
          <w:lang w:val="en-US"/>
        </w:rPr>
        <w:t xml:space="preserve"> yang optimum </w:t>
      </w:r>
      <w:proofErr w:type="spellStart"/>
      <w:r w:rsidR="0042013B" w:rsidRPr="001905D6">
        <w:rPr>
          <w:rFonts w:ascii="Arial" w:hAnsi="Arial" w:cs="Arial"/>
          <w:sz w:val="20"/>
          <w:szCs w:val="20"/>
          <w:lang w:val="en-US"/>
        </w:rPr>
        <w:t>untuk</w:t>
      </w:r>
      <w:proofErr w:type="spellEnd"/>
      <w:r w:rsidR="0042013B" w:rsidRPr="001905D6">
        <w:rPr>
          <w:rFonts w:ascii="Arial" w:hAnsi="Arial" w:cs="Arial"/>
          <w:sz w:val="20"/>
          <w:szCs w:val="20"/>
          <w:lang w:val="en-US"/>
        </w:rPr>
        <w:t xml:space="preserve"> </w:t>
      </w:r>
      <w:proofErr w:type="spellStart"/>
      <w:r w:rsidR="0042013B" w:rsidRPr="001905D6">
        <w:rPr>
          <w:rFonts w:ascii="Arial" w:hAnsi="Arial" w:cs="Arial"/>
          <w:sz w:val="20"/>
          <w:szCs w:val="20"/>
          <w:lang w:val="en-US"/>
        </w:rPr>
        <w:t>merancang</w:t>
      </w:r>
      <w:proofErr w:type="spellEnd"/>
      <w:r w:rsidR="0042013B" w:rsidRPr="001905D6">
        <w:rPr>
          <w:rFonts w:ascii="Arial" w:hAnsi="Arial" w:cs="Arial"/>
          <w:sz w:val="20"/>
          <w:szCs w:val="20"/>
          <w:lang w:val="en-US"/>
        </w:rPr>
        <w:t xml:space="preserve"> </w:t>
      </w:r>
      <w:proofErr w:type="spellStart"/>
      <w:r w:rsidR="0042013B" w:rsidRPr="001905D6">
        <w:rPr>
          <w:rFonts w:ascii="Arial" w:hAnsi="Arial" w:cs="Arial"/>
          <w:sz w:val="20"/>
          <w:szCs w:val="20"/>
          <w:lang w:val="en-US"/>
        </w:rPr>
        <w:t>prototipe</w:t>
      </w:r>
      <w:proofErr w:type="spellEnd"/>
      <w:r w:rsidR="0042013B" w:rsidRPr="001905D6">
        <w:rPr>
          <w:rFonts w:ascii="Arial" w:hAnsi="Arial" w:cs="Arial"/>
          <w:sz w:val="20"/>
          <w:szCs w:val="20"/>
          <w:lang w:val="en-US"/>
        </w:rPr>
        <w:t xml:space="preserve"> </w:t>
      </w:r>
      <w:proofErr w:type="spellStart"/>
      <w:r w:rsidR="0042013B" w:rsidRPr="001905D6">
        <w:rPr>
          <w:rFonts w:ascii="Arial" w:hAnsi="Arial" w:cs="Arial"/>
          <w:sz w:val="20"/>
          <w:szCs w:val="20"/>
          <w:lang w:val="en-US"/>
        </w:rPr>
        <w:t>pembangkit</w:t>
      </w:r>
      <w:proofErr w:type="spellEnd"/>
      <w:r w:rsidR="0042013B" w:rsidRPr="001905D6">
        <w:rPr>
          <w:rFonts w:ascii="Arial" w:hAnsi="Arial" w:cs="Arial"/>
          <w:sz w:val="20"/>
          <w:szCs w:val="20"/>
          <w:lang w:val="en-US"/>
        </w:rPr>
        <w:t xml:space="preserve"> </w:t>
      </w:r>
      <w:proofErr w:type="spellStart"/>
      <w:r w:rsidR="0042013B" w:rsidRPr="001905D6">
        <w:rPr>
          <w:rFonts w:ascii="Arial" w:hAnsi="Arial" w:cs="Arial"/>
          <w:sz w:val="20"/>
          <w:szCs w:val="20"/>
          <w:lang w:val="en-US"/>
        </w:rPr>
        <w:t>listrik</w:t>
      </w:r>
      <w:proofErr w:type="spellEnd"/>
      <w:r w:rsidR="0042013B" w:rsidRPr="001905D6">
        <w:rPr>
          <w:rFonts w:ascii="Arial" w:hAnsi="Arial" w:cs="Arial"/>
          <w:sz w:val="20"/>
          <w:szCs w:val="20"/>
          <w:lang w:val="en-US"/>
        </w:rPr>
        <w:t xml:space="preserve"> agar </w:t>
      </w:r>
      <w:proofErr w:type="spellStart"/>
      <w:r w:rsidR="0042013B" w:rsidRPr="001905D6">
        <w:rPr>
          <w:rFonts w:ascii="Arial" w:hAnsi="Arial" w:cs="Arial"/>
          <w:sz w:val="20"/>
          <w:szCs w:val="20"/>
          <w:lang w:val="en-US"/>
        </w:rPr>
        <w:t>mencapai</w:t>
      </w:r>
      <w:proofErr w:type="spellEnd"/>
      <w:r w:rsidR="0042013B" w:rsidRPr="001905D6">
        <w:rPr>
          <w:rFonts w:ascii="Arial" w:hAnsi="Arial" w:cs="Arial"/>
          <w:sz w:val="20"/>
          <w:szCs w:val="20"/>
          <w:lang w:val="en-US"/>
        </w:rPr>
        <w:t xml:space="preserve"> </w:t>
      </w:r>
      <w:proofErr w:type="spellStart"/>
      <w:r w:rsidR="0042013B" w:rsidRPr="001905D6">
        <w:rPr>
          <w:rFonts w:ascii="Arial" w:hAnsi="Arial" w:cs="Arial"/>
          <w:sz w:val="20"/>
          <w:szCs w:val="20"/>
          <w:lang w:val="en-US"/>
        </w:rPr>
        <w:t>tingkat</w:t>
      </w:r>
      <w:proofErr w:type="spellEnd"/>
      <w:r w:rsidR="0042013B" w:rsidRPr="001905D6">
        <w:rPr>
          <w:rFonts w:ascii="Arial" w:hAnsi="Arial" w:cs="Arial"/>
          <w:sz w:val="20"/>
          <w:szCs w:val="20"/>
          <w:lang w:val="en-US"/>
        </w:rPr>
        <w:t xml:space="preserve"> </w:t>
      </w:r>
      <w:proofErr w:type="spellStart"/>
      <w:r w:rsidR="0042013B" w:rsidRPr="001905D6">
        <w:rPr>
          <w:rFonts w:ascii="Arial" w:hAnsi="Arial" w:cs="Arial"/>
          <w:sz w:val="20"/>
          <w:szCs w:val="20"/>
          <w:lang w:val="en-US"/>
        </w:rPr>
        <w:t>kelistrikan</w:t>
      </w:r>
      <w:proofErr w:type="spellEnd"/>
      <w:r w:rsidR="0042013B" w:rsidRPr="001905D6">
        <w:rPr>
          <w:rFonts w:ascii="Arial" w:hAnsi="Arial" w:cs="Arial"/>
          <w:sz w:val="20"/>
          <w:szCs w:val="20"/>
          <w:lang w:val="en-US"/>
        </w:rPr>
        <w:t xml:space="preserve"> yang optimal. Adapun </w:t>
      </w:r>
      <w:proofErr w:type="spellStart"/>
      <w:r w:rsidR="0042013B" w:rsidRPr="001905D6">
        <w:rPr>
          <w:rFonts w:ascii="Arial" w:hAnsi="Arial" w:cs="Arial"/>
          <w:sz w:val="20"/>
          <w:szCs w:val="20"/>
          <w:lang w:val="en-US"/>
        </w:rPr>
        <w:t>metode</w:t>
      </w:r>
      <w:proofErr w:type="spellEnd"/>
      <w:r w:rsidR="0042013B" w:rsidRPr="001905D6">
        <w:rPr>
          <w:rFonts w:ascii="Arial" w:hAnsi="Arial" w:cs="Arial"/>
          <w:sz w:val="20"/>
          <w:szCs w:val="20"/>
          <w:lang w:val="en-US"/>
        </w:rPr>
        <w:t xml:space="preserve"> </w:t>
      </w:r>
      <w:proofErr w:type="spellStart"/>
      <w:r w:rsidR="0042013B" w:rsidRPr="001905D6">
        <w:rPr>
          <w:rFonts w:ascii="Arial" w:hAnsi="Arial" w:cs="Arial"/>
          <w:sz w:val="20"/>
          <w:szCs w:val="20"/>
          <w:lang w:val="en-US"/>
        </w:rPr>
        <w:t>perancangan</w:t>
      </w:r>
      <w:proofErr w:type="spellEnd"/>
      <w:r w:rsidR="0042013B" w:rsidRPr="001905D6">
        <w:rPr>
          <w:rFonts w:ascii="Arial" w:hAnsi="Arial" w:cs="Arial"/>
          <w:sz w:val="20"/>
          <w:szCs w:val="20"/>
          <w:lang w:val="en-US"/>
        </w:rPr>
        <w:t xml:space="preserve"> </w:t>
      </w:r>
      <w:proofErr w:type="spellStart"/>
      <w:r w:rsidR="0042013B" w:rsidRPr="001905D6">
        <w:rPr>
          <w:rFonts w:ascii="Arial" w:hAnsi="Arial" w:cs="Arial"/>
          <w:sz w:val="20"/>
          <w:szCs w:val="20"/>
          <w:lang w:val="en-US"/>
        </w:rPr>
        <w:t>prototipe</w:t>
      </w:r>
      <w:proofErr w:type="spellEnd"/>
      <w:r w:rsidR="0042013B" w:rsidRPr="001905D6">
        <w:rPr>
          <w:rFonts w:ascii="Arial" w:hAnsi="Arial" w:cs="Arial"/>
          <w:sz w:val="20"/>
          <w:szCs w:val="20"/>
          <w:lang w:val="en-US"/>
        </w:rPr>
        <w:t xml:space="preserve"> </w:t>
      </w:r>
      <w:proofErr w:type="spellStart"/>
      <w:r w:rsidR="0042013B" w:rsidRPr="001905D6">
        <w:rPr>
          <w:rFonts w:ascii="Arial" w:hAnsi="Arial" w:cs="Arial"/>
          <w:sz w:val="20"/>
          <w:szCs w:val="20"/>
          <w:lang w:val="en-US"/>
        </w:rPr>
        <w:t>pembangkit</w:t>
      </w:r>
      <w:proofErr w:type="spellEnd"/>
      <w:r w:rsidR="0042013B" w:rsidRPr="001905D6">
        <w:rPr>
          <w:rFonts w:ascii="Arial" w:hAnsi="Arial" w:cs="Arial"/>
          <w:sz w:val="20"/>
          <w:szCs w:val="20"/>
          <w:lang w:val="en-US"/>
        </w:rPr>
        <w:t xml:space="preserve"> </w:t>
      </w:r>
      <w:proofErr w:type="spellStart"/>
      <w:r w:rsidR="0042013B" w:rsidRPr="001905D6">
        <w:rPr>
          <w:rFonts w:ascii="Arial" w:hAnsi="Arial" w:cs="Arial"/>
          <w:sz w:val="20"/>
          <w:szCs w:val="20"/>
          <w:lang w:val="en-US"/>
        </w:rPr>
        <w:t>listrik</w:t>
      </w:r>
      <w:proofErr w:type="spellEnd"/>
      <w:r w:rsidR="0042013B" w:rsidRPr="001905D6">
        <w:rPr>
          <w:rFonts w:ascii="Arial" w:hAnsi="Arial" w:cs="Arial"/>
          <w:sz w:val="20"/>
          <w:szCs w:val="20"/>
          <w:lang w:val="en-US"/>
        </w:rPr>
        <w:t xml:space="preserve"> </w:t>
      </w:r>
      <w:proofErr w:type="spellStart"/>
      <w:r w:rsidR="00FA2D72" w:rsidRPr="001905D6">
        <w:rPr>
          <w:rFonts w:ascii="Arial" w:hAnsi="Arial" w:cs="Arial"/>
          <w:sz w:val="20"/>
          <w:szCs w:val="20"/>
          <w:lang w:val="en-US"/>
        </w:rPr>
        <w:t>tenaga</w:t>
      </w:r>
      <w:proofErr w:type="spellEnd"/>
      <w:r w:rsidR="00FA2D72" w:rsidRPr="001905D6">
        <w:rPr>
          <w:rFonts w:ascii="Arial" w:hAnsi="Arial" w:cs="Arial"/>
          <w:sz w:val="20"/>
          <w:szCs w:val="20"/>
          <w:lang w:val="en-US"/>
        </w:rPr>
        <w:t xml:space="preserve"> </w:t>
      </w:r>
      <w:r w:rsidR="0042013B" w:rsidRPr="001905D6">
        <w:rPr>
          <w:rFonts w:ascii="Arial" w:hAnsi="Arial" w:cs="Arial"/>
          <w:sz w:val="20"/>
          <w:szCs w:val="20"/>
          <w:lang w:val="en-US"/>
        </w:rPr>
        <w:t xml:space="preserve">air </w:t>
      </w:r>
      <w:proofErr w:type="spellStart"/>
      <w:r w:rsidR="0042013B" w:rsidRPr="001905D6">
        <w:rPr>
          <w:rFonts w:ascii="Arial" w:hAnsi="Arial" w:cs="Arial"/>
          <w:sz w:val="20"/>
          <w:szCs w:val="20"/>
          <w:lang w:val="en-US"/>
        </w:rPr>
        <w:t>gambut</w:t>
      </w:r>
      <w:proofErr w:type="spellEnd"/>
      <w:r w:rsidR="0042013B" w:rsidRPr="001905D6">
        <w:rPr>
          <w:rFonts w:ascii="Arial" w:hAnsi="Arial" w:cs="Arial"/>
          <w:sz w:val="20"/>
          <w:szCs w:val="20"/>
          <w:lang w:val="en-US"/>
        </w:rPr>
        <w:t xml:space="preserve"> </w:t>
      </w:r>
      <w:proofErr w:type="spellStart"/>
      <w:r w:rsidR="0042013B" w:rsidRPr="001905D6">
        <w:rPr>
          <w:rFonts w:ascii="Arial" w:hAnsi="Arial" w:cs="Arial"/>
          <w:sz w:val="20"/>
          <w:szCs w:val="20"/>
          <w:lang w:val="en-US"/>
        </w:rPr>
        <w:t>adalah</w:t>
      </w:r>
      <w:proofErr w:type="spellEnd"/>
      <w:r w:rsidR="0042013B" w:rsidRPr="001905D6">
        <w:rPr>
          <w:rFonts w:ascii="Arial" w:hAnsi="Arial" w:cs="Arial"/>
          <w:sz w:val="20"/>
          <w:szCs w:val="20"/>
          <w:lang w:val="en-US"/>
        </w:rPr>
        <w:t xml:space="preserve"> </w:t>
      </w:r>
      <w:proofErr w:type="spellStart"/>
      <w:r w:rsidR="0042013B" w:rsidRPr="001905D6">
        <w:rPr>
          <w:rFonts w:ascii="Arial" w:hAnsi="Arial" w:cs="Arial"/>
          <w:sz w:val="20"/>
          <w:szCs w:val="20"/>
          <w:lang w:val="en-US"/>
        </w:rPr>
        <w:t>sebagai</w:t>
      </w:r>
      <w:proofErr w:type="spellEnd"/>
      <w:r w:rsidR="0042013B" w:rsidRPr="001905D6">
        <w:rPr>
          <w:rFonts w:ascii="Arial" w:hAnsi="Arial" w:cs="Arial"/>
          <w:sz w:val="20"/>
          <w:szCs w:val="20"/>
          <w:lang w:val="en-US"/>
        </w:rPr>
        <w:t xml:space="preserve"> </w:t>
      </w:r>
      <w:proofErr w:type="spellStart"/>
      <w:r w:rsidR="0042013B" w:rsidRPr="001905D6">
        <w:rPr>
          <w:rFonts w:ascii="Arial" w:hAnsi="Arial" w:cs="Arial"/>
          <w:sz w:val="20"/>
          <w:szCs w:val="20"/>
          <w:lang w:val="en-US"/>
        </w:rPr>
        <w:t>berikut</w:t>
      </w:r>
      <w:proofErr w:type="spellEnd"/>
      <w:r w:rsidR="0042013B" w:rsidRPr="001905D6">
        <w:rPr>
          <w:rFonts w:ascii="Arial" w:hAnsi="Arial" w:cs="Arial"/>
          <w:sz w:val="20"/>
          <w:szCs w:val="20"/>
          <w:lang w:val="en-US"/>
        </w:rPr>
        <w:t>:</w:t>
      </w:r>
    </w:p>
    <w:p w14:paraId="447424ED" w14:textId="09AD060B" w:rsidR="00AB79B1" w:rsidRPr="001905D6" w:rsidRDefault="004264AD" w:rsidP="00AB79B1">
      <w:pPr>
        <w:pStyle w:val="Normal1"/>
        <w:spacing w:after="0" w:line="240" w:lineRule="auto"/>
        <w:ind w:firstLine="720"/>
        <w:contextualSpacing/>
        <w:jc w:val="both"/>
        <w:rPr>
          <w:rFonts w:ascii="Arial" w:hAnsi="Arial" w:cs="Arial"/>
          <w:iCs/>
          <w:sz w:val="20"/>
          <w:szCs w:val="20"/>
          <w:lang w:val="en-US"/>
        </w:rPr>
      </w:pPr>
      <w:proofErr w:type="spellStart"/>
      <w:r w:rsidRPr="00A77B73">
        <w:rPr>
          <w:rFonts w:ascii="Arial" w:hAnsi="Arial" w:cs="Arial"/>
          <w:sz w:val="20"/>
          <w:szCs w:val="20"/>
          <w:lang w:val="en-US"/>
        </w:rPr>
        <w:t>Pertama</w:t>
      </w:r>
      <w:proofErr w:type="spellEnd"/>
      <w:r w:rsidRPr="00A77B73">
        <w:rPr>
          <w:rFonts w:ascii="Arial" w:hAnsi="Arial" w:cs="Arial"/>
          <w:sz w:val="20"/>
          <w:szCs w:val="20"/>
          <w:lang w:val="en-US"/>
        </w:rPr>
        <w:t xml:space="preserve">, </w:t>
      </w:r>
      <w:proofErr w:type="spellStart"/>
      <w:r w:rsidRPr="00A77B73">
        <w:rPr>
          <w:rFonts w:ascii="Arial" w:hAnsi="Arial" w:cs="Arial"/>
          <w:sz w:val="20"/>
          <w:szCs w:val="20"/>
          <w:lang w:val="en-US"/>
        </w:rPr>
        <w:t>membuat</w:t>
      </w:r>
      <w:proofErr w:type="spellEnd"/>
      <w:r w:rsidRPr="00A77B73">
        <w:rPr>
          <w:rFonts w:ascii="Arial" w:hAnsi="Arial" w:cs="Arial"/>
          <w:sz w:val="20"/>
          <w:szCs w:val="20"/>
          <w:lang w:val="en-US"/>
        </w:rPr>
        <w:t xml:space="preserve"> </w:t>
      </w:r>
      <w:proofErr w:type="spellStart"/>
      <w:r w:rsidRPr="00A77B73">
        <w:rPr>
          <w:rFonts w:ascii="Arial" w:hAnsi="Arial" w:cs="Arial"/>
          <w:sz w:val="20"/>
          <w:szCs w:val="20"/>
          <w:lang w:val="en-US"/>
        </w:rPr>
        <w:t>wadah</w:t>
      </w:r>
      <w:proofErr w:type="spellEnd"/>
      <w:r w:rsidRPr="00A77B73">
        <w:rPr>
          <w:rFonts w:ascii="Arial" w:hAnsi="Arial" w:cs="Arial"/>
          <w:sz w:val="20"/>
          <w:szCs w:val="20"/>
          <w:lang w:val="en-US"/>
        </w:rPr>
        <w:t xml:space="preserve"> </w:t>
      </w:r>
      <w:proofErr w:type="spellStart"/>
      <w:r w:rsidR="0051570D">
        <w:rPr>
          <w:rFonts w:ascii="Arial" w:hAnsi="Arial" w:cs="Arial"/>
          <w:sz w:val="20"/>
          <w:szCs w:val="20"/>
          <w:lang w:val="en-US"/>
        </w:rPr>
        <w:t>protot</w:t>
      </w:r>
      <w:r w:rsidR="00AB79B1">
        <w:rPr>
          <w:rFonts w:ascii="Arial" w:hAnsi="Arial" w:cs="Arial"/>
          <w:sz w:val="20"/>
          <w:szCs w:val="20"/>
          <w:lang w:val="en-US"/>
        </w:rPr>
        <w:t>i</w:t>
      </w:r>
      <w:r w:rsidR="0051570D">
        <w:rPr>
          <w:rFonts w:ascii="Arial" w:hAnsi="Arial" w:cs="Arial"/>
          <w:sz w:val="20"/>
          <w:szCs w:val="20"/>
          <w:lang w:val="en-US"/>
        </w:rPr>
        <w:t>pe</w:t>
      </w:r>
      <w:proofErr w:type="spellEnd"/>
      <w:r w:rsidR="0051570D">
        <w:rPr>
          <w:rFonts w:ascii="Arial" w:hAnsi="Arial" w:cs="Arial"/>
          <w:sz w:val="20"/>
          <w:szCs w:val="20"/>
          <w:lang w:val="en-US"/>
        </w:rPr>
        <w:t xml:space="preserve"> </w:t>
      </w:r>
      <w:proofErr w:type="spellStart"/>
      <w:r w:rsidRPr="00A77B73">
        <w:rPr>
          <w:rFonts w:ascii="Arial" w:hAnsi="Arial" w:cs="Arial"/>
          <w:sz w:val="20"/>
          <w:szCs w:val="20"/>
          <w:lang w:val="en-US"/>
        </w:rPr>
        <w:t>berbentuk</w:t>
      </w:r>
      <w:proofErr w:type="spellEnd"/>
      <w:r w:rsidRPr="00A77B73">
        <w:rPr>
          <w:rFonts w:ascii="Arial" w:hAnsi="Arial" w:cs="Arial"/>
          <w:sz w:val="20"/>
          <w:szCs w:val="20"/>
          <w:lang w:val="en-US"/>
        </w:rPr>
        <w:t xml:space="preserve"> </w:t>
      </w:r>
      <w:proofErr w:type="spellStart"/>
      <w:r w:rsidRPr="00A77B73">
        <w:rPr>
          <w:rFonts w:ascii="Arial" w:hAnsi="Arial" w:cs="Arial"/>
          <w:sz w:val="20"/>
          <w:szCs w:val="20"/>
          <w:lang w:val="en-US"/>
        </w:rPr>
        <w:t>balok</w:t>
      </w:r>
      <w:proofErr w:type="spellEnd"/>
      <w:r w:rsidRPr="00A77B73">
        <w:rPr>
          <w:rFonts w:ascii="Arial" w:hAnsi="Arial" w:cs="Arial"/>
          <w:sz w:val="20"/>
          <w:szCs w:val="20"/>
          <w:lang w:val="en-US"/>
        </w:rPr>
        <w:t xml:space="preserve"> </w:t>
      </w:r>
      <w:proofErr w:type="spellStart"/>
      <w:r w:rsidRPr="00A77B73">
        <w:rPr>
          <w:rFonts w:ascii="Arial" w:hAnsi="Arial" w:cs="Arial"/>
          <w:sz w:val="20"/>
          <w:szCs w:val="20"/>
          <w:lang w:val="en-US"/>
        </w:rPr>
        <w:t>berbahan</w:t>
      </w:r>
      <w:proofErr w:type="spellEnd"/>
      <w:r w:rsidRPr="00A77B73">
        <w:rPr>
          <w:rFonts w:ascii="Arial" w:hAnsi="Arial" w:cs="Arial"/>
          <w:sz w:val="20"/>
          <w:szCs w:val="20"/>
          <w:lang w:val="en-US"/>
        </w:rPr>
        <w:t xml:space="preserve"> </w:t>
      </w:r>
      <w:proofErr w:type="spellStart"/>
      <w:r w:rsidRPr="00A77B73">
        <w:rPr>
          <w:rFonts w:ascii="Arial" w:hAnsi="Arial" w:cs="Arial"/>
          <w:sz w:val="20"/>
          <w:szCs w:val="20"/>
          <w:lang w:val="en-US"/>
        </w:rPr>
        <w:t>dasar</w:t>
      </w:r>
      <w:proofErr w:type="spellEnd"/>
      <w:r w:rsidRPr="00A77B73">
        <w:rPr>
          <w:rFonts w:ascii="Arial" w:hAnsi="Arial" w:cs="Arial"/>
          <w:sz w:val="20"/>
          <w:szCs w:val="20"/>
          <w:lang w:val="en-US"/>
        </w:rPr>
        <w:t xml:space="preserve"> pipa yang di </w:t>
      </w:r>
      <w:proofErr w:type="spellStart"/>
      <w:r w:rsidRPr="00A77B73">
        <w:rPr>
          <w:rFonts w:ascii="Arial" w:hAnsi="Arial" w:cs="Arial"/>
          <w:sz w:val="20"/>
          <w:szCs w:val="20"/>
          <w:lang w:val="en-US"/>
        </w:rPr>
        <w:t>pipihkan</w:t>
      </w:r>
      <w:proofErr w:type="spellEnd"/>
      <w:r w:rsidR="00A77B73" w:rsidRPr="00A77B73">
        <w:rPr>
          <w:rFonts w:ascii="Arial" w:hAnsi="Arial" w:cs="Arial"/>
          <w:sz w:val="20"/>
          <w:szCs w:val="20"/>
          <w:lang w:val="en-US"/>
        </w:rPr>
        <w:t xml:space="preserve">. </w:t>
      </w:r>
      <w:proofErr w:type="spellStart"/>
      <w:r w:rsidR="00A77B73" w:rsidRPr="00A77B73">
        <w:rPr>
          <w:rFonts w:ascii="Arial" w:hAnsi="Arial" w:cs="Arial"/>
          <w:sz w:val="20"/>
          <w:szCs w:val="20"/>
          <w:lang w:val="en-US"/>
        </w:rPr>
        <w:t>Kedua</w:t>
      </w:r>
      <w:proofErr w:type="spellEnd"/>
      <w:r w:rsidR="00A77B73" w:rsidRPr="00A77B73">
        <w:rPr>
          <w:rFonts w:ascii="Arial" w:hAnsi="Arial" w:cs="Arial"/>
          <w:sz w:val="20"/>
          <w:szCs w:val="20"/>
          <w:lang w:val="en-US"/>
        </w:rPr>
        <w:t>,</w:t>
      </w:r>
      <w:r w:rsidRPr="00A77B73">
        <w:rPr>
          <w:rFonts w:ascii="Arial" w:hAnsi="Arial" w:cs="Arial"/>
          <w:sz w:val="20"/>
          <w:szCs w:val="20"/>
          <w:lang w:val="en-US"/>
        </w:rPr>
        <w:t xml:space="preserve"> </w:t>
      </w:r>
      <w:proofErr w:type="spellStart"/>
      <w:r w:rsidRPr="00A77B73">
        <w:rPr>
          <w:rFonts w:ascii="Arial" w:hAnsi="Arial" w:cs="Arial"/>
          <w:sz w:val="20"/>
          <w:szCs w:val="20"/>
          <w:lang w:val="en-US"/>
        </w:rPr>
        <w:t>membuat</w:t>
      </w:r>
      <w:proofErr w:type="spellEnd"/>
      <w:r w:rsidRPr="00A77B73">
        <w:rPr>
          <w:rFonts w:ascii="Arial" w:hAnsi="Arial" w:cs="Arial"/>
          <w:sz w:val="20"/>
          <w:szCs w:val="20"/>
          <w:lang w:val="en-US"/>
        </w:rPr>
        <w:t xml:space="preserve"> separator </w:t>
      </w:r>
      <w:proofErr w:type="spellStart"/>
      <w:r w:rsidRPr="00A77B73">
        <w:rPr>
          <w:rFonts w:ascii="Arial" w:hAnsi="Arial" w:cs="Arial"/>
          <w:sz w:val="20"/>
          <w:szCs w:val="20"/>
          <w:lang w:val="en-US"/>
        </w:rPr>
        <w:t>berbahan</w:t>
      </w:r>
      <w:proofErr w:type="spellEnd"/>
      <w:r w:rsidRPr="00A77B73">
        <w:rPr>
          <w:rFonts w:ascii="Arial" w:hAnsi="Arial" w:cs="Arial"/>
          <w:sz w:val="20"/>
          <w:szCs w:val="20"/>
          <w:lang w:val="en-US"/>
        </w:rPr>
        <w:t xml:space="preserve"> </w:t>
      </w:r>
      <w:proofErr w:type="spellStart"/>
      <w:r w:rsidRPr="00A77B73">
        <w:rPr>
          <w:rFonts w:ascii="Arial" w:hAnsi="Arial" w:cs="Arial"/>
          <w:sz w:val="20"/>
          <w:szCs w:val="20"/>
          <w:lang w:val="en-US"/>
        </w:rPr>
        <w:t>dasar</w:t>
      </w:r>
      <w:proofErr w:type="spellEnd"/>
      <w:r w:rsidRPr="00A77B73">
        <w:rPr>
          <w:rFonts w:ascii="Arial" w:hAnsi="Arial" w:cs="Arial"/>
          <w:sz w:val="20"/>
          <w:szCs w:val="20"/>
          <w:lang w:val="en-US"/>
        </w:rPr>
        <w:t xml:space="preserve"> </w:t>
      </w:r>
      <w:proofErr w:type="spellStart"/>
      <w:r w:rsidRPr="00A77B73">
        <w:rPr>
          <w:rFonts w:ascii="Arial" w:hAnsi="Arial" w:cs="Arial"/>
          <w:sz w:val="20"/>
          <w:szCs w:val="20"/>
          <w:lang w:val="en-US"/>
        </w:rPr>
        <w:t>plastik</w:t>
      </w:r>
      <w:proofErr w:type="spellEnd"/>
      <w:r w:rsidRPr="00A77B73">
        <w:rPr>
          <w:rFonts w:ascii="Arial" w:hAnsi="Arial" w:cs="Arial"/>
          <w:sz w:val="20"/>
          <w:szCs w:val="20"/>
          <w:lang w:val="en-US"/>
        </w:rPr>
        <w:t xml:space="preserve"> </w:t>
      </w:r>
      <w:proofErr w:type="spellStart"/>
      <w:r w:rsidRPr="00A77B73">
        <w:rPr>
          <w:rFonts w:ascii="Arial" w:hAnsi="Arial" w:cs="Arial"/>
          <w:sz w:val="20"/>
          <w:szCs w:val="20"/>
          <w:lang w:val="en-US"/>
        </w:rPr>
        <w:t>atau</w:t>
      </w:r>
      <w:proofErr w:type="spellEnd"/>
      <w:r w:rsidRPr="00A77B73">
        <w:rPr>
          <w:rFonts w:ascii="Arial" w:hAnsi="Arial" w:cs="Arial"/>
          <w:sz w:val="20"/>
          <w:szCs w:val="20"/>
          <w:lang w:val="en-US"/>
        </w:rPr>
        <w:t xml:space="preserve"> isolator </w:t>
      </w:r>
      <w:proofErr w:type="spellStart"/>
      <w:r w:rsidRPr="00A77B73">
        <w:rPr>
          <w:rFonts w:ascii="Arial" w:hAnsi="Arial" w:cs="Arial"/>
          <w:sz w:val="20"/>
          <w:szCs w:val="20"/>
          <w:lang w:val="en-US"/>
        </w:rPr>
        <w:t>dengan</w:t>
      </w:r>
      <w:proofErr w:type="spellEnd"/>
      <w:r w:rsidRPr="00A77B73">
        <w:rPr>
          <w:rFonts w:ascii="Arial" w:hAnsi="Arial" w:cs="Arial"/>
          <w:sz w:val="20"/>
          <w:szCs w:val="20"/>
          <w:lang w:val="en-US"/>
        </w:rPr>
        <w:t xml:space="preserve"> </w:t>
      </w:r>
      <w:proofErr w:type="spellStart"/>
      <w:r w:rsidRPr="00A77B73">
        <w:rPr>
          <w:rFonts w:ascii="Arial" w:hAnsi="Arial" w:cs="Arial"/>
          <w:sz w:val="20"/>
          <w:szCs w:val="20"/>
          <w:lang w:val="en-US"/>
        </w:rPr>
        <w:t>ukuran</w:t>
      </w:r>
      <w:proofErr w:type="spellEnd"/>
      <w:r w:rsidRPr="00A77B73">
        <w:rPr>
          <w:rFonts w:ascii="Arial" w:hAnsi="Arial" w:cs="Arial"/>
          <w:sz w:val="20"/>
          <w:szCs w:val="20"/>
          <w:lang w:val="en-US"/>
        </w:rPr>
        <w:t xml:space="preserve"> 9x11 cm</w:t>
      </w:r>
      <w:r w:rsidRPr="00A77B73">
        <w:rPr>
          <w:rFonts w:ascii="Arial" w:hAnsi="Arial" w:cs="Arial"/>
          <w:sz w:val="20"/>
          <w:szCs w:val="20"/>
          <w:vertAlign w:val="superscript"/>
          <w:lang w:val="en-US"/>
        </w:rPr>
        <w:t>2</w:t>
      </w:r>
      <w:r w:rsidRPr="00A77B73">
        <w:rPr>
          <w:rFonts w:ascii="Arial" w:hAnsi="Arial" w:cs="Arial"/>
          <w:sz w:val="20"/>
          <w:szCs w:val="20"/>
          <w:lang w:val="en-US"/>
        </w:rPr>
        <w:t xml:space="preserve"> </w:t>
      </w:r>
      <w:proofErr w:type="spellStart"/>
      <w:r w:rsidRPr="00A77B73">
        <w:rPr>
          <w:rFonts w:ascii="Arial" w:hAnsi="Arial" w:cs="Arial"/>
          <w:sz w:val="20"/>
          <w:szCs w:val="20"/>
          <w:lang w:val="en-US"/>
        </w:rPr>
        <w:t>sebanyak</w:t>
      </w:r>
      <w:proofErr w:type="spellEnd"/>
      <w:r w:rsidRPr="00A77B73">
        <w:rPr>
          <w:rFonts w:ascii="Arial" w:hAnsi="Arial" w:cs="Arial"/>
          <w:sz w:val="20"/>
          <w:szCs w:val="20"/>
          <w:lang w:val="en-US"/>
        </w:rPr>
        <w:t xml:space="preserve"> 15 </w:t>
      </w:r>
      <w:proofErr w:type="spellStart"/>
      <w:r w:rsidRPr="00A77B73">
        <w:rPr>
          <w:rFonts w:ascii="Arial" w:hAnsi="Arial" w:cs="Arial"/>
          <w:sz w:val="20"/>
          <w:szCs w:val="20"/>
          <w:lang w:val="en-US"/>
        </w:rPr>
        <w:t>buah</w:t>
      </w:r>
      <w:proofErr w:type="spellEnd"/>
      <w:r w:rsidRPr="00A77B73">
        <w:rPr>
          <w:rFonts w:ascii="Arial" w:hAnsi="Arial" w:cs="Arial"/>
          <w:sz w:val="20"/>
          <w:szCs w:val="20"/>
          <w:lang w:val="en-US"/>
        </w:rPr>
        <w:t xml:space="preserve"> </w:t>
      </w:r>
      <w:proofErr w:type="spellStart"/>
      <w:r w:rsidRPr="00A77B73">
        <w:rPr>
          <w:rFonts w:ascii="Arial" w:hAnsi="Arial" w:cs="Arial"/>
          <w:sz w:val="20"/>
          <w:szCs w:val="20"/>
          <w:lang w:val="en-US"/>
        </w:rPr>
        <w:t>lalu</w:t>
      </w:r>
      <w:proofErr w:type="spellEnd"/>
      <w:r w:rsidRPr="00A77B73">
        <w:rPr>
          <w:rFonts w:ascii="Arial" w:hAnsi="Arial" w:cs="Arial"/>
          <w:sz w:val="20"/>
          <w:szCs w:val="20"/>
          <w:lang w:val="en-US"/>
        </w:rPr>
        <w:t xml:space="preserve"> </w:t>
      </w:r>
      <w:proofErr w:type="spellStart"/>
      <w:r w:rsidRPr="00A77B73">
        <w:rPr>
          <w:rFonts w:ascii="Arial" w:hAnsi="Arial" w:cs="Arial"/>
          <w:sz w:val="20"/>
          <w:szCs w:val="20"/>
          <w:lang w:val="en-US"/>
        </w:rPr>
        <w:t>memasangkannya</w:t>
      </w:r>
      <w:proofErr w:type="spellEnd"/>
      <w:r w:rsidRPr="00A77B73">
        <w:rPr>
          <w:rFonts w:ascii="Arial" w:hAnsi="Arial" w:cs="Arial"/>
          <w:sz w:val="20"/>
          <w:szCs w:val="20"/>
          <w:lang w:val="en-US"/>
        </w:rPr>
        <w:t xml:space="preserve"> </w:t>
      </w:r>
      <w:proofErr w:type="spellStart"/>
      <w:r w:rsidRPr="00A77B73">
        <w:rPr>
          <w:rFonts w:ascii="Arial" w:hAnsi="Arial" w:cs="Arial"/>
          <w:sz w:val="20"/>
          <w:szCs w:val="20"/>
          <w:lang w:val="en-US"/>
        </w:rPr>
        <w:t>ke</w:t>
      </w:r>
      <w:proofErr w:type="spellEnd"/>
      <w:r w:rsidRPr="00A77B73">
        <w:rPr>
          <w:rFonts w:ascii="Arial" w:hAnsi="Arial" w:cs="Arial"/>
          <w:sz w:val="20"/>
          <w:szCs w:val="20"/>
          <w:lang w:val="en-US"/>
        </w:rPr>
        <w:t xml:space="preserve"> </w:t>
      </w:r>
      <w:proofErr w:type="spellStart"/>
      <w:r w:rsidRPr="00A77B73">
        <w:rPr>
          <w:rFonts w:ascii="Arial" w:hAnsi="Arial" w:cs="Arial"/>
          <w:sz w:val="20"/>
          <w:szCs w:val="20"/>
          <w:lang w:val="en-US"/>
        </w:rPr>
        <w:t>dalam</w:t>
      </w:r>
      <w:proofErr w:type="spellEnd"/>
      <w:r w:rsidRPr="00A77B73">
        <w:rPr>
          <w:rFonts w:ascii="Arial" w:hAnsi="Arial" w:cs="Arial"/>
          <w:sz w:val="20"/>
          <w:szCs w:val="20"/>
          <w:lang w:val="en-US"/>
        </w:rPr>
        <w:t xml:space="preserve"> </w:t>
      </w:r>
      <w:proofErr w:type="spellStart"/>
      <w:r w:rsidRPr="00A77B73">
        <w:rPr>
          <w:rFonts w:ascii="Arial" w:hAnsi="Arial" w:cs="Arial"/>
          <w:sz w:val="20"/>
          <w:szCs w:val="20"/>
          <w:lang w:val="en-US"/>
        </w:rPr>
        <w:t>prototipe</w:t>
      </w:r>
      <w:proofErr w:type="spellEnd"/>
      <w:r w:rsidRPr="00A77B73">
        <w:rPr>
          <w:rFonts w:ascii="Arial" w:hAnsi="Arial" w:cs="Arial"/>
          <w:sz w:val="20"/>
          <w:szCs w:val="20"/>
          <w:lang w:val="en-US"/>
        </w:rPr>
        <w:t>.</w:t>
      </w:r>
      <w:r w:rsidR="0051570D">
        <w:rPr>
          <w:rFonts w:ascii="Arial" w:hAnsi="Arial" w:cs="Arial"/>
          <w:sz w:val="20"/>
          <w:szCs w:val="20"/>
          <w:lang w:val="en-US"/>
        </w:rPr>
        <w:t xml:space="preserve"> </w:t>
      </w:r>
      <w:r w:rsidRPr="00A77B73">
        <w:rPr>
          <w:rFonts w:ascii="Arial" w:hAnsi="Arial" w:cs="Arial"/>
          <w:sz w:val="20"/>
          <w:szCs w:val="20"/>
          <w:lang w:val="en-US"/>
        </w:rPr>
        <w:t xml:space="preserve">Separator </w:t>
      </w:r>
      <w:proofErr w:type="spellStart"/>
      <w:r w:rsidRPr="00A77B73">
        <w:rPr>
          <w:rFonts w:ascii="Arial" w:hAnsi="Arial" w:cs="Arial"/>
          <w:sz w:val="20"/>
          <w:szCs w:val="20"/>
          <w:lang w:val="en-US"/>
        </w:rPr>
        <w:t>ini</w:t>
      </w:r>
      <w:proofErr w:type="spellEnd"/>
      <w:r w:rsidRPr="00A77B73">
        <w:rPr>
          <w:rFonts w:ascii="Arial" w:hAnsi="Arial" w:cs="Arial"/>
          <w:sz w:val="20"/>
          <w:szCs w:val="20"/>
          <w:lang w:val="en-US"/>
        </w:rPr>
        <w:t xml:space="preserve"> juga </w:t>
      </w:r>
      <w:proofErr w:type="spellStart"/>
      <w:r w:rsidRPr="00A77B73">
        <w:rPr>
          <w:rFonts w:ascii="Arial" w:hAnsi="Arial" w:cs="Arial"/>
          <w:sz w:val="20"/>
          <w:szCs w:val="20"/>
          <w:lang w:val="en-US"/>
        </w:rPr>
        <w:t>dirancang</w:t>
      </w:r>
      <w:proofErr w:type="spellEnd"/>
      <w:r w:rsidRPr="00A77B73">
        <w:rPr>
          <w:rFonts w:ascii="Arial" w:hAnsi="Arial" w:cs="Arial"/>
          <w:sz w:val="20"/>
          <w:szCs w:val="20"/>
          <w:lang w:val="en-US"/>
        </w:rPr>
        <w:t xml:space="preserve"> </w:t>
      </w:r>
      <w:proofErr w:type="spellStart"/>
      <w:r w:rsidRPr="00A77B73">
        <w:rPr>
          <w:rFonts w:ascii="Arial" w:hAnsi="Arial" w:cs="Arial"/>
          <w:sz w:val="20"/>
          <w:szCs w:val="20"/>
          <w:lang w:val="en-US"/>
        </w:rPr>
        <w:t>untuk</w:t>
      </w:r>
      <w:proofErr w:type="spellEnd"/>
      <w:r w:rsidRPr="00A77B73">
        <w:rPr>
          <w:rFonts w:ascii="Arial" w:hAnsi="Arial" w:cs="Arial"/>
          <w:sz w:val="20"/>
          <w:szCs w:val="20"/>
          <w:lang w:val="en-US"/>
        </w:rPr>
        <w:t xml:space="preserve"> </w:t>
      </w:r>
      <w:proofErr w:type="spellStart"/>
      <w:r w:rsidRPr="00A77B73">
        <w:rPr>
          <w:rFonts w:ascii="Arial" w:hAnsi="Arial" w:cs="Arial"/>
          <w:sz w:val="20"/>
          <w:szCs w:val="20"/>
          <w:lang w:val="en-US"/>
        </w:rPr>
        <w:t>elektroda</w:t>
      </w:r>
      <w:proofErr w:type="spellEnd"/>
      <w:r w:rsidRPr="00A77B73">
        <w:rPr>
          <w:rFonts w:ascii="Arial" w:hAnsi="Arial" w:cs="Arial"/>
          <w:sz w:val="20"/>
          <w:szCs w:val="20"/>
          <w:lang w:val="en-US"/>
        </w:rPr>
        <w:t xml:space="preserve"> </w:t>
      </w:r>
      <w:proofErr w:type="spellStart"/>
      <w:r w:rsidRPr="00A77B73">
        <w:rPr>
          <w:rFonts w:ascii="Arial" w:hAnsi="Arial" w:cs="Arial"/>
          <w:sz w:val="20"/>
          <w:szCs w:val="20"/>
          <w:lang w:val="en-US"/>
        </w:rPr>
        <w:t>dapat</w:t>
      </w:r>
      <w:proofErr w:type="spellEnd"/>
      <w:r w:rsidRPr="00A77B73">
        <w:rPr>
          <w:rFonts w:ascii="Arial" w:hAnsi="Arial" w:cs="Arial"/>
          <w:sz w:val="20"/>
          <w:szCs w:val="20"/>
          <w:lang w:val="en-US"/>
        </w:rPr>
        <w:t xml:space="preserve"> </w:t>
      </w:r>
      <w:proofErr w:type="spellStart"/>
      <w:r w:rsidRPr="00A77B73">
        <w:rPr>
          <w:rFonts w:ascii="Arial" w:hAnsi="Arial" w:cs="Arial"/>
          <w:sz w:val="20"/>
          <w:szCs w:val="20"/>
          <w:lang w:val="en-US"/>
        </w:rPr>
        <w:t>saling</w:t>
      </w:r>
      <w:proofErr w:type="spellEnd"/>
      <w:r w:rsidRPr="00A77B73">
        <w:rPr>
          <w:rFonts w:ascii="Arial" w:hAnsi="Arial" w:cs="Arial"/>
          <w:sz w:val="20"/>
          <w:szCs w:val="20"/>
          <w:lang w:val="en-US"/>
        </w:rPr>
        <w:t xml:space="preserve"> </w:t>
      </w:r>
      <w:proofErr w:type="spellStart"/>
      <w:r w:rsidRPr="00A77B73">
        <w:rPr>
          <w:rFonts w:ascii="Arial" w:hAnsi="Arial" w:cs="Arial"/>
          <w:sz w:val="20"/>
          <w:szCs w:val="20"/>
          <w:lang w:val="en-US"/>
        </w:rPr>
        <w:t>menempel</w:t>
      </w:r>
      <w:proofErr w:type="spellEnd"/>
      <w:r w:rsidRPr="00A77B73">
        <w:rPr>
          <w:rFonts w:ascii="Arial" w:hAnsi="Arial" w:cs="Arial"/>
          <w:sz w:val="20"/>
          <w:szCs w:val="20"/>
          <w:lang w:val="en-US"/>
        </w:rPr>
        <w:t xml:space="preserve"> dan </w:t>
      </w:r>
      <w:proofErr w:type="spellStart"/>
      <w:r w:rsidRPr="00A77B73">
        <w:rPr>
          <w:rFonts w:ascii="Arial" w:hAnsi="Arial" w:cs="Arial"/>
          <w:sz w:val="20"/>
          <w:szCs w:val="20"/>
          <w:lang w:val="en-US"/>
        </w:rPr>
        <w:t>t</w:t>
      </w:r>
      <w:r w:rsidR="00A77B73" w:rsidRPr="00A77B73">
        <w:rPr>
          <w:rFonts w:ascii="Arial" w:hAnsi="Arial" w:cs="Arial"/>
          <w:sz w:val="20"/>
          <w:szCs w:val="20"/>
          <w:lang w:val="en-US"/>
        </w:rPr>
        <w:t>erkondisi</w:t>
      </w:r>
      <w:proofErr w:type="spellEnd"/>
      <w:r w:rsidR="00A77B73" w:rsidRPr="00A77B73">
        <w:rPr>
          <w:rFonts w:ascii="Arial" w:hAnsi="Arial" w:cs="Arial"/>
          <w:sz w:val="20"/>
          <w:szCs w:val="20"/>
          <w:lang w:val="en-US"/>
        </w:rPr>
        <w:t xml:space="preserve"> </w:t>
      </w:r>
      <w:proofErr w:type="spellStart"/>
      <w:r w:rsidR="00A77B73" w:rsidRPr="00A77B73">
        <w:rPr>
          <w:rFonts w:ascii="Arial" w:hAnsi="Arial" w:cs="Arial"/>
          <w:sz w:val="20"/>
          <w:szCs w:val="20"/>
          <w:lang w:val="en-US"/>
        </w:rPr>
        <w:t>dengan</w:t>
      </w:r>
      <w:proofErr w:type="spellEnd"/>
      <w:r w:rsidR="00A77B73" w:rsidRPr="00A77B73">
        <w:rPr>
          <w:rFonts w:ascii="Arial" w:hAnsi="Arial" w:cs="Arial"/>
          <w:sz w:val="20"/>
          <w:szCs w:val="20"/>
          <w:lang w:val="en-US"/>
        </w:rPr>
        <w:t xml:space="preserve"> </w:t>
      </w:r>
      <w:proofErr w:type="spellStart"/>
      <w:r w:rsidR="00A77B73" w:rsidRPr="00A77B73">
        <w:rPr>
          <w:rFonts w:ascii="Arial" w:hAnsi="Arial" w:cs="Arial"/>
          <w:sz w:val="20"/>
          <w:szCs w:val="20"/>
          <w:lang w:val="en-US"/>
        </w:rPr>
        <w:t>stabil</w:t>
      </w:r>
      <w:proofErr w:type="spellEnd"/>
      <w:r w:rsidR="00A77B73" w:rsidRPr="00A77B73">
        <w:rPr>
          <w:rFonts w:ascii="Arial" w:hAnsi="Arial" w:cs="Arial"/>
          <w:sz w:val="20"/>
          <w:szCs w:val="20"/>
          <w:lang w:val="en-US"/>
        </w:rPr>
        <w:t xml:space="preserve">. </w:t>
      </w:r>
      <w:proofErr w:type="spellStart"/>
      <w:r w:rsidR="00A77B73" w:rsidRPr="00A77B73">
        <w:rPr>
          <w:rFonts w:ascii="Arial" w:hAnsi="Arial" w:cs="Arial"/>
          <w:sz w:val="20"/>
          <w:szCs w:val="20"/>
          <w:lang w:val="en-US"/>
        </w:rPr>
        <w:t>Ketiga</w:t>
      </w:r>
      <w:proofErr w:type="spellEnd"/>
      <w:r w:rsidR="00A77B73" w:rsidRPr="00A77B73">
        <w:rPr>
          <w:rFonts w:ascii="Arial" w:hAnsi="Arial" w:cs="Arial"/>
          <w:sz w:val="20"/>
          <w:szCs w:val="20"/>
          <w:lang w:val="en-US"/>
        </w:rPr>
        <w:t xml:space="preserve">, </w:t>
      </w:r>
      <w:proofErr w:type="spellStart"/>
      <w:r w:rsidR="00A77B73" w:rsidRPr="00A77B73">
        <w:rPr>
          <w:rFonts w:ascii="Arial" w:hAnsi="Arial" w:cs="Arial"/>
          <w:sz w:val="20"/>
          <w:szCs w:val="20"/>
          <w:lang w:val="en-US"/>
        </w:rPr>
        <w:t>Elektroda</w:t>
      </w:r>
      <w:proofErr w:type="spellEnd"/>
      <w:r w:rsidR="00A77B73" w:rsidRPr="00A77B73">
        <w:rPr>
          <w:rFonts w:ascii="Arial" w:hAnsi="Arial" w:cs="Arial"/>
          <w:sz w:val="20"/>
          <w:szCs w:val="20"/>
          <w:lang w:val="en-US"/>
        </w:rPr>
        <w:t xml:space="preserve"> </w:t>
      </w:r>
      <w:proofErr w:type="spellStart"/>
      <w:r w:rsidR="00A77B73" w:rsidRPr="00A77B73">
        <w:rPr>
          <w:rFonts w:ascii="Arial" w:hAnsi="Arial" w:cs="Arial"/>
          <w:sz w:val="20"/>
          <w:szCs w:val="20"/>
          <w:lang w:val="en-US"/>
        </w:rPr>
        <w:t>berupa</w:t>
      </w:r>
      <w:proofErr w:type="spellEnd"/>
      <w:r w:rsidR="00A77B73" w:rsidRPr="00A77B73">
        <w:rPr>
          <w:rFonts w:ascii="Arial" w:hAnsi="Arial" w:cs="Arial"/>
          <w:sz w:val="20"/>
          <w:szCs w:val="20"/>
          <w:lang w:val="en-US"/>
        </w:rPr>
        <w:t xml:space="preserve"> </w:t>
      </w:r>
      <w:proofErr w:type="spellStart"/>
      <w:r w:rsidR="00A77B73" w:rsidRPr="00A77B73">
        <w:rPr>
          <w:rFonts w:ascii="Arial" w:hAnsi="Arial" w:cs="Arial"/>
          <w:sz w:val="20"/>
          <w:szCs w:val="20"/>
          <w:lang w:val="en-US"/>
        </w:rPr>
        <w:t>lempeng</w:t>
      </w:r>
      <w:proofErr w:type="spellEnd"/>
      <w:r w:rsidR="00A77B73" w:rsidRPr="00A77B73">
        <w:rPr>
          <w:rFonts w:ascii="Arial" w:hAnsi="Arial" w:cs="Arial"/>
          <w:sz w:val="20"/>
          <w:szCs w:val="20"/>
          <w:lang w:val="en-US"/>
        </w:rPr>
        <w:t xml:space="preserve"> Cu-Zn yang </w:t>
      </w:r>
      <w:proofErr w:type="spellStart"/>
      <w:r w:rsidR="00A77B73" w:rsidRPr="00A77B73">
        <w:rPr>
          <w:rFonts w:ascii="Arial" w:hAnsi="Arial" w:cs="Arial"/>
          <w:sz w:val="20"/>
          <w:szCs w:val="20"/>
          <w:lang w:val="en-US"/>
        </w:rPr>
        <w:t>telah</w:t>
      </w:r>
      <w:proofErr w:type="spellEnd"/>
      <w:r w:rsidR="00A77B73" w:rsidRPr="00A77B73">
        <w:rPr>
          <w:rFonts w:ascii="Arial" w:hAnsi="Arial" w:cs="Arial"/>
          <w:sz w:val="20"/>
          <w:szCs w:val="20"/>
          <w:lang w:val="en-US"/>
        </w:rPr>
        <w:t xml:space="preserve"> di </w:t>
      </w:r>
      <w:proofErr w:type="spellStart"/>
      <w:r w:rsidR="00A77B73" w:rsidRPr="00A77B73">
        <w:rPr>
          <w:rFonts w:ascii="Arial" w:hAnsi="Arial" w:cs="Arial"/>
          <w:sz w:val="20"/>
          <w:szCs w:val="20"/>
          <w:lang w:val="en-US"/>
        </w:rPr>
        <w:t>potong</w:t>
      </w:r>
      <w:proofErr w:type="spellEnd"/>
      <w:r w:rsidR="00A77B73" w:rsidRPr="00A77B73">
        <w:rPr>
          <w:rFonts w:ascii="Arial" w:hAnsi="Arial" w:cs="Arial"/>
          <w:sz w:val="20"/>
          <w:szCs w:val="20"/>
          <w:lang w:val="en-US"/>
        </w:rPr>
        <w:t xml:space="preserve"> </w:t>
      </w:r>
      <w:proofErr w:type="spellStart"/>
      <w:r w:rsidR="00A77B73" w:rsidRPr="00A77B73">
        <w:rPr>
          <w:rFonts w:ascii="Arial" w:hAnsi="Arial" w:cs="Arial"/>
          <w:sz w:val="20"/>
          <w:szCs w:val="20"/>
          <w:lang w:val="en-US"/>
        </w:rPr>
        <w:t>dengan</w:t>
      </w:r>
      <w:proofErr w:type="spellEnd"/>
      <w:r w:rsidR="00A77B73" w:rsidRPr="00A77B73">
        <w:rPr>
          <w:rFonts w:ascii="Arial" w:hAnsi="Arial" w:cs="Arial"/>
          <w:sz w:val="20"/>
          <w:szCs w:val="20"/>
          <w:lang w:val="en-US"/>
        </w:rPr>
        <w:t xml:space="preserve"> </w:t>
      </w:r>
      <w:proofErr w:type="spellStart"/>
      <w:r w:rsidR="00A77B73" w:rsidRPr="00A77B73">
        <w:rPr>
          <w:rFonts w:ascii="Arial" w:hAnsi="Arial" w:cs="Arial"/>
          <w:sz w:val="20"/>
          <w:szCs w:val="20"/>
          <w:lang w:val="en-US"/>
        </w:rPr>
        <w:t>ukuran</w:t>
      </w:r>
      <w:proofErr w:type="spellEnd"/>
      <w:r w:rsidR="00A77B73" w:rsidRPr="00A77B73">
        <w:rPr>
          <w:rFonts w:ascii="Arial" w:hAnsi="Arial" w:cs="Arial"/>
          <w:sz w:val="20"/>
          <w:szCs w:val="20"/>
          <w:lang w:val="en-US"/>
        </w:rPr>
        <w:t xml:space="preserve"> 9x11 </w:t>
      </w:r>
      <w:r w:rsidR="00A77B73" w:rsidRPr="00A77B73">
        <w:rPr>
          <w:rFonts w:ascii="Arial" w:hAnsi="Arial" w:cs="Arial"/>
          <w:sz w:val="20"/>
          <w:szCs w:val="20"/>
          <w:lang w:val="en-US"/>
        </w:rPr>
        <w:t>cm</w:t>
      </w:r>
      <w:r w:rsidR="00A77B73" w:rsidRPr="00A77B73">
        <w:rPr>
          <w:rFonts w:ascii="Arial" w:hAnsi="Arial" w:cs="Arial"/>
          <w:sz w:val="20"/>
          <w:szCs w:val="20"/>
          <w:vertAlign w:val="superscript"/>
          <w:lang w:val="en-US"/>
        </w:rPr>
        <w:t>2</w:t>
      </w:r>
      <w:r w:rsidR="00A77B73" w:rsidRPr="00A77B73">
        <w:rPr>
          <w:rFonts w:ascii="Arial" w:hAnsi="Arial" w:cs="Arial"/>
          <w:sz w:val="20"/>
          <w:szCs w:val="20"/>
          <w:lang w:val="en-US"/>
        </w:rPr>
        <w:t xml:space="preserve"> </w:t>
      </w:r>
      <w:proofErr w:type="spellStart"/>
      <w:r w:rsidR="0051570D">
        <w:rPr>
          <w:rFonts w:ascii="Arial" w:hAnsi="Arial" w:cs="Arial"/>
          <w:sz w:val="20"/>
          <w:szCs w:val="20"/>
          <w:lang w:val="en-US"/>
        </w:rPr>
        <w:t>dimasukan</w:t>
      </w:r>
      <w:proofErr w:type="spellEnd"/>
      <w:r w:rsidR="0051570D">
        <w:rPr>
          <w:rFonts w:ascii="Arial" w:hAnsi="Arial" w:cs="Arial"/>
          <w:sz w:val="20"/>
          <w:szCs w:val="20"/>
          <w:lang w:val="en-US"/>
        </w:rPr>
        <w:t xml:space="preserve"> </w:t>
      </w:r>
      <w:proofErr w:type="spellStart"/>
      <w:r w:rsidR="0051570D">
        <w:rPr>
          <w:rFonts w:ascii="Arial" w:hAnsi="Arial" w:cs="Arial"/>
          <w:sz w:val="20"/>
          <w:szCs w:val="20"/>
          <w:lang w:val="en-US"/>
        </w:rPr>
        <w:t>ke</w:t>
      </w:r>
      <w:proofErr w:type="spellEnd"/>
      <w:r w:rsidR="0051570D">
        <w:rPr>
          <w:rFonts w:ascii="Arial" w:hAnsi="Arial" w:cs="Arial"/>
          <w:sz w:val="20"/>
          <w:szCs w:val="20"/>
          <w:lang w:val="en-US"/>
        </w:rPr>
        <w:t xml:space="preserve"> </w:t>
      </w:r>
      <w:proofErr w:type="spellStart"/>
      <w:r w:rsidR="0051570D">
        <w:rPr>
          <w:rFonts w:ascii="Arial" w:hAnsi="Arial" w:cs="Arial"/>
          <w:sz w:val="20"/>
          <w:szCs w:val="20"/>
          <w:lang w:val="en-US"/>
        </w:rPr>
        <w:t>dalam</w:t>
      </w:r>
      <w:proofErr w:type="spellEnd"/>
      <w:r w:rsidR="0051570D">
        <w:rPr>
          <w:rFonts w:ascii="Arial" w:hAnsi="Arial" w:cs="Arial"/>
          <w:sz w:val="20"/>
          <w:szCs w:val="20"/>
          <w:lang w:val="en-US"/>
        </w:rPr>
        <w:t xml:space="preserve"> </w:t>
      </w:r>
      <w:proofErr w:type="spellStart"/>
      <w:r w:rsidR="0051570D">
        <w:rPr>
          <w:rFonts w:ascii="Arial" w:hAnsi="Arial" w:cs="Arial"/>
          <w:sz w:val="20"/>
          <w:szCs w:val="20"/>
          <w:lang w:val="en-US"/>
        </w:rPr>
        <w:t>prototipe</w:t>
      </w:r>
      <w:proofErr w:type="spellEnd"/>
      <w:r w:rsidR="0051570D">
        <w:rPr>
          <w:rFonts w:ascii="Arial" w:hAnsi="Arial" w:cs="Arial"/>
          <w:sz w:val="20"/>
          <w:szCs w:val="20"/>
          <w:lang w:val="en-US"/>
        </w:rPr>
        <w:t xml:space="preserve"> </w:t>
      </w:r>
      <w:r w:rsidR="00A77B73" w:rsidRPr="00A77B73">
        <w:rPr>
          <w:rFonts w:ascii="Arial" w:hAnsi="Arial" w:cs="Arial"/>
          <w:sz w:val="20"/>
          <w:szCs w:val="20"/>
          <w:lang w:val="en-US"/>
        </w:rPr>
        <w:t xml:space="preserve">1 dan </w:t>
      </w:r>
      <w:proofErr w:type="spellStart"/>
      <w:r w:rsidR="00A77B73" w:rsidRPr="00A77B73">
        <w:rPr>
          <w:rFonts w:ascii="Arial" w:hAnsi="Arial" w:cs="Arial"/>
          <w:sz w:val="20"/>
          <w:szCs w:val="20"/>
          <w:lang w:val="en-US"/>
        </w:rPr>
        <w:t>dirangkai</w:t>
      </w:r>
      <w:proofErr w:type="spellEnd"/>
      <w:r w:rsidR="00A77B73" w:rsidRPr="00A77B73">
        <w:rPr>
          <w:rFonts w:ascii="Arial" w:hAnsi="Arial" w:cs="Arial"/>
          <w:sz w:val="20"/>
          <w:szCs w:val="20"/>
          <w:lang w:val="en-US"/>
        </w:rPr>
        <w:t xml:space="preserve"> </w:t>
      </w:r>
      <w:proofErr w:type="spellStart"/>
      <w:r w:rsidR="00A77B73" w:rsidRPr="00A77B73">
        <w:rPr>
          <w:rFonts w:ascii="Arial" w:hAnsi="Arial" w:cs="Arial"/>
          <w:sz w:val="20"/>
          <w:szCs w:val="20"/>
          <w:lang w:val="en-US"/>
        </w:rPr>
        <w:t>secara</w:t>
      </w:r>
      <w:proofErr w:type="spellEnd"/>
      <w:r w:rsidR="00A77B73" w:rsidRPr="00A77B73">
        <w:rPr>
          <w:rFonts w:ascii="Arial" w:hAnsi="Arial" w:cs="Arial"/>
          <w:sz w:val="20"/>
          <w:szCs w:val="20"/>
          <w:lang w:val="en-US"/>
        </w:rPr>
        <w:t xml:space="preserve"> </w:t>
      </w:r>
      <w:proofErr w:type="spellStart"/>
      <w:r w:rsidR="00A77B73" w:rsidRPr="00A77B73">
        <w:rPr>
          <w:rFonts w:ascii="Arial" w:hAnsi="Arial" w:cs="Arial"/>
          <w:sz w:val="20"/>
          <w:szCs w:val="20"/>
          <w:lang w:val="en-US"/>
        </w:rPr>
        <w:t>seri</w:t>
      </w:r>
      <w:proofErr w:type="spellEnd"/>
      <w:r w:rsidR="00A77B73" w:rsidRPr="00A77B73">
        <w:rPr>
          <w:rFonts w:ascii="Arial" w:hAnsi="Arial" w:cs="Arial"/>
          <w:sz w:val="20"/>
          <w:szCs w:val="20"/>
          <w:lang w:val="en-US"/>
        </w:rPr>
        <w:t xml:space="preserve">, </w:t>
      </w:r>
      <w:proofErr w:type="spellStart"/>
      <w:r w:rsidR="00A77B73" w:rsidRPr="00A77B73">
        <w:rPr>
          <w:rFonts w:ascii="Arial" w:hAnsi="Arial" w:cs="Arial"/>
          <w:sz w:val="20"/>
          <w:szCs w:val="20"/>
          <w:lang w:val="en-US"/>
        </w:rPr>
        <w:t>kemudian</w:t>
      </w:r>
      <w:proofErr w:type="spellEnd"/>
      <w:r w:rsidR="00A77B73" w:rsidRPr="00A77B73">
        <w:rPr>
          <w:rFonts w:ascii="Arial" w:hAnsi="Arial" w:cs="Arial"/>
          <w:sz w:val="20"/>
          <w:szCs w:val="20"/>
          <w:lang w:val="en-US"/>
        </w:rPr>
        <w:t xml:space="preserve"> </w:t>
      </w:r>
      <w:proofErr w:type="spellStart"/>
      <w:r w:rsidR="00A77B73">
        <w:rPr>
          <w:rFonts w:ascii="Arial" w:hAnsi="Arial" w:cs="Arial"/>
          <w:sz w:val="20"/>
          <w:szCs w:val="20"/>
          <w:lang w:val="en-US"/>
        </w:rPr>
        <w:t>e</w:t>
      </w:r>
      <w:r w:rsidR="00A77B73" w:rsidRPr="00A77B73">
        <w:rPr>
          <w:rFonts w:ascii="Arial" w:hAnsi="Arial" w:cs="Arial"/>
          <w:sz w:val="20"/>
          <w:szCs w:val="20"/>
          <w:lang w:val="en-US"/>
        </w:rPr>
        <w:t>lektroda</w:t>
      </w:r>
      <w:proofErr w:type="spellEnd"/>
      <w:r w:rsidR="00A77B73" w:rsidRPr="00A77B73">
        <w:rPr>
          <w:rFonts w:ascii="Arial" w:hAnsi="Arial" w:cs="Arial"/>
          <w:sz w:val="20"/>
          <w:szCs w:val="20"/>
          <w:lang w:val="en-US"/>
        </w:rPr>
        <w:t xml:space="preserve"> </w:t>
      </w:r>
      <w:proofErr w:type="spellStart"/>
      <w:r w:rsidR="00A77B73" w:rsidRPr="00A77B73">
        <w:rPr>
          <w:rFonts w:ascii="Arial" w:hAnsi="Arial" w:cs="Arial"/>
          <w:sz w:val="20"/>
          <w:szCs w:val="20"/>
          <w:lang w:val="en-US"/>
        </w:rPr>
        <w:t>berupa</w:t>
      </w:r>
      <w:proofErr w:type="spellEnd"/>
      <w:r w:rsidR="00A77B73" w:rsidRPr="00A77B73">
        <w:rPr>
          <w:rFonts w:ascii="Arial" w:hAnsi="Arial" w:cs="Arial"/>
          <w:sz w:val="20"/>
          <w:szCs w:val="20"/>
          <w:lang w:val="en-US"/>
        </w:rPr>
        <w:t xml:space="preserve"> </w:t>
      </w:r>
      <w:proofErr w:type="spellStart"/>
      <w:r w:rsidR="00A77B73" w:rsidRPr="00A77B73">
        <w:rPr>
          <w:rFonts w:ascii="Arial" w:hAnsi="Arial" w:cs="Arial"/>
          <w:sz w:val="20"/>
          <w:szCs w:val="20"/>
          <w:lang w:val="en-US"/>
        </w:rPr>
        <w:t>lempeng</w:t>
      </w:r>
      <w:proofErr w:type="spellEnd"/>
      <w:r w:rsidR="00A77B73" w:rsidRPr="00A77B73">
        <w:rPr>
          <w:rFonts w:ascii="Arial" w:hAnsi="Arial" w:cs="Arial"/>
          <w:sz w:val="20"/>
          <w:szCs w:val="20"/>
          <w:lang w:val="en-US"/>
        </w:rPr>
        <w:t xml:space="preserve"> Cu-Al yang </w:t>
      </w:r>
      <w:proofErr w:type="spellStart"/>
      <w:r w:rsidR="00A77B73" w:rsidRPr="00A77B73">
        <w:rPr>
          <w:rFonts w:ascii="Arial" w:hAnsi="Arial" w:cs="Arial"/>
          <w:sz w:val="20"/>
          <w:szCs w:val="20"/>
          <w:lang w:val="en-US"/>
        </w:rPr>
        <w:t>telah</w:t>
      </w:r>
      <w:proofErr w:type="spellEnd"/>
      <w:r w:rsidR="00A77B73" w:rsidRPr="00A77B73">
        <w:rPr>
          <w:rFonts w:ascii="Arial" w:hAnsi="Arial" w:cs="Arial"/>
          <w:sz w:val="20"/>
          <w:szCs w:val="20"/>
          <w:lang w:val="en-US"/>
        </w:rPr>
        <w:t xml:space="preserve"> di </w:t>
      </w:r>
      <w:proofErr w:type="spellStart"/>
      <w:r w:rsidR="00A77B73" w:rsidRPr="00A77B73">
        <w:rPr>
          <w:rFonts w:ascii="Arial" w:hAnsi="Arial" w:cs="Arial"/>
          <w:sz w:val="20"/>
          <w:szCs w:val="20"/>
          <w:lang w:val="en-US"/>
        </w:rPr>
        <w:t>potong</w:t>
      </w:r>
      <w:proofErr w:type="spellEnd"/>
      <w:r w:rsidR="00A77B73" w:rsidRPr="00A77B73">
        <w:rPr>
          <w:rFonts w:ascii="Arial" w:hAnsi="Arial" w:cs="Arial"/>
          <w:sz w:val="20"/>
          <w:szCs w:val="20"/>
          <w:lang w:val="en-US"/>
        </w:rPr>
        <w:t xml:space="preserve"> </w:t>
      </w:r>
      <w:proofErr w:type="spellStart"/>
      <w:r w:rsidR="00A77B73" w:rsidRPr="00A77B73">
        <w:rPr>
          <w:rFonts w:ascii="Arial" w:hAnsi="Arial" w:cs="Arial"/>
          <w:sz w:val="20"/>
          <w:szCs w:val="20"/>
          <w:lang w:val="en-US"/>
        </w:rPr>
        <w:t>dengan</w:t>
      </w:r>
      <w:proofErr w:type="spellEnd"/>
      <w:r w:rsidR="00A77B73" w:rsidRPr="00A77B73">
        <w:rPr>
          <w:rFonts w:ascii="Arial" w:hAnsi="Arial" w:cs="Arial"/>
          <w:sz w:val="20"/>
          <w:szCs w:val="20"/>
          <w:lang w:val="en-US"/>
        </w:rPr>
        <w:t xml:space="preserve"> </w:t>
      </w:r>
      <w:proofErr w:type="spellStart"/>
      <w:r w:rsidR="00A77B73" w:rsidRPr="00A77B73">
        <w:rPr>
          <w:rFonts w:ascii="Arial" w:hAnsi="Arial" w:cs="Arial"/>
          <w:sz w:val="20"/>
          <w:szCs w:val="20"/>
          <w:lang w:val="en-US"/>
        </w:rPr>
        <w:t>ukuran</w:t>
      </w:r>
      <w:proofErr w:type="spellEnd"/>
      <w:r w:rsidR="00A77B73" w:rsidRPr="00A77B73">
        <w:rPr>
          <w:rFonts w:ascii="Arial" w:hAnsi="Arial" w:cs="Arial"/>
          <w:sz w:val="20"/>
          <w:szCs w:val="20"/>
          <w:lang w:val="en-US"/>
        </w:rPr>
        <w:t xml:space="preserve"> 9x11 cm</w:t>
      </w:r>
      <w:r w:rsidR="00A77B73" w:rsidRPr="00A77B73">
        <w:rPr>
          <w:rFonts w:ascii="Arial" w:hAnsi="Arial" w:cs="Arial"/>
          <w:sz w:val="20"/>
          <w:szCs w:val="20"/>
          <w:vertAlign w:val="superscript"/>
          <w:lang w:val="en-US"/>
        </w:rPr>
        <w:t>2</w:t>
      </w:r>
      <w:r w:rsidR="00A77B73" w:rsidRPr="00A77B73">
        <w:rPr>
          <w:rFonts w:ascii="Arial" w:hAnsi="Arial" w:cs="Arial"/>
          <w:sz w:val="20"/>
          <w:szCs w:val="20"/>
          <w:lang w:val="en-US"/>
        </w:rPr>
        <w:t xml:space="preserve"> </w:t>
      </w:r>
      <w:proofErr w:type="spellStart"/>
      <w:r w:rsidR="00A77B73" w:rsidRPr="00A77B73">
        <w:rPr>
          <w:rFonts w:ascii="Arial" w:hAnsi="Arial" w:cs="Arial"/>
          <w:sz w:val="20"/>
          <w:szCs w:val="20"/>
          <w:lang w:val="en-US"/>
        </w:rPr>
        <w:t>dimasukan</w:t>
      </w:r>
      <w:proofErr w:type="spellEnd"/>
      <w:r w:rsidR="00A77B73">
        <w:rPr>
          <w:rFonts w:ascii="Arial" w:hAnsi="Arial" w:cs="Arial"/>
          <w:sz w:val="20"/>
          <w:szCs w:val="20"/>
          <w:lang w:val="en-US"/>
        </w:rPr>
        <w:t xml:space="preserve"> juga</w:t>
      </w:r>
      <w:r w:rsidR="00A77B73" w:rsidRPr="00A77B73">
        <w:rPr>
          <w:rFonts w:ascii="Arial" w:hAnsi="Arial" w:cs="Arial"/>
          <w:sz w:val="20"/>
          <w:szCs w:val="20"/>
          <w:lang w:val="en-US"/>
        </w:rPr>
        <w:t xml:space="preserve"> </w:t>
      </w:r>
      <w:proofErr w:type="spellStart"/>
      <w:r w:rsidR="00A77B73" w:rsidRPr="00A77B73">
        <w:rPr>
          <w:rFonts w:ascii="Arial" w:hAnsi="Arial" w:cs="Arial"/>
          <w:sz w:val="20"/>
          <w:szCs w:val="20"/>
          <w:lang w:val="en-US"/>
        </w:rPr>
        <w:t>ke</w:t>
      </w:r>
      <w:proofErr w:type="spellEnd"/>
      <w:r w:rsidR="00A77B73" w:rsidRPr="00A77B73">
        <w:rPr>
          <w:rFonts w:ascii="Arial" w:hAnsi="Arial" w:cs="Arial"/>
          <w:sz w:val="20"/>
          <w:szCs w:val="20"/>
          <w:lang w:val="en-US"/>
        </w:rPr>
        <w:t xml:space="preserve"> </w:t>
      </w:r>
      <w:proofErr w:type="spellStart"/>
      <w:r w:rsidR="00A77B73" w:rsidRPr="00A77B73">
        <w:rPr>
          <w:rFonts w:ascii="Arial" w:hAnsi="Arial" w:cs="Arial"/>
          <w:sz w:val="20"/>
          <w:szCs w:val="20"/>
          <w:lang w:val="en-US"/>
        </w:rPr>
        <w:t>dalam</w:t>
      </w:r>
      <w:proofErr w:type="spellEnd"/>
      <w:r w:rsidR="00A77B73" w:rsidRPr="00A77B73">
        <w:rPr>
          <w:rFonts w:ascii="Arial" w:hAnsi="Arial" w:cs="Arial"/>
          <w:sz w:val="20"/>
          <w:szCs w:val="20"/>
          <w:lang w:val="en-US"/>
        </w:rPr>
        <w:t xml:space="preserve"> </w:t>
      </w:r>
      <w:proofErr w:type="spellStart"/>
      <w:r w:rsidR="00A77B73" w:rsidRPr="00A77B73">
        <w:rPr>
          <w:rFonts w:ascii="Arial" w:hAnsi="Arial" w:cs="Arial"/>
          <w:sz w:val="20"/>
          <w:szCs w:val="20"/>
          <w:lang w:val="en-US"/>
        </w:rPr>
        <w:t>protot</w:t>
      </w:r>
      <w:r w:rsidR="00A77B73">
        <w:rPr>
          <w:rFonts w:ascii="Arial" w:hAnsi="Arial" w:cs="Arial"/>
          <w:sz w:val="20"/>
          <w:szCs w:val="20"/>
          <w:lang w:val="en-US"/>
        </w:rPr>
        <w:t>ipe</w:t>
      </w:r>
      <w:proofErr w:type="spellEnd"/>
      <w:r w:rsidR="00A77B73">
        <w:rPr>
          <w:rFonts w:ascii="Arial" w:hAnsi="Arial" w:cs="Arial"/>
          <w:sz w:val="20"/>
          <w:szCs w:val="20"/>
          <w:lang w:val="en-US"/>
        </w:rPr>
        <w:t xml:space="preserve"> 2 dan </w:t>
      </w:r>
      <w:proofErr w:type="spellStart"/>
      <w:r w:rsidR="00A77B73">
        <w:rPr>
          <w:rFonts w:ascii="Arial" w:hAnsi="Arial" w:cs="Arial"/>
          <w:sz w:val="20"/>
          <w:szCs w:val="20"/>
          <w:lang w:val="en-US"/>
        </w:rPr>
        <w:t>dirangkai</w:t>
      </w:r>
      <w:proofErr w:type="spellEnd"/>
      <w:r w:rsidR="00A77B73">
        <w:rPr>
          <w:rFonts w:ascii="Arial" w:hAnsi="Arial" w:cs="Arial"/>
          <w:sz w:val="20"/>
          <w:szCs w:val="20"/>
          <w:lang w:val="en-US"/>
        </w:rPr>
        <w:t xml:space="preserve"> </w:t>
      </w:r>
      <w:proofErr w:type="spellStart"/>
      <w:r w:rsidR="00A77B73">
        <w:rPr>
          <w:rFonts w:ascii="Arial" w:hAnsi="Arial" w:cs="Arial"/>
          <w:sz w:val="20"/>
          <w:szCs w:val="20"/>
          <w:lang w:val="en-US"/>
        </w:rPr>
        <w:t>secara</w:t>
      </w:r>
      <w:proofErr w:type="spellEnd"/>
      <w:r w:rsidR="00A77B73">
        <w:rPr>
          <w:rFonts w:ascii="Arial" w:hAnsi="Arial" w:cs="Arial"/>
          <w:sz w:val="20"/>
          <w:szCs w:val="20"/>
          <w:lang w:val="en-US"/>
        </w:rPr>
        <w:t xml:space="preserve"> </w:t>
      </w:r>
      <w:proofErr w:type="spellStart"/>
      <w:r w:rsidR="00A77B73">
        <w:rPr>
          <w:rFonts w:ascii="Arial" w:hAnsi="Arial" w:cs="Arial"/>
          <w:sz w:val="20"/>
          <w:szCs w:val="20"/>
          <w:lang w:val="en-US"/>
        </w:rPr>
        <w:t>seri</w:t>
      </w:r>
      <w:proofErr w:type="spellEnd"/>
      <w:r w:rsidR="00A77B73">
        <w:rPr>
          <w:rFonts w:ascii="Arial" w:hAnsi="Arial" w:cs="Arial"/>
          <w:sz w:val="20"/>
          <w:szCs w:val="20"/>
          <w:lang w:val="en-US"/>
        </w:rPr>
        <w:t xml:space="preserve">. Setelah </w:t>
      </w:r>
      <w:proofErr w:type="spellStart"/>
      <w:r w:rsidR="00A77B73">
        <w:rPr>
          <w:rFonts w:ascii="Arial" w:hAnsi="Arial" w:cs="Arial"/>
          <w:sz w:val="20"/>
          <w:szCs w:val="20"/>
          <w:lang w:val="en-US"/>
        </w:rPr>
        <w:t>itu</w:t>
      </w:r>
      <w:proofErr w:type="spellEnd"/>
      <w:r w:rsidR="00A77B73">
        <w:rPr>
          <w:rFonts w:ascii="Arial" w:hAnsi="Arial" w:cs="Arial"/>
          <w:sz w:val="20"/>
          <w:szCs w:val="20"/>
          <w:lang w:val="en-US"/>
        </w:rPr>
        <w:t xml:space="preserve">, </w:t>
      </w:r>
      <w:proofErr w:type="spellStart"/>
      <w:r w:rsidR="00A77B73">
        <w:rPr>
          <w:rFonts w:ascii="Arial" w:hAnsi="Arial" w:cs="Arial"/>
          <w:sz w:val="20"/>
          <w:szCs w:val="20"/>
          <w:lang w:val="en-US"/>
        </w:rPr>
        <w:t>tuangkan</w:t>
      </w:r>
      <w:proofErr w:type="spellEnd"/>
      <w:r w:rsidR="00A77B73">
        <w:rPr>
          <w:rFonts w:ascii="Arial" w:hAnsi="Arial" w:cs="Arial"/>
          <w:sz w:val="20"/>
          <w:szCs w:val="20"/>
          <w:lang w:val="en-US"/>
        </w:rPr>
        <w:t xml:space="preserve"> </w:t>
      </w:r>
      <w:proofErr w:type="spellStart"/>
      <w:r w:rsidR="00A77B73">
        <w:rPr>
          <w:rFonts w:ascii="Arial" w:hAnsi="Arial" w:cs="Arial"/>
          <w:sz w:val="20"/>
          <w:szCs w:val="20"/>
          <w:lang w:val="en-US"/>
        </w:rPr>
        <w:t>cairan</w:t>
      </w:r>
      <w:proofErr w:type="spellEnd"/>
      <w:r w:rsidR="00A77B73">
        <w:rPr>
          <w:rFonts w:ascii="Arial" w:hAnsi="Arial" w:cs="Arial"/>
          <w:sz w:val="20"/>
          <w:szCs w:val="20"/>
          <w:lang w:val="en-US"/>
        </w:rPr>
        <w:t xml:space="preserve"> </w:t>
      </w:r>
      <w:proofErr w:type="spellStart"/>
      <w:r w:rsidR="00A77B73">
        <w:rPr>
          <w:rFonts w:ascii="Arial" w:hAnsi="Arial" w:cs="Arial"/>
          <w:sz w:val="20"/>
          <w:szCs w:val="20"/>
          <w:lang w:val="en-US"/>
        </w:rPr>
        <w:t>elektrolit</w:t>
      </w:r>
      <w:proofErr w:type="spellEnd"/>
      <w:r w:rsidR="00A77B73">
        <w:rPr>
          <w:rFonts w:ascii="Arial" w:hAnsi="Arial" w:cs="Arial"/>
          <w:sz w:val="20"/>
          <w:szCs w:val="20"/>
          <w:lang w:val="en-US"/>
        </w:rPr>
        <w:t xml:space="preserve"> </w:t>
      </w:r>
      <w:proofErr w:type="spellStart"/>
      <w:r w:rsidR="00A77B73">
        <w:rPr>
          <w:rFonts w:ascii="Arial" w:hAnsi="Arial" w:cs="Arial"/>
          <w:sz w:val="20"/>
          <w:szCs w:val="20"/>
          <w:lang w:val="en-US"/>
        </w:rPr>
        <w:t>yaitu</w:t>
      </w:r>
      <w:proofErr w:type="spellEnd"/>
      <w:r w:rsidR="00A77B73">
        <w:rPr>
          <w:rFonts w:ascii="Arial" w:hAnsi="Arial" w:cs="Arial"/>
          <w:sz w:val="20"/>
          <w:szCs w:val="20"/>
          <w:lang w:val="en-US"/>
        </w:rPr>
        <w:t xml:space="preserve"> Air </w:t>
      </w:r>
      <w:proofErr w:type="spellStart"/>
      <w:r w:rsidR="00A77B73">
        <w:rPr>
          <w:rFonts w:ascii="Arial" w:hAnsi="Arial" w:cs="Arial"/>
          <w:sz w:val="20"/>
          <w:szCs w:val="20"/>
          <w:lang w:val="en-US"/>
        </w:rPr>
        <w:t>Gambut</w:t>
      </w:r>
      <w:proofErr w:type="spellEnd"/>
      <w:r w:rsidR="00A77B73">
        <w:rPr>
          <w:rFonts w:ascii="Arial" w:hAnsi="Arial" w:cs="Arial"/>
          <w:sz w:val="20"/>
          <w:szCs w:val="20"/>
          <w:lang w:val="en-US"/>
        </w:rPr>
        <w:t xml:space="preserve"> yang </w:t>
      </w:r>
      <w:proofErr w:type="spellStart"/>
      <w:r w:rsidR="00A77B73">
        <w:rPr>
          <w:rFonts w:ascii="Arial" w:hAnsi="Arial" w:cs="Arial"/>
          <w:sz w:val="20"/>
          <w:szCs w:val="20"/>
          <w:lang w:val="en-US"/>
        </w:rPr>
        <w:t>menggenang</w:t>
      </w:r>
      <w:proofErr w:type="spellEnd"/>
      <w:r w:rsidR="00A77B73">
        <w:rPr>
          <w:rFonts w:ascii="Arial" w:hAnsi="Arial" w:cs="Arial"/>
          <w:sz w:val="20"/>
          <w:szCs w:val="20"/>
          <w:lang w:val="en-US"/>
        </w:rPr>
        <w:t xml:space="preserve"> </w:t>
      </w:r>
      <w:proofErr w:type="spellStart"/>
      <w:r w:rsidR="00A77B73">
        <w:rPr>
          <w:rFonts w:ascii="Arial" w:hAnsi="Arial" w:cs="Arial"/>
          <w:sz w:val="20"/>
          <w:szCs w:val="20"/>
          <w:lang w:val="en-US"/>
        </w:rPr>
        <w:t>sebanyak</w:t>
      </w:r>
      <w:proofErr w:type="spellEnd"/>
      <w:r w:rsidR="00A77B73">
        <w:rPr>
          <w:rFonts w:ascii="Arial" w:hAnsi="Arial" w:cs="Arial"/>
          <w:sz w:val="20"/>
          <w:szCs w:val="20"/>
          <w:lang w:val="en-US"/>
        </w:rPr>
        <w:t xml:space="preserve"> 2500</w:t>
      </w:r>
      <w:r w:rsidR="0051570D">
        <w:rPr>
          <w:rFonts w:ascii="Arial" w:hAnsi="Arial" w:cs="Arial"/>
          <w:sz w:val="20"/>
          <w:szCs w:val="20"/>
          <w:lang w:val="en-US"/>
        </w:rPr>
        <w:t xml:space="preserve"> </w:t>
      </w:r>
      <w:r w:rsidR="00A77B73">
        <w:rPr>
          <w:rFonts w:ascii="Arial" w:hAnsi="Arial" w:cs="Arial"/>
          <w:sz w:val="20"/>
          <w:szCs w:val="20"/>
          <w:lang w:val="en-US"/>
        </w:rPr>
        <w:t xml:space="preserve">mL, </w:t>
      </w:r>
      <w:proofErr w:type="spellStart"/>
      <w:r w:rsidR="00A77B73">
        <w:rPr>
          <w:rFonts w:ascii="Arial" w:hAnsi="Arial" w:cs="Arial"/>
          <w:sz w:val="20"/>
          <w:szCs w:val="20"/>
          <w:lang w:val="en-US"/>
        </w:rPr>
        <w:t>lalu</w:t>
      </w:r>
      <w:proofErr w:type="spellEnd"/>
      <w:r w:rsidR="00A77B73">
        <w:rPr>
          <w:rFonts w:ascii="Arial" w:hAnsi="Arial" w:cs="Arial"/>
          <w:sz w:val="20"/>
          <w:szCs w:val="20"/>
          <w:lang w:val="en-US"/>
        </w:rPr>
        <w:t xml:space="preserve"> </w:t>
      </w:r>
      <w:proofErr w:type="spellStart"/>
      <w:r w:rsidR="00A77B73">
        <w:rPr>
          <w:rFonts w:ascii="Arial" w:hAnsi="Arial" w:cs="Arial"/>
          <w:sz w:val="20"/>
          <w:szCs w:val="20"/>
          <w:lang w:val="en-US"/>
        </w:rPr>
        <w:t>dihubungkan</w:t>
      </w:r>
      <w:proofErr w:type="spellEnd"/>
      <w:r w:rsidR="006117F7">
        <w:rPr>
          <w:rFonts w:ascii="Arial" w:hAnsi="Arial" w:cs="Arial"/>
          <w:sz w:val="20"/>
          <w:szCs w:val="20"/>
          <w:lang w:val="en-US"/>
        </w:rPr>
        <w:t xml:space="preserve"> </w:t>
      </w:r>
      <w:proofErr w:type="spellStart"/>
      <w:r w:rsidR="00A77B73">
        <w:rPr>
          <w:rFonts w:ascii="Arial" w:hAnsi="Arial" w:cs="Arial"/>
          <w:sz w:val="20"/>
          <w:szCs w:val="20"/>
          <w:lang w:val="en-US"/>
        </w:rPr>
        <w:t>ke</w:t>
      </w:r>
      <w:proofErr w:type="spellEnd"/>
      <w:r w:rsidR="00A77B73">
        <w:rPr>
          <w:rFonts w:ascii="Arial" w:hAnsi="Arial" w:cs="Arial"/>
          <w:sz w:val="20"/>
          <w:szCs w:val="20"/>
          <w:lang w:val="en-US"/>
        </w:rPr>
        <w:t xml:space="preserve"> LED</w:t>
      </w:r>
      <w:r w:rsidR="006117F7">
        <w:rPr>
          <w:rFonts w:ascii="Arial" w:hAnsi="Arial" w:cs="Arial"/>
          <w:sz w:val="20"/>
          <w:szCs w:val="20"/>
          <w:lang w:val="en-US"/>
        </w:rPr>
        <w:t xml:space="preserve"> </w:t>
      </w:r>
      <w:r w:rsidR="00A77B73">
        <w:rPr>
          <w:rFonts w:ascii="Arial" w:hAnsi="Arial" w:cs="Arial"/>
          <w:sz w:val="20"/>
          <w:szCs w:val="20"/>
          <w:lang w:val="en-US"/>
        </w:rPr>
        <w:t xml:space="preserve">12V. </w:t>
      </w:r>
      <w:proofErr w:type="spellStart"/>
      <w:r w:rsidR="00A77B73">
        <w:rPr>
          <w:rFonts w:ascii="Arial" w:hAnsi="Arial" w:cs="Arial"/>
          <w:sz w:val="20"/>
          <w:szCs w:val="20"/>
          <w:lang w:val="en-US"/>
        </w:rPr>
        <w:t>Terakhir</w:t>
      </w:r>
      <w:proofErr w:type="spellEnd"/>
      <w:r w:rsidR="00A77B73">
        <w:rPr>
          <w:rFonts w:ascii="Arial" w:hAnsi="Arial" w:cs="Arial"/>
          <w:sz w:val="20"/>
          <w:szCs w:val="20"/>
          <w:lang w:val="en-US"/>
        </w:rPr>
        <w:t xml:space="preserve">, </w:t>
      </w:r>
      <w:proofErr w:type="spellStart"/>
      <w:r w:rsidR="00A77B73" w:rsidRPr="001905D6">
        <w:rPr>
          <w:rFonts w:ascii="Arial" w:hAnsi="Arial" w:cs="Arial"/>
          <w:sz w:val="20"/>
          <w:szCs w:val="20"/>
          <w:lang w:val="en-US"/>
        </w:rPr>
        <w:t>ukur</w:t>
      </w:r>
      <w:proofErr w:type="spellEnd"/>
      <w:r w:rsidR="00A77B73">
        <w:rPr>
          <w:rFonts w:ascii="Arial" w:hAnsi="Arial" w:cs="Arial"/>
          <w:sz w:val="20"/>
          <w:szCs w:val="20"/>
          <w:lang w:val="en-US"/>
        </w:rPr>
        <w:t xml:space="preserve"> </w:t>
      </w:r>
      <w:proofErr w:type="spellStart"/>
      <w:r w:rsidR="00A77B73">
        <w:rPr>
          <w:rFonts w:ascii="Arial" w:hAnsi="Arial" w:cs="Arial"/>
          <w:sz w:val="20"/>
          <w:szCs w:val="20"/>
          <w:lang w:val="en-US"/>
        </w:rPr>
        <w:t>menggunakan</w:t>
      </w:r>
      <w:proofErr w:type="spellEnd"/>
      <w:r w:rsidR="00A77B73">
        <w:rPr>
          <w:rFonts w:ascii="Arial" w:hAnsi="Arial" w:cs="Arial"/>
          <w:sz w:val="20"/>
          <w:szCs w:val="20"/>
          <w:lang w:val="en-US"/>
        </w:rPr>
        <w:t xml:space="preserve"> multimeter digital dan </w:t>
      </w:r>
      <w:proofErr w:type="spellStart"/>
      <w:r w:rsidR="00A77B73">
        <w:rPr>
          <w:rFonts w:ascii="Arial" w:hAnsi="Arial" w:cs="Arial"/>
          <w:sz w:val="20"/>
          <w:szCs w:val="20"/>
          <w:lang w:val="en-US"/>
        </w:rPr>
        <w:t>a</w:t>
      </w:r>
      <w:r w:rsidR="00A77B73" w:rsidRPr="00A77B73">
        <w:rPr>
          <w:rFonts w:ascii="Arial" w:hAnsi="Arial" w:cs="Arial"/>
          <w:sz w:val="20"/>
          <w:szCs w:val="20"/>
          <w:lang w:val="en-US"/>
        </w:rPr>
        <w:t>nalisa</w:t>
      </w:r>
      <w:proofErr w:type="spellEnd"/>
      <w:r w:rsidR="00A77B73" w:rsidRPr="00A77B73">
        <w:rPr>
          <w:rFonts w:ascii="Arial" w:hAnsi="Arial" w:cs="Arial"/>
          <w:sz w:val="20"/>
          <w:szCs w:val="20"/>
          <w:lang w:val="en-US"/>
        </w:rPr>
        <w:t xml:space="preserve"> </w:t>
      </w:r>
      <w:proofErr w:type="spellStart"/>
      <w:r w:rsidR="00A77B73" w:rsidRPr="00A77B73">
        <w:rPr>
          <w:rFonts w:ascii="Arial" w:hAnsi="Arial" w:cs="Arial"/>
          <w:sz w:val="20"/>
          <w:szCs w:val="20"/>
          <w:lang w:val="en-US"/>
        </w:rPr>
        <w:t>kinerja</w:t>
      </w:r>
      <w:proofErr w:type="spellEnd"/>
      <w:r w:rsidR="00A77B73" w:rsidRPr="00A77B73">
        <w:rPr>
          <w:rFonts w:ascii="Arial" w:hAnsi="Arial" w:cs="Arial"/>
          <w:sz w:val="20"/>
          <w:szCs w:val="20"/>
          <w:lang w:val="en-US"/>
        </w:rPr>
        <w:t xml:space="preserve"> </w:t>
      </w:r>
      <w:proofErr w:type="spellStart"/>
      <w:r w:rsidR="00A77B73" w:rsidRPr="00A77B73">
        <w:rPr>
          <w:rFonts w:ascii="Arial" w:hAnsi="Arial" w:cs="Arial"/>
          <w:sz w:val="20"/>
          <w:szCs w:val="20"/>
          <w:lang w:val="en-US"/>
        </w:rPr>
        <w:t>elektroda</w:t>
      </w:r>
      <w:proofErr w:type="spellEnd"/>
      <w:r w:rsidR="00A77B73" w:rsidRPr="00A77B73">
        <w:rPr>
          <w:rFonts w:ascii="Arial" w:hAnsi="Arial" w:cs="Arial"/>
          <w:sz w:val="20"/>
          <w:szCs w:val="20"/>
          <w:lang w:val="en-US"/>
        </w:rPr>
        <w:t xml:space="preserve"> Cu-Zn </w:t>
      </w:r>
      <w:proofErr w:type="spellStart"/>
      <w:r w:rsidR="00A77B73" w:rsidRPr="00A77B73">
        <w:rPr>
          <w:rFonts w:ascii="Arial" w:hAnsi="Arial" w:cs="Arial"/>
          <w:sz w:val="20"/>
          <w:szCs w:val="20"/>
          <w:lang w:val="en-US"/>
        </w:rPr>
        <w:t>dibandingkan</w:t>
      </w:r>
      <w:proofErr w:type="spellEnd"/>
      <w:r w:rsidR="00A77B73" w:rsidRPr="00A77B73">
        <w:rPr>
          <w:rFonts w:ascii="Arial" w:hAnsi="Arial" w:cs="Arial"/>
          <w:sz w:val="20"/>
          <w:szCs w:val="20"/>
          <w:lang w:val="en-US"/>
        </w:rPr>
        <w:t xml:space="preserve"> Cu-Al </w:t>
      </w:r>
      <w:proofErr w:type="spellStart"/>
      <w:r w:rsidR="00A77B73" w:rsidRPr="00A77B73">
        <w:rPr>
          <w:rFonts w:ascii="Arial" w:hAnsi="Arial" w:cs="Arial"/>
          <w:sz w:val="20"/>
          <w:szCs w:val="20"/>
          <w:lang w:val="en-US"/>
        </w:rPr>
        <w:t>sebagai</w:t>
      </w:r>
      <w:proofErr w:type="spellEnd"/>
      <w:r w:rsidR="00A77B73" w:rsidRPr="00A77B73">
        <w:rPr>
          <w:rFonts w:ascii="Arial" w:hAnsi="Arial" w:cs="Arial"/>
          <w:sz w:val="20"/>
          <w:szCs w:val="20"/>
          <w:lang w:val="en-US"/>
        </w:rPr>
        <w:t xml:space="preserve"> </w:t>
      </w:r>
      <w:proofErr w:type="spellStart"/>
      <w:r w:rsidR="00A77B73" w:rsidRPr="00A77B73">
        <w:rPr>
          <w:rFonts w:ascii="Arial" w:hAnsi="Arial" w:cs="Arial"/>
          <w:sz w:val="20"/>
          <w:szCs w:val="20"/>
          <w:lang w:val="en-US"/>
        </w:rPr>
        <w:t>elektroda</w:t>
      </w:r>
      <w:proofErr w:type="spellEnd"/>
      <w:r w:rsidR="00A77B73" w:rsidRPr="00A77B73">
        <w:rPr>
          <w:rFonts w:ascii="Arial" w:hAnsi="Arial" w:cs="Arial"/>
          <w:sz w:val="20"/>
          <w:szCs w:val="20"/>
          <w:lang w:val="en-US"/>
        </w:rPr>
        <w:t xml:space="preserve"> </w:t>
      </w:r>
      <w:proofErr w:type="spellStart"/>
      <w:r w:rsidR="00A77B73" w:rsidRPr="00A77B73">
        <w:rPr>
          <w:rFonts w:ascii="Arial" w:hAnsi="Arial" w:cs="Arial"/>
          <w:sz w:val="20"/>
          <w:szCs w:val="20"/>
          <w:lang w:val="en-US"/>
        </w:rPr>
        <w:t>dalam</w:t>
      </w:r>
      <w:proofErr w:type="spellEnd"/>
      <w:r w:rsidR="00A77B73" w:rsidRPr="00A77B73">
        <w:rPr>
          <w:rFonts w:ascii="Arial" w:hAnsi="Arial" w:cs="Arial"/>
          <w:sz w:val="20"/>
          <w:szCs w:val="20"/>
          <w:lang w:val="en-US"/>
        </w:rPr>
        <w:t xml:space="preserve"> </w:t>
      </w:r>
      <w:proofErr w:type="spellStart"/>
      <w:r w:rsidR="00A77B73" w:rsidRPr="00A77B73">
        <w:rPr>
          <w:rFonts w:ascii="Arial" w:hAnsi="Arial" w:cs="Arial"/>
          <w:sz w:val="20"/>
          <w:szCs w:val="20"/>
          <w:lang w:val="en-US"/>
        </w:rPr>
        <w:t>prototipe</w:t>
      </w:r>
      <w:proofErr w:type="spellEnd"/>
      <w:r w:rsidR="00A77B73" w:rsidRPr="00A77B73">
        <w:rPr>
          <w:rFonts w:ascii="Arial" w:hAnsi="Arial" w:cs="Arial"/>
          <w:sz w:val="20"/>
          <w:szCs w:val="20"/>
          <w:lang w:val="en-US"/>
        </w:rPr>
        <w:t xml:space="preserve"> </w:t>
      </w:r>
      <w:proofErr w:type="spellStart"/>
      <w:r w:rsidR="00A77B73" w:rsidRPr="00A77B73">
        <w:rPr>
          <w:rFonts w:ascii="Arial" w:hAnsi="Arial" w:cs="Arial"/>
          <w:sz w:val="20"/>
          <w:szCs w:val="20"/>
          <w:lang w:val="en-US"/>
        </w:rPr>
        <w:t>pembangkit</w:t>
      </w:r>
      <w:proofErr w:type="spellEnd"/>
      <w:r w:rsidR="00A77B73" w:rsidRPr="00A77B73">
        <w:rPr>
          <w:rFonts w:ascii="Arial" w:hAnsi="Arial" w:cs="Arial"/>
          <w:sz w:val="20"/>
          <w:szCs w:val="20"/>
          <w:lang w:val="en-US"/>
        </w:rPr>
        <w:t xml:space="preserve"> </w:t>
      </w:r>
      <w:proofErr w:type="spellStart"/>
      <w:r w:rsidR="00A77B73" w:rsidRPr="00A77B73">
        <w:rPr>
          <w:rFonts w:ascii="Arial" w:hAnsi="Arial" w:cs="Arial"/>
          <w:sz w:val="20"/>
          <w:szCs w:val="20"/>
          <w:lang w:val="en-US"/>
        </w:rPr>
        <w:t>listrik</w:t>
      </w:r>
      <w:proofErr w:type="spellEnd"/>
      <w:r w:rsidR="00A77B73" w:rsidRPr="00A77B73">
        <w:rPr>
          <w:rFonts w:ascii="Arial" w:hAnsi="Arial" w:cs="Arial"/>
          <w:sz w:val="20"/>
          <w:szCs w:val="20"/>
          <w:lang w:val="en-US"/>
        </w:rPr>
        <w:t xml:space="preserve"> </w:t>
      </w:r>
      <w:proofErr w:type="spellStart"/>
      <w:r w:rsidR="00A77B73" w:rsidRPr="00A77B73">
        <w:rPr>
          <w:rFonts w:ascii="Arial" w:hAnsi="Arial" w:cs="Arial"/>
          <w:sz w:val="20"/>
          <w:szCs w:val="20"/>
          <w:lang w:val="en-US"/>
        </w:rPr>
        <w:t>tenaga</w:t>
      </w:r>
      <w:proofErr w:type="spellEnd"/>
      <w:r w:rsidR="00A77B73" w:rsidRPr="00A77B73">
        <w:rPr>
          <w:rFonts w:ascii="Arial" w:hAnsi="Arial" w:cs="Arial"/>
          <w:sz w:val="20"/>
          <w:szCs w:val="20"/>
          <w:lang w:val="en-US"/>
        </w:rPr>
        <w:t xml:space="preserve"> air </w:t>
      </w:r>
      <w:proofErr w:type="spellStart"/>
      <w:r w:rsidR="00A77B73" w:rsidRPr="00A77B73">
        <w:rPr>
          <w:rFonts w:ascii="Arial" w:hAnsi="Arial" w:cs="Arial"/>
          <w:sz w:val="20"/>
          <w:szCs w:val="20"/>
          <w:lang w:val="en-US"/>
        </w:rPr>
        <w:t>gambut</w:t>
      </w:r>
      <w:proofErr w:type="spellEnd"/>
      <w:r w:rsidR="00A77B73" w:rsidRPr="00A77B73">
        <w:rPr>
          <w:rFonts w:ascii="Arial" w:hAnsi="Arial" w:cs="Arial"/>
          <w:sz w:val="20"/>
          <w:szCs w:val="20"/>
          <w:lang w:val="en-US"/>
        </w:rPr>
        <w:t>.</w:t>
      </w:r>
      <w:r w:rsidR="00AB79B1" w:rsidRPr="00AB79B1">
        <w:rPr>
          <w:rFonts w:ascii="Arial" w:hAnsi="Arial" w:cs="Arial"/>
          <w:iCs/>
          <w:sz w:val="20"/>
          <w:szCs w:val="20"/>
          <w:lang w:val="en-US"/>
        </w:rPr>
        <w:t xml:space="preserve"> </w:t>
      </w:r>
      <w:r w:rsidR="00AB79B1">
        <w:rPr>
          <w:rFonts w:ascii="Arial" w:hAnsi="Arial" w:cs="Arial"/>
          <w:iCs/>
          <w:sz w:val="20"/>
          <w:szCs w:val="20"/>
          <w:lang w:val="en-US"/>
        </w:rPr>
        <w:t xml:space="preserve">Pada </w:t>
      </w:r>
      <w:proofErr w:type="spellStart"/>
      <w:r w:rsidR="00AB79B1">
        <w:rPr>
          <w:rFonts w:ascii="Arial" w:hAnsi="Arial" w:cs="Arial"/>
          <w:iCs/>
          <w:sz w:val="20"/>
          <w:szCs w:val="20"/>
          <w:lang w:val="en-US"/>
        </w:rPr>
        <w:t>saat</w:t>
      </w:r>
      <w:proofErr w:type="spellEnd"/>
      <w:r w:rsidR="00AB79B1">
        <w:rPr>
          <w:rFonts w:ascii="Arial" w:hAnsi="Arial" w:cs="Arial"/>
          <w:iCs/>
          <w:sz w:val="20"/>
          <w:szCs w:val="20"/>
          <w:lang w:val="en-US"/>
        </w:rPr>
        <w:t xml:space="preserve"> uji </w:t>
      </w:r>
      <w:proofErr w:type="spellStart"/>
      <w:r w:rsidR="00AB79B1">
        <w:rPr>
          <w:rFonts w:ascii="Arial" w:hAnsi="Arial" w:cs="Arial"/>
          <w:iCs/>
          <w:sz w:val="20"/>
          <w:szCs w:val="20"/>
          <w:lang w:val="en-US"/>
        </w:rPr>
        <w:t>kinerja</w:t>
      </w:r>
      <w:proofErr w:type="spellEnd"/>
      <w:r w:rsidR="00AB79B1">
        <w:rPr>
          <w:rFonts w:ascii="Arial" w:hAnsi="Arial" w:cs="Arial"/>
          <w:iCs/>
          <w:sz w:val="20"/>
          <w:szCs w:val="20"/>
          <w:lang w:val="en-US"/>
        </w:rPr>
        <w:t xml:space="preserve"> </w:t>
      </w:r>
      <w:proofErr w:type="spellStart"/>
      <w:r w:rsidR="00AB79B1">
        <w:rPr>
          <w:rFonts w:ascii="Arial" w:hAnsi="Arial" w:cs="Arial"/>
          <w:iCs/>
          <w:sz w:val="20"/>
          <w:szCs w:val="20"/>
          <w:lang w:val="en-US"/>
        </w:rPr>
        <w:t>prototipe</w:t>
      </w:r>
      <w:proofErr w:type="spellEnd"/>
      <w:r w:rsidR="00AB79B1">
        <w:rPr>
          <w:rFonts w:ascii="Arial" w:hAnsi="Arial" w:cs="Arial"/>
          <w:iCs/>
          <w:sz w:val="20"/>
          <w:szCs w:val="20"/>
          <w:lang w:val="en-US"/>
        </w:rPr>
        <w:t xml:space="preserve"> </w:t>
      </w:r>
      <w:proofErr w:type="spellStart"/>
      <w:r w:rsidR="00AB79B1">
        <w:rPr>
          <w:rFonts w:ascii="Arial" w:hAnsi="Arial" w:cs="Arial"/>
          <w:iCs/>
          <w:sz w:val="20"/>
          <w:szCs w:val="20"/>
          <w:lang w:val="en-US"/>
        </w:rPr>
        <w:t>dilakukan</w:t>
      </w:r>
      <w:proofErr w:type="spellEnd"/>
      <w:r w:rsidR="00AB79B1">
        <w:rPr>
          <w:rFonts w:ascii="Arial" w:hAnsi="Arial" w:cs="Arial"/>
          <w:iCs/>
          <w:sz w:val="20"/>
          <w:szCs w:val="20"/>
          <w:lang w:val="en-US"/>
        </w:rPr>
        <w:t xml:space="preserve"> </w:t>
      </w:r>
      <w:proofErr w:type="spellStart"/>
      <w:r w:rsidR="00AB79B1">
        <w:rPr>
          <w:rFonts w:ascii="Arial" w:hAnsi="Arial" w:cs="Arial"/>
          <w:iCs/>
          <w:sz w:val="20"/>
          <w:szCs w:val="20"/>
          <w:lang w:val="en-US"/>
        </w:rPr>
        <w:t>variasi</w:t>
      </w:r>
      <w:proofErr w:type="spellEnd"/>
      <w:r w:rsidR="00AB79B1">
        <w:rPr>
          <w:rFonts w:ascii="Arial" w:hAnsi="Arial" w:cs="Arial"/>
          <w:iCs/>
          <w:sz w:val="20"/>
          <w:szCs w:val="20"/>
          <w:lang w:val="en-US"/>
        </w:rPr>
        <w:t xml:space="preserve"> </w:t>
      </w:r>
      <w:proofErr w:type="spellStart"/>
      <w:r w:rsidR="00AB79B1" w:rsidRPr="001905D6">
        <w:rPr>
          <w:rFonts w:ascii="Arial" w:hAnsi="Arial" w:cs="Arial"/>
          <w:iCs/>
          <w:sz w:val="20"/>
          <w:szCs w:val="20"/>
          <w:lang w:val="en-US"/>
        </w:rPr>
        <w:t>waktu</w:t>
      </w:r>
      <w:proofErr w:type="spellEnd"/>
      <w:r w:rsidR="00AB79B1" w:rsidRPr="001905D6">
        <w:rPr>
          <w:rFonts w:ascii="Arial" w:hAnsi="Arial" w:cs="Arial"/>
          <w:iCs/>
          <w:sz w:val="20"/>
          <w:szCs w:val="20"/>
          <w:lang w:val="en-US"/>
        </w:rPr>
        <w:t xml:space="preserve"> </w:t>
      </w:r>
      <w:proofErr w:type="spellStart"/>
      <w:r w:rsidR="00AB79B1" w:rsidRPr="001905D6">
        <w:rPr>
          <w:rFonts w:ascii="Arial" w:hAnsi="Arial" w:cs="Arial"/>
          <w:iCs/>
          <w:sz w:val="20"/>
          <w:szCs w:val="20"/>
          <w:lang w:val="en-US"/>
        </w:rPr>
        <w:t>pengamatan</w:t>
      </w:r>
      <w:proofErr w:type="spellEnd"/>
      <w:r w:rsidR="00AB79B1" w:rsidRPr="001905D6">
        <w:rPr>
          <w:rFonts w:ascii="Arial" w:hAnsi="Arial" w:cs="Arial"/>
          <w:iCs/>
          <w:sz w:val="20"/>
          <w:szCs w:val="20"/>
          <w:lang w:val="en-US"/>
        </w:rPr>
        <w:t xml:space="preserve"> </w:t>
      </w:r>
      <w:proofErr w:type="spellStart"/>
      <w:r w:rsidR="00AB79B1">
        <w:rPr>
          <w:rFonts w:ascii="Arial" w:hAnsi="Arial" w:cs="Arial"/>
          <w:iCs/>
          <w:sz w:val="20"/>
          <w:szCs w:val="20"/>
          <w:lang w:val="en-US"/>
        </w:rPr>
        <w:t>prototipe</w:t>
      </w:r>
      <w:proofErr w:type="spellEnd"/>
      <w:r w:rsidR="00AB79B1">
        <w:rPr>
          <w:rFonts w:ascii="Arial" w:hAnsi="Arial" w:cs="Arial"/>
          <w:iCs/>
          <w:sz w:val="20"/>
          <w:szCs w:val="20"/>
          <w:lang w:val="en-US"/>
        </w:rPr>
        <w:t xml:space="preserve"> </w:t>
      </w:r>
      <w:proofErr w:type="spellStart"/>
      <w:r w:rsidR="00AB79B1" w:rsidRPr="001905D6">
        <w:rPr>
          <w:rFonts w:ascii="Arial" w:hAnsi="Arial" w:cs="Arial"/>
          <w:iCs/>
          <w:sz w:val="20"/>
          <w:szCs w:val="20"/>
          <w:lang w:val="en-US"/>
        </w:rPr>
        <w:t>adalah</w:t>
      </w:r>
      <w:proofErr w:type="spellEnd"/>
      <w:r w:rsidR="00AB79B1">
        <w:rPr>
          <w:rFonts w:ascii="Arial" w:hAnsi="Arial" w:cs="Arial"/>
          <w:iCs/>
          <w:sz w:val="20"/>
          <w:szCs w:val="20"/>
          <w:lang w:val="en-US"/>
        </w:rPr>
        <w:t xml:space="preserve"> 0 </w:t>
      </w:r>
      <w:proofErr w:type="spellStart"/>
      <w:r w:rsidR="00AB79B1">
        <w:rPr>
          <w:rFonts w:ascii="Arial" w:hAnsi="Arial" w:cs="Arial"/>
          <w:iCs/>
          <w:sz w:val="20"/>
          <w:szCs w:val="20"/>
          <w:lang w:val="en-US"/>
        </w:rPr>
        <w:t>menit</w:t>
      </w:r>
      <w:proofErr w:type="spellEnd"/>
      <w:r w:rsidR="00AB79B1">
        <w:rPr>
          <w:rFonts w:ascii="Arial" w:hAnsi="Arial" w:cs="Arial"/>
          <w:iCs/>
          <w:sz w:val="20"/>
          <w:szCs w:val="20"/>
          <w:lang w:val="en-US"/>
        </w:rPr>
        <w:t xml:space="preserve">, 10 </w:t>
      </w:r>
      <w:proofErr w:type="spellStart"/>
      <w:r w:rsidR="00AB79B1">
        <w:rPr>
          <w:rFonts w:ascii="Arial" w:hAnsi="Arial" w:cs="Arial"/>
          <w:iCs/>
          <w:sz w:val="20"/>
          <w:szCs w:val="20"/>
          <w:lang w:val="en-US"/>
        </w:rPr>
        <w:t>menit</w:t>
      </w:r>
      <w:proofErr w:type="spellEnd"/>
      <w:r w:rsidR="00AB79B1">
        <w:rPr>
          <w:rFonts w:ascii="Arial" w:hAnsi="Arial" w:cs="Arial"/>
          <w:iCs/>
          <w:sz w:val="20"/>
          <w:szCs w:val="20"/>
          <w:lang w:val="en-US"/>
        </w:rPr>
        <w:t xml:space="preserve">, 30 </w:t>
      </w:r>
      <w:proofErr w:type="spellStart"/>
      <w:r w:rsidR="00AB79B1">
        <w:rPr>
          <w:rFonts w:ascii="Arial" w:hAnsi="Arial" w:cs="Arial"/>
          <w:iCs/>
          <w:sz w:val="20"/>
          <w:szCs w:val="20"/>
          <w:lang w:val="en-US"/>
        </w:rPr>
        <w:t>menit</w:t>
      </w:r>
      <w:proofErr w:type="spellEnd"/>
      <w:r w:rsidR="00AB79B1">
        <w:rPr>
          <w:rFonts w:ascii="Arial" w:hAnsi="Arial" w:cs="Arial"/>
          <w:iCs/>
          <w:sz w:val="20"/>
          <w:szCs w:val="20"/>
          <w:lang w:val="en-US"/>
        </w:rPr>
        <w:t xml:space="preserve">, 60 </w:t>
      </w:r>
      <w:proofErr w:type="spellStart"/>
      <w:r w:rsidR="00AB79B1">
        <w:rPr>
          <w:rFonts w:ascii="Arial" w:hAnsi="Arial" w:cs="Arial"/>
          <w:iCs/>
          <w:sz w:val="20"/>
          <w:szCs w:val="20"/>
          <w:lang w:val="en-US"/>
        </w:rPr>
        <w:t>menit</w:t>
      </w:r>
      <w:proofErr w:type="spellEnd"/>
      <w:r w:rsidR="00AB79B1">
        <w:rPr>
          <w:rFonts w:ascii="Arial" w:hAnsi="Arial" w:cs="Arial"/>
          <w:iCs/>
          <w:sz w:val="20"/>
          <w:szCs w:val="20"/>
          <w:lang w:val="en-US"/>
        </w:rPr>
        <w:t xml:space="preserve">, dan 90 </w:t>
      </w:r>
      <w:proofErr w:type="spellStart"/>
      <w:r w:rsidR="00AB79B1">
        <w:rPr>
          <w:rFonts w:ascii="Arial" w:hAnsi="Arial" w:cs="Arial"/>
          <w:iCs/>
          <w:sz w:val="20"/>
          <w:szCs w:val="20"/>
          <w:lang w:val="en-US"/>
        </w:rPr>
        <w:t>menit</w:t>
      </w:r>
      <w:proofErr w:type="spellEnd"/>
      <w:r w:rsidR="00AB79B1">
        <w:rPr>
          <w:rFonts w:ascii="Arial" w:hAnsi="Arial" w:cs="Arial"/>
          <w:iCs/>
          <w:sz w:val="20"/>
          <w:szCs w:val="20"/>
          <w:lang w:val="en-US"/>
        </w:rPr>
        <w:t>.</w:t>
      </w:r>
    </w:p>
    <w:p w14:paraId="25E51B4C" w14:textId="36B98292" w:rsidR="00A77B73" w:rsidRPr="00A77B73" w:rsidRDefault="00A77B73" w:rsidP="00F26138">
      <w:pPr>
        <w:pStyle w:val="Normal1"/>
        <w:spacing w:after="0" w:line="240" w:lineRule="auto"/>
        <w:ind w:firstLine="360"/>
        <w:contextualSpacing/>
        <w:jc w:val="both"/>
        <w:rPr>
          <w:rFonts w:ascii="Arial" w:hAnsi="Arial" w:cs="Arial"/>
          <w:sz w:val="20"/>
          <w:szCs w:val="20"/>
          <w:lang w:val="en-US"/>
        </w:rPr>
      </w:pPr>
    </w:p>
    <w:p w14:paraId="797BA7BA" w14:textId="77777777" w:rsidR="0051570D" w:rsidRDefault="0051570D">
      <w:pPr>
        <w:pStyle w:val="BodyTextFirstIndent"/>
        <w:tabs>
          <w:tab w:val="left" w:pos="567"/>
        </w:tabs>
        <w:spacing w:after="0"/>
        <w:ind w:firstLine="0"/>
        <w:jc w:val="both"/>
        <w:rPr>
          <w:rFonts w:ascii="Arial" w:hAnsi="Arial" w:cs="Arial"/>
          <w:b/>
          <w:sz w:val="20"/>
          <w:szCs w:val="20"/>
        </w:rPr>
      </w:pPr>
    </w:p>
    <w:p w14:paraId="5E5C5590" w14:textId="041D7770" w:rsidR="00047151" w:rsidRDefault="00A856EF">
      <w:pPr>
        <w:pStyle w:val="BodyTextFirstIndent"/>
        <w:tabs>
          <w:tab w:val="left" w:pos="567"/>
        </w:tabs>
        <w:spacing w:after="0"/>
        <w:ind w:firstLine="0"/>
        <w:jc w:val="both"/>
        <w:rPr>
          <w:rFonts w:ascii="Arial" w:hAnsi="Arial" w:cs="Arial"/>
          <w:b/>
          <w:sz w:val="20"/>
          <w:szCs w:val="20"/>
        </w:rPr>
      </w:pPr>
      <w:r>
        <w:rPr>
          <w:rFonts w:ascii="Arial" w:hAnsi="Arial" w:cs="Arial"/>
          <w:b/>
          <w:sz w:val="20"/>
          <w:szCs w:val="20"/>
        </w:rPr>
        <w:t>3.</w:t>
      </w:r>
      <w:r>
        <w:rPr>
          <w:rFonts w:ascii="Arial" w:hAnsi="Arial" w:cs="Arial"/>
          <w:b/>
          <w:sz w:val="20"/>
          <w:szCs w:val="20"/>
        </w:rPr>
        <w:tab/>
        <w:t>HASIL DAN PEMBAHASAN</w:t>
      </w:r>
    </w:p>
    <w:p w14:paraId="1A3FB6F9" w14:textId="195B254F" w:rsidR="0042013B" w:rsidRDefault="0042013B">
      <w:pPr>
        <w:tabs>
          <w:tab w:val="left" w:pos="709"/>
          <w:tab w:val="left" w:pos="1418"/>
        </w:tabs>
        <w:jc w:val="both"/>
        <w:rPr>
          <w:rFonts w:ascii="Arial" w:hAnsi="Arial" w:cs="Arial"/>
          <w:i/>
          <w:color w:val="D0CECE" w:themeColor="background2" w:themeShade="E6"/>
          <w:sz w:val="20"/>
          <w:szCs w:val="20"/>
        </w:rPr>
      </w:pPr>
    </w:p>
    <w:p w14:paraId="62C38113" w14:textId="052B60A2" w:rsidR="00047151" w:rsidRDefault="00A856EF">
      <w:pPr>
        <w:pStyle w:val="BodyTextFirstIndent"/>
        <w:tabs>
          <w:tab w:val="left" w:pos="567"/>
        </w:tabs>
        <w:spacing w:after="0"/>
        <w:ind w:firstLine="0"/>
        <w:jc w:val="both"/>
        <w:rPr>
          <w:rFonts w:ascii="Arial" w:hAnsi="Arial" w:cs="Arial"/>
          <w:b/>
          <w:sz w:val="20"/>
          <w:szCs w:val="20"/>
        </w:rPr>
      </w:pPr>
      <w:r>
        <w:rPr>
          <w:rFonts w:ascii="Arial" w:hAnsi="Arial" w:cs="Arial"/>
          <w:b/>
          <w:sz w:val="20"/>
          <w:szCs w:val="20"/>
        </w:rPr>
        <w:t xml:space="preserve">3.1 </w:t>
      </w:r>
      <w:r>
        <w:rPr>
          <w:rFonts w:ascii="Arial" w:hAnsi="Arial" w:cs="Arial"/>
          <w:b/>
          <w:sz w:val="20"/>
          <w:szCs w:val="20"/>
        </w:rPr>
        <w:tab/>
      </w:r>
      <w:proofErr w:type="spellStart"/>
      <w:r w:rsidR="008C5D05">
        <w:rPr>
          <w:rFonts w:ascii="Arial" w:hAnsi="Arial" w:cs="Arial"/>
          <w:b/>
          <w:sz w:val="20"/>
          <w:szCs w:val="20"/>
        </w:rPr>
        <w:t>Analisis</w:t>
      </w:r>
      <w:proofErr w:type="spellEnd"/>
      <w:r w:rsidR="008C5D05">
        <w:rPr>
          <w:rFonts w:ascii="Arial" w:hAnsi="Arial" w:cs="Arial"/>
          <w:b/>
          <w:sz w:val="20"/>
          <w:szCs w:val="20"/>
        </w:rPr>
        <w:t xml:space="preserve"> Air </w:t>
      </w:r>
      <w:proofErr w:type="spellStart"/>
      <w:r w:rsidR="008C5D05">
        <w:rPr>
          <w:rFonts w:ascii="Arial" w:hAnsi="Arial" w:cs="Arial"/>
          <w:b/>
          <w:sz w:val="20"/>
          <w:szCs w:val="20"/>
        </w:rPr>
        <w:t>Gambut</w:t>
      </w:r>
      <w:proofErr w:type="spellEnd"/>
    </w:p>
    <w:p w14:paraId="2A5BD123" w14:textId="77777777" w:rsidR="008C5D05" w:rsidRDefault="008C5D05" w:rsidP="00442196">
      <w:pPr>
        <w:tabs>
          <w:tab w:val="left" w:pos="630"/>
          <w:tab w:val="left" w:pos="1418"/>
        </w:tabs>
        <w:ind w:firstLine="567"/>
        <w:jc w:val="both"/>
        <w:rPr>
          <w:rFonts w:ascii="Arial" w:hAnsi="Arial" w:cs="Arial"/>
          <w:i/>
          <w:color w:val="D0CECE" w:themeColor="background2" w:themeShade="E6"/>
          <w:sz w:val="20"/>
          <w:szCs w:val="20"/>
        </w:rPr>
      </w:pPr>
    </w:p>
    <w:p w14:paraId="617491A8" w14:textId="4AEE462E" w:rsidR="008C5D05" w:rsidRDefault="008C5D05" w:rsidP="008642D1">
      <w:pPr>
        <w:tabs>
          <w:tab w:val="left" w:pos="630"/>
          <w:tab w:val="left" w:pos="1418"/>
        </w:tabs>
        <w:ind w:firstLine="567"/>
        <w:jc w:val="both"/>
        <w:rPr>
          <w:rFonts w:ascii="Arial" w:hAnsi="Arial" w:cs="Arial"/>
          <w:sz w:val="20"/>
          <w:szCs w:val="20"/>
        </w:rPr>
      </w:pPr>
      <w:r w:rsidRPr="008642D1">
        <w:rPr>
          <w:rFonts w:ascii="Arial" w:hAnsi="Arial" w:cs="Arial"/>
          <w:iCs/>
          <w:sz w:val="20"/>
          <w:szCs w:val="20"/>
        </w:rPr>
        <w:t xml:space="preserve">Pada </w:t>
      </w:r>
      <w:proofErr w:type="spellStart"/>
      <w:r w:rsidRPr="008642D1">
        <w:rPr>
          <w:rFonts w:ascii="Arial" w:hAnsi="Arial" w:cs="Arial"/>
          <w:iCs/>
          <w:sz w:val="20"/>
          <w:szCs w:val="20"/>
        </w:rPr>
        <w:t>penelitian</w:t>
      </w:r>
      <w:proofErr w:type="spellEnd"/>
      <w:r w:rsidRPr="008642D1">
        <w:rPr>
          <w:rFonts w:ascii="Arial" w:hAnsi="Arial" w:cs="Arial"/>
          <w:iCs/>
          <w:sz w:val="20"/>
          <w:szCs w:val="20"/>
        </w:rPr>
        <w:t xml:space="preserve"> </w:t>
      </w:r>
      <w:proofErr w:type="spellStart"/>
      <w:r w:rsidRPr="008642D1">
        <w:rPr>
          <w:rFonts w:ascii="Arial" w:hAnsi="Arial" w:cs="Arial"/>
          <w:iCs/>
          <w:sz w:val="20"/>
          <w:szCs w:val="20"/>
        </w:rPr>
        <w:t>ini</w:t>
      </w:r>
      <w:proofErr w:type="spellEnd"/>
      <w:r w:rsidRPr="008642D1">
        <w:rPr>
          <w:rFonts w:ascii="Arial" w:hAnsi="Arial" w:cs="Arial"/>
          <w:iCs/>
          <w:sz w:val="20"/>
          <w:szCs w:val="20"/>
        </w:rPr>
        <w:t xml:space="preserve"> </w:t>
      </w:r>
      <w:proofErr w:type="spellStart"/>
      <w:r w:rsidRPr="008642D1">
        <w:rPr>
          <w:rFonts w:ascii="Arial" w:hAnsi="Arial" w:cs="Arial"/>
          <w:iCs/>
          <w:sz w:val="20"/>
          <w:szCs w:val="20"/>
        </w:rPr>
        <w:t>digunakan</w:t>
      </w:r>
      <w:proofErr w:type="spellEnd"/>
      <w:r w:rsidRPr="008642D1">
        <w:rPr>
          <w:rFonts w:ascii="Arial" w:hAnsi="Arial" w:cs="Arial"/>
          <w:iCs/>
          <w:sz w:val="20"/>
          <w:szCs w:val="20"/>
        </w:rPr>
        <w:t xml:space="preserve"> air </w:t>
      </w:r>
      <w:proofErr w:type="spellStart"/>
      <w:r w:rsidRPr="008642D1">
        <w:rPr>
          <w:rFonts w:ascii="Arial" w:hAnsi="Arial" w:cs="Arial"/>
          <w:iCs/>
          <w:sz w:val="20"/>
          <w:szCs w:val="20"/>
        </w:rPr>
        <w:t>gambut</w:t>
      </w:r>
      <w:proofErr w:type="spellEnd"/>
      <w:r w:rsidRPr="008642D1">
        <w:rPr>
          <w:rFonts w:ascii="Arial" w:hAnsi="Arial" w:cs="Arial"/>
          <w:iCs/>
          <w:sz w:val="20"/>
          <w:szCs w:val="20"/>
        </w:rPr>
        <w:t xml:space="preserve"> </w:t>
      </w:r>
      <w:proofErr w:type="spellStart"/>
      <w:r w:rsidRPr="008642D1">
        <w:rPr>
          <w:rFonts w:ascii="Arial" w:hAnsi="Arial" w:cs="Arial"/>
          <w:iCs/>
          <w:sz w:val="20"/>
          <w:szCs w:val="20"/>
        </w:rPr>
        <w:t>sebagai</w:t>
      </w:r>
      <w:proofErr w:type="spellEnd"/>
      <w:r w:rsidRPr="008642D1">
        <w:rPr>
          <w:rFonts w:ascii="Arial" w:hAnsi="Arial" w:cs="Arial"/>
          <w:iCs/>
          <w:sz w:val="20"/>
          <w:szCs w:val="20"/>
        </w:rPr>
        <w:t xml:space="preserve"> </w:t>
      </w:r>
      <w:proofErr w:type="spellStart"/>
      <w:r w:rsidRPr="008642D1">
        <w:rPr>
          <w:rFonts w:ascii="Arial" w:hAnsi="Arial" w:cs="Arial"/>
          <w:iCs/>
          <w:sz w:val="20"/>
          <w:szCs w:val="20"/>
        </w:rPr>
        <w:t>larutan</w:t>
      </w:r>
      <w:proofErr w:type="spellEnd"/>
      <w:r w:rsidRPr="008642D1">
        <w:rPr>
          <w:rFonts w:ascii="Arial" w:hAnsi="Arial" w:cs="Arial"/>
          <w:iCs/>
          <w:sz w:val="20"/>
          <w:szCs w:val="20"/>
        </w:rPr>
        <w:t xml:space="preserve"> </w:t>
      </w:r>
      <w:proofErr w:type="spellStart"/>
      <w:r w:rsidRPr="008642D1">
        <w:rPr>
          <w:rFonts w:ascii="Arial" w:hAnsi="Arial" w:cs="Arial"/>
          <w:iCs/>
          <w:sz w:val="20"/>
          <w:szCs w:val="20"/>
        </w:rPr>
        <w:t>elektrolit</w:t>
      </w:r>
      <w:proofErr w:type="spellEnd"/>
      <w:r w:rsidRPr="008642D1">
        <w:rPr>
          <w:rFonts w:ascii="Arial" w:hAnsi="Arial" w:cs="Arial"/>
          <w:iCs/>
          <w:sz w:val="20"/>
          <w:szCs w:val="20"/>
        </w:rPr>
        <w:t xml:space="preserve">. Air </w:t>
      </w:r>
      <w:proofErr w:type="spellStart"/>
      <w:r w:rsidRPr="008642D1">
        <w:rPr>
          <w:rFonts w:ascii="Arial" w:hAnsi="Arial" w:cs="Arial"/>
          <w:iCs/>
          <w:sz w:val="20"/>
          <w:szCs w:val="20"/>
        </w:rPr>
        <w:t>gambut</w:t>
      </w:r>
      <w:proofErr w:type="spellEnd"/>
      <w:r w:rsidRPr="008642D1">
        <w:rPr>
          <w:rFonts w:ascii="Arial" w:hAnsi="Arial" w:cs="Arial"/>
          <w:iCs/>
          <w:sz w:val="20"/>
          <w:szCs w:val="20"/>
        </w:rPr>
        <w:t xml:space="preserve"> yang </w:t>
      </w:r>
      <w:proofErr w:type="spellStart"/>
      <w:r w:rsidRPr="008642D1">
        <w:rPr>
          <w:rFonts w:ascii="Arial" w:hAnsi="Arial" w:cs="Arial"/>
          <w:iCs/>
          <w:sz w:val="20"/>
          <w:szCs w:val="20"/>
        </w:rPr>
        <w:t>digunakan</w:t>
      </w:r>
      <w:proofErr w:type="spellEnd"/>
      <w:r w:rsidRPr="008642D1">
        <w:rPr>
          <w:rFonts w:ascii="Arial" w:hAnsi="Arial" w:cs="Arial"/>
          <w:iCs/>
          <w:sz w:val="20"/>
          <w:szCs w:val="20"/>
        </w:rPr>
        <w:t xml:space="preserve"> </w:t>
      </w:r>
      <w:proofErr w:type="spellStart"/>
      <w:r w:rsidRPr="008642D1">
        <w:rPr>
          <w:rFonts w:ascii="Arial" w:hAnsi="Arial" w:cs="Arial"/>
          <w:iCs/>
          <w:sz w:val="20"/>
          <w:szCs w:val="20"/>
        </w:rPr>
        <w:t>dapat</w:t>
      </w:r>
      <w:proofErr w:type="spellEnd"/>
      <w:r w:rsidRPr="008642D1">
        <w:rPr>
          <w:rFonts w:ascii="Arial" w:hAnsi="Arial" w:cs="Arial"/>
          <w:iCs/>
          <w:sz w:val="20"/>
          <w:szCs w:val="20"/>
        </w:rPr>
        <w:t xml:space="preserve"> </w:t>
      </w:r>
      <w:proofErr w:type="spellStart"/>
      <w:r w:rsidRPr="008642D1">
        <w:rPr>
          <w:rFonts w:ascii="Arial" w:hAnsi="Arial" w:cs="Arial"/>
          <w:iCs/>
          <w:sz w:val="20"/>
          <w:szCs w:val="20"/>
        </w:rPr>
        <w:t>berasal</w:t>
      </w:r>
      <w:proofErr w:type="spellEnd"/>
      <w:r w:rsidRPr="008642D1">
        <w:rPr>
          <w:rFonts w:ascii="Arial" w:hAnsi="Arial" w:cs="Arial"/>
          <w:iCs/>
          <w:sz w:val="20"/>
          <w:szCs w:val="20"/>
        </w:rPr>
        <w:t xml:space="preserve"> </w:t>
      </w:r>
      <w:proofErr w:type="spellStart"/>
      <w:r w:rsidRPr="008642D1">
        <w:rPr>
          <w:rFonts w:ascii="Arial" w:hAnsi="Arial" w:cs="Arial"/>
          <w:iCs/>
          <w:sz w:val="20"/>
          <w:szCs w:val="20"/>
        </w:rPr>
        <w:t>dari</w:t>
      </w:r>
      <w:proofErr w:type="spellEnd"/>
      <w:r w:rsidRPr="008642D1">
        <w:rPr>
          <w:rFonts w:ascii="Arial" w:hAnsi="Arial" w:cs="Arial"/>
          <w:iCs/>
          <w:sz w:val="20"/>
          <w:szCs w:val="20"/>
        </w:rPr>
        <w:t xml:space="preserve"> </w:t>
      </w:r>
      <w:proofErr w:type="spellStart"/>
      <w:r w:rsidRPr="008642D1">
        <w:rPr>
          <w:rFonts w:ascii="Arial" w:hAnsi="Arial" w:cs="Arial"/>
          <w:iCs/>
          <w:sz w:val="20"/>
          <w:szCs w:val="20"/>
        </w:rPr>
        <w:t>kondisi</w:t>
      </w:r>
      <w:proofErr w:type="spellEnd"/>
      <w:r w:rsidRPr="008642D1">
        <w:rPr>
          <w:rFonts w:ascii="Arial" w:hAnsi="Arial" w:cs="Arial"/>
          <w:iCs/>
          <w:sz w:val="20"/>
          <w:szCs w:val="20"/>
        </w:rPr>
        <w:t xml:space="preserve"> air </w:t>
      </w:r>
      <w:proofErr w:type="spellStart"/>
      <w:r w:rsidRPr="008642D1">
        <w:rPr>
          <w:rFonts w:ascii="Arial" w:hAnsi="Arial" w:cs="Arial"/>
          <w:iCs/>
          <w:sz w:val="20"/>
          <w:szCs w:val="20"/>
        </w:rPr>
        <w:t>gambut</w:t>
      </w:r>
      <w:proofErr w:type="spellEnd"/>
      <w:r w:rsidRPr="008642D1">
        <w:rPr>
          <w:rFonts w:ascii="Arial" w:hAnsi="Arial" w:cs="Arial"/>
          <w:iCs/>
          <w:sz w:val="20"/>
          <w:szCs w:val="20"/>
        </w:rPr>
        <w:t xml:space="preserve"> </w:t>
      </w:r>
      <w:proofErr w:type="spellStart"/>
      <w:r w:rsidRPr="008642D1">
        <w:rPr>
          <w:rFonts w:ascii="Arial" w:hAnsi="Arial" w:cs="Arial"/>
          <w:iCs/>
          <w:sz w:val="20"/>
          <w:szCs w:val="20"/>
        </w:rPr>
        <w:t>menggenang</w:t>
      </w:r>
      <w:proofErr w:type="spellEnd"/>
      <w:r w:rsidRPr="008642D1">
        <w:rPr>
          <w:rFonts w:ascii="Arial" w:hAnsi="Arial" w:cs="Arial"/>
          <w:iCs/>
          <w:sz w:val="20"/>
          <w:szCs w:val="20"/>
        </w:rPr>
        <w:t xml:space="preserve"> dan air </w:t>
      </w:r>
      <w:proofErr w:type="spellStart"/>
      <w:r w:rsidRPr="008642D1">
        <w:rPr>
          <w:rFonts w:ascii="Arial" w:hAnsi="Arial" w:cs="Arial"/>
          <w:iCs/>
          <w:sz w:val="20"/>
          <w:szCs w:val="20"/>
        </w:rPr>
        <w:t>gambut</w:t>
      </w:r>
      <w:proofErr w:type="spellEnd"/>
      <w:r w:rsidRPr="008642D1">
        <w:rPr>
          <w:rFonts w:ascii="Arial" w:hAnsi="Arial" w:cs="Arial"/>
          <w:iCs/>
          <w:sz w:val="20"/>
          <w:szCs w:val="20"/>
        </w:rPr>
        <w:t xml:space="preserve"> </w:t>
      </w:r>
      <w:proofErr w:type="spellStart"/>
      <w:r w:rsidRPr="008642D1">
        <w:rPr>
          <w:rFonts w:ascii="Arial" w:hAnsi="Arial" w:cs="Arial"/>
          <w:iCs/>
          <w:sz w:val="20"/>
          <w:szCs w:val="20"/>
        </w:rPr>
        <w:t>mengalir</w:t>
      </w:r>
      <w:proofErr w:type="spellEnd"/>
      <w:r w:rsidR="00376D8B" w:rsidRPr="008642D1">
        <w:rPr>
          <w:rFonts w:ascii="Arial" w:hAnsi="Arial" w:cs="Arial"/>
          <w:iCs/>
          <w:sz w:val="20"/>
          <w:szCs w:val="20"/>
        </w:rPr>
        <w:t xml:space="preserve"> </w:t>
      </w:r>
      <w:proofErr w:type="spellStart"/>
      <w:r w:rsidR="00376D8B" w:rsidRPr="008642D1">
        <w:rPr>
          <w:rFonts w:ascii="Arial" w:hAnsi="Arial" w:cs="Arial"/>
          <w:iCs/>
          <w:sz w:val="20"/>
          <w:szCs w:val="20"/>
        </w:rPr>
        <w:t>pelan</w:t>
      </w:r>
      <w:proofErr w:type="spellEnd"/>
      <w:r w:rsidR="00376D8B" w:rsidRPr="008642D1">
        <w:rPr>
          <w:rFonts w:ascii="Arial" w:hAnsi="Arial" w:cs="Arial"/>
          <w:iCs/>
          <w:sz w:val="20"/>
          <w:szCs w:val="20"/>
        </w:rPr>
        <w:t>.</w:t>
      </w:r>
      <w:r w:rsidRPr="008642D1">
        <w:rPr>
          <w:rFonts w:ascii="Arial" w:hAnsi="Arial" w:cs="Arial"/>
          <w:iCs/>
          <w:sz w:val="20"/>
          <w:szCs w:val="20"/>
        </w:rPr>
        <w:t xml:space="preserve"> </w:t>
      </w:r>
      <w:proofErr w:type="spellStart"/>
      <w:r w:rsidR="00E34FF2" w:rsidRPr="008642D1">
        <w:rPr>
          <w:rFonts w:ascii="Arial" w:hAnsi="Arial" w:cs="Arial"/>
          <w:iCs/>
          <w:sz w:val="20"/>
          <w:szCs w:val="20"/>
        </w:rPr>
        <w:t>Untuk</w:t>
      </w:r>
      <w:proofErr w:type="spellEnd"/>
      <w:r w:rsidR="00E34FF2" w:rsidRPr="008642D1">
        <w:rPr>
          <w:rFonts w:ascii="Arial" w:hAnsi="Arial" w:cs="Arial"/>
          <w:iCs/>
          <w:sz w:val="20"/>
          <w:szCs w:val="20"/>
        </w:rPr>
        <w:t xml:space="preserve"> </w:t>
      </w:r>
      <w:proofErr w:type="spellStart"/>
      <w:r w:rsidR="00E34FF2" w:rsidRPr="008642D1">
        <w:rPr>
          <w:rFonts w:ascii="Arial" w:hAnsi="Arial" w:cs="Arial"/>
          <w:iCs/>
          <w:sz w:val="20"/>
          <w:szCs w:val="20"/>
        </w:rPr>
        <w:t>menentukan</w:t>
      </w:r>
      <w:proofErr w:type="spellEnd"/>
      <w:r w:rsidR="00E34FF2" w:rsidRPr="008642D1">
        <w:rPr>
          <w:rFonts w:ascii="Arial" w:hAnsi="Arial" w:cs="Arial"/>
          <w:iCs/>
          <w:sz w:val="20"/>
          <w:szCs w:val="20"/>
        </w:rPr>
        <w:t xml:space="preserve"> </w:t>
      </w:r>
      <w:proofErr w:type="spellStart"/>
      <w:r w:rsidR="00E34FF2" w:rsidRPr="008642D1">
        <w:rPr>
          <w:rFonts w:ascii="Arial" w:hAnsi="Arial" w:cs="Arial"/>
          <w:iCs/>
          <w:sz w:val="20"/>
          <w:szCs w:val="20"/>
        </w:rPr>
        <w:t>kondisi</w:t>
      </w:r>
      <w:proofErr w:type="spellEnd"/>
      <w:r w:rsidR="00E34FF2" w:rsidRPr="008642D1">
        <w:rPr>
          <w:rFonts w:ascii="Arial" w:hAnsi="Arial" w:cs="Arial"/>
          <w:iCs/>
          <w:sz w:val="20"/>
          <w:szCs w:val="20"/>
        </w:rPr>
        <w:t xml:space="preserve"> air </w:t>
      </w:r>
      <w:proofErr w:type="spellStart"/>
      <w:r w:rsidR="00E34FF2" w:rsidRPr="008642D1">
        <w:rPr>
          <w:rFonts w:ascii="Arial" w:hAnsi="Arial" w:cs="Arial"/>
          <w:iCs/>
          <w:sz w:val="20"/>
          <w:szCs w:val="20"/>
        </w:rPr>
        <w:t>gambut</w:t>
      </w:r>
      <w:proofErr w:type="spellEnd"/>
      <w:r w:rsidR="00E34FF2" w:rsidRPr="008642D1">
        <w:rPr>
          <w:rFonts w:ascii="Arial" w:hAnsi="Arial" w:cs="Arial"/>
          <w:iCs/>
          <w:sz w:val="20"/>
          <w:szCs w:val="20"/>
        </w:rPr>
        <w:t xml:space="preserve"> </w:t>
      </w:r>
      <w:r w:rsidR="00376D8B" w:rsidRPr="008642D1">
        <w:rPr>
          <w:rFonts w:ascii="Arial" w:hAnsi="Arial" w:cs="Arial"/>
          <w:iCs/>
          <w:sz w:val="20"/>
          <w:szCs w:val="20"/>
        </w:rPr>
        <w:t xml:space="preserve">yang </w:t>
      </w:r>
      <w:proofErr w:type="spellStart"/>
      <w:r w:rsidR="00376D8B" w:rsidRPr="008642D1">
        <w:rPr>
          <w:rFonts w:ascii="Arial" w:hAnsi="Arial" w:cs="Arial"/>
          <w:iCs/>
          <w:sz w:val="20"/>
          <w:szCs w:val="20"/>
        </w:rPr>
        <w:t>tepat</w:t>
      </w:r>
      <w:proofErr w:type="spellEnd"/>
      <w:r w:rsidR="00376D8B" w:rsidRPr="008642D1">
        <w:rPr>
          <w:rFonts w:ascii="Arial" w:hAnsi="Arial" w:cs="Arial"/>
          <w:iCs/>
          <w:sz w:val="20"/>
          <w:szCs w:val="20"/>
        </w:rPr>
        <w:t xml:space="preserve"> pada </w:t>
      </w:r>
      <w:proofErr w:type="spellStart"/>
      <w:r w:rsidR="00376D8B" w:rsidRPr="008642D1">
        <w:rPr>
          <w:rFonts w:ascii="Arial" w:hAnsi="Arial" w:cs="Arial"/>
          <w:iCs/>
          <w:sz w:val="20"/>
          <w:szCs w:val="20"/>
        </w:rPr>
        <w:t>prototipe</w:t>
      </w:r>
      <w:proofErr w:type="spellEnd"/>
      <w:r w:rsidR="00376D8B" w:rsidRPr="008642D1">
        <w:rPr>
          <w:rFonts w:ascii="Arial" w:hAnsi="Arial" w:cs="Arial"/>
          <w:iCs/>
          <w:sz w:val="20"/>
          <w:szCs w:val="20"/>
        </w:rPr>
        <w:t xml:space="preserve"> </w:t>
      </w:r>
      <w:proofErr w:type="spellStart"/>
      <w:r w:rsidR="00376D8B" w:rsidRPr="008642D1">
        <w:rPr>
          <w:rFonts w:ascii="Arial" w:hAnsi="Arial" w:cs="Arial"/>
          <w:iCs/>
          <w:sz w:val="20"/>
          <w:szCs w:val="20"/>
        </w:rPr>
        <w:t>pembangkit</w:t>
      </w:r>
      <w:proofErr w:type="spellEnd"/>
      <w:r w:rsidR="00376D8B" w:rsidRPr="008642D1">
        <w:rPr>
          <w:rFonts w:ascii="Arial" w:hAnsi="Arial" w:cs="Arial"/>
          <w:iCs/>
          <w:sz w:val="20"/>
          <w:szCs w:val="20"/>
        </w:rPr>
        <w:t xml:space="preserve"> </w:t>
      </w:r>
      <w:proofErr w:type="spellStart"/>
      <w:r w:rsidR="00376D8B" w:rsidRPr="008642D1">
        <w:rPr>
          <w:rFonts w:ascii="Arial" w:hAnsi="Arial" w:cs="Arial"/>
          <w:iCs/>
          <w:sz w:val="20"/>
          <w:szCs w:val="20"/>
        </w:rPr>
        <w:t>listrik</w:t>
      </w:r>
      <w:proofErr w:type="spellEnd"/>
      <w:r w:rsidR="00376D8B" w:rsidRPr="008642D1">
        <w:rPr>
          <w:rFonts w:ascii="Arial" w:hAnsi="Arial" w:cs="Arial"/>
          <w:iCs/>
          <w:sz w:val="20"/>
          <w:szCs w:val="20"/>
        </w:rPr>
        <w:t xml:space="preserve"> </w:t>
      </w:r>
      <w:proofErr w:type="spellStart"/>
      <w:r w:rsidR="00376D8B" w:rsidRPr="008642D1">
        <w:rPr>
          <w:rFonts w:ascii="Arial" w:hAnsi="Arial" w:cs="Arial"/>
          <w:iCs/>
          <w:sz w:val="20"/>
          <w:szCs w:val="20"/>
        </w:rPr>
        <w:t>tenaga</w:t>
      </w:r>
      <w:proofErr w:type="spellEnd"/>
      <w:r w:rsidR="00376D8B" w:rsidRPr="008642D1">
        <w:rPr>
          <w:rFonts w:ascii="Arial" w:hAnsi="Arial" w:cs="Arial"/>
          <w:iCs/>
          <w:sz w:val="20"/>
          <w:szCs w:val="20"/>
        </w:rPr>
        <w:t xml:space="preserve"> air </w:t>
      </w:r>
      <w:proofErr w:type="spellStart"/>
      <w:r w:rsidR="00376D8B" w:rsidRPr="008642D1">
        <w:rPr>
          <w:rFonts w:ascii="Arial" w:hAnsi="Arial" w:cs="Arial"/>
          <w:iCs/>
          <w:sz w:val="20"/>
          <w:szCs w:val="20"/>
        </w:rPr>
        <w:t>gambut</w:t>
      </w:r>
      <w:proofErr w:type="spellEnd"/>
      <w:r w:rsidR="00376D8B" w:rsidRPr="008642D1">
        <w:rPr>
          <w:rFonts w:ascii="Arial" w:hAnsi="Arial" w:cs="Arial"/>
          <w:iCs/>
          <w:sz w:val="20"/>
          <w:szCs w:val="20"/>
        </w:rPr>
        <w:t xml:space="preserve">, </w:t>
      </w:r>
      <w:proofErr w:type="spellStart"/>
      <w:r w:rsidR="00376D8B" w:rsidRPr="008642D1">
        <w:rPr>
          <w:rFonts w:ascii="Arial" w:hAnsi="Arial" w:cs="Arial"/>
          <w:iCs/>
          <w:sz w:val="20"/>
          <w:szCs w:val="20"/>
        </w:rPr>
        <w:t>maka</w:t>
      </w:r>
      <w:proofErr w:type="spellEnd"/>
      <w:r w:rsidR="00376D8B" w:rsidRPr="008642D1">
        <w:rPr>
          <w:rFonts w:ascii="Arial" w:hAnsi="Arial" w:cs="Arial"/>
          <w:iCs/>
          <w:sz w:val="20"/>
          <w:szCs w:val="20"/>
        </w:rPr>
        <w:t xml:space="preserve"> </w:t>
      </w:r>
      <w:r w:rsidR="00E34FF2" w:rsidRPr="008642D1">
        <w:rPr>
          <w:rFonts w:ascii="Arial" w:hAnsi="Arial" w:cs="Arial"/>
          <w:sz w:val="20"/>
          <w:szCs w:val="20"/>
          <w:lang w:val="id-ID"/>
        </w:rPr>
        <w:t>dilakukan uji tingkat keasamaan (pH)</w:t>
      </w:r>
      <w:r w:rsidR="00376D8B" w:rsidRPr="008642D1">
        <w:rPr>
          <w:rFonts w:ascii="Arial" w:hAnsi="Arial" w:cs="Arial"/>
          <w:sz w:val="20"/>
          <w:szCs w:val="20"/>
        </w:rPr>
        <w:t xml:space="preserve"> pada 2 </w:t>
      </w:r>
      <w:proofErr w:type="spellStart"/>
      <w:r w:rsidR="00376D8B" w:rsidRPr="008642D1">
        <w:rPr>
          <w:rFonts w:ascii="Arial" w:hAnsi="Arial" w:cs="Arial"/>
          <w:sz w:val="20"/>
          <w:szCs w:val="20"/>
        </w:rPr>
        <w:t>jenis</w:t>
      </w:r>
      <w:proofErr w:type="spellEnd"/>
      <w:r w:rsidR="00376D8B" w:rsidRPr="008642D1">
        <w:rPr>
          <w:rFonts w:ascii="Arial" w:hAnsi="Arial" w:cs="Arial"/>
          <w:sz w:val="20"/>
          <w:szCs w:val="20"/>
        </w:rPr>
        <w:t xml:space="preserve"> </w:t>
      </w:r>
      <w:proofErr w:type="spellStart"/>
      <w:r w:rsidR="00376D8B" w:rsidRPr="008642D1">
        <w:rPr>
          <w:rFonts w:ascii="Arial" w:hAnsi="Arial" w:cs="Arial"/>
          <w:sz w:val="20"/>
          <w:szCs w:val="20"/>
        </w:rPr>
        <w:t>kondisi</w:t>
      </w:r>
      <w:proofErr w:type="spellEnd"/>
      <w:r w:rsidR="00376D8B" w:rsidRPr="008642D1">
        <w:rPr>
          <w:rFonts w:ascii="Arial" w:hAnsi="Arial" w:cs="Arial"/>
          <w:sz w:val="20"/>
          <w:szCs w:val="20"/>
        </w:rPr>
        <w:t xml:space="preserve"> air </w:t>
      </w:r>
      <w:proofErr w:type="spellStart"/>
      <w:r w:rsidR="00376D8B" w:rsidRPr="008642D1">
        <w:rPr>
          <w:rFonts w:ascii="Arial" w:hAnsi="Arial" w:cs="Arial"/>
          <w:sz w:val="20"/>
          <w:szCs w:val="20"/>
        </w:rPr>
        <w:t>gambut</w:t>
      </w:r>
      <w:proofErr w:type="spellEnd"/>
      <w:r w:rsidR="00E34FF2" w:rsidRPr="008642D1">
        <w:rPr>
          <w:rFonts w:ascii="Arial" w:hAnsi="Arial" w:cs="Arial"/>
          <w:sz w:val="20"/>
          <w:szCs w:val="20"/>
        </w:rPr>
        <w:t xml:space="preserve"> </w:t>
      </w:r>
      <w:proofErr w:type="spellStart"/>
      <w:r w:rsidR="00E34FF2" w:rsidRPr="008642D1">
        <w:rPr>
          <w:rFonts w:ascii="Arial" w:hAnsi="Arial" w:cs="Arial"/>
          <w:sz w:val="20"/>
          <w:szCs w:val="20"/>
        </w:rPr>
        <w:t>menggunakan</w:t>
      </w:r>
      <w:proofErr w:type="spellEnd"/>
      <w:r w:rsidR="00E34FF2" w:rsidRPr="008642D1">
        <w:rPr>
          <w:rFonts w:ascii="Arial" w:hAnsi="Arial" w:cs="Arial"/>
          <w:sz w:val="20"/>
          <w:szCs w:val="20"/>
        </w:rPr>
        <w:t xml:space="preserve"> pH meter. </w:t>
      </w:r>
      <w:proofErr w:type="spellStart"/>
      <w:r w:rsidR="008642D1" w:rsidRPr="008642D1">
        <w:rPr>
          <w:rFonts w:ascii="Arial" w:hAnsi="Arial" w:cs="Arial"/>
          <w:sz w:val="20"/>
          <w:szCs w:val="20"/>
        </w:rPr>
        <w:t>Keasaman</w:t>
      </w:r>
      <w:proofErr w:type="spellEnd"/>
      <w:r w:rsidR="008642D1" w:rsidRPr="008642D1">
        <w:rPr>
          <w:rFonts w:ascii="Arial" w:hAnsi="Arial" w:cs="Arial"/>
          <w:sz w:val="20"/>
          <w:szCs w:val="20"/>
        </w:rPr>
        <w:t xml:space="preserve"> air </w:t>
      </w:r>
      <w:proofErr w:type="spellStart"/>
      <w:r w:rsidR="008642D1" w:rsidRPr="008642D1">
        <w:rPr>
          <w:rFonts w:ascii="Arial" w:hAnsi="Arial" w:cs="Arial"/>
          <w:sz w:val="20"/>
          <w:szCs w:val="20"/>
        </w:rPr>
        <w:t>gambut</w:t>
      </w:r>
      <w:proofErr w:type="spellEnd"/>
      <w:r w:rsidR="008642D1" w:rsidRPr="008642D1">
        <w:rPr>
          <w:rFonts w:ascii="Arial" w:hAnsi="Arial" w:cs="Arial"/>
          <w:sz w:val="20"/>
          <w:szCs w:val="20"/>
        </w:rPr>
        <w:t xml:space="preserve"> </w:t>
      </w:r>
      <w:proofErr w:type="spellStart"/>
      <w:r w:rsidR="008642D1" w:rsidRPr="008642D1">
        <w:rPr>
          <w:rFonts w:ascii="Arial" w:hAnsi="Arial" w:cs="Arial"/>
          <w:sz w:val="20"/>
          <w:szCs w:val="20"/>
        </w:rPr>
        <w:t>diperoleh</w:t>
      </w:r>
      <w:proofErr w:type="spellEnd"/>
      <w:r w:rsidR="008642D1" w:rsidRPr="008642D1">
        <w:rPr>
          <w:rFonts w:ascii="Arial" w:hAnsi="Arial" w:cs="Arial"/>
          <w:sz w:val="20"/>
          <w:szCs w:val="20"/>
        </w:rPr>
        <w:t xml:space="preserve"> </w:t>
      </w:r>
      <w:proofErr w:type="spellStart"/>
      <w:r w:rsidR="008642D1" w:rsidRPr="008642D1">
        <w:rPr>
          <w:rFonts w:ascii="Arial" w:hAnsi="Arial" w:cs="Arial"/>
          <w:sz w:val="20"/>
          <w:szCs w:val="20"/>
        </w:rPr>
        <w:t>dari</w:t>
      </w:r>
      <w:proofErr w:type="spellEnd"/>
      <w:r w:rsidR="008642D1" w:rsidRPr="008642D1">
        <w:rPr>
          <w:rFonts w:ascii="Arial" w:hAnsi="Arial" w:cs="Arial"/>
          <w:sz w:val="20"/>
          <w:szCs w:val="20"/>
        </w:rPr>
        <w:t xml:space="preserve"> </w:t>
      </w:r>
      <w:proofErr w:type="spellStart"/>
      <w:r w:rsidR="008642D1" w:rsidRPr="008642D1">
        <w:rPr>
          <w:rFonts w:ascii="Arial" w:hAnsi="Arial" w:cs="Arial"/>
          <w:sz w:val="20"/>
          <w:szCs w:val="20"/>
        </w:rPr>
        <w:t>banyaknya</w:t>
      </w:r>
      <w:proofErr w:type="spellEnd"/>
      <w:r w:rsidR="008642D1" w:rsidRPr="008642D1">
        <w:rPr>
          <w:rFonts w:ascii="Arial" w:hAnsi="Arial" w:cs="Arial"/>
          <w:sz w:val="20"/>
          <w:szCs w:val="20"/>
        </w:rPr>
        <w:t xml:space="preserve"> </w:t>
      </w:r>
      <w:proofErr w:type="spellStart"/>
      <w:r w:rsidR="008642D1" w:rsidRPr="008642D1">
        <w:rPr>
          <w:rFonts w:ascii="Arial" w:hAnsi="Arial" w:cs="Arial"/>
          <w:sz w:val="20"/>
          <w:szCs w:val="20"/>
        </w:rPr>
        <w:t>kandungan</w:t>
      </w:r>
      <w:proofErr w:type="spellEnd"/>
      <w:r w:rsidR="008642D1" w:rsidRPr="008642D1">
        <w:rPr>
          <w:rFonts w:ascii="Arial" w:hAnsi="Arial" w:cs="Arial"/>
          <w:sz w:val="20"/>
          <w:szCs w:val="20"/>
        </w:rPr>
        <w:t xml:space="preserve"> </w:t>
      </w:r>
      <w:proofErr w:type="spellStart"/>
      <w:r w:rsidR="008642D1" w:rsidRPr="008642D1">
        <w:rPr>
          <w:rFonts w:ascii="Arial" w:hAnsi="Arial" w:cs="Arial"/>
          <w:sz w:val="20"/>
          <w:szCs w:val="20"/>
        </w:rPr>
        <w:t>zat</w:t>
      </w:r>
      <w:proofErr w:type="spellEnd"/>
      <w:r w:rsidR="008642D1" w:rsidRPr="008642D1">
        <w:rPr>
          <w:rFonts w:ascii="Arial" w:hAnsi="Arial" w:cs="Arial"/>
          <w:sz w:val="20"/>
          <w:szCs w:val="20"/>
        </w:rPr>
        <w:t xml:space="preserve"> </w:t>
      </w:r>
      <w:proofErr w:type="spellStart"/>
      <w:r w:rsidR="008642D1" w:rsidRPr="008642D1">
        <w:rPr>
          <w:rFonts w:ascii="Arial" w:hAnsi="Arial" w:cs="Arial"/>
          <w:sz w:val="20"/>
          <w:szCs w:val="20"/>
        </w:rPr>
        <w:t>organik</w:t>
      </w:r>
      <w:proofErr w:type="spellEnd"/>
      <w:r w:rsidR="008642D1" w:rsidRPr="008642D1">
        <w:rPr>
          <w:rFonts w:ascii="Arial" w:hAnsi="Arial" w:cs="Arial"/>
          <w:sz w:val="20"/>
          <w:szCs w:val="20"/>
        </w:rPr>
        <w:t xml:space="preserve"> </w:t>
      </w:r>
      <w:proofErr w:type="spellStart"/>
      <w:r w:rsidR="008642D1" w:rsidRPr="008642D1">
        <w:rPr>
          <w:rFonts w:ascii="Arial" w:hAnsi="Arial" w:cs="Arial"/>
          <w:sz w:val="20"/>
          <w:szCs w:val="20"/>
        </w:rPr>
        <w:t>didalam</w:t>
      </w:r>
      <w:proofErr w:type="spellEnd"/>
      <w:r w:rsidR="008642D1" w:rsidRPr="008642D1">
        <w:rPr>
          <w:rFonts w:ascii="Arial" w:hAnsi="Arial" w:cs="Arial"/>
          <w:sz w:val="20"/>
          <w:szCs w:val="20"/>
        </w:rPr>
        <w:t xml:space="preserve"> air </w:t>
      </w:r>
      <w:proofErr w:type="spellStart"/>
      <w:r w:rsidR="008642D1" w:rsidRPr="008642D1">
        <w:rPr>
          <w:rFonts w:ascii="Arial" w:hAnsi="Arial" w:cs="Arial"/>
          <w:sz w:val="20"/>
          <w:szCs w:val="20"/>
        </w:rPr>
        <w:t>gambut</w:t>
      </w:r>
      <w:proofErr w:type="spellEnd"/>
      <w:r w:rsidR="008642D1" w:rsidRPr="008642D1">
        <w:rPr>
          <w:rFonts w:ascii="Arial" w:hAnsi="Arial" w:cs="Arial"/>
          <w:sz w:val="20"/>
          <w:szCs w:val="20"/>
        </w:rPr>
        <w:t xml:space="preserve">. Tingkat </w:t>
      </w:r>
      <w:proofErr w:type="spellStart"/>
      <w:r w:rsidR="008642D1" w:rsidRPr="008642D1">
        <w:rPr>
          <w:rFonts w:ascii="Arial" w:hAnsi="Arial" w:cs="Arial"/>
          <w:sz w:val="20"/>
          <w:szCs w:val="20"/>
        </w:rPr>
        <w:t>keasaman</w:t>
      </w:r>
      <w:proofErr w:type="spellEnd"/>
      <w:r w:rsidR="008642D1" w:rsidRPr="008642D1">
        <w:rPr>
          <w:rFonts w:ascii="Arial" w:hAnsi="Arial" w:cs="Arial"/>
          <w:sz w:val="20"/>
          <w:szCs w:val="20"/>
        </w:rPr>
        <w:t xml:space="preserve"> </w:t>
      </w:r>
      <w:proofErr w:type="spellStart"/>
      <w:r w:rsidR="008642D1" w:rsidRPr="008642D1">
        <w:rPr>
          <w:rFonts w:ascii="Arial" w:hAnsi="Arial" w:cs="Arial"/>
          <w:sz w:val="20"/>
          <w:szCs w:val="20"/>
        </w:rPr>
        <w:t>menyebabkan</w:t>
      </w:r>
      <w:proofErr w:type="spellEnd"/>
      <w:r w:rsidR="008642D1" w:rsidRPr="008642D1">
        <w:rPr>
          <w:rFonts w:ascii="Arial" w:hAnsi="Arial" w:cs="Arial"/>
          <w:sz w:val="20"/>
          <w:szCs w:val="20"/>
        </w:rPr>
        <w:t xml:space="preserve"> </w:t>
      </w:r>
      <w:proofErr w:type="spellStart"/>
      <w:r w:rsidR="008642D1" w:rsidRPr="008642D1">
        <w:rPr>
          <w:rFonts w:ascii="Arial" w:hAnsi="Arial" w:cs="Arial"/>
          <w:sz w:val="20"/>
          <w:szCs w:val="20"/>
        </w:rPr>
        <w:t>adanya</w:t>
      </w:r>
      <w:proofErr w:type="spellEnd"/>
      <w:r w:rsidR="008642D1" w:rsidRPr="008642D1">
        <w:rPr>
          <w:rFonts w:ascii="Arial" w:hAnsi="Arial" w:cs="Arial"/>
          <w:sz w:val="20"/>
          <w:szCs w:val="20"/>
        </w:rPr>
        <w:t xml:space="preserve"> </w:t>
      </w:r>
      <w:proofErr w:type="spellStart"/>
      <w:r w:rsidR="008642D1" w:rsidRPr="008642D1">
        <w:rPr>
          <w:rFonts w:ascii="Arial" w:hAnsi="Arial" w:cs="Arial"/>
          <w:sz w:val="20"/>
          <w:szCs w:val="20"/>
        </w:rPr>
        <w:t>perbedaan</w:t>
      </w:r>
      <w:proofErr w:type="spellEnd"/>
      <w:r w:rsidR="008642D1" w:rsidRPr="008642D1">
        <w:rPr>
          <w:rFonts w:ascii="Arial" w:hAnsi="Arial" w:cs="Arial"/>
          <w:sz w:val="20"/>
          <w:szCs w:val="20"/>
        </w:rPr>
        <w:t xml:space="preserve"> </w:t>
      </w:r>
      <w:proofErr w:type="spellStart"/>
      <w:r w:rsidR="008642D1" w:rsidRPr="008642D1">
        <w:rPr>
          <w:rFonts w:ascii="Arial" w:hAnsi="Arial" w:cs="Arial"/>
          <w:sz w:val="20"/>
          <w:szCs w:val="20"/>
        </w:rPr>
        <w:t>kandungan</w:t>
      </w:r>
      <w:proofErr w:type="spellEnd"/>
      <w:r w:rsidR="008642D1" w:rsidRPr="008642D1">
        <w:rPr>
          <w:rFonts w:ascii="Arial" w:hAnsi="Arial" w:cs="Arial"/>
          <w:sz w:val="20"/>
          <w:szCs w:val="20"/>
        </w:rPr>
        <w:t xml:space="preserve"> ion </w:t>
      </w:r>
      <w:proofErr w:type="spellStart"/>
      <w:r w:rsidR="008642D1" w:rsidRPr="008642D1">
        <w:rPr>
          <w:rFonts w:ascii="Arial" w:hAnsi="Arial" w:cs="Arial"/>
          <w:sz w:val="20"/>
          <w:szCs w:val="20"/>
        </w:rPr>
        <w:t>logam</w:t>
      </w:r>
      <w:proofErr w:type="spellEnd"/>
      <w:r w:rsidR="008642D1" w:rsidRPr="008642D1">
        <w:rPr>
          <w:rFonts w:ascii="Arial" w:hAnsi="Arial" w:cs="Arial"/>
          <w:sz w:val="20"/>
          <w:szCs w:val="20"/>
        </w:rPr>
        <w:t xml:space="preserve"> </w:t>
      </w:r>
      <w:proofErr w:type="spellStart"/>
      <w:r w:rsidR="008642D1" w:rsidRPr="008642D1">
        <w:rPr>
          <w:rFonts w:ascii="Arial" w:hAnsi="Arial" w:cs="Arial"/>
          <w:sz w:val="20"/>
          <w:szCs w:val="20"/>
        </w:rPr>
        <w:t>dalam</w:t>
      </w:r>
      <w:proofErr w:type="spellEnd"/>
      <w:r w:rsidR="008642D1" w:rsidRPr="008642D1">
        <w:rPr>
          <w:rFonts w:ascii="Arial" w:hAnsi="Arial" w:cs="Arial"/>
          <w:sz w:val="20"/>
          <w:szCs w:val="20"/>
        </w:rPr>
        <w:t xml:space="preserve"> air </w:t>
      </w:r>
      <w:proofErr w:type="spellStart"/>
      <w:r w:rsidR="008642D1" w:rsidRPr="008642D1">
        <w:rPr>
          <w:rFonts w:ascii="Arial" w:hAnsi="Arial" w:cs="Arial"/>
          <w:sz w:val="20"/>
          <w:szCs w:val="20"/>
        </w:rPr>
        <w:t>gambut</w:t>
      </w:r>
      <w:proofErr w:type="spellEnd"/>
      <w:r w:rsidR="008642D1" w:rsidRPr="008642D1">
        <w:rPr>
          <w:rFonts w:ascii="Arial" w:hAnsi="Arial" w:cs="Arial"/>
          <w:sz w:val="20"/>
          <w:szCs w:val="20"/>
        </w:rPr>
        <w:t xml:space="preserve">. Hal </w:t>
      </w:r>
      <w:proofErr w:type="spellStart"/>
      <w:r w:rsidR="008642D1" w:rsidRPr="008642D1">
        <w:rPr>
          <w:rFonts w:ascii="Arial" w:hAnsi="Arial" w:cs="Arial"/>
          <w:sz w:val="20"/>
          <w:szCs w:val="20"/>
        </w:rPr>
        <w:t>ini</w:t>
      </w:r>
      <w:proofErr w:type="spellEnd"/>
      <w:r w:rsidR="008642D1" w:rsidRPr="008642D1">
        <w:rPr>
          <w:rFonts w:ascii="Arial" w:hAnsi="Arial" w:cs="Arial"/>
          <w:sz w:val="20"/>
          <w:szCs w:val="20"/>
        </w:rPr>
        <w:t xml:space="preserve"> </w:t>
      </w:r>
      <w:proofErr w:type="spellStart"/>
      <w:r w:rsidR="008642D1" w:rsidRPr="008642D1">
        <w:rPr>
          <w:rFonts w:ascii="Arial" w:hAnsi="Arial" w:cs="Arial"/>
          <w:sz w:val="20"/>
          <w:szCs w:val="20"/>
        </w:rPr>
        <w:t>terjadi</w:t>
      </w:r>
      <w:proofErr w:type="spellEnd"/>
      <w:r w:rsidR="008642D1" w:rsidRPr="008642D1">
        <w:rPr>
          <w:rFonts w:ascii="Arial" w:hAnsi="Arial" w:cs="Arial"/>
          <w:sz w:val="20"/>
          <w:szCs w:val="20"/>
        </w:rPr>
        <w:t xml:space="preserve"> </w:t>
      </w:r>
      <w:proofErr w:type="spellStart"/>
      <w:r w:rsidR="008642D1" w:rsidRPr="008642D1">
        <w:rPr>
          <w:rFonts w:ascii="Arial" w:hAnsi="Arial" w:cs="Arial"/>
          <w:sz w:val="20"/>
          <w:szCs w:val="20"/>
        </w:rPr>
        <w:t>karena</w:t>
      </w:r>
      <w:proofErr w:type="spellEnd"/>
      <w:r w:rsidR="008642D1" w:rsidRPr="008642D1">
        <w:rPr>
          <w:rFonts w:ascii="Arial" w:hAnsi="Arial" w:cs="Arial"/>
          <w:sz w:val="20"/>
          <w:szCs w:val="20"/>
        </w:rPr>
        <w:t xml:space="preserve"> </w:t>
      </w:r>
      <w:proofErr w:type="spellStart"/>
      <w:r w:rsidR="008642D1" w:rsidRPr="008642D1">
        <w:rPr>
          <w:rFonts w:ascii="Arial" w:hAnsi="Arial" w:cs="Arial"/>
          <w:sz w:val="20"/>
          <w:szCs w:val="20"/>
        </w:rPr>
        <w:t>setiap</w:t>
      </w:r>
      <w:proofErr w:type="spellEnd"/>
      <w:r w:rsidR="008642D1" w:rsidRPr="008642D1">
        <w:rPr>
          <w:rFonts w:ascii="Arial" w:hAnsi="Arial" w:cs="Arial"/>
          <w:sz w:val="20"/>
          <w:szCs w:val="20"/>
        </w:rPr>
        <w:t xml:space="preserve"> </w:t>
      </w:r>
      <w:proofErr w:type="spellStart"/>
      <w:r w:rsidR="008642D1" w:rsidRPr="008642D1">
        <w:rPr>
          <w:rFonts w:ascii="Arial" w:hAnsi="Arial" w:cs="Arial"/>
          <w:sz w:val="20"/>
          <w:szCs w:val="20"/>
        </w:rPr>
        <w:t>logam</w:t>
      </w:r>
      <w:proofErr w:type="spellEnd"/>
      <w:r w:rsidR="008642D1" w:rsidRPr="008642D1">
        <w:rPr>
          <w:rFonts w:ascii="Arial" w:hAnsi="Arial" w:cs="Arial"/>
          <w:sz w:val="20"/>
          <w:szCs w:val="20"/>
        </w:rPr>
        <w:t xml:space="preserve"> </w:t>
      </w:r>
      <w:proofErr w:type="spellStart"/>
      <w:r w:rsidR="008642D1" w:rsidRPr="008642D1">
        <w:rPr>
          <w:rFonts w:ascii="Arial" w:hAnsi="Arial" w:cs="Arial"/>
          <w:sz w:val="20"/>
          <w:szCs w:val="20"/>
        </w:rPr>
        <w:t>memiliki</w:t>
      </w:r>
      <w:proofErr w:type="spellEnd"/>
      <w:r w:rsidR="008642D1" w:rsidRPr="008642D1">
        <w:rPr>
          <w:rFonts w:ascii="Arial" w:hAnsi="Arial" w:cs="Arial"/>
          <w:sz w:val="20"/>
          <w:szCs w:val="20"/>
        </w:rPr>
        <w:t xml:space="preserve"> </w:t>
      </w:r>
      <w:proofErr w:type="spellStart"/>
      <w:r w:rsidR="008642D1" w:rsidRPr="008642D1">
        <w:rPr>
          <w:rFonts w:ascii="Arial" w:hAnsi="Arial" w:cs="Arial"/>
          <w:sz w:val="20"/>
          <w:szCs w:val="20"/>
        </w:rPr>
        <w:t>kemampuan</w:t>
      </w:r>
      <w:proofErr w:type="spellEnd"/>
      <w:r w:rsidR="008642D1" w:rsidRPr="008642D1">
        <w:rPr>
          <w:rFonts w:ascii="Arial" w:hAnsi="Arial" w:cs="Arial"/>
          <w:sz w:val="20"/>
          <w:szCs w:val="20"/>
        </w:rPr>
        <w:t xml:space="preserve"> </w:t>
      </w:r>
      <w:proofErr w:type="spellStart"/>
      <w:r w:rsidR="008642D1" w:rsidRPr="008642D1">
        <w:rPr>
          <w:rFonts w:ascii="Arial" w:hAnsi="Arial" w:cs="Arial"/>
          <w:sz w:val="20"/>
          <w:szCs w:val="20"/>
        </w:rPr>
        <w:t>terlarut</w:t>
      </w:r>
      <w:proofErr w:type="spellEnd"/>
      <w:r w:rsidR="008642D1" w:rsidRPr="008642D1">
        <w:rPr>
          <w:rFonts w:ascii="Arial" w:hAnsi="Arial" w:cs="Arial"/>
          <w:sz w:val="20"/>
          <w:szCs w:val="20"/>
        </w:rPr>
        <w:t xml:space="preserve"> yang </w:t>
      </w:r>
      <w:proofErr w:type="spellStart"/>
      <w:r w:rsidR="008642D1" w:rsidRPr="008642D1">
        <w:rPr>
          <w:rFonts w:ascii="Arial" w:hAnsi="Arial" w:cs="Arial"/>
          <w:sz w:val="20"/>
          <w:szCs w:val="20"/>
        </w:rPr>
        <w:t>berbeda</w:t>
      </w:r>
      <w:proofErr w:type="spellEnd"/>
      <w:r w:rsidR="008642D1" w:rsidRPr="008642D1">
        <w:rPr>
          <w:rFonts w:ascii="Arial" w:hAnsi="Arial" w:cs="Arial"/>
          <w:sz w:val="20"/>
          <w:szCs w:val="20"/>
        </w:rPr>
        <w:t xml:space="preserve"> pada </w:t>
      </w:r>
      <w:proofErr w:type="spellStart"/>
      <w:r w:rsidR="008642D1" w:rsidRPr="008642D1">
        <w:rPr>
          <w:rFonts w:ascii="Arial" w:hAnsi="Arial" w:cs="Arial"/>
          <w:sz w:val="20"/>
          <w:szCs w:val="20"/>
        </w:rPr>
        <w:t>setiap</w:t>
      </w:r>
      <w:proofErr w:type="spellEnd"/>
      <w:r w:rsidR="008642D1" w:rsidRPr="008642D1">
        <w:rPr>
          <w:rFonts w:ascii="Arial" w:hAnsi="Arial" w:cs="Arial"/>
          <w:sz w:val="20"/>
          <w:szCs w:val="20"/>
        </w:rPr>
        <w:t xml:space="preserve"> </w:t>
      </w:r>
      <w:proofErr w:type="spellStart"/>
      <w:r w:rsidR="008642D1" w:rsidRPr="008642D1">
        <w:rPr>
          <w:rFonts w:ascii="Arial" w:hAnsi="Arial" w:cs="Arial"/>
          <w:sz w:val="20"/>
          <w:szCs w:val="20"/>
        </w:rPr>
        <w:t>tingkat</w:t>
      </w:r>
      <w:proofErr w:type="spellEnd"/>
      <w:r w:rsidR="008642D1" w:rsidRPr="008642D1">
        <w:rPr>
          <w:rFonts w:ascii="Arial" w:hAnsi="Arial" w:cs="Arial"/>
          <w:sz w:val="20"/>
          <w:szCs w:val="20"/>
        </w:rPr>
        <w:t xml:space="preserve"> </w:t>
      </w:r>
      <w:proofErr w:type="spellStart"/>
      <w:r w:rsidR="008642D1" w:rsidRPr="008642D1">
        <w:rPr>
          <w:rFonts w:ascii="Arial" w:hAnsi="Arial" w:cs="Arial"/>
          <w:sz w:val="20"/>
          <w:szCs w:val="20"/>
        </w:rPr>
        <w:t>keasaman</w:t>
      </w:r>
      <w:proofErr w:type="spellEnd"/>
      <w:r w:rsidR="008642D1" w:rsidRPr="008642D1">
        <w:rPr>
          <w:rFonts w:ascii="Arial" w:hAnsi="Arial" w:cs="Arial"/>
          <w:sz w:val="20"/>
          <w:szCs w:val="20"/>
        </w:rPr>
        <w:t xml:space="preserve">. Hasil </w:t>
      </w:r>
      <w:proofErr w:type="spellStart"/>
      <w:r w:rsidR="00E34FF2" w:rsidRPr="008642D1">
        <w:rPr>
          <w:rFonts w:ascii="Arial" w:hAnsi="Arial" w:cs="Arial"/>
          <w:sz w:val="20"/>
          <w:szCs w:val="20"/>
        </w:rPr>
        <w:t>pengukuran</w:t>
      </w:r>
      <w:proofErr w:type="spellEnd"/>
      <w:r w:rsidR="00E34FF2" w:rsidRPr="008642D1">
        <w:rPr>
          <w:rFonts w:ascii="Arial" w:hAnsi="Arial" w:cs="Arial"/>
          <w:sz w:val="20"/>
          <w:szCs w:val="20"/>
        </w:rPr>
        <w:t xml:space="preserve"> pH air </w:t>
      </w:r>
      <w:proofErr w:type="spellStart"/>
      <w:r w:rsidR="00E34FF2" w:rsidRPr="008642D1">
        <w:rPr>
          <w:rFonts w:ascii="Arial" w:hAnsi="Arial" w:cs="Arial"/>
          <w:sz w:val="20"/>
          <w:szCs w:val="20"/>
        </w:rPr>
        <w:t>gambut</w:t>
      </w:r>
      <w:proofErr w:type="spellEnd"/>
      <w:r w:rsidR="00E34FF2" w:rsidRPr="008642D1">
        <w:rPr>
          <w:rFonts w:ascii="Arial" w:hAnsi="Arial" w:cs="Arial"/>
          <w:sz w:val="20"/>
          <w:szCs w:val="20"/>
        </w:rPr>
        <w:t xml:space="preserve"> </w:t>
      </w:r>
      <w:proofErr w:type="spellStart"/>
      <w:r w:rsidR="00E34FF2" w:rsidRPr="008642D1">
        <w:rPr>
          <w:rFonts w:ascii="Arial" w:hAnsi="Arial" w:cs="Arial"/>
          <w:sz w:val="20"/>
          <w:szCs w:val="20"/>
        </w:rPr>
        <w:t>menggenang</w:t>
      </w:r>
      <w:proofErr w:type="spellEnd"/>
      <w:r w:rsidR="00E34FF2" w:rsidRPr="008642D1">
        <w:rPr>
          <w:rFonts w:ascii="Arial" w:hAnsi="Arial" w:cs="Arial"/>
          <w:sz w:val="20"/>
          <w:szCs w:val="20"/>
        </w:rPr>
        <w:t xml:space="preserve"> dan </w:t>
      </w:r>
      <w:proofErr w:type="spellStart"/>
      <w:r w:rsidR="00E34FF2" w:rsidRPr="008642D1">
        <w:rPr>
          <w:rFonts w:ascii="Arial" w:hAnsi="Arial" w:cs="Arial"/>
          <w:sz w:val="20"/>
          <w:szCs w:val="20"/>
        </w:rPr>
        <w:t>mengalir</w:t>
      </w:r>
      <w:proofErr w:type="spellEnd"/>
      <w:r w:rsidR="00376D8B" w:rsidRPr="008642D1">
        <w:rPr>
          <w:rFonts w:ascii="Arial" w:hAnsi="Arial" w:cs="Arial"/>
          <w:sz w:val="20"/>
          <w:szCs w:val="20"/>
        </w:rPr>
        <w:t xml:space="preserve"> </w:t>
      </w:r>
      <w:proofErr w:type="spellStart"/>
      <w:r w:rsidR="00376D8B" w:rsidRPr="008642D1">
        <w:rPr>
          <w:rFonts w:ascii="Arial" w:hAnsi="Arial" w:cs="Arial"/>
          <w:sz w:val="20"/>
          <w:szCs w:val="20"/>
        </w:rPr>
        <w:t>pelan</w:t>
      </w:r>
      <w:proofErr w:type="spellEnd"/>
      <w:r w:rsidR="00E34FF2" w:rsidRPr="008642D1">
        <w:rPr>
          <w:rFonts w:ascii="Arial" w:hAnsi="Arial" w:cs="Arial"/>
          <w:sz w:val="20"/>
          <w:szCs w:val="20"/>
        </w:rPr>
        <w:t xml:space="preserve"> </w:t>
      </w:r>
      <w:proofErr w:type="spellStart"/>
      <w:r w:rsidR="00E34FF2" w:rsidRPr="008642D1">
        <w:rPr>
          <w:rFonts w:ascii="Arial" w:hAnsi="Arial" w:cs="Arial"/>
          <w:sz w:val="20"/>
          <w:szCs w:val="20"/>
        </w:rPr>
        <w:t>dapat</w:t>
      </w:r>
      <w:proofErr w:type="spellEnd"/>
      <w:r w:rsidR="00E34FF2" w:rsidRPr="008642D1">
        <w:rPr>
          <w:rFonts w:ascii="Arial" w:hAnsi="Arial" w:cs="Arial"/>
          <w:sz w:val="20"/>
          <w:szCs w:val="20"/>
        </w:rPr>
        <w:t xml:space="preserve"> </w:t>
      </w:r>
      <w:proofErr w:type="spellStart"/>
      <w:r w:rsidR="00E34FF2" w:rsidRPr="008642D1">
        <w:rPr>
          <w:rFonts w:ascii="Arial" w:hAnsi="Arial" w:cs="Arial"/>
          <w:sz w:val="20"/>
          <w:szCs w:val="20"/>
        </w:rPr>
        <w:t>terlihat</w:t>
      </w:r>
      <w:proofErr w:type="spellEnd"/>
      <w:r w:rsidR="00E34FF2" w:rsidRPr="008642D1">
        <w:rPr>
          <w:rFonts w:ascii="Arial" w:hAnsi="Arial" w:cs="Arial"/>
          <w:sz w:val="20"/>
          <w:szCs w:val="20"/>
        </w:rPr>
        <w:t xml:space="preserve"> pada </w:t>
      </w:r>
      <w:r w:rsidR="00E34FF2" w:rsidRPr="008642D1">
        <w:rPr>
          <w:rFonts w:ascii="Arial" w:hAnsi="Arial" w:cs="Arial"/>
          <w:sz w:val="20"/>
          <w:szCs w:val="20"/>
          <w:lang w:val="id-ID"/>
        </w:rPr>
        <w:t>pada tabel</w:t>
      </w:r>
      <w:r w:rsidR="00E34FF2" w:rsidRPr="008642D1">
        <w:rPr>
          <w:rFonts w:ascii="Arial" w:hAnsi="Arial" w:cs="Arial"/>
          <w:sz w:val="20"/>
          <w:szCs w:val="20"/>
        </w:rPr>
        <w:t xml:space="preserve"> </w:t>
      </w:r>
      <w:r w:rsidR="00E34FF2" w:rsidRPr="008642D1">
        <w:rPr>
          <w:rFonts w:ascii="Arial" w:hAnsi="Arial" w:cs="Arial"/>
          <w:sz w:val="20"/>
          <w:szCs w:val="20"/>
          <w:lang w:val="id-ID"/>
        </w:rPr>
        <w:t xml:space="preserve">1 yang menunjukkan bahwa kondisi air gambut menggenang memiliki pH lebih asam </w:t>
      </w:r>
      <w:r w:rsidR="00E34FF2" w:rsidRPr="008642D1">
        <w:rPr>
          <w:rFonts w:ascii="Arial" w:hAnsi="Arial" w:cs="Arial"/>
          <w:sz w:val="20"/>
          <w:szCs w:val="20"/>
        </w:rPr>
        <w:t>(pH=4</w:t>
      </w:r>
      <w:r w:rsidR="000C5592">
        <w:rPr>
          <w:rFonts w:ascii="Arial" w:hAnsi="Arial" w:cs="Arial"/>
          <w:sz w:val="20"/>
          <w:szCs w:val="20"/>
        </w:rPr>
        <w:t>,</w:t>
      </w:r>
      <w:r w:rsidR="00E34FF2" w:rsidRPr="008642D1">
        <w:rPr>
          <w:rFonts w:ascii="Arial" w:hAnsi="Arial" w:cs="Arial"/>
          <w:sz w:val="20"/>
          <w:szCs w:val="20"/>
        </w:rPr>
        <w:t xml:space="preserve">1) </w:t>
      </w:r>
      <w:r w:rsidR="00E34FF2" w:rsidRPr="008642D1">
        <w:rPr>
          <w:rFonts w:ascii="Arial" w:hAnsi="Arial" w:cs="Arial"/>
          <w:sz w:val="20"/>
          <w:szCs w:val="20"/>
          <w:lang w:val="id-ID"/>
        </w:rPr>
        <w:t>dibandingkan dengan kondisi air gambut mengalir pelan</w:t>
      </w:r>
      <w:r w:rsidR="00E34FF2" w:rsidRPr="008642D1">
        <w:rPr>
          <w:rFonts w:ascii="Arial" w:hAnsi="Arial" w:cs="Arial"/>
          <w:sz w:val="20"/>
          <w:szCs w:val="20"/>
        </w:rPr>
        <w:t xml:space="preserve"> (pH=4</w:t>
      </w:r>
      <w:r w:rsidR="000C5592">
        <w:rPr>
          <w:rFonts w:ascii="Arial" w:hAnsi="Arial" w:cs="Arial"/>
          <w:sz w:val="20"/>
          <w:szCs w:val="20"/>
        </w:rPr>
        <w:t>,</w:t>
      </w:r>
      <w:r w:rsidR="00E34FF2" w:rsidRPr="008642D1">
        <w:rPr>
          <w:rFonts w:ascii="Arial" w:hAnsi="Arial" w:cs="Arial"/>
          <w:sz w:val="20"/>
          <w:szCs w:val="20"/>
        </w:rPr>
        <w:t>4).</w:t>
      </w:r>
      <w:r w:rsidR="00A905D5" w:rsidRPr="008642D1">
        <w:rPr>
          <w:rFonts w:ascii="Arial" w:hAnsi="Arial" w:cs="Arial"/>
          <w:sz w:val="20"/>
          <w:szCs w:val="20"/>
        </w:rPr>
        <w:t xml:space="preserve"> </w:t>
      </w:r>
      <w:proofErr w:type="spellStart"/>
      <w:r w:rsidR="00A905D5" w:rsidRPr="008642D1">
        <w:rPr>
          <w:rFonts w:ascii="Arial" w:hAnsi="Arial" w:cs="Arial"/>
          <w:sz w:val="20"/>
          <w:szCs w:val="20"/>
        </w:rPr>
        <w:t>Semakin</w:t>
      </w:r>
      <w:proofErr w:type="spellEnd"/>
      <w:r w:rsidR="00A905D5" w:rsidRPr="008642D1">
        <w:rPr>
          <w:rFonts w:ascii="Arial" w:hAnsi="Arial" w:cs="Arial"/>
          <w:sz w:val="20"/>
          <w:szCs w:val="20"/>
        </w:rPr>
        <w:t xml:space="preserve"> </w:t>
      </w:r>
      <w:proofErr w:type="spellStart"/>
      <w:r w:rsidR="00A905D5" w:rsidRPr="008642D1">
        <w:rPr>
          <w:rFonts w:ascii="Arial" w:hAnsi="Arial" w:cs="Arial"/>
          <w:sz w:val="20"/>
          <w:szCs w:val="20"/>
        </w:rPr>
        <w:t>rendah</w:t>
      </w:r>
      <w:proofErr w:type="spellEnd"/>
      <w:r w:rsidR="00A905D5" w:rsidRPr="008642D1">
        <w:rPr>
          <w:rFonts w:ascii="Arial" w:hAnsi="Arial" w:cs="Arial"/>
          <w:sz w:val="20"/>
          <w:szCs w:val="20"/>
        </w:rPr>
        <w:t xml:space="preserve"> </w:t>
      </w:r>
      <w:proofErr w:type="spellStart"/>
      <w:r w:rsidR="00A905D5" w:rsidRPr="008642D1">
        <w:rPr>
          <w:rFonts w:ascii="Arial" w:hAnsi="Arial" w:cs="Arial"/>
          <w:sz w:val="20"/>
          <w:szCs w:val="20"/>
        </w:rPr>
        <w:t>nilai</w:t>
      </w:r>
      <w:proofErr w:type="spellEnd"/>
      <w:r w:rsidR="00A905D5" w:rsidRPr="008642D1">
        <w:rPr>
          <w:rFonts w:ascii="Arial" w:hAnsi="Arial" w:cs="Arial"/>
          <w:sz w:val="20"/>
          <w:szCs w:val="20"/>
        </w:rPr>
        <w:t xml:space="preserve"> pH air </w:t>
      </w:r>
      <w:proofErr w:type="spellStart"/>
      <w:r w:rsidR="00A905D5" w:rsidRPr="008642D1">
        <w:rPr>
          <w:rFonts w:ascii="Arial" w:hAnsi="Arial" w:cs="Arial"/>
          <w:sz w:val="20"/>
          <w:szCs w:val="20"/>
        </w:rPr>
        <w:t>gambut</w:t>
      </w:r>
      <w:proofErr w:type="spellEnd"/>
      <w:r w:rsidR="00A905D5" w:rsidRPr="008642D1">
        <w:rPr>
          <w:rFonts w:ascii="Arial" w:hAnsi="Arial" w:cs="Arial"/>
          <w:sz w:val="20"/>
          <w:szCs w:val="20"/>
        </w:rPr>
        <w:t xml:space="preserve">, </w:t>
      </w:r>
      <w:proofErr w:type="spellStart"/>
      <w:r w:rsidR="00A905D5" w:rsidRPr="008642D1">
        <w:rPr>
          <w:rFonts w:ascii="Arial" w:hAnsi="Arial" w:cs="Arial"/>
          <w:sz w:val="20"/>
          <w:szCs w:val="20"/>
        </w:rPr>
        <w:t>maka</w:t>
      </w:r>
      <w:proofErr w:type="spellEnd"/>
      <w:r w:rsidR="00A905D5" w:rsidRPr="008642D1">
        <w:rPr>
          <w:rFonts w:ascii="Arial" w:hAnsi="Arial" w:cs="Arial"/>
          <w:sz w:val="20"/>
          <w:szCs w:val="20"/>
        </w:rPr>
        <w:t xml:space="preserve"> </w:t>
      </w:r>
      <w:proofErr w:type="spellStart"/>
      <w:r w:rsidR="00A905D5" w:rsidRPr="008642D1">
        <w:rPr>
          <w:rFonts w:ascii="Arial" w:hAnsi="Arial" w:cs="Arial"/>
          <w:sz w:val="20"/>
          <w:szCs w:val="20"/>
        </w:rPr>
        <w:t>kandungan</w:t>
      </w:r>
      <w:proofErr w:type="spellEnd"/>
      <w:r w:rsidR="00A905D5" w:rsidRPr="008642D1">
        <w:rPr>
          <w:rFonts w:ascii="Arial" w:hAnsi="Arial" w:cs="Arial"/>
          <w:sz w:val="20"/>
          <w:szCs w:val="20"/>
        </w:rPr>
        <w:t xml:space="preserve"> ion H</w:t>
      </w:r>
      <w:r w:rsidR="00A905D5" w:rsidRPr="008642D1">
        <w:rPr>
          <w:rFonts w:ascii="Arial" w:hAnsi="Arial" w:cs="Arial"/>
          <w:sz w:val="20"/>
          <w:szCs w:val="20"/>
          <w:vertAlign w:val="superscript"/>
        </w:rPr>
        <w:t>+</w:t>
      </w:r>
      <w:r w:rsidR="00A905D5" w:rsidRPr="008642D1">
        <w:rPr>
          <w:rFonts w:ascii="Arial" w:hAnsi="Arial" w:cs="Arial"/>
          <w:sz w:val="20"/>
          <w:szCs w:val="20"/>
        </w:rPr>
        <w:t xml:space="preserve"> yang </w:t>
      </w:r>
      <w:proofErr w:type="spellStart"/>
      <w:r w:rsidR="00A905D5" w:rsidRPr="008642D1">
        <w:rPr>
          <w:rFonts w:ascii="Arial" w:hAnsi="Arial" w:cs="Arial"/>
          <w:sz w:val="20"/>
          <w:szCs w:val="20"/>
        </w:rPr>
        <w:t>terkandung</w:t>
      </w:r>
      <w:proofErr w:type="spellEnd"/>
      <w:r w:rsidR="00A905D5" w:rsidRPr="008642D1">
        <w:rPr>
          <w:rFonts w:ascii="Arial" w:hAnsi="Arial" w:cs="Arial"/>
          <w:sz w:val="20"/>
          <w:szCs w:val="20"/>
        </w:rPr>
        <w:t xml:space="preserve"> pada air </w:t>
      </w:r>
      <w:proofErr w:type="spellStart"/>
      <w:r w:rsidR="00A905D5" w:rsidRPr="008642D1">
        <w:rPr>
          <w:rFonts w:ascii="Arial" w:hAnsi="Arial" w:cs="Arial"/>
          <w:sz w:val="20"/>
          <w:szCs w:val="20"/>
        </w:rPr>
        <w:t>gambut</w:t>
      </w:r>
      <w:proofErr w:type="spellEnd"/>
      <w:r w:rsidR="00A905D5" w:rsidRPr="008642D1">
        <w:rPr>
          <w:rFonts w:ascii="Arial" w:hAnsi="Arial" w:cs="Arial"/>
          <w:sz w:val="20"/>
          <w:szCs w:val="20"/>
        </w:rPr>
        <w:t xml:space="preserve"> </w:t>
      </w:r>
      <w:proofErr w:type="spellStart"/>
      <w:r w:rsidR="00A905D5" w:rsidRPr="008642D1">
        <w:rPr>
          <w:rFonts w:ascii="Arial" w:hAnsi="Arial" w:cs="Arial"/>
          <w:sz w:val="20"/>
          <w:szCs w:val="20"/>
        </w:rPr>
        <w:t>tersebut</w:t>
      </w:r>
      <w:proofErr w:type="spellEnd"/>
      <w:r w:rsidR="00A905D5" w:rsidRPr="008642D1">
        <w:rPr>
          <w:rFonts w:ascii="Arial" w:hAnsi="Arial" w:cs="Arial"/>
          <w:sz w:val="20"/>
          <w:szCs w:val="20"/>
        </w:rPr>
        <w:t xml:space="preserve"> juga </w:t>
      </w:r>
      <w:proofErr w:type="spellStart"/>
      <w:r w:rsidR="00A905D5" w:rsidRPr="008642D1">
        <w:rPr>
          <w:rFonts w:ascii="Arial" w:hAnsi="Arial" w:cs="Arial"/>
          <w:sz w:val="20"/>
          <w:szCs w:val="20"/>
        </w:rPr>
        <w:t>semakin</w:t>
      </w:r>
      <w:proofErr w:type="spellEnd"/>
      <w:r w:rsidR="00A905D5" w:rsidRPr="008642D1">
        <w:rPr>
          <w:rFonts w:ascii="Arial" w:hAnsi="Arial" w:cs="Arial"/>
          <w:sz w:val="20"/>
          <w:szCs w:val="20"/>
        </w:rPr>
        <w:t xml:space="preserve"> </w:t>
      </w:r>
      <w:proofErr w:type="spellStart"/>
      <w:r w:rsidR="00A905D5" w:rsidRPr="008642D1">
        <w:rPr>
          <w:rFonts w:ascii="Arial" w:hAnsi="Arial" w:cs="Arial"/>
          <w:sz w:val="20"/>
          <w:szCs w:val="20"/>
        </w:rPr>
        <w:t>banyak</w:t>
      </w:r>
      <w:proofErr w:type="spellEnd"/>
      <w:r w:rsidR="00A905D5" w:rsidRPr="008642D1">
        <w:rPr>
          <w:rFonts w:ascii="Arial" w:hAnsi="Arial" w:cs="Arial"/>
          <w:sz w:val="20"/>
          <w:szCs w:val="20"/>
        </w:rPr>
        <w:t xml:space="preserve"> (</w:t>
      </w:r>
      <w:proofErr w:type="spellStart"/>
      <w:r w:rsidR="00A905D5" w:rsidRPr="008642D1">
        <w:rPr>
          <w:rFonts w:ascii="Arial" w:hAnsi="Arial" w:cs="Arial"/>
          <w:sz w:val="20"/>
          <w:szCs w:val="20"/>
        </w:rPr>
        <w:t>tingkat</w:t>
      </w:r>
      <w:proofErr w:type="spellEnd"/>
      <w:r w:rsidR="00A905D5" w:rsidRPr="008642D1">
        <w:rPr>
          <w:rFonts w:ascii="Arial" w:hAnsi="Arial" w:cs="Arial"/>
          <w:sz w:val="20"/>
          <w:szCs w:val="20"/>
        </w:rPr>
        <w:t xml:space="preserve"> </w:t>
      </w:r>
      <w:proofErr w:type="spellStart"/>
      <w:r w:rsidR="00A905D5" w:rsidRPr="008642D1">
        <w:rPr>
          <w:rFonts w:ascii="Arial" w:hAnsi="Arial" w:cs="Arial"/>
          <w:sz w:val="20"/>
          <w:szCs w:val="20"/>
        </w:rPr>
        <w:t>keasaman</w:t>
      </w:r>
      <w:proofErr w:type="spellEnd"/>
      <w:r w:rsidR="00A905D5" w:rsidRPr="008642D1">
        <w:rPr>
          <w:rFonts w:ascii="Arial" w:hAnsi="Arial" w:cs="Arial"/>
          <w:sz w:val="20"/>
          <w:szCs w:val="20"/>
        </w:rPr>
        <w:t xml:space="preserve"> </w:t>
      </w:r>
      <w:proofErr w:type="spellStart"/>
      <w:r w:rsidR="00A905D5" w:rsidRPr="008642D1">
        <w:rPr>
          <w:rFonts w:ascii="Arial" w:hAnsi="Arial" w:cs="Arial"/>
          <w:sz w:val="20"/>
          <w:szCs w:val="20"/>
        </w:rPr>
        <w:t>larutan</w:t>
      </w:r>
      <w:proofErr w:type="spellEnd"/>
      <w:r w:rsidR="00A905D5" w:rsidRPr="008642D1">
        <w:rPr>
          <w:rFonts w:ascii="Arial" w:hAnsi="Arial" w:cs="Arial"/>
          <w:sz w:val="20"/>
          <w:szCs w:val="20"/>
        </w:rPr>
        <w:t xml:space="preserve"> </w:t>
      </w:r>
      <w:proofErr w:type="spellStart"/>
      <w:r w:rsidR="00A905D5" w:rsidRPr="008642D1">
        <w:rPr>
          <w:rFonts w:ascii="Arial" w:hAnsi="Arial" w:cs="Arial"/>
          <w:sz w:val="20"/>
          <w:szCs w:val="20"/>
        </w:rPr>
        <w:t>meningkat</w:t>
      </w:r>
      <w:proofErr w:type="spellEnd"/>
      <w:r w:rsidR="00A905D5" w:rsidRPr="008642D1">
        <w:rPr>
          <w:rFonts w:ascii="Arial" w:hAnsi="Arial" w:cs="Arial"/>
          <w:sz w:val="20"/>
          <w:szCs w:val="20"/>
        </w:rPr>
        <w:t xml:space="preserve">), </w:t>
      </w:r>
      <w:proofErr w:type="spellStart"/>
      <w:r w:rsidR="00A905D5" w:rsidRPr="008642D1">
        <w:rPr>
          <w:rFonts w:ascii="Arial" w:hAnsi="Arial" w:cs="Arial"/>
          <w:sz w:val="20"/>
          <w:szCs w:val="20"/>
        </w:rPr>
        <w:t>sehingga</w:t>
      </w:r>
      <w:proofErr w:type="spellEnd"/>
      <w:r w:rsidR="00A905D5" w:rsidRPr="008642D1">
        <w:rPr>
          <w:rFonts w:ascii="Arial" w:hAnsi="Arial" w:cs="Arial"/>
          <w:sz w:val="20"/>
          <w:szCs w:val="20"/>
        </w:rPr>
        <w:t xml:space="preserve"> </w:t>
      </w:r>
      <w:proofErr w:type="spellStart"/>
      <w:r w:rsidR="00A905D5" w:rsidRPr="008642D1">
        <w:rPr>
          <w:rFonts w:ascii="Arial" w:hAnsi="Arial" w:cs="Arial"/>
          <w:sz w:val="20"/>
          <w:szCs w:val="20"/>
        </w:rPr>
        <w:t>semakin</w:t>
      </w:r>
      <w:proofErr w:type="spellEnd"/>
      <w:r w:rsidR="00A905D5" w:rsidRPr="008642D1">
        <w:rPr>
          <w:rFonts w:ascii="Arial" w:hAnsi="Arial" w:cs="Arial"/>
          <w:sz w:val="20"/>
          <w:szCs w:val="20"/>
        </w:rPr>
        <w:t xml:space="preserve"> </w:t>
      </w:r>
      <w:proofErr w:type="spellStart"/>
      <w:r w:rsidR="00A905D5" w:rsidRPr="008642D1">
        <w:rPr>
          <w:rFonts w:ascii="Arial" w:hAnsi="Arial" w:cs="Arial"/>
          <w:sz w:val="20"/>
          <w:szCs w:val="20"/>
        </w:rPr>
        <w:t>mudah</w:t>
      </w:r>
      <w:proofErr w:type="spellEnd"/>
      <w:r w:rsidR="00A905D5" w:rsidRPr="008642D1">
        <w:rPr>
          <w:rFonts w:ascii="Arial" w:hAnsi="Arial" w:cs="Arial"/>
          <w:sz w:val="20"/>
          <w:szCs w:val="20"/>
        </w:rPr>
        <w:t xml:space="preserve"> </w:t>
      </w:r>
      <w:proofErr w:type="spellStart"/>
      <w:r w:rsidR="00A905D5" w:rsidRPr="008642D1">
        <w:rPr>
          <w:rFonts w:ascii="Arial" w:hAnsi="Arial" w:cs="Arial"/>
          <w:sz w:val="20"/>
          <w:szCs w:val="20"/>
        </w:rPr>
        <w:t>untuk</w:t>
      </w:r>
      <w:proofErr w:type="spellEnd"/>
      <w:r w:rsidR="00A905D5" w:rsidRPr="008642D1">
        <w:rPr>
          <w:rFonts w:ascii="Arial" w:hAnsi="Arial" w:cs="Arial"/>
          <w:sz w:val="20"/>
          <w:szCs w:val="20"/>
        </w:rPr>
        <w:t xml:space="preserve"> </w:t>
      </w:r>
      <w:proofErr w:type="spellStart"/>
      <w:r w:rsidR="00A905D5" w:rsidRPr="008642D1">
        <w:rPr>
          <w:rFonts w:ascii="Arial" w:hAnsi="Arial" w:cs="Arial"/>
          <w:sz w:val="20"/>
          <w:szCs w:val="20"/>
        </w:rPr>
        <w:t>melarutkan</w:t>
      </w:r>
      <w:proofErr w:type="spellEnd"/>
      <w:r w:rsidR="00A905D5" w:rsidRPr="008642D1">
        <w:rPr>
          <w:rFonts w:ascii="Arial" w:hAnsi="Arial" w:cs="Arial"/>
          <w:sz w:val="20"/>
          <w:szCs w:val="20"/>
        </w:rPr>
        <w:t xml:space="preserve"> ion Fe</w:t>
      </w:r>
      <w:r w:rsidR="00A905D5" w:rsidRPr="008642D1">
        <w:rPr>
          <w:rFonts w:ascii="Arial" w:hAnsi="Arial" w:cs="Arial"/>
          <w:sz w:val="20"/>
          <w:szCs w:val="20"/>
          <w:vertAlign w:val="superscript"/>
        </w:rPr>
        <w:t>2+</w:t>
      </w:r>
      <w:r w:rsidR="00A905D5" w:rsidRPr="008642D1">
        <w:rPr>
          <w:rFonts w:ascii="Arial" w:hAnsi="Arial" w:cs="Arial"/>
          <w:sz w:val="20"/>
          <w:szCs w:val="20"/>
        </w:rPr>
        <w:t xml:space="preserve"> pada air </w:t>
      </w:r>
      <w:proofErr w:type="spellStart"/>
      <w:r w:rsidR="00A905D5" w:rsidRPr="008642D1">
        <w:rPr>
          <w:rFonts w:ascii="Arial" w:hAnsi="Arial" w:cs="Arial"/>
          <w:sz w:val="20"/>
          <w:szCs w:val="20"/>
        </w:rPr>
        <w:t>gambut</w:t>
      </w:r>
      <w:proofErr w:type="spellEnd"/>
      <w:r w:rsidR="00A905D5" w:rsidRPr="008642D1">
        <w:rPr>
          <w:rFonts w:ascii="Arial" w:hAnsi="Arial" w:cs="Arial"/>
          <w:sz w:val="20"/>
          <w:szCs w:val="20"/>
        </w:rPr>
        <w:t xml:space="preserve"> </w:t>
      </w:r>
      <w:proofErr w:type="spellStart"/>
      <w:r w:rsidR="00A905D5" w:rsidRPr="008642D1">
        <w:rPr>
          <w:rFonts w:ascii="Arial" w:hAnsi="Arial" w:cs="Arial"/>
          <w:sz w:val="20"/>
          <w:szCs w:val="20"/>
        </w:rPr>
        <w:t>dengan</w:t>
      </w:r>
      <w:proofErr w:type="spellEnd"/>
      <w:r w:rsidR="00A905D5" w:rsidRPr="008642D1">
        <w:rPr>
          <w:rFonts w:ascii="Arial" w:hAnsi="Arial" w:cs="Arial"/>
          <w:sz w:val="20"/>
          <w:szCs w:val="20"/>
        </w:rPr>
        <w:t xml:space="preserve"> </w:t>
      </w:r>
      <w:proofErr w:type="spellStart"/>
      <w:r w:rsidR="00A905D5" w:rsidRPr="008642D1">
        <w:rPr>
          <w:rFonts w:ascii="Arial" w:hAnsi="Arial" w:cs="Arial"/>
          <w:sz w:val="20"/>
          <w:szCs w:val="20"/>
        </w:rPr>
        <w:t>tingkat</w:t>
      </w:r>
      <w:proofErr w:type="spellEnd"/>
      <w:r w:rsidR="00A905D5" w:rsidRPr="008642D1">
        <w:rPr>
          <w:rFonts w:ascii="Arial" w:hAnsi="Arial" w:cs="Arial"/>
          <w:sz w:val="20"/>
          <w:szCs w:val="20"/>
        </w:rPr>
        <w:t xml:space="preserve"> </w:t>
      </w:r>
      <w:proofErr w:type="spellStart"/>
      <w:r w:rsidR="00A905D5" w:rsidRPr="008642D1">
        <w:rPr>
          <w:rFonts w:ascii="Arial" w:hAnsi="Arial" w:cs="Arial"/>
          <w:sz w:val="20"/>
          <w:szCs w:val="20"/>
        </w:rPr>
        <w:t>keasaman</w:t>
      </w:r>
      <w:proofErr w:type="spellEnd"/>
      <w:r w:rsidR="00A905D5" w:rsidRPr="008642D1">
        <w:rPr>
          <w:rFonts w:ascii="Arial" w:hAnsi="Arial" w:cs="Arial"/>
          <w:sz w:val="20"/>
          <w:szCs w:val="20"/>
        </w:rPr>
        <w:t xml:space="preserve"> </w:t>
      </w:r>
      <w:proofErr w:type="spellStart"/>
      <w:r w:rsidR="00A905D5" w:rsidRPr="008642D1">
        <w:rPr>
          <w:rFonts w:ascii="Arial" w:hAnsi="Arial" w:cs="Arial"/>
          <w:sz w:val="20"/>
          <w:szCs w:val="20"/>
        </w:rPr>
        <w:t>tinggi</w:t>
      </w:r>
      <w:proofErr w:type="spellEnd"/>
      <w:r w:rsidR="00A905D5" w:rsidRPr="008642D1">
        <w:rPr>
          <w:rFonts w:ascii="Arial" w:hAnsi="Arial" w:cs="Arial"/>
          <w:sz w:val="20"/>
          <w:szCs w:val="20"/>
        </w:rPr>
        <w:t xml:space="preserve">. Hal </w:t>
      </w:r>
      <w:proofErr w:type="spellStart"/>
      <w:r w:rsidR="00A905D5" w:rsidRPr="008642D1">
        <w:rPr>
          <w:rFonts w:ascii="Arial" w:hAnsi="Arial" w:cs="Arial"/>
          <w:sz w:val="20"/>
          <w:szCs w:val="20"/>
        </w:rPr>
        <w:t>tersebut</w:t>
      </w:r>
      <w:proofErr w:type="spellEnd"/>
      <w:r w:rsidR="00A905D5" w:rsidRPr="008642D1">
        <w:rPr>
          <w:rFonts w:ascii="Arial" w:hAnsi="Arial" w:cs="Arial"/>
          <w:sz w:val="20"/>
          <w:szCs w:val="20"/>
        </w:rPr>
        <w:t xml:space="preserve"> </w:t>
      </w:r>
      <w:proofErr w:type="spellStart"/>
      <w:r w:rsidR="00A905D5" w:rsidRPr="008642D1">
        <w:rPr>
          <w:rFonts w:ascii="Arial" w:hAnsi="Arial" w:cs="Arial"/>
          <w:sz w:val="20"/>
          <w:szCs w:val="20"/>
        </w:rPr>
        <w:t>menyebabkan</w:t>
      </w:r>
      <w:proofErr w:type="spellEnd"/>
      <w:r w:rsidR="00A905D5" w:rsidRPr="008642D1">
        <w:rPr>
          <w:rFonts w:ascii="Arial" w:hAnsi="Arial" w:cs="Arial"/>
          <w:sz w:val="20"/>
          <w:szCs w:val="20"/>
        </w:rPr>
        <w:t xml:space="preserve"> </w:t>
      </w:r>
      <w:proofErr w:type="spellStart"/>
      <w:r w:rsidR="00A905D5" w:rsidRPr="008642D1">
        <w:rPr>
          <w:rFonts w:ascii="Arial" w:hAnsi="Arial" w:cs="Arial"/>
          <w:sz w:val="20"/>
          <w:szCs w:val="20"/>
        </w:rPr>
        <w:t>meningkatnya</w:t>
      </w:r>
      <w:proofErr w:type="spellEnd"/>
      <w:r w:rsidR="00A905D5" w:rsidRPr="008642D1">
        <w:rPr>
          <w:rFonts w:ascii="Arial" w:hAnsi="Arial" w:cs="Arial"/>
          <w:sz w:val="20"/>
          <w:szCs w:val="20"/>
        </w:rPr>
        <w:t xml:space="preserve"> </w:t>
      </w:r>
      <w:proofErr w:type="spellStart"/>
      <w:r w:rsidR="00A905D5" w:rsidRPr="008642D1">
        <w:rPr>
          <w:rFonts w:ascii="Arial" w:hAnsi="Arial" w:cs="Arial"/>
          <w:sz w:val="20"/>
          <w:szCs w:val="20"/>
        </w:rPr>
        <w:t>kandungan</w:t>
      </w:r>
      <w:proofErr w:type="spellEnd"/>
      <w:r w:rsidR="00A905D5" w:rsidRPr="008642D1">
        <w:rPr>
          <w:rFonts w:ascii="Arial" w:hAnsi="Arial" w:cs="Arial"/>
          <w:sz w:val="20"/>
          <w:szCs w:val="20"/>
        </w:rPr>
        <w:t xml:space="preserve"> ion Fe</w:t>
      </w:r>
      <w:r w:rsidR="00A905D5" w:rsidRPr="008642D1">
        <w:rPr>
          <w:rFonts w:ascii="Arial" w:hAnsi="Arial" w:cs="Arial"/>
          <w:sz w:val="20"/>
          <w:szCs w:val="20"/>
          <w:vertAlign w:val="superscript"/>
        </w:rPr>
        <w:t>2+</w:t>
      </w:r>
      <w:r w:rsidR="00A905D5" w:rsidRPr="008642D1">
        <w:rPr>
          <w:rFonts w:ascii="Arial" w:hAnsi="Arial" w:cs="Arial"/>
          <w:sz w:val="20"/>
          <w:szCs w:val="20"/>
        </w:rPr>
        <w:t xml:space="preserve"> pada air </w:t>
      </w:r>
      <w:proofErr w:type="spellStart"/>
      <w:r w:rsidR="00A905D5" w:rsidRPr="008642D1">
        <w:rPr>
          <w:rFonts w:ascii="Arial" w:hAnsi="Arial" w:cs="Arial"/>
          <w:sz w:val="20"/>
          <w:szCs w:val="20"/>
        </w:rPr>
        <w:t>gambut</w:t>
      </w:r>
      <w:proofErr w:type="spellEnd"/>
      <w:r w:rsidR="00A905D5" w:rsidRPr="008642D1">
        <w:rPr>
          <w:rFonts w:ascii="Arial" w:hAnsi="Arial" w:cs="Arial"/>
          <w:sz w:val="20"/>
          <w:szCs w:val="20"/>
        </w:rPr>
        <w:t xml:space="preserve"> </w:t>
      </w:r>
      <w:proofErr w:type="spellStart"/>
      <w:r w:rsidR="00A905D5" w:rsidRPr="008642D1">
        <w:rPr>
          <w:rFonts w:ascii="Arial" w:hAnsi="Arial" w:cs="Arial"/>
          <w:sz w:val="20"/>
          <w:szCs w:val="20"/>
        </w:rPr>
        <w:t>dengan</w:t>
      </w:r>
      <w:proofErr w:type="spellEnd"/>
      <w:r w:rsidR="00A905D5" w:rsidRPr="008642D1">
        <w:rPr>
          <w:rFonts w:ascii="Arial" w:hAnsi="Arial" w:cs="Arial"/>
          <w:sz w:val="20"/>
          <w:szCs w:val="20"/>
        </w:rPr>
        <w:t xml:space="preserve"> </w:t>
      </w:r>
      <w:proofErr w:type="spellStart"/>
      <w:r w:rsidR="00A905D5" w:rsidRPr="008642D1">
        <w:rPr>
          <w:rFonts w:ascii="Arial" w:hAnsi="Arial" w:cs="Arial"/>
          <w:sz w:val="20"/>
          <w:szCs w:val="20"/>
        </w:rPr>
        <w:t>tingkat</w:t>
      </w:r>
      <w:proofErr w:type="spellEnd"/>
      <w:r w:rsidR="00A905D5" w:rsidRPr="008642D1">
        <w:rPr>
          <w:rFonts w:ascii="Arial" w:hAnsi="Arial" w:cs="Arial"/>
          <w:sz w:val="20"/>
          <w:szCs w:val="20"/>
        </w:rPr>
        <w:t xml:space="preserve"> </w:t>
      </w:r>
      <w:proofErr w:type="spellStart"/>
      <w:r w:rsidR="00A905D5" w:rsidRPr="008642D1">
        <w:rPr>
          <w:rFonts w:ascii="Arial" w:hAnsi="Arial" w:cs="Arial"/>
          <w:sz w:val="20"/>
          <w:szCs w:val="20"/>
        </w:rPr>
        <w:t>keasaman</w:t>
      </w:r>
      <w:proofErr w:type="spellEnd"/>
      <w:r w:rsidR="00A905D5" w:rsidRPr="008642D1">
        <w:rPr>
          <w:rFonts w:ascii="Arial" w:hAnsi="Arial" w:cs="Arial"/>
          <w:sz w:val="20"/>
          <w:szCs w:val="20"/>
        </w:rPr>
        <w:t xml:space="preserve"> </w:t>
      </w:r>
      <w:proofErr w:type="spellStart"/>
      <w:r w:rsidR="00A905D5" w:rsidRPr="008642D1">
        <w:rPr>
          <w:rFonts w:ascii="Arial" w:hAnsi="Arial" w:cs="Arial"/>
          <w:sz w:val="20"/>
          <w:szCs w:val="20"/>
        </w:rPr>
        <w:t>tinggi</w:t>
      </w:r>
      <w:proofErr w:type="spellEnd"/>
      <w:r w:rsidR="00A905D5" w:rsidRPr="008642D1">
        <w:rPr>
          <w:rFonts w:ascii="Arial" w:hAnsi="Arial" w:cs="Arial"/>
          <w:sz w:val="20"/>
          <w:szCs w:val="20"/>
        </w:rPr>
        <w:t xml:space="preserve">, </w:t>
      </w:r>
      <w:proofErr w:type="spellStart"/>
      <w:r w:rsidR="00A905D5" w:rsidRPr="008642D1">
        <w:rPr>
          <w:rFonts w:ascii="Arial" w:hAnsi="Arial" w:cs="Arial"/>
          <w:sz w:val="20"/>
          <w:szCs w:val="20"/>
        </w:rPr>
        <w:t>sehingga</w:t>
      </w:r>
      <w:proofErr w:type="spellEnd"/>
      <w:r w:rsidR="00A905D5" w:rsidRPr="008642D1">
        <w:rPr>
          <w:rFonts w:ascii="Arial" w:hAnsi="Arial" w:cs="Arial"/>
          <w:sz w:val="20"/>
          <w:szCs w:val="20"/>
        </w:rPr>
        <w:t xml:space="preserve"> </w:t>
      </w:r>
      <w:proofErr w:type="spellStart"/>
      <w:r w:rsidR="00A905D5" w:rsidRPr="008642D1">
        <w:rPr>
          <w:rFonts w:ascii="Arial" w:hAnsi="Arial" w:cs="Arial"/>
          <w:sz w:val="20"/>
          <w:szCs w:val="20"/>
        </w:rPr>
        <w:t>daya</w:t>
      </w:r>
      <w:proofErr w:type="spellEnd"/>
      <w:r w:rsidR="00A905D5" w:rsidRPr="008642D1">
        <w:rPr>
          <w:rFonts w:ascii="Arial" w:hAnsi="Arial" w:cs="Arial"/>
          <w:sz w:val="20"/>
          <w:szCs w:val="20"/>
        </w:rPr>
        <w:t xml:space="preserve"> </w:t>
      </w:r>
      <w:proofErr w:type="spellStart"/>
      <w:r w:rsidR="00A905D5" w:rsidRPr="008642D1">
        <w:rPr>
          <w:rFonts w:ascii="Arial" w:hAnsi="Arial" w:cs="Arial"/>
          <w:sz w:val="20"/>
          <w:szCs w:val="20"/>
        </w:rPr>
        <w:t>hantar</w:t>
      </w:r>
      <w:proofErr w:type="spellEnd"/>
      <w:r w:rsidR="00A905D5" w:rsidRPr="008642D1">
        <w:rPr>
          <w:rFonts w:ascii="Arial" w:hAnsi="Arial" w:cs="Arial"/>
          <w:sz w:val="20"/>
          <w:szCs w:val="20"/>
        </w:rPr>
        <w:t xml:space="preserve"> </w:t>
      </w:r>
      <w:proofErr w:type="spellStart"/>
      <w:r w:rsidR="00A905D5" w:rsidRPr="008642D1">
        <w:rPr>
          <w:rFonts w:ascii="Arial" w:hAnsi="Arial" w:cs="Arial"/>
          <w:sz w:val="20"/>
          <w:szCs w:val="20"/>
        </w:rPr>
        <w:t>listrik</w:t>
      </w:r>
      <w:proofErr w:type="spellEnd"/>
      <w:r w:rsidR="00A905D5" w:rsidRPr="008642D1">
        <w:rPr>
          <w:rFonts w:ascii="Arial" w:hAnsi="Arial" w:cs="Arial"/>
          <w:sz w:val="20"/>
          <w:szCs w:val="20"/>
        </w:rPr>
        <w:t xml:space="preserve"> yang </w:t>
      </w:r>
      <w:proofErr w:type="spellStart"/>
      <w:r w:rsidR="00A905D5" w:rsidRPr="008642D1">
        <w:rPr>
          <w:rFonts w:ascii="Arial" w:hAnsi="Arial" w:cs="Arial"/>
          <w:sz w:val="20"/>
          <w:szCs w:val="20"/>
        </w:rPr>
        <w:t>dihasilkan</w:t>
      </w:r>
      <w:proofErr w:type="spellEnd"/>
      <w:r w:rsidR="00A905D5" w:rsidRPr="008642D1">
        <w:rPr>
          <w:rFonts w:ascii="Arial" w:hAnsi="Arial" w:cs="Arial"/>
          <w:sz w:val="20"/>
          <w:szCs w:val="20"/>
        </w:rPr>
        <w:t xml:space="preserve"> juga </w:t>
      </w:r>
      <w:proofErr w:type="spellStart"/>
      <w:r w:rsidR="00A905D5" w:rsidRPr="008642D1">
        <w:rPr>
          <w:rFonts w:ascii="Arial" w:hAnsi="Arial" w:cs="Arial"/>
          <w:sz w:val="20"/>
          <w:szCs w:val="20"/>
        </w:rPr>
        <w:t>akan</w:t>
      </w:r>
      <w:proofErr w:type="spellEnd"/>
      <w:r w:rsidR="00A905D5" w:rsidRPr="008642D1">
        <w:rPr>
          <w:rFonts w:ascii="Arial" w:hAnsi="Arial" w:cs="Arial"/>
          <w:sz w:val="20"/>
          <w:szCs w:val="20"/>
        </w:rPr>
        <w:t xml:space="preserve"> </w:t>
      </w:r>
      <w:proofErr w:type="spellStart"/>
      <w:r w:rsidR="00A905D5" w:rsidRPr="008642D1">
        <w:rPr>
          <w:rFonts w:ascii="Arial" w:hAnsi="Arial" w:cs="Arial"/>
          <w:sz w:val="20"/>
          <w:szCs w:val="20"/>
        </w:rPr>
        <w:t>meningkat</w:t>
      </w:r>
      <w:proofErr w:type="spellEnd"/>
      <w:r w:rsidR="00A905D5" w:rsidRPr="008642D1">
        <w:rPr>
          <w:rFonts w:ascii="Arial" w:hAnsi="Arial" w:cs="Arial"/>
          <w:sz w:val="20"/>
          <w:szCs w:val="20"/>
        </w:rPr>
        <w:t>.</w:t>
      </w:r>
      <w:r w:rsidR="00E34FF2" w:rsidRPr="008642D1">
        <w:rPr>
          <w:rFonts w:ascii="Arial" w:hAnsi="Arial" w:cs="Arial"/>
          <w:sz w:val="20"/>
          <w:szCs w:val="20"/>
        </w:rPr>
        <w:t xml:space="preserve"> Oleh </w:t>
      </w:r>
      <w:proofErr w:type="spellStart"/>
      <w:r w:rsidR="00E34FF2" w:rsidRPr="008642D1">
        <w:rPr>
          <w:rFonts w:ascii="Arial" w:hAnsi="Arial" w:cs="Arial"/>
          <w:sz w:val="20"/>
          <w:szCs w:val="20"/>
        </w:rPr>
        <w:t>sebab</w:t>
      </w:r>
      <w:proofErr w:type="spellEnd"/>
      <w:r w:rsidR="00E34FF2" w:rsidRPr="008642D1">
        <w:rPr>
          <w:rFonts w:ascii="Arial" w:hAnsi="Arial" w:cs="Arial"/>
          <w:sz w:val="20"/>
          <w:szCs w:val="20"/>
        </w:rPr>
        <w:t xml:space="preserve"> </w:t>
      </w:r>
      <w:proofErr w:type="spellStart"/>
      <w:r w:rsidR="00E34FF2" w:rsidRPr="008642D1">
        <w:rPr>
          <w:rFonts w:ascii="Arial" w:hAnsi="Arial" w:cs="Arial"/>
          <w:sz w:val="20"/>
          <w:szCs w:val="20"/>
        </w:rPr>
        <w:t>itu</w:t>
      </w:r>
      <w:proofErr w:type="spellEnd"/>
      <w:r w:rsidR="00E34FF2" w:rsidRPr="008642D1">
        <w:rPr>
          <w:rFonts w:ascii="Arial" w:hAnsi="Arial" w:cs="Arial"/>
          <w:sz w:val="20"/>
          <w:szCs w:val="20"/>
        </w:rPr>
        <w:t xml:space="preserve">, </w:t>
      </w:r>
      <w:proofErr w:type="spellStart"/>
      <w:r w:rsidR="00E34FF2" w:rsidRPr="008642D1">
        <w:rPr>
          <w:rFonts w:ascii="Arial" w:hAnsi="Arial" w:cs="Arial"/>
          <w:sz w:val="20"/>
          <w:szCs w:val="20"/>
        </w:rPr>
        <w:t>untuk</w:t>
      </w:r>
      <w:proofErr w:type="spellEnd"/>
      <w:r w:rsidR="00E34FF2" w:rsidRPr="008642D1">
        <w:rPr>
          <w:rFonts w:ascii="Arial" w:hAnsi="Arial" w:cs="Arial"/>
          <w:sz w:val="20"/>
          <w:szCs w:val="20"/>
        </w:rPr>
        <w:t xml:space="preserve"> </w:t>
      </w:r>
      <w:proofErr w:type="spellStart"/>
      <w:r w:rsidR="00E34FF2" w:rsidRPr="008642D1">
        <w:rPr>
          <w:rFonts w:ascii="Arial" w:hAnsi="Arial" w:cs="Arial"/>
          <w:sz w:val="20"/>
          <w:szCs w:val="20"/>
        </w:rPr>
        <w:t>prototipe</w:t>
      </w:r>
      <w:proofErr w:type="spellEnd"/>
      <w:r w:rsidR="00E34FF2" w:rsidRPr="008642D1">
        <w:rPr>
          <w:rFonts w:ascii="Arial" w:hAnsi="Arial" w:cs="Arial"/>
          <w:sz w:val="20"/>
          <w:szCs w:val="20"/>
        </w:rPr>
        <w:t xml:space="preserve"> </w:t>
      </w:r>
      <w:proofErr w:type="spellStart"/>
      <w:r w:rsidR="00FA2D72">
        <w:rPr>
          <w:rFonts w:ascii="Arial" w:hAnsi="Arial" w:cs="Arial"/>
          <w:sz w:val="20"/>
          <w:szCs w:val="20"/>
        </w:rPr>
        <w:t>pembangkit</w:t>
      </w:r>
      <w:proofErr w:type="spellEnd"/>
      <w:r w:rsidR="00FA2D72">
        <w:rPr>
          <w:rFonts w:ascii="Arial" w:hAnsi="Arial" w:cs="Arial"/>
          <w:sz w:val="20"/>
          <w:szCs w:val="20"/>
        </w:rPr>
        <w:t xml:space="preserve"> </w:t>
      </w:r>
      <w:proofErr w:type="spellStart"/>
      <w:r w:rsidR="00FA2D72">
        <w:rPr>
          <w:rFonts w:ascii="Arial" w:hAnsi="Arial" w:cs="Arial"/>
          <w:sz w:val="20"/>
          <w:szCs w:val="20"/>
        </w:rPr>
        <w:t>listrik</w:t>
      </w:r>
      <w:proofErr w:type="spellEnd"/>
      <w:r w:rsidR="00FA2D72">
        <w:rPr>
          <w:rFonts w:ascii="Arial" w:hAnsi="Arial" w:cs="Arial"/>
          <w:sz w:val="20"/>
          <w:szCs w:val="20"/>
        </w:rPr>
        <w:t xml:space="preserve"> </w:t>
      </w:r>
      <w:proofErr w:type="spellStart"/>
      <w:r w:rsidR="00FA2D72">
        <w:rPr>
          <w:rFonts w:ascii="Arial" w:hAnsi="Arial" w:cs="Arial"/>
          <w:sz w:val="20"/>
          <w:szCs w:val="20"/>
        </w:rPr>
        <w:t>tenaga</w:t>
      </w:r>
      <w:proofErr w:type="spellEnd"/>
      <w:r w:rsidR="00E34FF2" w:rsidRPr="008642D1">
        <w:rPr>
          <w:rFonts w:ascii="Arial" w:hAnsi="Arial" w:cs="Arial"/>
          <w:sz w:val="20"/>
          <w:szCs w:val="20"/>
        </w:rPr>
        <w:t xml:space="preserve"> air </w:t>
      </w:r>
      <w:proofErr w:type="spellStart"/>
      <w:r w:rsidR="00E34FF2" w:rsidRPr="008642D1">
        <w:rPr>
          <w:rFonts w:ascii="Arial" w:hAnsi="Arial" w:cs="Arial"/>
          <w:sz w:val="20"/>
          <w:szCs w:val="20"/>
        </w:rPr>
        <w:t>gambut</w:t>
      </w:r>
      <w:proofErr w:type="spellEnd"/>
      <w:r w:rsidR="00E34FF2" w:rsidRPr="008642D1">
        <w:rPr>
          <w:rFonts w:ascii="Arial" w:hAnsi="Arial" w:cs="Arial"/>
          <w:sz w:val="20"/>
          <w:szCs w:val="20"/>
        </w:rPr>
        <w:t xml:space="preserve"> </w:t>
      </w:r>
      <w:proofErr w:type="spellStart"/>
      <w:r w:rsidR="00E34FF2" w:rsidRPr="008642D1">
        <w:rPr>
          <w:rFonts w:ascii="Arial" w:hAnsi="Arial" w:cs="Arial"/>
          <w:sz w:val="20"/>
          <w:szCs w:val="20"/>
        </w:rPr>
        <w:t>dalam</w:t>
      </w:r>
      <w:proofErr w:type="spellEnd"/>
      <w:r w:rsidR="00E34FF2" w:rsidRPr="008642D1">
        <w:rPr>
          <w:rFonts w:ascii="Arial" w:hAnsi="Arial" w:cs="Arial"/>
          <w:sz w:val="20"/>
          <w:szCs w:val="20"/>
        </w:rPr>
        <w:t xml:space="preserve"> </w:t>
      </w:r>
      <w:proofErr w:type="spellStart"/>
      <w:r w:rsidR="00E34FF2" w:rsidRPr="008642D1">
        <w:rPr>
          <w:rFonts w:ascii="Arial" w:hAnsi="Arial" w:cs="Arial"/>
          <w:sz w:val="20"/>
          <w:szCs w:val="20"/>
        </w:rPr>
        <w:t>penelitian</w:t>
      </w:r>
      <w:proofErr w:type="spellEnd"/>
      <w:r w:rsidR="00E34FF2" w:rsidRPr="008642D1">
        <w:rPr>
          <w:rFonts w:ascii="Arial" w:hAnsi="Arial" w:cs="Arial"/>
          <w:sz w:val="20"/>
          <w:szCs w:val="20"/>
        </w:rPr>
        <w:t xml:space="preserve"> </w:t>
      </w:r>
      <w:proofErr w:type="spellStart"/>
      <w:r w:rsidR="00E34FF2" w:rsidRPr="008642D1">
        <w:rPr>
          <w:rFonts w:ascii="Arial" w:hAnsi="Arial" w:cs="Arial"/>
          <w:sz w:val="20"/>
          <w:szCs w:val="20"/>
        </w:rPr>
        <w:t>ini</w:t>
      </w:r>
      <w:proofErr w:type="spellEnd"/>
      <w:r w:rsidR="00E34FF2" w:rsidRPr="008642D1">
        <w:rPr>
          <w:rFonts w:ascii="Arial" w:hAnsi="Arial" w:cs="Arial"/>
          <w:sz w:val="20"/>
          <w:szCs w:val="20"/>
        </w:rPr>
        <w:t xml:space="preserve"> </w:t>
      </w:r>
      <w:proofErr w:type="spellStart"/>
      <w:r w:rsidR="00E34FF2" w:rsidRPr="008642D1">
        <w:rPr>
          <w:rFonts w:ascii="Arial" w:hAnsi="Arial" w:cs="Arial"/>
          <w:sz w:val="20"/>
          <w:szCs w:val="20"/>
        </w:rPr>
        <w:t>menggunakan</w:t>
      </w:r>
      <w:proofErr w:type="spellEnd"/>
      <w:r w:rsidR="00E34FF2" w:rsidRPr="008642D1">
        <w:rPr>
          <w:rFonts w:ascii="Arial" w:hAnsi="Arial" w:cs="Arial"/>
          <w:sz w:val="20"/>
          <w:szCs w:val="20"/>
        </w:rPr>
        <w:t xml:space="preserve"> air </w:t>
      </w:r>
      <w:proofErr w:type="spellStart"/>
      <w:r w:rsidR="00E34FF2" w:rsidRPr="008642D1">
        <w:rPr>
          <w:rFonts w:ascii="Arial" w:hAnsi="Arial" w:cs="Arial"/>
          <w:sz w:val="20"/>
          <w:szCs w:val="20"/>
        </w:rPr>
        <w:t>gambut</w:t>
      </w:r>
      <w:proofErr w:type="spellEnd"/>
      <w:r w:rsidR="00E34FF2" w:rsidRPr="008642D1">
        <w:rPr>
          <w:rFonts w:ascii="Arial" w:hAnsi="Arial" w:cs="Arial"/>
          <w:sz w:val="20"/>
          <w:szCs w:val="20"/>
        </w:rPr>
        <w:t xml:space="preserve"> </w:t>
      </w:r>
      <w:proofErr w:type="spellStart"/>
      <w:r w:rsidR="00E34FF2" w:rsidRPr="008642D1">
        <w:rPr>
          <w:rFonts w:ascii="Arial" w:hAnsi="Arial" w:cs="Arial"/>
          <w:sz w:val="20"/>
          <w:szCs w:val="20"/>
        </w:rPr>
        <w:t>kondisi</w:t>
      </w:r>
      <w:proofErr w:type="spellEnd"/>
      <w:r w:rsidR="00E34FF2" w:rsidRPr="008642D1">
        <w:rPr>
          <w:rFonts w:ascii="Arial" w:hAnsi="Arial" w:cs="Arial"/>
          <w:sz w:val="20"/>
          <w:szCs w:val="20"/>
        </w:rPr>
        <w:t xml:space="preserve"> </w:t>
      </w:r>
      <w:proofErr w:type="spellStart"/>
      <w:r w:rsidR="00E34FF2" w:rsidRPr="008642D1">
        <w:rPr>
          <w:rFonts w:ascii="Arial" w:hAnsi="Arial" w:cs="Arial"/>
          <w:sz w:val="20"/>
          <w:szCs w:val="20"/>
        </w:rPr>
        <w:t>menggenang</w:t>
      </w:r>
      <w:proofErr w:type="spellEnd"/>
      <w:r w:rsidR="00E34FF2" w:rsidRPr="008642D1">
        <w:rPr>
          <w:rFonts w:ascii="Arial" w:hAnsi="Arial" w:cs="Arial"/>
          <w:sz w:val="20"/>
          <w:szCs w:val="20"/>
        </w:rPr>
        <w:t xml:space="preserve"> </w:t>
      </w:r>
      <w:proofErr w:type="spellStart"/>
      <w:r w:rsidR="00E34FF2" w:rsidRPr="008642D1">
        <w:rPr>
          <w:rFonts w:ascii="Arial" w:hAnsi="Arial" w:cs="Arial"/>
          <w:sz w:val="20"/>
          <w:szCs w:val="20"/>
        </w:rPr>
        <w:t>sebagai</w:t>
      </w:r>
      <w:proofErr w:type="spellEnd"/>
      <w:r w:rsidR="00E34FF2" w:rsidRPr="008642D1">
        <w:rPr>
          <w:rFonts w:ascii="Arial" w:hAnsi="Arial" w:cs="Arial"/>
          <w:sz w:val="20"/>
          <w:szCs w:val="20"/>
        </w:rPr>
        <w:t xml:space="preserve"> </w:t>
      </w:r>
      <w:proofErr w:type="spellStart"/>
      <w:r w:rsidR="00E34FF2" w:rsidRPr="008642D1">
        <w:rPr>
          <w:rFonts w:ascii="Arial" w:hAnsi="Arial" w:cs="Arial"/>
          <w:sz w:val="20"/>
          <w:szCs w:val="20"/>
        </w:rPr>
        <w:t>larutan</w:t>
      </w:r>
      <w:proofErr w:type="spellEnd"/>
      <w:r w:rsidR="00E34FF2" w:rsidRPr="008642D1">
        <w:rPr>
          <w:rFonts w:ascii="Arial" w:hAnsi="Arial" w:cs="Arial"/>
          <w:sz w:val="20"/>
          <w:szCs w:val="20"/>
        </w:rPr>
        <w:t xml:space="preserve"> </w:t>
      </w:r>
      <w:proofErr w:type="spellStart"/>
      <w:r w:rsidR="00E34FF2" w:rsidRPr="008642D1">
        <w:rPr>
          <w:rFonts w:ascii="Arial" w:hAnsi="Arial" w:cs="Arial"/>
          <w:sz w:val="20"/>
          <w:szCs w:val="20"/>
        </w:rPr>
        <w:t>elektrolit</w:t>
      </w:r>
      <w:proofErr w:type="spellEnd"/>
      <w:r w:rsidR="00E34FF2">
        <w:rPr>
          <w:rFonts w:ascii="Arial" w:hAnsi="Arial" w:cs="Arial"/>
          <w:sz w:val="20"/>
          <w:szCs w:val="20"/>
        </w:rPr>
        <w:t>.</w:t>
      </w:r>
    </w:p>
    <w:p w14:paraId="54B8D4AE" w14:textId="77777777" w:rsidR="008058FC" w:rsidRDefault="008058FC" w:rsidP="008642D1">
      <w:pPr>
        <w:tabs>
          <w:tab w:val="left" w:pos="630"/>
          <w:tab w:val="left" w:pos="1418"/>
        </w:tabs>
        <w:ind w:firstLine="567"/>
        <w:jc w:val="both"/>
        <w:rPr>
          <w:rFonts w:ascii="Arial" w:hAnsi="Arial" w:cs="Arial"/>
          <w:sz w:val="20"/>
          <w:szCs w:val="20"/>
        </w:rPr>
      </w:pPr>
    </w:p>
    <w:p w14:paraId="5787C303" w14:textId="1E316E82" w:rsidR="00A905D5" w:rsidRPr="008058FC" w:rsidRDefault="00A905D5" w:rsidP="00A905D5">
      <w:pPr>
        <w:pStyle w:val="Caption"/>
        <w:keepNext/>
        <w:jc w:val="center"/>
        <w:rPr>
          <w:rFonts w:ascii="Arial" w:hAnsi="Arial" w:cs="Arial"/>
          <w:i w:val="0"/>
          <w:iCs w:val="0"/>
          <w:color w:val="auto"/>
          <w:sz w:val="20"/>
          <w:szCs w:val="20"/>
        </w:rPr>
      </w:pPr>
      <w:proofErr w:type="spellStart"/>
      <w:r w:rsidRPr="008058FC">
        <w:rPr>
          <w:rFonts w:ascii="Arial" w:hAnsi="Arial" w:cs="Arial"/>
          <w:i w:val="0"/>
          <w:iCs w:val="0"/>
          <w:color w:val="auto"/>
          <w:sz w:val="20"/>
          <w:szCs w:val="20"/>
        </w:rPr>
        <w:t>Tabel</w:t>
      </w:r>
      <w:proofErr w:type="spellEnd"/>
      <w:r w:rsidRPr="008058FC">
        <w:rPr>
          <w:rFonts w:ascii="Arial" w:hAnsi="Arial" w:cs="Arial"/>
          <w:i w:val="0"/>
          <w:iCs w:val="0"/>
          <w:color w:val="auto"/>
          <w:sz w:val="20"/>
          <w:szCs w:val="20"/>
        </w:rPr>
        <w:t xml:space="preserve"> </w:t>
      </w:r>
      <w:r w:rsidRPr="008058FC">
        <w:rPr>
          <w:rFonts w:ascii="Arial" w:hAnsi="Arial" w:cs="Arial"/>
          <w:i w:val="0"/>
          <w:iCs w:val="0"/>
          <w:color w:val="auto"/>
          <w:sz w:val="20"/>
          <w:szCs w:val="20"/>
        </w:rPr>
        <w:fldChar w:fldCharType="begin"/>
      </w:r>
      <w:r w:rsidRPr="008058FC">
        <w:rPr>
          <w:rFonts w:ascii="Arial" w:hAnsi="Arial" w:cs="Arial"/>
          <w:i w:val="0"/>
          <w:iCs w:val="0"/>
          <w:color w:val="auto"/>
          <w:sz w:val="20"/>
          <w:szCs w:val="20"/>
        </w:rPr>
        <w:instrText xml:space="preserve"> SEQ Tabel \* ARABIC </w:instrText>
      </w:r>
      <w:r w:rsidRPr="008058FC">
        <w:rPr>
          <w:rFonts w:ascii="Arial" w:hAnsi="Arial" w:cs="Arial"/>
          <w:i w:val="0"/>
          <w:iCs w:val="0"/>
          <w:color w:val="auto"/>
          <w:sz w:val="20"/>
          <w:szCs w:val="20"/>
        </w:rPr>
        <w:fldChar w:fldCharType="separate"/>
      </w:r>
      <w:r w:rsidR="00B91C7F" w:rsidRPr="008058FC">
        <w:rPr>
          <w:rFonts w:ascii="Arial" w:hAnsi="Arial" w:cs="Arial"/>
          <w:i w:val="0"/>
          <w:iCs w:val="0"/>
          <w:noProof/>
          <w:color w:val="auto"/>
          <w:sz w:val="20"/>
          <w:szCs w:val="20"/>
        </w:rPr>
        <w:t>1</w:t>
      </w:r>
      <w:r w:rsidRPr="008058FC">
        <w:rPr>
          <w:rFonts w:ascii="Arial" w:hAnsi="Arial" w:cs="Arial"/>
          <w:i w:val="0"/>
          <w:iCs w:val="0"/>
          <w:color w:val="auto"/>
          <w:sz w:val="20"/>
          <w:szCs w:val="20"/>
        </w:rPr>
        <w:fldChar w:fldCharType="end"/>
      </w:r>
      <w:r w:rsidRPr="008058FC">
        <w:rPr>
          <w:rFonts w:ascii="Arial" w:hAnsi="Arial" w:cs="Arial"/>
          <w:i w:val="0"/>
          <w:iCs w:val="0"/>
          <w:color w:val="auto"/>
          <w:sz w:val="20"/>
          <w:szCs w:val="20"/>
        </w:rPr>
        <w:t xml:space="preserve"> Hasil </w:t>
      </w:r>
      <w:proofErr w:type="spellStart"/>
      <w:r w:rsidRPr="008058FC">
        <w:rPr>
          <w:rFonts w:ascii="Arial" w:hAnsi="Arial" w:cs="Arial"/>
          <w:i w:val="0"/>
          <w:iCs w:val="0"/>
          <w:color w:val="auto"/>
          <w:sz w:val="20"/>
          <w:szCs w:val="20"/>
        </w:rPr>
        <w:t>Pengukuran</w:t>
      </w:r>
      <w:proofErr w:type="spellEnd"/>
      <w:r w:rsidRPr="008058FC">
        <w:rPr>
          <w:rFonts w:ascii="Arial" w:hAnsi="Arial" w:cs="Arial"/>
          <w:i w:val="0"/>
          <w:iCs w:val="0"/>
          <w:color w:val="auto"/>
          <w:sz w:val="20"/>
          <w:szCs w:val="20"/>
        </w:rPr>
        <w:t xml:space="preserve"> pH Air </w:t>
      </w:r>
      <w:proofErr w:type="spellStart"/>
      <w:r w:rsidRPr="008058FC">
        <w:rPr>
          <w:rFonts w:ascii="Arial" w:hAnsi="Arial" w:cs="Arial"/>
          <w:i w:val="0"/>
          <w:iCs w:val="0"/>
          <w:color w:val="auto"/>
          <w:sz w:val="20"/>
          <w:szCs w:val="20"/>
        </w:rPr>
        <w:t>Gambut</w:t>
      </w:r>
      <w:proofErr w:type="spellEnd"/>
    </w:p>
    <w:tbl>
      <w:tblPr>
        <w:tblStyle w:val="TableGrid"/>
        <w:tblW w:w="0" w:type="auto"/>
        <w:tblInd w:w="421" w:type="dxa"/>
        <w:tblLook w:val="04A0" w:firstRow="1" w:lastRow="0" w:firstColumn="1" w:lastColumn="0" w:noHBand="0" w:noVBand="1"/>
      </w:tblPr>
      <w:tblGrid>
        <w:gridCol w:w="617"/>
        <w:gridCol w:w="1569"/>
        <w:gridCol w:w="1303"/>
      </w:tblGrid>
      <w:tr w:rsidR="00E34FF2" w:rsidRPr="00E34FF2" w14:paraId="2F51BB7D" w14:textId="77777777" w:rsidTr="00E34FF2">
        <w:tc>
          <w:tcPr>
            <w:tcW w:w="617" w:type="dxa"/>
          </w:tcPr>
          <w:p w14:paraId="056C0E02" w14:textId="5955EF7F" w:rsidR="00E34FF2" w:rsidRPr="00E34FF2" w:rsidRDefault="00E34FF2" w:rsidP="00E34FF2">
            <w:pPr>
              <w:spacing w:line="360" w:lineRule="auto"/>
              <w:rPr>
                <w:rFonts w:ascii="Arial" w:hAnsi="Arial" w:cs="Arial"/>
                <w:b/>
                <w:bCs/>
                <w:sz w:val="20"/>
                <w:szCs w:val="20"/>
              </w:rPr>
            </w:pPr>
            <w:r>
              <w:rPr>
                <w:rFonts w:ascii="Arial" w:hAnsi="Arial" w:cs="Arial"/>
                <w:b/>
                <w:bCs/>
                <w:sz w:val="20"/>
                <w:szCs w:val="20"/>
              </w:rPr>
              <w:t>No.</w:t>
            </w:r>
          </w:p>
        </w:tc>
        <w:tc>
          <w:tcPr>
            <w:tcW w:w="1569" w:type="dxa"/>
          </w:tcPr>
          <w:p w14:paraId="0DBFEA93" w14:textId="4C76D23B" w:rsidR="00E34FF2" w:rsidRPr="00E34FF2" w:rsidRDefault="00E34FF2" w:rsidP="0061794D">
            <w:pPr>
              <w:spacing w:line="360" w:lineRule="auto"/>
              <w:jc w:val="center"/>
              <w:rPr>
                <w:rFonts w:ascii="Arial" w:hAnsi="Arial" w:cs="Arial"/>
                <w:b/>
                <w:bCs/>
                <w:sz w:val="20"/>
                <w:szCs w:val="20"/>
                <w:lang w:val="id-ID"/>
              </w:rPr>
            </w:pPr>
            <w:r w:rsidRPr="00E34FF2">
              <w:rPr>
                <w:rFonts w:ascii="Arial" w:hAnsi="Arial" w:cs="Arial"/>
                <w:b/>
                <w:bCs/>
                <w:sz w:val="20"/>
                <w:szCs w:val="20"/>
                <w:lang w:val="id-ID"/>
              </w:rPr>
              <w:t>Kondisi Air Gambut</w:t>
            </w:r>
          </w:p>
        </w:tc>
        <w:tc>
          <w:tcPr>
            <w:tcW w:w="1303" w:type="dxa"/>
          </w:tcPr>
          <w:p w14:paraId="1696B95C" w14:textId="77777777" w:rsidR="00E34FF2" w:rsidRPr="00E34FF2" w:rsidRDefault="00E34FF2" w:rsidP="0061794D">
            <w:pPr>
              <w:spacing w:line="360" w:lineRule="auto"/>
              <w:jc w:val="center"/>
              <w:rPr>
                <w:rFonts w:ascii="Arial" w:hAnsi="Arial" w:cs="Arial"/>
                <w:b/>
                <w:bCs/>
                <w:sz w:val="20"/>
                <w:szCs w:val="20"/>
                <w:lang w:val="id-ID"/>
              </w:rPr>
            </w:pPr>
            <w:r w:rsidRPr="00E34FF2">
              <w:rPr>
                <w:rFonts w:ascii="Arial" w:hAnsi="Arial" w:cs="Arial"/>
                <w:b/>
                <w:bCs/>
                <w:sz w:val="20"/>
                <w:szCs w:val="20"/>
                <w:lang w:val="id-ID"/>
              </w:rPr>
              <w:t>Tingkat Keasaman (pH)</w:t>
            </w:r>
          </w:p>
        </w:tc>
      </w:tr>
      <w:tr w:rsidR="00E34FF2" w:rsidRPr="00E34FF2" w14:paraId="247B7F20" w14:textId="77777777" w:rsidTr="00E34FF2">
        <w:tc>
          <w:tcPr>
            <w:tcW w:w="617" w:type="dxa"/>
          </w:tcPr>
          <w:p w14:paraId="68D026A8" w14:textId="170798C8" w:rsidR="00E34FF2" w:rsidRDefault="00E34FF2" w:rsidP="00E34FF2">
            <w:pPr>
              <w:spacing w:line="360" w:lineRule="auto"/>
              <w:contextualSpacing/>
              <w:rPr>
                <w:rFonts w:ascii="Arial" w:hAnsi="Arial" w:cs="Arial"/>
                <w:sz w:val="20"/>
                <w:szCs w:val="20"/>
              </w:rPr>
            </w:pPr>
            <w:r>
              <w:rPr>
                <w:rFonts w:ascii="Arial" w:hAnsi="Arial" w:cs="Arial"/>
                <w:sz w:val="20"/>
                <w:szCs w:val="20"/>
              </w:rPr>
              <w:t>1.</w:t>
            </w:r>
          </w:p>
        </w:tc>
        <w:tc>
          <w:tcPr>
            <w:tcW w:w="1569" w:type="dxa"/>
          </w:tcPr>
          <w:p w14:paraId="6D9285AC" w14:textId="581CED80" w:rsidR="00E34FF2" w:rsidRPr="00E34FF2" w:rsidRDefault="00E34FF2" w:rsidP="00E34FF2">
            <w:pPr>
              <w:spacing w:line="360" w:lineRule="auto"/>
              <w:contextualSpacing/>
              <w:rPr>
                <w:rFonts w:ascii="Arial" w:hAnsi="Arial" w:cs="Arial"/>
                <w:sz w:val="20"/>
                <w:szCs w:val="20"/>
              </w:rPr>
            </w:pPr>
            <w:proofErr w:type="spellStart"/>
            <w:r>
              <w:rPr>
                <w:rFonts w:ascii="Arial" w:hAnsi="Arial" w:cs="Arial"/>
                <w:sz w:val="20"/>
                <w:szCs w:val="20"/>
              </w:rPr>
              <w:t>Menggenang</w:t>
            </w:r>
            <w:proofErr w:type="spellEnd"/>
          </w:p>
        </w:tc>
        <w:tc>
          <w:tcPr>
            <w:tcW w:w="1303" w:type="dxa"/>
          </w:tcPr>
          <w:p w14:paraId="291EFA77" w14:textId="572A839E" w:rsidR="00E34FF2" w:rsidRPr="00E34FF2" w:rsidRDefault="00E34FF2" w:rsidP="0061794D">
            <w:pPr>
              <w:spacing w:line="360" w:lineRule="auto"/>
              <w:jc w:val="center"/>
              <w:rPr>
                <w:rFonts w:ascii="Arial" w:hAnsi="Arial" w:cs="Arial"/>
                <w:sz w:val="20"/>
                <w:szCs w:val="20"/>
              </w:rPr>
            </w:pPr>
            <w:r w:rsidRPr="00E34FF2">
              <w:rPr>
                <w:rFonts w:ascii="Arial" w:hAnsi="Arial" w:cs="Arial"/>
                <w:sz w:val="20"/>
                <w:szCs w:val="20"/>
                <w:lang w:val="id-ID"/>
              </w:rPr>
              <w:t>4</w:t>
            </w:r>
            <w:r w:rsidR="000C5592">
              <w:rPr>
                <w:rFonts w:ascii="Arial" w:hAnsi="Arial" w:cs="Arial"/>
                <w:sz w:val="20"/>
                <w:szCs w:val="20"/>
              </w:rPr>
              <w:t>,</w:t>
            </w:r>
            <w:r>
              <w:rPr>
                <w:rFonts w:ascii="Arial" w:hAnsi="Arial" w:cs="Arial"/>
                <w:sz w:val="20"/>
                <w:szCs w:val="20"/>
              </w:rPr>
              <w:t>1</w:t>
            </w:r>
          </w:p>
        </w:tc>
      </w:tr>
      <w:tr w:rsidR="00E34FF2" w:rsidRPr="00E34FF2" w14:paraId="6D82ABAD" w14:textId="77777777" w:rsidTr="00E34FF2">
        <w:tc>
          <w:tcPr>
            <w:tcW w:w="617" w:type="dxa"/>
          </w:tcPr>
          <w:p w14:paraId="752918B1" w14:textId="11E9B8BF" w:rsidR="00E34FF2" w:rsidRPr="00E34FF2" w:rsidRDefault="00E34FF2" w:rsidP="00E34FF2">
            <w:pPr>
              <w:spacing w:line="360" w:lineRule="auto"/>
              <w:contextualSpacing/>
              <w:rPr>
                <w:rFonts w:ascii="Arial" w:hAnsi="Arial" w:cs="Arial"/>
                <w:sz w:val="20"/>
                <w:szCs w:val="20"/>
              </w:rPr>
            </w:pPr>
            <w:r>
              <w:rPr>
                <w:rFonts w:ascii="Arial" w:hAnsi="Arial" w:cs="Arial"/>
                <w:sz w:val="20"/>
                <w:szCs w:val="20"/>
              </w:rPr>
              <w:t xml:space="preserve">2. </w:t>
            </w:r>
          </w:p>
        </w:tc>
        <w:tc>
          <w:tcPr>
            <w:tcW w:w="1569" w:type="dxa"/>
          </w:tcPr>
          <w:p w14:paraId="30C8A493" w14:textId="724C536B" w:rsidR="00E34FF2" w:rsidRPr="00E34FF2" w:rsidRDefault="00E34FF2" w:rsidP="00E34FF2">
            <w:pPr>
              <w:spacing w:line="360" w:lineRule="auto"/>
              <w:contextualSpacing/>
              <w:rPr>
                <w:rFonts w:ascii="Arial" w:hAnsi="Arial" w:cs="Arial"/>
                <w:sz w:val="20"/>
                <w:szCs w:val="20"/>
              </w:rPr>
            </w:pPr>
            <w:r w:rsidRPr="00E34FF2">
              <w:rPr>
                <w:rFonts w:ascii="Arial" w:hAnsi="Arial" w:cs="Arial"/>
                <w:sz w:val="20"/>
                <w:szCs w:val="20"/>
                <w:lang w:val="id-ID"/>
              </w:rPr>
              <w:t>Men</w:t>
            </w:r>
            <w:proofErr w:type="spellStart"/>
            <w:r>
              <w:rPr>
                <w:rFonts w:ascii="Arial" w:hAnsi="Arial" w:cs="Arial"/>
                <w:sz w:val="20"/>
                <w:szCs w:val="20"/>
              </w:rPr>
              <w:t>galir</w:t>
            </w:r>
            <w:proofErr w:type="spellEnd"/>
            <w:r>
              <w:rPr>
                <w:rFonts w:ascii="Arial" w:hAnsi="Arial" w:cs="Arial"/>
                <w:sz w:val="20"/>
                <w:szCs w:val="20"/>
              </w:rPr>
              <w:t xml:space="preserve"> Pelan</w:t>
            </w:r>
          </w:p>
        </w:tc>
        <w:tc>
          <w:tcPr>
            <w:tcW w:w="1303" w:type="dxa"/>
          </w:tcPr>
          <w:p w14:paraId="1C5E6CDA" w14:textId="76DE14E7" w:rsidR="00E34FF2" w:rsidRPr="00E34FF2" w:rsidRDefault="00E34FF2" w:rsidP="0061794D">
            <w:pPr>
              <w:spacing w:line="360" w:lineRule="auto"/>
              <w:jc w:val="center"/>
              <w:rPr>
                <w:rFonts w:ascii="Arial" w:hAnsi="Arial" w:cs="Arial"/>
                <w:sz w:val="20"/>
                <w:szCs w:val="20"/>
              </w:rPr>
            </w:pPr>
            <w:r>
              <w:rPr>
                <w:rFonts w:ascii="Arial" w:hAnsi="Arial" w:cs="Arial"/>
                <w:sz w:val="20"/>
                <w:szCs w:val="20"/>
              </w:rPr>
              <w:t>4</w:t>
            </w:r>
            <w:r w:rsidR="000C5592">
              <w:rPr>
                <w:rFonts w:ascii="Arial" w:hAnsi="Arial" w:cs="Arial"/>
                <w:sz w:val="20"/>
                <w:szCs w:val="20"/>
              </w:rPr>
              <w:t>,</w:t>
            </w:r>
            <w:r>
              <w:rPr>
                <w:rFonts w:ascii="Arial" w:hAnsi="Arial" w:cs="Arial"/>
                <w:sz w:val="20"/>
                <w:szCs w:val="20"/>
              </w:rPr>
              <w:t>4</w:t>
            </w:r>
          </w:p>
        </w:tc>
      </w:tr>
    </w:tbl>
    <w:p w14:paraId="7227F2A9" w14:textId="77777777" w:rsidR="00A905D5" w:rsidRDefault="00A905D5" w:rsidP="00442196">
      <w:pPr>
        <w:tabs>
          <w:tab w:val="left" w:pos="709"/>
          <w:tab w:val="left" w:pos="1418"/>
        </w:tabs>
        <w:jc w:val="both"/>
        <w:rPr>
          <w:rFonts w:ascii="Arial" w:hAnsi="Arial" w:cs="Arial"/>
          <w:i/>
          <w:color w:val="D0CECE" w:themeColor="background2" w:themeShade="E6"/>
          <w:sz w:val="20"/>
          <w:szCs w:val="20"/>
        </w:rPr>
      </w:pPr>
    </w:p>
    <w:p w14:paraId="6D7F75CD" w14:textId="5B26602D" w:rsidR="00A905D5" w:rsidRDefault="00A905D5" w:rsidP="00A905D5">
      <w:pPr>
        <w:pStyle w:val="BodyTextFirstIndent"/>
        <w:tabs>
          <w:tab w:val="left" w:pos="567"/>
        </w:tabs>
        <w:spacing w:after="0"/>
        <w:ind w:firstLine="0"/>
        <w:jc w:val="both"/>
        <w:rPr>
          <w:rFonts w:ascii="Arial" w:hAnsi="Arial" w:cs="Arial"/>
          <w:b/>
          <w:sz w:val="20"/>
          <w:szCs w:val="20"/>
        </w:rPr>
      </w:pPr>
      <w:r>
        <w:rPr>
          <w:rFonts w:ascii="Arial" w:hAnsi="Arial" w:cs="Arial"/>
          <w:b/>
          <w:sz w:val="20"/>
          <w:szCs w:val="20"/>
        </w:rPr>
        <w:lastRenderedPageBreak/>
        <w:t>3.2</w:t>
      </w:r>
      <w:r>
        <w:rPr>
          <w:rFonts w:ascii="Arial" w:hAnsi="Arial" w:cs="Arial"/>
          <w:b/>
          <w:sz w:val="20"/>
          <w:szCs w:val="20"/>
        </w:rPr>
        <w:tab/>
      </w:r>
      <w:proofErr w:type="spellStart"/>
      <w:r>
        <w:rPr>
          <w:rFonts w:ascii="Arial" w:hAnsi="Arial" w:cs="Arial"/>
          <w:b/>
          <w:sz w:val="20"/>
          <w:szCs w:val="20"/>
        </w:rPr>
        <w:t>Pengaruh</w:t>
      </w:r>
      <w:proofErr w:type="spellEnd"/>
      <w:r>
        <w:rPr>
          <w:rFonts w:ascii="Arial" w:hAnsi="Arial" w:cs="Arial"/>
          <w:b/>
          <w:sz w:val="20"/>
          <w:szCs w:val="20"/>
        </w:rPr>
        <w:t xml:space="preserve"> Luas </w:t>
      </w:r>
      <w:proofErr w:type="spellStart"/>
      <w:r>
        <w:rPr>
          <w:rFonts w:ascii="Arial" w:hAnsi="Arial" w:cs="Arial"/>
          <w:b/>
          <w:sz w:val="20"/>
          <w:szCs w:val="20"/>
        </w:rPr>
        <w:t>Penampang</w:t>
      </w:r>
      <w:proofErr w:type="spellEnd"/>
      <w:r>
        <w:rPr>
          <w:rFonts w:ascii="Arial" w:hAnsi="Arial" w:cs="Arial"/>
          <w:b/>
          <w:sz w:val="20"/>
          <w:szCs w:val="20"/>
        </w:rPr>
        <w:t xml:space="preserve"> </w:t>
      </w:r>
      <w:proofErr w:type="spellStart"/>
      <w:r>
        <w:rPr>
          <w:rFonts w:ascii="Arial" w:hAnsi="Arial" w:cs="Arial"/>
          <w:b/>
          <w:sz w:val="20"/>
          <w:szCs w:val="20"/>
        </w:rPr>
        <w:t>Elektroda</w:t>
      </w:r>
      <w:proofErr w:type="spellEnd"/>
    </w:p>
    <w:p w14:paraId="73DB6B2A" w14:textId="090A57D3" w:rsidR="00A905D5" w:rsidRDefault="00A905D5" w:rsidP="00A905D5">
      <w:pPr>
        <w:pStyle w:val="BodyTextFirstIndent"/>
        <w:tabs>
          <w:tab w:val="left" w:pos="567"/>
        </w:tabs>
        <w:spacing w:after="0"/>
        <w:ind w:firstLine="0"/>
        <w:jc w:val="both"/>
        <w:rPr>
          <w:rFonts w:ascii="Arial" w:hAnsi="Arial" w:cs="Arial"/>
          <w:b/>
          <w:sz w:val="20"/>
          <w:szCs w:val="20"/>
        </w:rPr>
      </w:pPr>
    </w:p>
    <w:p w14:paraId="1B49F1AB" w14:textId="2460A470" w:rsidR="00243ABC" w:rsidRDefault="005676A1" w:rsidP="00A905D5">
      <w:pPr>
        <w:pStyle w:val="BodyTextFirstIndent"/>
        <w:tabs>
          <w:tab w:val="left" w:pos="567"/>
        </w:tabs>
        <w:spacing w:after="0"/>
        <w:ind w:firstLine="0"/>
        <w:jc w:val="both"/>
        <w:rPr>
          <w:rFonts w:ascii="Arial" w:hAnsi="Arial" w:cs="Arial"/>
          <w:noProof/>
          <w:sz w:val="20"/>
          <w:szCs w:val="20"/>
        </w:rPr>
      </w:pPr>
      <w:r>
        <w:rPr>
          <w:rFonts w:ascii="Arial" w:hAnsi="Arial" w:cs="Arial"/>
          <w:noProof/>
          <w:sz w:val="20"/>
          <w:szCs w:val="20"/>
        </w:rPr>
        <w:tab/>
      </w:r>
      <w:r w:rsidR="00243ABC" w:rsidRPr="005676A1">
        <w:rPr>
          <w:rFonts w:ascii="Arial" w:hAnsi="Arial" w:cs="Arial"/>
          <w:noProof/>
          <w:sz w:val="20"/>
          <w:szCs w:val="20"/>
        </w:rPr>
        <w:t xml:space="preserve">Variabel selanjutnya yang diuji untuk merancang prototipe </w:t>
      </w:r>
      <w:r w:rsidR="00FA2D72">
        <w:rPr>
          <w:rFonts w:ascii="Arial" w:hAnsi="Arial" w:cs="Arial"/>
          <w:noProof/>
          <w:sz w:val="20"/>
          <w:szCs w:val="20"/>
        </w:rPr>
        <w:t>pembangkit listrik tenaga</w:t>
      </w:r>
      <w:r w:rsidR="00243ABC" w:rsidRPr="005676A1">
        <w:rPr>
          <w:rFonts w:ascii="Arial" w:hAnsi="Arial" w:cs="Arial"/>
          <w:noProof/>
          <w:sz w:val="20"/>
          <w:szCs w:val="20"/>
        </w:rPr>
        <w:t xml:space="preserve"> air gambut adalah luas penampang elektrod</w:t>
      </w:r>
      <w:r>
        <w:rPr>
          <w:rFonts w:ascii="Arial" w:hAnsi="Arial" w:cs="Arial"/>
          <w:noProof/>
          <w:sz w:val="20"/>
          <w:szCs w:val="20"/>
        </w:rPr>
        <w:t>a</w:t>
      </w:r>
      <w:r w:rsidR="00243ABC" w:rsidRPr="005676A1">
        <w:rPr>
          <w:rFonts w:ascii="Arial" w:hAnsi="Arial" w:cs="Arial"/>
          <w:noProof/>
          <w:sz w:val="20"/>
          <w:szCs w:val="20"/>
        </w:rPr>
        <w:t>.</w:t>
      </w:r>
      <w:r>
        <w:rPr>
          <w:rFonts w:ascii="Arial" w:hAnsi="Arial" w:cs="Arial"/>
          <w:noProof/>
          <w:sz w:val="20"/>
          <w:szCs w:val="20"/>
        </w:rPr>
        <w:t xml:space="preserve"> Selain perlu penentuan kondisi air gambut yang tepat untuk digunakan pada prototipe, penentuan luas penampang elektroda yang tepat juga perlu dilakukan agar prototipe pembangkit listrik tenaga air gambut memiliki kinerja yang optimal.  Volume air gambut yang digunakan pada variasi luas penampang elektroda ini adalah 1000 mL. Jenis kondisi air gambut yang digunakan adalah kondisi air gambut menggenang. </w:t>
      </w:r>
      <w:r w:rsidR="0030002D">
        <w:rPr>
          <w:rFonts w:ascii="Arial" w:hAnsi="Arial" w:cs="Arial"/>
          <w:noProof/>
          <w:sz w:val="20"/>
          <w:szCs w:val="20"/>
        </w:rPr>
        <w:t xml:space="preserve">Variasi luas penampang elektroda adalah </w:t>
      </w:r>
      <w:r w:rsidR="0030002D" w:rsidRPr="001905D6">
        <w:rPr>
          <w:rFonts w:ascii="Arial" w:hAnsi="Arial" w:cs="Arial"/>
          <w:sz w:val="20"/>
          <w:szCs w:val="20"/>
        </w:rPr>
        <w:t>3x5</w:t>
      </w:r>
      <w:r w:rsidR="0030002D" w:rsidRPr="001905D6">
        <w:rPr>
          <w:rFonts w:ascii="Arial" w:hAnsi="Arial" w:cs="Arial"/>
          <w:iCs/>
          <w:sz w:val="20"/>
          <w:szCs w:val="20"/>
        </w:rPr>
        <w:t>, 5x7, 7x9, dan 9x11 (cm</w:t>
      </w:r>
      <w:r w:rsidR="0030002D" w:rsidRPr="0030002D">
        <w:rPr>
          <w:rFonts w:ascii="Arial" w:hAnsi="Arial" w:cs="Arial"/>
          <w:iCs/>
          <w:sz w:val="20"/>
          <w:szCs w:val="20"/>
          <w:vertAlign w:val="superscript"/>
        </w:rPr>
        <w:t>2</w:t>
      </w:r>
      <w:r w:rsidR="0030002D" w:rsidRPr="001905D6">
        <w:rPr>
          <w:rFonts w:ascii="Arial" w:hAnsi="Arial" w:cs="Arial"/>
          <w:iCs/>
          <w:sz w:val="20"/>
          <w:szCs w:val="20"/>
        </w:rPr>
        <w:t xml:space="preserve">). </w:t>
      </w:r>
      <w:r w:rsidR="0030002D">
        <w:rPr>
          <w:rFonts w:ascii="Arial" w:hAnsi="Arial" w:cs="Arial"/>
          <w:noProof/>
          <w:sz w:val="20"/>
          <w:szCs w:val="20"/>
        </w:rPr>
        <w:t xml:space="preserve"> </w:t>
      </w:r>
      <w:r w:rsidRPr="005676A1">
        <w:rPr>
          <w:rFonts w:ascii="Arial" w:hAnsi="Arial" w:cs="Arial"/>
          <w:noProof/>
          <w:sz w:val="20"/>
          <w:szCs w:val="20"/>
        </w:rPr>
        <w:t xml:space="preserve">Hasil pengujian pengaruh luas penampang elektroda pada pembangkit listrik tenaga air gambut dapat dilihat pada Gambar 2. </w:t>
      </w:r>
    </w:p>
    <w:p w14:paraId="2A91333B" w14:textId="77777777" w:rsidR="008058FC" w:rsidRDefault="008058FC" w:rsidP="00A905D5">
      <w:pPr>
        <w:pStyle w:val="BodyTextFirstIndent"/>
        <w:tabs>
          <w:tab w:val="left" w:pos="567"/>
        </w:tabs>
        <w:spacing w:after="0"/>
        <w:ind w:firstLine="0"/>
        <w:jc w:val="both"/>
        <w:rPr>
          <w:rFonts w:ascii="Arial" w:hAnsi="Arial" w:cs="Arial"/>
          <w:noProof/>
          <w:sz w:val="20"/>
          <w:szCs w:val="20"/>
        </w:rPr>
      </w:pPr>
    </w:p>
    <w:p w14:paraId="0E52353A" w14:textId="546EDAE7" w:rsidR="0030002D" w:rsidRDefault="00EC35CE" w:rsidP="004264AD">
      <w:pPr>
        <w:pStyle w:val="BodyTextFirstIndent"/>
        <w:keepNext/>
        <w:tabs>
          <w:tab w:val="left" w:pos="567"/>
        </w:tabs>
        <w:spacing w:after="0"/>
        <w:ind w:firstLine="0"/>
        <w:jc w:val="center"/>
      </w:pPr>
      <w:r>
        <w:rPr>
          <w:noProof/>
        </w:rPr>
        <w:drawing>
          <wp:inline distT="0" distB="0" distL="0" distR="0" wp14:anchorId="0A436A59" wp14:editId="77C45B06">
            <wp:extent cx="2915296" cy="17335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27586" cy="1740858"/>
                    </a:xfrm>
                    <a:prstGeom prst="rect">
                      <a:avLst/>
                    </a:prstGeom>
                    <a:noFill/>
                  </pic:spPr>
                </pic:pic>
              </a:graphicData>
            </a:graphic>
          </wp:inline>
        </w:drawing>
      </w:r>
    </w:p>
    <w:p w14:paraId="27CC153C" w14:textId="0B8D32F2" w:rsidR="005676A1" w:rsidRPr="0030002D" w:rsidRDefault="0030002D" w:rsidP="0030002D">
      <w:pPr>
        <w:pStyle w:val="Caption"/>
        <w:jc w:val="center"/>
        <w:rPr>
          <w:rFonts w:ascii="Arial" w:hAnsi="Arial" w:cs="Arial"/>
          <w:i w:val="0"/>
          <w:iCs w:val="0"/>
          <w:noProof/>
          <w:color w:val="auto"/>
          <w:sz w:val="20"/>
          <w:szCs w:val="20"/>
        </w:rPr>
      </w:pPr>
      <w:r w:rsidRPr="0030002D">
        <w:rPr>
          <w:rFonts w:ascii="Arial" w:hAnsi="Arial" w:cs="Arial"/>
          <w:i w:val="0"/>
          <w:iCs w:val="0"/>
          <w:color w:val="auto"/>
          <w:sz w:val="20"/>
          <w:szCs w:val="20"/>
        </w:rPr>
        <w:t xml:space="preserve">Gambar </w:t>
      </w:r>
      <w:r w:rsidRPr="0030002D">
        <w:rPr>
          <w:rFonts w:ascii="Arial" w:hAnsi="Arial" w:cs="Arial"/>
          <w:i w:val="0"/>
          <w:iCs w:val="0"/>
          <w:color w:val="auto"/>
          <w:sz w:val="20"/>
          <w:szCs w:val="20"/>
        </w:rPr>
        <w:fldChar w:fldCharType="begin"/>
      </w:r>
      <w:r w:rsidRPr="0030002D">
        <w:rPr>
          <w:rFonts w:ascii="Arial" w:hAnsi="Arial" w:cs="Arial"/>
          <w:i w:val="0"/>
          <w:iCs w:val="0"/>
          <w:color w:val="auto"/>
          <w:sz w:val="20"/>
          <w:szCs w:val="20"/>
        </w:rPr>
        <w:instrText xml:space="preserve"> SEQ Gambar \* ARABIC </w:instrText>
      </w:r>
      <w:r w:rsidRPr="0030002D">
        <w:rPr>
          <w:rFonts w:ascii="Arial" w:hAnsi="Arial" w:cs="Arial"/>
          <w:i w:val="0"/>
          <w:iCs w:val="0"/>
          <w:color w:val="auto"/>
          <w:sz w:val="20"/>
          <w:szCs w:val="20"/>
        </w:rPr>
        <w:fldChar w:fldCharType="separate"/>
      </w:r>
      <w:r w:rsidR="002D14E8">
        <w:rPr>
          <w:rFonts w:ascii="Arial" w:hAnsi="Arial" w:cs="Arial"/>
          <w:i w:val="0"/>
          <w:iCs w:val="0"/>
          <w:noProof/>
          <w:color w:val="auto"/>
          <w:sz w:val="20"/>
          <w:szCs w:val="20"/>
        </w:rPr>
        <w:t>2</w:t>
      </w:r>
      <w:r w:rsidRPr="0030002D">
        <w:rPr>
          <w:rFonts w:ascii="Arial" w:hAnsi="Arial" w:cs="Arial"/>
          <w:i w:val="0"/>
          <w:iCs w:val="0"/>
          <w:color w:val="auto"/>
          <w:sz w:val="20"/>
          <w:szCs w:val="20"/>
        </w:rPr>
        <w:fldChar w:fldCharType="end"/>
      </w:r>
      <w:r w:rsidRPr="0030002D">
        <w:rPr>
          <w:rFonts w:ascii="Arial" w:hAnsi="Arial" w:cs="Arial"/>
          <w:i w:val="0"/>
          <w:iCs w:val="0"/>
          <w:color w:val="auto"/>
          <w:sz w:val="20"/>
          <w:szCs w:val="20"/>
        </w:rPr>
        <w:t xml:space="preserve"> </w:t>
      </w:r>
      <w:proofErr w:type="spellStart"/>
      <w:r w:rsidRPr="0030002D">
        <w:rPr>
          <w:rFonts w:ascii="Arial" w:hAnsi="Arial" w:cs="Arial"/>
          <w:i w:val="0"/>
          <w:iCs w:val="0"/>
          <w:color w:val="auto"/>
          <w:sz w:val="20"/>
          <w:szCs w:val="20"/>
        </w:rPr>
        <w:t>Pengaruh</w:t>
      </w:r>
      <w:proofErr w:type="spellEnd"/>
      <w:r w:rsidRPr="0030002D">
        <w:rPr>
          <w:rFonts w:ascii="Arial" w:hAnsi="Arial" w:cs="Arial"/>
          <w:i w:val="0"/>
          <w:iCs w:val="0"/>
          <w:color w:val="auto"/>
          <w:sz w:val="20"/>
          <w:szCs w:val="20"/>
        </w:rPr>
        <w:t xml:space="preserve"> </w:t>
      </w:r>
      <w:proofErr w:type="spellStart"/>
      <w:r w:rsidRPr="0030002D">
        <w:rPr>
          <w:rFonts w:ascii="Arial" w:hAnsi="Arial" w:cs="Arial"/>
          <w:i w:val="0"/>
          <w:iCs w:val="0"/>
          <w:color w:val="auto"/>
          <w:sz w:val="20"/>
          <w:szCs w:val="20"/>
        </w:rPr>
        <w:t>Variasi</w:t>
      </w:r>
      <w:proofErr w:type="spellEnd"/>
      <w:r w:rsidRPr="0030002D">
        <w:rPr>
          <w:rFonts w:ascii="Arial" w:hAnsi="Arial" w:cs="Arial"/>
          <w:i w:val="0"/>
          <w:iCs w:val="0"/>
          <w:color w:val="auto"/>
          <w:sz w:val="20"/>
          <w:szCs w:val="20"/>
        </w:rPr>
        <w:t xml:space="preserve"> Luas </w:t>
      </w:r>
      <w:proofErr w:type="spellStart"/>
      <w:r w:rsidRPr="0030002D">
        <w:rPr>
          <w:rFonts w:ascii="Arial" w:hAnsi="Arial" w:cs="Arial"/>
          <w:i w:val="0"/>
          <w:iCs w:val="0"/>
          <w:color w:val="auto"/>
          <w:sz w:val="20"/>
          <w:szCs w:val="20"/>
        </w:rPr>
        <w:t>Penampang</w:t>
      </w:r>
      <w:proofErr w:type="spellEnd"/>
      <w:r w:rsidRPr="0030002D">
        <w:rPr>
          <w:rFonts w:ascii="Arial" w:hAnsi="Arial" w:cs="Arial"/>
          <w:i w:val="0"/>
          <w:iCs w:val="0"/>
          <w:color w:val="auto"/>
          <w:sz w:val="20"/>
          <w:szCs w:val="20"/>
        </w:rPr>
        <w:t xml:space="preserve"> </w:t>
      </w:r>
      <w:proofErr w:type="spellStart"/>
      <w:r w:rsidRPr="0030002D">
        <w:rPr>
          <w:rFonts w:ascii="Arial" w:hAnsi="Arial" w:cs="Arial"/>
          <w:i w:val="0"/>
          <w:iCs w:val="0"/>
          <w:color w:val="auto"/>
          <w:sz w:val="20"/>
          <w:szCs w:val="20"/>
        </w:rPr>
        <w:t>Elektroda</w:t>
      </w:r>
      <w:proofErr w:type="spellEnd"/>
    </w:p>
    <w:p w14:paraId="5C71C2AF" w14:textId="3B60CDFC" w:rsidR="00A905D5" w:rsidRPr="00C50B6C" w:rsidRDefault="008642D1" w:rsidP="001B2938">
      <w:pPr>
        <w:jc w:val="both"/>
        <w:rPr>
          <w:rFonts w:ascii="Arial" w:hAnsi="Arial" w:cs="Arial"/>
          <w:sz w:val="20"/>
          <w:szCs w:val="20"/>
        </w:rPr>
      </w:pPr>
      <w:r>
        <w:tab/>
      </w:r>
      <w:proofErr w:type="spellStart"/>
      <w:r w:rsidRPr="008642D1">
        <w:rPr>
          <w:rFonts w:ascii="Arial" w:hAnsi="Arial" w:cs="Arial"/>
          <w:sz w:val="20"/>
          <w:szCs w:val="20"/>
        </w:rPr>
        <w:t>Berdasarkan</w:t>
      </w:r>
      <w:proofErr w:type="spellEnd"/>
      <w:r w:rsidRPr="008642D1">
        <w:rPr>
          <w:rFonts w:ascii="Arial" w:hAnsi="Arial" w:cs="Arial"/>
          <w:sz w:val="20"/>
          <w:szCs w:val="20"/>
        </w:rPr>
        <w:t xml:space="preserve"> Gambar 2, </w:t>
      </w:r>
      <w:proofErr w:type="spellStart"/>
      <w:r w:rsidRPr="008642D1">
        <w:rPr>
          <w:rFonts w:ascii="Arial" w:hAnsi="Arial" w:cs="Arial"/>
          <w:sz w:val="20"/>
          <w:szCs w:val="20"/>
        </w:rPr>
        <w:t>dapat</w:t>
      </w:r>
      <w:proofErr w:type="spellEnd"/>
      <w:r w:rsidRPr="008642D1">
        <w:rPr>
          <w:rFonts w:ascii="Arial" w:hAnsi="Arial" w:cs="Arial"/>
          <w:sz w:val="20"/>
          <w:szCs w:val="20"/>
        </w:rPr>
        <w:t xml:space="preserve"> </w:t>
      </w:r>
      <w:proofErr w:type="spellStart"/>
      <w:r w:rsidRPr="008642D1">
        <w:rPr>
          <w:rFonts w:ascii="Arial" w:hAnsi="Arial" w:cs="Arial"/>
          <w:sz w:val="20"/>
          <w:szCs w:val="20"/>
        </w:rPr>
        <w:t>terlihat</w:t>
      </w:r>
      <w:proofErr w:type="spellEnd"/>
      <w:r w:rsidRPr="008642D1">
        <w:rPr>
          <w:rFonts w:ascii="Arial" w:hAnsi="Arial" w:cs="Arial"/>
          <w:sz w:val="20"/>
          <w:szCs w:val="20"/>
        </w:rPr>
        <w:t xml:space="preserve"> </w:t>
      </w:r>
      <w:proofErr w:type="spellStart"/>
      <w:r w:rsidRPr="008642D1">
        <w:rPr>
          <w:rFonts w:ascii="Arial" w:hAnsi="Arial" w:cs="Arial"/>
          <w:sz w:val="20"/>
          <w:szCs w:val="20"/>
        </w:rPr>
        <w:t>bahwa</w:t>
      </w:r>
      <w:proofErr w:type="spellEnd"/>
      <w:r w:rsidRPr="008642D1">
        <w:rPr>
          <w:rFonts w:ascii="Arial" w:hAnsi="Arial" w:cs="Arial"/>
          <w:sz w:val="20"/>
          <w:szCs w:val="20"/>
        </w:rPr>
        <w:t xml:space="preserve"> </w:t>
      </w:r>
      <w:proofErr w:type="spellStart"/>
      <w:r w:rsidRPr="008642D1">
        <w:rPr>
          <w:rFonts w:ascii="Arial" w:hAnsi="Arial" w:cs="Arial"/>
          <w:sz w:val="20"/>
          <w:szCs w:val="20"/>
        </w:rPr>
        <w:t>peningkatan</w:t>
      </w:r>
      <w:proofErr w:type="spellEnd"/>
      <w:r w:rsidRPr="008642D1">
        <w:rPr>
          <w:rFonts w:ascii="Arial" w:hAnsi="Arial" w:cs="Arial"/>
          <w:sz w:val="20"/>
          <w:szCs w:val="20"/>
        </w:rPr>
        <w:t xml:space="preserve"> </w:t>
      </w:r>
      <w:proofErr w:type="spellStart"/>
      <w:r w:rsidRPr="008642D1">
        <w:rPr>
          <w:rFonts w:ascii="Arial" w:hAnsi="Arial" w:cs="Arial"/>
          <w:sz w:val="20"/>
          <w:szCs w:val="20"/>
        </w:rPr>
        <w:t>luas</w:t>
      </w:r>
      <w:proofErr w:type="spellEnd"/>
      <w:r w:rsidRPr="008642D1">
        <w:rPr>
          <w:rFonts w:ascii="Arial" w:hAnsi="Arial" w:cs="Arial"/>
          <w:sz w:val="20"/>
          <w:szCs w:val="20"/>
        </w:rPr>
        <w:t xml:space="preserve"> </w:t>
      </w:r>
      <w:proofErr w:type="spellStart"/>
      <w:r w:rsidRPr="008642D1">
        <w:rPr>
          <w:rFonts w:ascii="Arial" w:hAnsi="Arial" w:cs="Arial"/>
          <w:sz w:val="20"/>
          <w:szCs w:val="20"/>
        </w:rPr>
        <w:t>penampang</w:t>
      </w:r>
      <w:proofErr w:type="spellEnd"/>
      <w:r w:rsidRPr="008642D1">
        <w:rPr>
          <w:rFonts w:ascii="Arial" w:hAnsi="Arial" w:cs="Arial"/>
          <w:sz w:val="20"/>
          <w:szCs w:val="20"/>
        </w:rPr>
        <w:t xml:space="preserve"> </w:t>
      </w:r>
      <w:proofErr w:type="spellStart"/>
      <w:r w:rsidRPr="008642D1">
        <w:rPr>
          <w:rFonts w:ascii="Arial" w:hAnsi="Arial" w:cs="Arial"/>
          <w:sz w:val="20"/>
          <w:szCs w:val="20"/>
        </w:rPr>
        <w:t>elektroda</w:t>
      </w:r>
      <w:proofErr w:type="spellEnd"/>
      <w:r w:rsidRPr="008642D1">
        <w:rPr>
          <w:rFonts w:ascii="Arial" w:hAnsi="Arial" w:cs="Arial"/>
          <w:sz w:val="20"/>
          <w:szCs w:val="20"/>
        </w:rPr>
        <w:t xml:space="preserve"> </w:t>
      </w:r>
      <w:proofErr w:type="spellStart"/>
      <w:r w:rsidRPr="008642D1">
        <w:rPr>
          <w:rFonts w:ascii="Arial" w:hAnsi="Arial" w:cs="Arial"/>
          <w:sz w:val="20"/>
          <w:szCs w:val="20"/>
        </w:rPr>
        <w:t>akan</w:t>
      </w:r>
      <w:proofErr w:type="spellEnd"/>
      <w:r w:rsidRPr="008642D1">
        <w:rPr>
          <w:rFonts w:ascii="Arial" w:hAnsi="Arial" w:cs="Arial"/>
          <w:sz w:val="20"/>
          <w:szCs w:val="20"/>
        </w:rPr>
        <w:t xml:space="preserve"> </w:t>
      </w:r>
      <w:proofErr w:type="spellStart"/>
      <w:r w:rsidRPr="008642D1">
        <w:rPr>
          <w:rFonts w:ascii="Arial" w:hAnsi="Arial" w:cs="Arial"/>
          <w:sz w:val="20"/>
          <w:szCs w:val="20"/>
        </w:rPr>
        <w:t>meningkatkan</w:t>
      </w:r>
      <w:proofErr w:type="spellEnd"/>
      <w:r w:rsidRPr="008642D1">
        <w:rPr>
          <w:rFonts w:ascii="Arial" w:hAnsi="Arial" w:cs="Arial"/>
          <w:sz w:val="20"/>
          <w:szCs w:val="20"/>
        </w:rPr>
        <w:t xml:space="preserve"> </w:t>
      </w:r>
      <w:proofErr w:type="spellStart"/>
      <w:r w:rsidRPr="008642D1">
        <w:rPr>
          <w:rFonts w:ascii="Arial" w:hAnsi="Arial" w:cs="Arial"/>
          <w:sz w:val="20"/>
          <w:szCs w:val="20"/>
        </w:rPr>
        <w:t>tegangan</w:t>
      </w:r>
      <w:proofErr w:type="spellEnd"/>
      <w:r w:rsidRPr="008642D1">
        <w:rPr>
          <w:rFonts w:ascii="Arial" w:hAnsi="Arial" w:cs="Arial"/>
          <w:sz w:val="20"/>
          <w:szCs w:val="20"/>
        </w:rPr>
        <w:t xml:space="preserve"> </w:t>
      </w:r>
      <w:proofErr w:type="spellStart"/>
      <w:r w:rsidRPr="008642D1">
        <w:rPr>
          <w:rFonts w:ascii="Arial" w:hAnsi="Arial" w:cs="Arial"/>
          <w:sz w:val="20"/>
          <w:szCs w:val="20"/>
        </w:rPr>
        <w:t>listrik</w:t>
      </w:r>
      <w:proofErr w:type="spellEnd"/>
      <w:r w:rsidRPr="008642D1">
        <w:rPr>
          <w:rFonts w:ascii="Arial" w:hAnsi="Arial" w:cs="Arial"/>
          <w:sz w:val="20"/>
          <w:szCs w:val="20"/>
        </w:rPr>
        <w:t xml:space="preserve"> yang </w:t>
      </w:r>
      <w:proofErr w:type="spellStart"/>
      <w:r w:rsidRPr="008642D1">
        <w:rPr>
          <w:rFonts w:ascii="Arial" w:hAnsi="Arial" w:cs="Arial"/>
          <w:sz w:val="20"/>
          <w:szCs w:val="20"/>
        </w:rPr>
        <w:t>dihasilkan</w:t>
      </w:r>
      <w:proofErr w:type="spellEnd"/>
      <w:r w:rsidRPr="008642D1">
        <w:rPr>
          <w:rFonts w:ascii="Arial" w:hAnsi="Arial" w:cs="Arial"/>
          <w:sz w:val="20"/>
          <w:szCs w:val="20"/>
        </w:rPr>
        <w:t xml:space="preserve">. </w:t>
      </w:r>
      <w:proofErr w:type="spellStart"/>
      <w:r w:rsidRPr="008642D1">
        <w:rPr>
          <w:rFonts w:ascii="Arial" w:hAnsi="Arial" w:cs="Arial"/>
          <w:sz w:val="20"/>
          <w:szCs w:val="20"/>
        </w:rPr>
        <w:t>Elektroda</w:t>
      </w:r>
      <w:proofErr w:type="spellEnd"/>
      <w:r w:rsidRPr="008642D1">
        <w:rPr>
          <w:rFonts w:ascii="Arial" w:hAnsi="Arial" w:cs="Arial"/>
          <w:sz w:val="20"/>
          <w:szCs w:val="20"/>
        </w:rPr>
        <w:t xml:space="preserve"> Cu-Zn </w:t>
      </w:r>
      <w:proofErr w:type="spellStart"/>
      <w:r w:rsidRPr="008642D1">
        <w:rPr>
          <w:rFonts w:ascii="Arial" w:hAnsi="Arial" w:cs="Arial"/>
          <w:sz w:val="20"/>
          <w:szCs w:val="20"/>
        </w:rPr>
        <w:t>dengan</w:t>
      </w:r>
      <w:proofErr w:type="spellEnd"/>
      <w:r w:rsidRPr="008642D1">
        <w:rPr>
          <w:rFonts w:ascii="Arial" w:hAnsi="Arial" w:cs="Arial"/>
          <w:sz w:val="20"/>
          <w:szCs w:val="20"/>
        </w:rPr>
        <w:t xml:space="preserve"> </w:t>
      </w:r>
      <w:proofErr w:type="spellStart"/>
      <w:r w:rsidRPr="008642D1">
        <w:rPr>
          <w:rFonts w:ascii="Arial" w:hAnsi="Arial" w:cs="Arial"/>
          <w:sz w:val="20"/>
          <w:szCs w:val="20"/>
        </w:rPr>
        <w:t>luas</w:t>
      </w:r>
      <w:proofErr w:type="spellEnd"/>
      <w:r w:rsidRPr="008642D1">
        <w:rPr>
          <w:rFonts w:ascii="Arial" w:hAnsi="Arial" w:cs="Arial"/>
          <w:sz w:val="20"/>
          <w:szCs w:val="20"/>
        </w:rPr>
        <w:t xml:space="preserve"> </w:t>
      </w:r>
      <w:proofErr w:type="spellStart"/>
      <w:r w:rsidRPr="008642D1">
        <w:rPr>
          <w:rFonts w:ascii="Arial" w:hAnsi="Arial" w:cs="Arial"/>
          <w:sz w:val="20"/>
          <w:szCs w:val="20"/>
        </w:rPr>
        <w:t>penampang</w:t>
      </w:r>
      <w:proofErr w:type="spellEnd"/>
      <w:r w:rsidRPr="008642D1">
        <w:rPr>
          <w:rFonts w:ascii="Arial" w:hAnsi="Arial" w:cs="Arial"/>
          <w:sz w:val="20"/>
          <w:szCs w:val="20"/>
        </w:rPr>
        <w:t xml:space="preserve"> 9 x 11 cm</w:t>
      </w:r>
      <w:r w:rsidR="0030002D" w:rsidRPr="0030002D">
        <w:rPr>
          <w:rFonts w:ascii="Arial" w:hAnsi="Arial" w:cs="Arial"/>
          <w:sz w:val="20"/>
          <w:szCs w:val="20"/>
          <w:vertAlign w:val="superscript"/>
        </w:rPr>
        <w:t>2</w:t>
      </w:r>
      <w:r w:rsidRPr="008642D1">
        <w:rPr>
          <w:rFonts w:ascii="Arial" w:hAnsi="Arial" w:cs="Arial"/>
          <w:sz w:val="20"/>
          <w:szCs w:val="20"/>
        </w:rPr>
        <w:t xml:space="preserve"> </w:t>
      </w:r>
      <w:r w:rsidR="00D34A00">
        <w:rPr>
          <w:rFonts w:ascii="Arial" w:hAnsi="Arial" w:cs="Arial"/>
          <w:sz w:val="20"/>
          <w:szCs w:val="20"/>
        </w:rPr>
        <w:t>(</w:t>
      </w:r>
      <w:r w:rsidR="008F5984">
        <w:rPr>
          <w:rFonts w:ascii="Arial" w:hAnsi="Arial" w:cs="Arial"/>
          <w:sz w:val="20"/>
          <w:szCs w:val="20"/>
        </w:rPr>
        <w:t xml:space="preserve">garis </w:t>
      </w:r>
      <w:proofErr w:type="spellStart"/>
      <w:r w:rsidR="008F5984">
        <w:rPr>
          <w:rFonts w:ascii="Arial" w:hAnsi="Arial" w:cs="Arial"/>
          <w:sz w:val="20"/>
          <w:szCs w:val="20"/>
        </w:rPr>
        <w:t>biru</w:t>
      </w:r>
      <w:proofErr w:type="spellEnd"/>
      <w:r w:rsidR="008F5984">
        <w:rPr>
          <w:rFonts w:ascii="Arial" w:hAnsi="Arial" w:cs="Arial"/>
          <w:sz w:val="20"/>
          <w:szCs w:val="20"/>
        </w:rPr>
        <w:t xml:space="preserve"> </w:t>
      </w:r>
      <w:r w:rsidR="00D34A00">
        <w:rPr>
          <w:rFonts w:ascii="Arial" w:hAnsi="Arial" w:cs="Arial"/>
          <w:sz w:val="20"/>
          <w:szCs w:val="20"/>
        </w:rPr>
        <w:t xml:space="preserve">pada </w:t>
      </w:r>
      <w:proofErr w:type="spellStart"/>
      <w:r w:rsidR="00D34A00">
        <w:rPr>
          <w:rFonts w:ascii="Arial" w:hAnsi="Arial" w:cs="Arial"/>
          <w:sz w:val="20"/>
          <w:szCs w:val="20"/>
        </w:rPr>
        <w:t>sumbu</w:t>
      </w:r>
      <w:proofErr w:type="spellEnd"/>
      <w:r w:rsidR="00D34A00">
        <w:rPr>
          <w:rFonts w:ascii="Arial" w:hAnsi="Arial" w:cs="Arial"/>
          <w:sz w:val="20"/>
          <w:szCs w:val="20"/>
        </w:rPr>
        <w:t xml:space="preserve"> x di </w:t>
      </w:r>
      <w:proofErr w:type="spellStart"/>
      <w:r w:rsidR="00D34A00">
        <w:rPr>
          <w:rFonts w:ascii="Arial" w:hAnsi="Arial" w:cs="Arial"/>
          <w:sz w:val="20"/>
          <w:szCs w:val="20"/>
        </w:rPr>
        <w:t>titik</w:t>
      </w:r>
      <w:proofErr w:type="spellEnd"/>
      <w:r w:rsidR="00D34A00">
        <w:rPr>
          <w:rFonts w:ascii="Arial" w:hAnsi="Arial" w:cs="Arial"/>
          <w:sz w:val="20"/>
          <w:szCs w:val="20"/>
        </w:rPr>
        <w:t xml:space="preserve"> 99 cm</w:t>
      </w:r>
      <w:r w:rsidR="00D34A00" w:rsidRPr="00D34A00">
        <w:rPr>
          <w:rFonts w:ascii="Arial" w:hAnsi="Arial" w:cs="Arial"/>
          <w:sz w:val="20"/>
          <w:szCs w:val="20"/>
          <w:vertAlign w:val="superscript"/>
        </w:rPr>
        <w:t>2</w:t>
      </w:r>
      <w:r w:rsidR="00D34A00">
        <w:rPr>
          <w:rFonts w:ascii="Arial" w:hAnsi="Arial" w:cs="Arial"/>
          <w:sz w:val="20"/>
          <w:szCs w:val="20"/>
        </w:rPr>
        <w:t xml:space="preserve">) </w:t>
      </w:r>
      <w:proofErr w:type="spellStart"/>
      <w:r w:rsidRPr="008642D1">
        <w:rPr>
          <w:rFonts w:ascii="Arial" w:hAnsi="Arial" w:cs="Arial"/>
          <w:sz w:val="20"/>
          <w:szCs w:val="20"/>
        </w:rPr>
        <w:t>menghasilkan</w:t>
      </w:r>
      <w:proofErr w:type="spellEnd"/>
      <w:r w:rsidRPr="008642D1">
        <w:rPr>
          <w:rFonts w:ascii="Arial" w:hAnsi="Arial" w:cs="Arial"/>
          <w:sz w:val="20"/>
          <w:szCs w:val="20"/>
        </w:rPr>
        <w:t xml:space="preserve"> </w:t>
      </w:r>
      <w:proofErr w:type="spellStart"/>
      <w:r w:rsidRPr="008642D1">
        <w:rPr>
          <w:rFonts w:ascii="Arial" w:hAnsi="Arial" w:cs="Arial"/>
          <w:sz w:val="20"/>
          <w:szCs w:val="20"/>
        </w:rPr>
        <w:t>tegangan</w:t>
      </w:r>
      <w:proofErr w:type="spellEnd"/>
      <w:r w:rsidRPr="008642D1">
        <w:rPr>
          <w:rFonts w:ascii="Arial" w:hAnsi="Arial" w:cs="Arial"/>
          <w:sz w:val="20"/>
          <w:szCs w:val="20"/>
        </w:rPr>
        <w:t xml:space="preserve"> </w:t>
      </w:r>
      <w:proofErr w:type="spellStart"/>
      <w:r w:rsidRPr="008642D1">
        <w:rPr>
          <w:rFonts w:ascii="Arial" w:hAnsi="Arial" w:cs="Arial"/>
          <w:sz w:val="20"/>
          <w:szCs w:val="20"/>
        </w:rPr>
        <w:t>listrik</w:t>
      </w:r>
      <w:proofErr w:type="spellEnd"/>
      <w:r w:rsidRPr="008642D1">
        <w:rPr>
          <w:rFonts w:ascii="Arial" w:hAnsi="Arial" w:cs="Arial"/>
          <w:sz w:val="20"/>
          <w:szCs w:val="20"/>
        </w:rPr>
        <w:t xml:space="preserve"> </w:t>
      </w:r>
      <w:proofErr w:type="spellStart"/>
      <w:r w:rsidR="00AF0956">
        <w:rPr>
          <w:rFonts w:ascii="Arial" w:hAnsi="Arial" w:cs="Arial"/>
          <w:sz w:val="20"/>
          <w:szCs w:val="20"/>
        </w:rPr>
        <w:t>sebesar</w:t>
      </w:r>
      <w:proofErr w:type="spellEnd"/>
      <w:r w:rsidR="00AF0956">
        <w:rPr>
          <w:rFonts w:ascii="Arial" w:hAnsi="Arial" w:cs="Arial"/>
          <w:sz w:val="20"/>
          <w:szCs w:val="20"/>
        </w:rPr>
        <w:t xml:space="preserve"> </w:t>
      </w:r>
      <w:r w:rsidRPr="008642D1">
        <w:rPr>
          <w:rFonts w:ascii="Arial" w:hAnsi="Arial" w:cs="Arial"/>
          <w:sz w:val="20"/>
          <w:szCs w:val="20"/>
        </w:rPr>
        <w:t xml:space="preserve">1,03 Volt. Nilai </w:t>
      </w:r>
      <w:proofErr w:type="spellStart"/>
      <w:r w:rsidRPr="008642D1">
        <w:rPr>
          <w:rFonts w:ascii="Arial" w:hAnsi="Arial" w:cs="Arial"/>
          <w:sz w:val="20"/>
          <w:szCs w:val="20"/>
        </w:rPr>
        <w:t>ini</w:t>
      </w:r>
      <w:proofErr w:type="spellEnd"/>
      <w:r w:rsidRPr="008642D1">
        <w:rPr>
          <w:rFonts w:ascii="Arial" w:hAnsi="Arial" w:cs="Arial"/>
          <w:sz w:val="20"/>
          <w:szCs w:val="20"/>
        </w:rPr>
        <w:t xml:space="preserve"> </w:t>
      </w:r>
      <w:proofErr w:type="spellStart"/>
      <w:r w:rsidRPr="008642D1">
        <w:rPr>
          <w:rFonts w:ascii="Arial" w:hAnsi="Arial" w:cs="Arial"/>
          <w:sz w:val="20"/>
          <w:szCs w:val="20"/>
        </w:rPr>
        <w:t>lebih</w:t>
      </w:r>
      <w:proofErr w:type="spellEnd"/>
      <w:r w:rsidRPr="008642D1">
        <w:rPr>
          <w:rFonts w:ascii="Arial" w:hAnsi="Arial" w:cs="Arial"/>
          <w:sz w:val="20"/>
          <w:szCs w:val="20"/>
        </w:rPr>
        <w:t xml:space="preserve"> </w:t>
      </w:r>
      <w:proofErr w:type="spellStart"/>
      <w:r w:rsidRPr="008642D1">
        <w:rPr>
          <w:rFonts w:ascii="Arial" w:hAnsi="Arial" w:cs="Arial"/>
          <w:sz w:val="20"/>
          <w:szCs w:val="20"/>
        </w:rPr>
        <w:t>tinggi</w:t>
      </w:r>
      <w:proofErr w:type="spellEnd"/>
      <w:r w:rsidRPr="008642D1">
        <w:rPr>
          <w:rFonts w:ascii="Arial" w:hAnsi="Arial" w:cs="Arial"/>
          <w:sz w:val="20"/>
          <w:szCs w:val="20"/>
        </w:rPr>
        <w:t xml:space="preserve"> </w:t>
      </w:r>
      <w:proofErr w:type="spellStart"/>
      <w:r w:rsidRPr="008642D1">
        <w:rPr>
          <w:rFonts w:ascii="Arial" w:hAnsi="Arial" w:cs="Arial"/>
          <w:sz w:val="20"/>
          <w:szCs w:val="20"/>
        </w:rPr>
        <w:t>jika</w:t>
      </w:r>
      <w:proofErr w:type="spellEnd"/>
      <w:r w:rsidRPr="008642D1">
        <w:rPr>
          <w:rFonts w:ascii="Arial" w:hAnsi="Arial" w:cs="Arial"/>
          <w:sz w:val="20"/>
          <w:szCs w:val="20"/>
        </w:rPr>
        <w:t xml:space="preserve"> </w:t>
      </w:r>
      <w:proofErr w:type="spellStart"/>
      <w:r w:rsidRPr="00AF0956">
        <w:rPr>
          <w:rFonts w:ascii="Arial" w:hAnsi="Arial" w:cs="Arial"/>
          <w:sz w:val="20"/>
          <w:szCs w:val="20"/>
        </w:rPr>
        <w:t>dibandingkan</w:t>
      </w:r>
      <w:proofErr w:type="spellEnd"/>
      <w:r w:rsidRPr="00AF0956">
        <w:rPr>
          <w:rFonts w:ascii="Arial" w:hAnsi="Arial" w:cs="Arial"/>
          <w:sz w:val="20"/>
          <w:szCs w:val="20"/>
        </w:rPr>
        <w:t xml:space="preserve"> </w:t>
      </w:r>
      <w:proofErr w:type="spellStart"/>
      <w:r w:rsidRPr="00AF0956">
        <w:rPr>
          <w:rFonts w:ascii="Arial" w:hAnsi="Arial" w:cs="Arial"/>
          <w:sz w:val="20"/>
          <w:szCs w:val="20"/>
        </w:rPr>
        <w:t>dengan</w:t>
      </w:r>
      <w:proofErr w:type="spellEnd"/>
      <w:r w:rsidRPr="00AF0956">
        <w:rPr>
          <w:rFonts w:ascii="Arial" w:hAnsi="Arial" w:cs="Arial"/>
          <w:sz w:val="20"/>
          <w:szCs w:val="20"/>
        </w:rPr>
        <w:t xml:space="preserve"> </w:t>
      </w:r>
      <w:proofErr w:type="spellStart"/>
      <w:r w:rsidRPr="00AF0956">
        <w:rPr>
          <w:rFonts w:ascii="Arial" w:hAnsi="Arial" w:cs="Arial"/>
          <w:sz w:val="20"/>
          <w:szCs w:val="20"/>
        </w:rPr>
        <w:t>elektroda</w:t>
      </w:r>
      <w:proofErr w:type="spellEnd"/>
      <w:r w:rsidRPr="00AF0956">
        <w:rPr>
          <w:rFonts w:ascii="Arial" w:hAnsi="Arial" w:cs="Arial"/>
          <w:sz w:val="20"/>
          <w:szCs w:val="20"/>
        </w:rPr>
        <w:t xml:space="preserve"> Cu-Zn </w:t>
      </w:r>
      <w:proofErr w:type="spellStart"/>
      <w:r w:rsidRPr="00AF0956">
        <w:rPr>
          <w:rFonts w:ascii="Arial" w:hAnsi="Arial" w:cs="Arial"/>
          <w:sz w:val="20"/>
          <w:szCs w:val="20"/>
        </w:rPr>
        <w:t>dengan</w:t>
      </w:r>
      <w:proofErr w:type="spellEnd"/>
      <w:r w:rsidRPr="00AF0956">
        <w:rPr>
          <w:rFonts w:ascii="Arial" w:hAnsi="Arial" w:cs="Arial"/>
          <w:sz w:val="20"/>
          <w:szCs w:val="20"/>
        </w:rPr>
        <w:t xml:space="preserve"> </w:t>
      </w:r>
      <w:proofErr w:type="spellStart"/>
      <w:r w:rsidRPr="00AF0956">
        <w:rPr>
          <w:rFonts w:ascii="Arial" w:hAnsi="Arial" w:cs="Arial"/>
          <w:sz w:val="20"/>
          <w:szCs w:val="20"/>
        </w:rPr>
        <w:t>luas</w:t>
      </w:r>
      <w:proofErr w:type="spellEnd"/>
      <w:r w:rsidRPr="00AF0956">
        <w:rPr>
          <w:rFonts w:ascii="Arial" w:hAnsi="Arial" w:cs="Arial"/>
          <w:sz w:val="20"/>
          <w:szCs w:val="20"/>
        </w:rPr>
        <w:t xml:space="preserve"> </w:t>
      </w:r>
      <w:proofErr w:type="spellStart"/>
      <w:r w:rsidRPr="00AF0956">
        <w:rPr>
          <w:rFonts w:ascii="Arial" w:hAnsi="Arial" w:cs="Arial"/>
          <w:sz w:val="20"/>
          <w:szCs w:val="20"/>
        </w:rPr>
        <w:t>penampang</w:t>
      </w:r>
      <w:proofErr w:type="spellEnd"/>
      <w:r w:rsidRPr="00AF0956">
        <w:rPr>
          <w:rFonts w:ascii="Arial" w:hAnsi="Arial" w:cs="Arial"/>
          <w:sz w:val="20"/>
          <w:szCs w:val="20"/>
        </w:rPr>
        <w:t xml:space="preserve"> 3 x 5 </w:t>
      </w:r>
      <w:r w:rsidR="0030002D" w:rsidRPr="008642D1">
        <w:rPr>
          <w:rFonts w:ascii="Arial" w:hAnsi="Arial" w:cs="Arial"/>
          <w:sz w:val="20"/>
          <w:szCs w:val="20"/>
        </w:rPr>
        <w:t>cm</w:t>
      </w:r>
      <w:r w:rsidR="0030002D" w:rsidRPr="0030002D">
        <w:rPr>
          <w:rFonts w:ascii="Arial" w:hAnsi="Arial" w:cs="Arial"/>
          <w:sz w:val="20"/>
          <w:szCs w:val="20"/>
          <w:vertAlign w:val="superscript"/>
        </w:rPr>
        <w:t>2</w:t>
      </w:r>
      <w:r w:rsidR="0030002D">
        <w:rPr>
          <w:rFonts w:ascii="Arial" w:hAnsi="Arial" w:cs="Arial"/>
          <w:sz w:val="20"/>
          <w:szCs w:val="20"/>
          <w:vertAlign w:val="superscript"/>
        </w:rPr>
        <w:t xml:space="preserve"> </w:t>
      </w:r>
      <w:r w:rsidR="00D34A00">
        <w:rPr>
          <w:rFonts w:ascii="Arial" w:hAnsi="Arial" w:cs="Arial"/>
          <w:sz w:val="20"/>
          <w:szCs w:val="20"/>
        </w:rPr>
        <w:t>(</w:t>
      </w:r>
      <w:r w:rsidR="008F5984">
        <w:rPr>
          <w:rFonts w:ascii="Arial" w:hAnsi="Arial" w:cs="Arial"/>
          <w:sz w:val="20"/>
          <w:szCs w:val="20"/>
        </w:rPr>
        <w:t xml:space="preserve">garis </w:t>
      </w:r>
      <w:proofErr w:type="spellStart"/>
      <w:r w:rsidR="008F5984">
        <w:rPr>
          <w:rFonts w:ascii="Arial" w:hAnsi="Arial" w:cs="Arial"/>
          <w:sz w:val="20"/>
          <w:szCs w:val="20"/>
        </w:rPr>
        <w:t>biru</w:t>
      </w:r>
      <w:proofErr w:type="spellEnd"/>
      <w:r w:rsidR="008F5984">
        <w:rPr>
          <w:rFonts w:ascii="Arial" w:hAnsi="Arial" w:cs="Arial"/>
          <w:sz w:val="20"/>
          <w:szCs w:val="20"/>
        </w:rPr>
        <w:t xml:space="preserve"> pada </w:t>
      </w:r>
      <w:proofErr w:type="spellStart"/>
      <w:r w:rsidR="00D34A00">
        <w:rPr>
          <w:rFonts w:ascii="Arial" w:hAnsi="Arial" w:cs="Arial"/>
          <w:sz w:val="20"/>
          <w:szCs w:val="20"/>
        </w:rPr>
        <w:t>pada</w:t>
      </w:r>
      <w:proofErr w:type="spellEnd"/>
      <w:r w:rsidR="00D34A00">
        <w:rPr>
          <w:rFonts w:ascii="Arial" w:hAnsi="Arial" w:cs="Arial"/>
          <w:sz w:val="20"/>
          <w:szCs w:val="20"/>
        </w:rPr>
        <w:t xml:space="preserve"> </w:t>
      </w:r>
      <w:proofErr w:type="spellStart"/>
      <w:r w:rsidR="00D34A00">
        <w:rPr>
          <w:rFonts w:ascii="Arial" w:hAnsi="Arial" w:cs="Arial"/>
          <w:sz w:val="20"/>
          <w:szCs w:val="20"/>
        </w:rPr>
        <w:t>sumbu</w:t>
      </w:r>
      <w:proofErr w:type="spellEnd"/>
      <w:r w:rsidR="00D34A00">
        <w:rPr>
          <w:rFonts w:ascii="Arial" w:hAnsi="Arial" w:cs="Arial"/>
          <w:sz w:val="20"/>
          <w:szCs w:val="20"/>
        </w:rPr>
        <w:t xml:space="preserve"> x di </w:t>
      </w:r>
      <w:proofErr w:type="spellStart"/>
      <w:r w:rsidR="00D34A00">
        <w:rPr>
          <w:rFonts w:ascii="Arial" w:hAnsi="Arial" w:cs="Arial"/>
          <w:sz w:val="20"/>
          <w:szCs w:val="20"/>
        </w:rPr>
        <w:t>titik</w:t>
      </w:r>
      <w:proofErr w:type="spellEnd"/>
      <w:r w:rsidR="00D34A00">
        <w:rPr>
          <w:rFonts w:ascii="Arial" w:hAnsi="Arial" w:cs="Arial"/>
          <w:sz w:val="20"/>
          <w:szCs w:val="20"/>
        </w:rPr>
        <w:t xml:space="preserve"> </w:t>
      </w:r>
      <w:r w:rsidR="00D34A00">
        <w:rPr>
          <w:rFonts w:ascii="Arial" w:hAnsi="Arial" w:cs="Arial"/>
          <w:sz w:val="20"/>
          <w:szCs w:val="20"/>
        </w:rPr>
        <w:t>15</w:t>
      </w:r>
      <w:r w:rsidR="00D34A00">
        <w:rPr>
          <w:rFonts w:ascii="Arial" w:hAnsi="Arial" w:cs="Arial"/>
          <w:sz w:val="20"/>
          <w:szCs w:val="20"/>
        </w:rPr>
        <w:t xml:space="preserve"> cm</w:t>
      </w:r>
      <w:r w:rsidR="00D34A00" w:rsidRPr="00D34A00">
        <w:rPr>
          <w:rFonts w:ascii="Arial" w:hAnsi="Arial" w:cs="Arial"/>
          <w:sz w:val="20"/>
          <w:szCs w:val="20"/>
          <w:vertAlign w:val="superscript"/>
        </w:rPr>
        <w:t>2</w:t>
      </w:r>
      <w:r w:rsidR="00D34A00">
        <w:rPr>
          <w:rFonts w:ascii="Arial" w:hAnsi="Arial" w:cs="Arial"/>
          <w:sz w:val="20"/>
          <w:szCs w:val="20"/>
        </w:rPr>
        <w:t xml:space="preserve">) </w:t>
      </w:r>
      <w:r w:rsidRPr="00AF0956">
        <w:rPr>
          <w:rFonts w:ascii="Arial" w:hAnsi="Arial" w:cs="Arial"/>
          <w:sz w:val="20"/>
          <w:szCs w:val="20"/>
        </w:rPr>
        <w:t xml:space="preserve">yang </w:t>
      </w:r>
      <w:proofErr w:type="spellStart"/>
      <w:r w:rsidRPr="00AF0956">
        <w:rPr>
          <w:rFonts w:ascii="Arial" w:hAnsi="Arial" w:cs="Arial"/>
          <w:sz w:val="20"/>
          <w:szCs w:val="20"/>
        </w:rPr>
        <w:t>hanya</w:t>
      </w:r>
      <w:proofErr w:type="spellEnd"/>
      <w:r w:rsidRPr="00AF0956">
        <w:rPr>
          <w:rFonts w:ascii="Arial" w:hAnsi="Arial" w:cs="Arial"/>
          <w:sz w:val="20"/>
          <w:szCs w:val="20"/>
        </w:rPr>
        <w:t xml:space="preserve"> </w:t>
      </w:r>
      <w:proofErr w:type="spellStart"/>
      <w:r w:rsidRPr="00AF0956">
        <w:rPr>
          <w:rFonts w:ascii="Arial" w:hAnsi="Arial" w:cs="Arial"/>
          <w:sz w:val="20"/>
          <w:szCs w:val="20"/>
        </w:rPr>
        <w:t>menghasilkan</w:t>
      </w:r>
      <w:proofErr w:type="spellEnd"/>
      <w:r w:rsidRPr="00AF0956">
        <w:rPr>
          <w:rFonts w:ascii="Arial" w:hAnsi="Arial" w:cs="Arial"/>
          <w:sz w:val="20"/>
          <w:szCs w:val="20"/>
        </w:rPr>
        <w:t xml:space="preserve"> </w:t>
      </w:r>
      <w:proofErr w:type="spellStart"/>
      <w:r w:rsidRPr="00AF0956">
        <w:rPr>
          <w:rFonts w:ascii="Arial" w:hAnsi="Arial" w:cs="Arial"/>
          <w:sz w:val="20"/>
          <w:szCs w:val="20"/>
        </w:rPr>
        <w:t>tegangan</w:t>
      </w:r>
      <w:proofErr w:type="spellEnd"/>
      <w:r w:rsidRPr="00AF0956">
        <w:rPr>
          <w:rFonts w:ascii="Arial" w:hAnsi="Arial" w:cs="Arial"/>
          <w:sz w:val="20"/>
          <w:szCs w:val="20"/>
        </w:rPr>
        <w:t xml:space="preserve"> </w:t>
      </w:r>
      <w:proofErr w:type="spellStart"/>
      <w:r w:rsidRPr="00AF0956">
        <w:rPr>
          <w:rFonts w:ascii="Arial" w:hAnsi="Arial" w:cs="Arial"/>
          <w:sz w:val="20"/>
          <w:szCs w:val="20"/>
        </w:rPr>
        <w:t>listrik</w:t>
      </w:r>
      <w:proofErr w:type="spellEnd"/>
      <w:r w:rsidRPr="00AF0956">
        <w:rPr>
          <w:rFonts w:ascii="Arial" w:hAnsi="Arial" w:cs="Arial"/>
          <w:sz w:val="20"/>
          <w:szCs w:val="20"/>
        </w:rPr>
        <w:t xml:space="preserve"> 0,95 Volt. Hasil </w:t>
      </w:r>
      <w:proofErr w:type="spellStart"/>
      <w:r w:rsidRPr="00AF0956">
        <w:rPr>
          <w:rFonts w:ascii="Arial" w:hAnsi="Arial" w:cs="Arial"/>
          <w:sz w:val="20"/>
          <w:szCs w:val="20"/>
        </w:rPr>
        <w:t>penelitian</w:t>
      </w:r>
      <w:proofErr w:type="spellEnd"/>
      <w:r w:rsidRPr="00AF0956">
        <w:rPr>
          <w:rFonts w:ascii="Arial" w:hAnsi="Arial" w:cs="Arial"/>
          <w:sz w:val="20"/>
          <w:szCs w:val="20"/>
        </w:rPr>
        <w:t xml:space="preserve"> </w:t>
      </w:r>
      <w:proofErr w:type="spellStart"/>
      <w:r w:rsidRPr="00AF0956">
        <w:rPr>
          <w:rFonts w:ascii="Arial" w:hAnsi="Arial" w:cs="Arial"/>
          <w:sz w:val="20"/>
          <w:szCs w:val="20"/>
        </w:rPr>
        <w:t>ini</w:t>
      </w:r>
      <w:proofErr w:type="spellEnd"/>
      <w:r w:rsidRPr="00AF0956">
        <w:rPr>
          <w:rFonts w:ascii="Arial" w:hAnsi="Arial" w:cs="Arial"/>
          <w:sz w:val="20"/>
          <w:szCs w:val="20"/>
        </w:rPr>
        <w:t xml:space="preserve"> </w:t>
      </w:r>
      <w:proofErr w:type="spellStart"/>
      <w:r w:rsidRPr="00AF0956">
        <w:rPr>
          <w:rFonts w:ascii="Arial" w:hAnsi="Arial" w:cs="Arial"/>
          <w:sz w:val="20"/>
          <w:szCs w:val="20"/>
        </w:rPr>
        <w:t>sesuai</w:t>
      </w:r>
      <w:proofErr w:type="spellEnd"/>
      <w:r w:rsidRPr="00AF0956">
        <w:rPr>
          <w:rFonts w:ascii="Arial" w:hAnsi="Arial" w:cs="Arial"/>
          <w:sz w:val="20"/>
          <w:szCs w:val="20"/>
        </w:rPr>
        <w:t xml:space="preserve"> </w:t>
      </w:r>
      <w:proofErr w:type="spellStart"/>
      <w:r w:rsidRPr="00AF0956">
        <w:rPr>
          <w:rFonts w:ascii="Arial" w:hAnsi="Arial" w:cs="Arial"/>
          <w:sz w:val="20"/>
          <w:szCs w:val="20"/>
        </w:rPr>
        <w:t>dengan</w:t>
      </w:r>
      <w:proofErr w:type="spellEnd"/>
      <w:r w:rsidRPr="00AF0956">
        <w:rPr>
          <w:rFonts w:ascii="Arial" w:hAnsi="Arial" w:cs="Arial"/>
          <w:sz w:val="20"/>
          <w:szCs w:val="20"/>
        </w:rPr>
        <w:t xml:space="preserve"> </w:t>
      </w:r>
      <w:proofErr w:type="spellStart"/>
      <w:r w:rsidRPr="00AF0956">
        <w:rPr>
          <w:rFonts w:ascii="Arial" w:hAnsi="Arial" w:cs="Arial"/>
          <w:sz w:val="20"/>
          <w:szCs w:val="20"/>
        </w:rPr>
        <w:t>penelitian</w:t>
      </w:r>
      <w:proofErr w:type="spellEnd"/>
      <w:r w:rsidRPr="00AF0956">
        <w:rPr>
          <w:rFonts w:ascii="Arial" w:hAnsi="Arial" w:cs="Arial"/>
          <w:sz w:val="20"/>
          <w:szCs w:val="20"/>
        </w:rPr>
        <w:t xml:space="preserve"> yang </w:t>
      </w:r>
      <w:proofErr w:type="spellStart"/>
      <w:r w:rsidRPr="00AF0956">
        <w:rPr>
          <w:rFonts w:ascii="Arial" w:hAnsi="Arial" w:cs="Arial"/>
          <w:sz w:val="20"/>
          <w:szCs w:val="20"/>
        </w:rPr>
        <w:t>telah</w:t>
      </w:r>
      <w:proofErr w:type="spellEnd"/>
      <w:r w:rsidRPr="00AF0956">
        <w:rPr>
          <w:rFonts w:ascii="Arial" w:hAnsi="Arial" w:cs="Arial"/>
          <w:sz w:val="20"/>
          <w:szCs w:val="20"/>
        </w:rPr>
        <w:t xml:space="preserve"> </w:t>
      </w:r>
      <w:proofErr w:type="spellStart"/>
      <w:r w:rsidRPr="00AF0956">
        <w:rPr>
          <w:rFonts w:ascii="Arial" w:hAnsi="Arial" w:cs="Arial"/>
          <w:sz w:val="20"/>
          <w:szCs w:val="20"/>
        </w:rPr>
        <w:t>dilakukan</w:t>
      </w:r>
      <w:proofErr w:type="spellEnd"/>
      <w:r w:rsidRPr="00AF0956">
        <w:rPr>
          <w:rFonts w:ascii="Arial" w:hAnsi="Arial" w:cs="Arial"/>
          <w:sz w:val="20"/>
          <w:szCs w:val="20"/>
        </w:rPr>
        <w:t xml:space="preserve"> oleh </w:t>
      </w:r>
      <w:r w:rsidRPr="00AF0956">
        <w:rPr>
          <w:rFonts w:ascii="Arial" w:hAnsi="Arial" w:cs="Arial"/>
          <w:sz w:val="20"/>
          <w:szCs w:val="20"/>
        </w:rPr>
        <w:fldChar w:fldCharType="begin" w:fldLock="1"/>
      </w:r>
      <w:r w:rsidR="001B2938">
        <w:rPr>
          <w:rFonts w:ascii="Arial" w:hAnsi="Arial" w:cs="Arial"/>
          <w:sz w:val="20"/>
          <w:szCs w:val="20"/>
        </w:rPr>
        <w:instrText>ADDIN CSL_CITATION {"citationItems":[{"id":"ITEM-1","itemData":{"abstract":"Tujuan penelitin untuk mengetahuipengaruh luas penampang tembaga dan seng terhadap daya yang dihasilkan air garam sebagai sumber energi alternatif. Alat dan bahan yang digunakan pada penelitian yaitu AVO meter, tang, meter, gelas ukur, air sumur, garam, plat tembaga, plat seng, kabel dan kaca. Prosedur penelitian ini mempersiapkan alat dan bahan, membuat sel elektrokimia sebanyak 10 sel penampung air dan garam menggunakan kaca, membuat rangkaian seri plat tembaga dan seng, membuat larutan air dan garam, serta melakukan pengujian air garam sebagai sumber energi alternatif menggunakan AVO meter. Parameter yang diukur yaitu besar potensial listrik dan kuat arus yang mampu dihasilkan air garam dengan variasi luas penampang tembaga dan seng 7 cm2; 7 cm2, 7 cm2,14 cm2, 7 cm2; 21 cm2 dan 14 cm2; 7 cm2, 14 cm2; 14 cm2, 14 cm2; 21 cm2 serta 21 cm2; 7 cm2, 21 cm2; 14 cm2, 21 cm2; 21 cm2. Pada pengujian air garam menjadi sumber energi, daya yang besar didapatkan pada luas penampang tembaga 21 cm2 yang dirangkaikan dengan seng yang mempunyai luas penampang 21 cm2 yaitu sebesar 0,899 W dan untuk memperbesar arus listrik dapat dilakukan dengan memperbesar luas penampang elektroda, sedangan untuk memperbesar nilai potensial listrik dapat dilakukan dengan memperbanyak jumlah selnya. Kata","author":[{"dropping-particle":"","family":"Usman","given":"Muh. Ali","non-dropping-particle":"","parse-names":false,"suffix":""},{"dropping-particle":"","family":"Hasbi","given":"Muhammad","non-dropping-particle":"","parse-names":false,"suffix":""},{"dropping-particle":"","family":"Sudia","given":"Budiman","non-dropping-particle":"","parse-names":false,"suffix":""}],"container-title":"Jurnal Mahasiswa Teknik Mesin","id":"ITEM-1","issue":"2","issued":{"date-parts":[["2017"]]},"page":"1-6","title":"Studi Eksperimen Penggunaan Air Garam Sebagai Sumber Energi Alternatif","type":"article","volume":"2"},"uris":["http://www.mendeley.com/documents/?uuid=ccf1a0a8-fd1b-482a-8913-7e164d634b45"]}],"mendeley":{"formattedCitation":"(Usman et al., 2017)","plainTextFormattedCitation":"(Usman et al., 2017)","previouslyFormattedCitation":"(Usman et al., 2017)"},"properties":{"noteIndex":0},"schema":"https://github.com/citation-style-language/schema/raw/master/csl-citation.json"}</w:instrText>
      </w:r>
      <w:r w:rsidRPr="00AF0956">
        <w:rPr>
          <w:rFonts w:ascii="Arial" w:hAnsi="Arial" w:cs="Arial"/>
          <w:sz w:val="20"/>
          <w:szCs w:val="20"/>
        </w:rPr>
        <w:fldChar w:fldCharType="separate"/>
      </w:r>
      <w:r w:rsidRPr="00AF0956">
        <w:rPr>
          <w:rFonts w:ascii="Arial" w:hAnsi="Arial" w:cs="Arial"/>
          <w:noProof/>
          <w:sz w:val="20"/>
          <w:szCs w:val="20"/>
        </w:rPr>
        <w:t>(Usman et al., 2017)</w:t>
      </w:r>
      <w:r w:rsidRPr="00AF0956">
        <w:rPr>
          <w:rFonts w:ascii="Arial" w:hAnsi="Arial" w:cs="Arial"/>
          <w:sz w:val="20"/>
          <w:szCs w:val="20"/>
        </w:rPr>
        <w:fldChar w:fldCharType="end"/>
      </w:r>
      <w:r w:rsidR="00AF0956" w:rsidRPr="00AF0956">
        <w:rPr>
          <w:rFonts w:ascii="Arial" w:hAnsi="Arial" w:cs="Arial"/>
          <w:sz w:val="20"/>
          <w:szCs w:val="20"/>
        </w:rPr>
        <w:t xml:space="preserve"> </w:t>
      </w:r>
      <w:proofErr w:type="spellStart"/>
      <w:r w:rsidR="00AF0956" w:rsidRPr="00AF0956">
        <w:rPr>
          <w:rFonts w:ascii="Arial" w:hAnsi="Arial" w:cs="Arial"/>
          <w:sz w:val="20"/>
          <w:szCs w:val="20"/>
        </w:rPr>
        <w:t>bahwa</w:t>
      </w:r>
      <w:proofErr w:type="spellEnd"/>
      <w:r w:rsidR="00AF0956" w:rsidRPr="00AF0956">
        <w:rPr>
          <w:rFonts w:ascii="Arial" w:hAnsi="Arial" w:cs="Arial"/>
          <w:sz w:val="20"/>
          <w:szCs w:val="20"/>
        </w:rPr>
        <w:t xml:space="preserve"> </w:t>
      </w:r>
      <w:proofErr w:type="spellStart"/>
      <w:r w:rsidR="00AF0956" w:rsidRPr="00AF0956">
        <w:rPr>
          <w:rFonts w:ascii="Arial" w:hAnsi="Arial" w:cs="Arial"/>
          <w:sz w:val="20"/>
          <w:szCs w:val="20"/>
        </w:rPr>
        <w:t>peningkatan</w:t>
      </w:r>
      <w:proofErr w:type="spellEnd"/>
      <w:r w:rsidR="00AF0956" w:rsidRPr="00AF0956">
        <w:rPr>
          <w:rFonts w:ascii="Arial" w:hAnsi="Arial" w:cs="Arial"/>
          <w:sz w:val="20"/>
          <w:szCs w:val="20"/>
        </w:rPr>
        <w:t xml:space="preserve"> </w:t>
      </w:r>
      <w:proofErr w:type="spellStart"/>
      <w:r w:rsidR="00AF0956" w:rsidRPr="00AF0956">
        <w:rPr>
          <w:rFonts w:ascii="Arial" w:hAnsi="Arial" w:cs="Arial"/>
          <w:sz w:val="20"/>
          <w:szCs w:val="20"/>
        </w:rPr>
        <w:t>luas</w:t>
      </w:r>
      <w:proofErr w:type="spellEnd"/>
      <w:r w:rsidR="00AF0956" w:rsidRPr="00AF0956">
        <w:rPr>
          <w:rFonts w:ascii="Arial" w:hAnsi="Arial" w:cs="Arial"/>
          <w:sz w:val="20"/>
          <w:szCs w:val="20"/>
        </w:rPr>
        <w:t xml:space="preserve"> </w:t>
      </w:r>
      <w:proofErr w:type="spellStart"/>
      <w:r w:rsidR="00AF0956" w:rsidRPr="00AF0956">
        <w:rPr>
          <w:rFonts w:ascii="Arial" w:hAnsi="Arial" w:cs="Arial"/>
          <w:sz w:val="20"/>
          <w:szCs w:val="20"/>
        </w:rPr>
        <w:t>penampang</w:t>
      </w:r>
      <w:proofErr w:type="spellEnd"/>
      <w:r w:rsidR="00AF0956" w:rsidRPr="00AF0956">
        <w:rPr>
          <w:rFonts w:ascii="Arial" w:hAnsi="Arial" w:cs="Arial"/>
          <w:sz w:val="20"/>
          <w:szCs w:val="20"/>
        </w:rPr>
        <w:t xml:space="preserve"> </w:t>
      </w:r>
      <w:proofErr w:type="spellStart"/>
      <w:r w:rsidR="00AF0956" w:rsidRPr="00AF0956">
        <w:rPr>
          <w:rFonts w:ascii="Arial" w:hAnsi="Arial" w:cs="Arial"/>
          <w:sz w:val="20"/>
          <w:szCs w:val="20"/>
        </w:rPr>
        <w:t>elektroda</w:t>
      </w:r>
      <w:proofErr w:type="spellEnd"/>
      <w:r w:rsidR="00AF0956" w:rsidRPr="00AF0956">
        <w:rPr>
          <w:rFonts w:ascii="Arial" w:hAnsi="Arial" w:cs="Arial"/>
          <w:sz w:val="20"/>
          <w:szCs w:val="20"/>
        </w:rPr>
        <w:t xml:space="preserve"> </w:t>
      </w:r>
      <w:proofErr w:type="spellStart"/>
      <w:r w:rsidR="00AF0956" w:rsidRPr="00AF0956">
        <w:rPr>
          <w:rFonts w:ascii="Arial" w:hAnsi="Arial" w:cs="Arial"/>
          <w:sz w:val="20"/>
          <w:szCs w:val="20"/>
        </w:rPr>
        <w:t>akan</w:t>
      </w:r>
      <w:proofErr w:type="spellEnd"/>
      <w:r w:rsidR="00AF0956" w:rsidRPr="00AF0956">
        <w:rPr>
          <w:rFonts w:ascii="Arial" w:hAnsi="Arial" w:cs="Arial"/>
          <w:sz w:val="20"/>
          <w:szCs w:val="20"/>
        </w:rPr>
        <w:t xml:space="preserve"> </w:t>
      </w:r>
      <w:proofErr w:type="spellStart"/>
      <w:r w:rsidR="00AF0956" w:rsidRPr="00AF0956">
        <w:rPr>
          <w:rFonts w:ascii="Arial" w:hAnsi="Arial" w:cs="Arial"/>
          <w:sz w:val="20"/>
          <w:szCs w:val="20"/>
        </w:rPr>
        <w:t>meningkatkan</w:t>
      </w:r>
      <w:proofErr w:type="spellEnd"/>
      <w:r w:rsidR="00AF0956" w:rsidRPr="00AF0956">
        <w:rPr>
          <w:rFonts w:ascii="Arial" w:hAnsi="Arial" w:cs="Arial"/>
          <w:sz w:val="20"/>
          <w:szCs w:val="20"/>
        </w:rPr>
        <w:t xml:space="preserve"> </w:t>
      </w:r>
      <w:proofErr w:type="spellStart"/>
      <w:r w:rsidR="00AF0956" w:rsidRPr="00AF0956">
        <w:rPr>
          <w:rFonts w:ascii="Arial" w:hAnsi="Arial" w:cs="Arial"/>
          <w:sz w:val="20"/>
          <w:szCs w:val="20"/>
        </w:rPr>
        <w:t>energi</w:t>
      </w:r>
      <w:proofErr w:type="spellEnd"/>
      <w:r w:rsidR="00AF0956" w:rsidRPr="00AF0956">
        <w:rPr>
          <w:rFonts w:ascii="Arial" w:hAnsi="Arial" w:cs="Arial"/>
          <w:sz w:val="20"/>
          <w:szCs w:val="20"/>
        </w:rPr>
        <w:t xml:space="preserve"> </w:t>
      </w:r>
      <w:proofErr w:type="spellStart"/>
      <w:r w:rsidR="00AF0956" w:rsidRPr="00C50B6C">
        <w:rPr>
          <w:rFonts w:ascii="Arial" w:hAnsi="Arial" w:cs="Arial"/>
          <w:sz w:val="20"/>
          <w:szCs w:val="20"/>
        </w:rPr>
        <w:t>listrik</w:t>
      </w:r>
      <w:proofErr w:type="spellEnd"/>
      <w:r w:rsidR="00AF0956" w:rsidRPr="00C50B6C">
        <w:rPr>
          <w:rFonts w:ascii="Arial" w:hAnsi="Arial" w:cs="Arial"/>
          <w:sz w:val="20"/>
          <w:szCs w:val="20"/>
        </w:rPr>
        <w:t xml:space="preserve"> yang </w:t>
      </w:r>
      <w:proofErr w:type="spellStart"/>
      <w:r w:rsidR="00AF0956" w:rsidRPr="00C50B6C">
        <w:rPr>
          <w:rFonts w:ascii="Arial" w:hAnsi="Arial" w:cs="Arial"/>
          <w:sz w:val="20"/>
          <w:szCs w:val="20"/>
        </w:rPr>
        <w:t>dihasilkan</w:t>
      </w:r>
      <w:proofErr w:type="spellEnd"/>
      <w:r w:rsidR="00AF0956" w:rsidRPr="00C50B6C">
        <w:rPr>
          <w:rFonts w:ascii="Arial" w:hAnsi="Arial" w:cs="Arial"/>
          <w:sz w:val="20"/>
          <w:szCs w:val="20"/>
        </w:rPr>
        <w:t xml:space="preserve"> pada </w:t>
      </w:r>
      <w:proofErr w:type="spellStart"/>
      <w:r w:rsidR="00AF0956" w:rsidRPr="00C50B6C">
        <w:rPr>
          <w:rFonts w:ascii="Arial" w:hAnsi="Arial" w:cs="Arial"/>
          <w:sz w:val="20"/>
          <w:szCs w:val="20"/>
        </w:rPr>
        <w:t>sel</w:t>
      </w:r>
      <w:proofErr w:type="spellEnd"/>
      <w:r w:rsidR="00AF0956" w:rsidRPr="00C50B6C">
        <w:rPr>
          <w:rFonts w:ascii="Arial" w:hAnsi="Arial" w:cs="Arial"/>
          <w:sz w:val="20"/>
          <w:szCs w:val="20"/>
        </w:rPr>
        <w:t xml:space="preserve"> </w:t>
      </w:r>
      <w:proofErr w:type="spellStart"/>
      <w:r w:rsidR="00AF0956" w:rsidRPr="00C50B6C">
        <w:rPr>
          <w:rFonts w:ascii="Arial" w:hAnsi="Arial" w:cs="Arial"/>
          <w:sz w:val="20"/>
          <w:szCs w:val="20"/>
        </w:rPr>
        <w:t>elektrokimia</w:t>
      </w:r>
      <w:proofErr w:type="spellEnd"/>
      <w:r w:rsidR="00AF0956" w:rsidRPr="00C50B6C">
        <w:rPr>
          <w:rFonts w:ascii="Arial" w:hAnsi="Arial" w:cs="Arial"/>
          <w:sz w:val="20"/>
          <w:szCs w:val="20"/>
        </w:rPr>
        <w:t xml:space="preserve">. Gambar 2 juga </w:t>
      </w:r>
      <w:proofErr w:type="spellStart"/>
      <w:r w:rsidR="00AF0956" w:rsidRPr="00C50B6C">
        <w:rPr>
          <w:rFonts w:ascii="Arial" w:hAnsi="Arial" w:cs="Arial"/>
          <w:sz w:val="20"/>
          <w:szCs w:val="20"/>
        </w:rPr>
        <w:t>menunjukkan</w:t>
      </w:r>
      <w:proofErr w:type="spellEnd"/>
      <w:r w:rsidR="00AF0956" w:rsidRPr="00C50B6C">
        <w:rPr>
          <w:rFonts w:ascii="Arial" w:hAnsi="Arial" w:cs="Arial"/>
          <w:sz w:val="20"/>
          <w:szCs w:val="20"/>
        </w:rPr>
        <w:t xml:space="preserve"> </w:t>
      </w:r>
      <w:proofErr w:type="spellStart"/>
      <w:r w:rsidR="00AF0956" w:rsidRPr="00C50B6C">
        <w:rPr>
          <w:rFonts w:ascii="Arial" w:hAnsi="Arial" w:cs="Arial"/>
          <w:sz w:val="20"/>
          <w:szCs w:val="20"/>
        </w:rPr>
        <w:t>bahwa</w:t>
      </w:r>
      <w:proofErr w:type="spellEnd"/>
      <w:r w:rsidR="00AF0956" w:rsidRPr="00C50B6C">
        <w:rPr>
          <w:rFonts w:ascii="Arial" w:hAnsi="Arial" w:cs="Arial"/>
          <w:sz w:val="20"/>
          <w:szCs w:val="20"/>
        </w:rPr>
        <w:t xml:space="preserve"> </w:t>
      </w:r>
      <w:proofErr w:type="spellStart"/>
      <w:r w:rsidR="00AF0956" w:rsidRPr="00C50B6C">
        <w:rPr>
          <w:rFonts w:ascii="Arial" w:hAnsi="Arial" w:cs="Arial"/>
          <w:sz w:val="20"/>
          <w:szCs w:val="20"/>
        </w:rPr>
        <w:t>jenis</w:t>
      </w:r>
      <w:proofErr w:type="spellEnd"/>
      <w:r w:rsidR="00AF0956" w:rsidRPr="00C50B6C">
        <w:rPr>
          <w:rFonts w:ascii="Arial" w:hAnsi="Arial" w:cs="Arial"/>
          <w:sz w:val="20"/>
          <w:szCs w:val="20"/>
        </w:rPr>
        <w:t xml:space="preserve"> </w:t>
      </w:r>
      <w:proofErr w:type="spellStart"/>
      <w:r w:rsidR="00AF0956" w:rsidRPr="00C50B6C">
        <w:rPr>
          <w:rFonts w:ascii="Arial" w:hAnsi="Arial" w:cs="Arial"/>
          <w:sz w:val="20"/>
          <w:szCs w:val="20"/>
        </w:rPr>
        <w:t>elektroda</w:t>
      </w:r>
      <w:proofErr w:type="spellEnd"/>
      <w:r w:rsidR="00AF0956" w:rsidRPr="00C50B6C">
        <w:rPr>
          <w:rFonts w:ascii="Arial" w:hAnsi="Arial" w:cs="Arial"/>
          <w:sz w:val="20"/>
          <w:szCs w:val="20"/>
        </w:rPr>
        <w:t xml:space="preserve"> Cu-Zn </w:t>
      </w:r>
      <w:proofErr w:type="spellStart"/>
      <w:r w:rsidR="00AF0956" w:rsidRPr="00C50B6C">
        <w:rPr>
          <w:rFonts w:ascii="Arial" w:hAnsi="Arial" w:cs="Arial"/>
          <w:sz w:val="20"/>
          <w:szCs w:val="20"/>
        </w:rPr>
        <w:t>menghasilkan</w:t>
      </w:r>
      <w:proofErr w:type="spellEnd"/>
      <w:r w:rsidR="00AF0956" w:rsidRPr="00C50B6C">
        <w:rPr>
          <w:rFonts w:ascii="Arial" w:hAnsi="Arial" w:cs="Arial"/>
          <w:sz w:val="20"/>
          <w:szCs w:val="20"/>
        </w:rPr>
        <w:t xml:space="preserve"> </w:t>
      </w:r>
      <w:proofErr w:type="spellStart"/>
      <w:r w:rsidR="00AF0956" w:rsidRPr="00C50B6C">
        <w:rPr>
          <w:rFonts w:ascii="Arial" w:hAnsi="Arial" w:cs="Arial"/>
          <w:sz w:val="20"/>
          <w:szCs w:val="20"/>
        </w:rPr>
        <w:t>energi</w:t>
      </w:r>
      <w:proofErr w:type="spellEnd"/>
      <w:r w:rsidR="00AF0956" w:rsidRPr="00C50B6C">
        <w:rPr>
          <w:rFonts w:ascii="Arial" w:hAnsi="Arial" w:cs="Arial"/>
          <w:sz w:val="20"/>
          <w:szCs w:val="20"/>
        </w:rPr>
        <w:t xml:space="preserve"> </w:t>
      </w:r>
      <w:proofErr w:type="spellStart"/>
      <w:r w:rsidR="00AF0956" w:rsidRPr="00C50B6C">
        <w:rPr>
          <w:rFonts w:ascii="Arial" w:hAnsi="Arial" w:cs="Arial"/>
          <w:sz w:val="20"/>
          <w:szCs w:val="20"/>
        </w:rPr>
        <w:t>listrik</w:t>
      </w:r>
      <w:proofErr w:type="spellEnd"/>
      <w:r w:rsidR="00AF0956" w:rsidRPr="00C50B6C">
        <w:rPr>
          <w:rFonts w:ascii="Arial" w:hAnsi="Arial" w:cs="Arial"/>
          <w:sz w:val="20"/>
          <w:szCs w:val="20"/>
        </w:rPr>
        <w:t xml:space="preserve"> yang </w:t>
      </w:r>
      <w:proofErr w:type="spellStart"/>
      <w:r w:rsidR="00AF0956" w:rsidRPr="00C50B6C">
        <w:rPr>
          <w:rFonts w:ascii="Arial" w:hAnsi="Arial" w:cs="Arial"/>
          <w:sz w:val="20"/>
          <w:szCs w:val="20"/>
        </w:rPr>
        <w:t>lebih</w:t>
      </w:r>
      <w:proofErr w:type="spellEnd"/>
      <w:r w:rsidR="00AF0956" w:rsidRPr="00C50B6C">
        <w:rPr>
          <w:rFonts w:ascii="Arial" w:hAnsi="Arial" w:cs="Arial"/>
          <w:sz w:val="20"/>
          <w:szCs w:val="20"/>
        </w:rPr>
        <w:t xml:space="preserve"> </w:t>
      </w:r>
      <w:proofErr w:type="spellStart"/>
      <w:r w:rsidR="00AF0956" w:rsidRPr="00C50B6C">
        <w:rPr>
          <w:rFonts w:ascii="Arial" w:hAnsi="Arial" w:cs="Arial"/>
          <w:sz w:val="20"/>
          <w:szCs w:val="20"/>
        </w:rPr>
        <w:t>tinggi</w:t>
      </w:r>
      <w:proofErr w:type="spellEnd"/>
      <w:r w:rsidR="00AF0956" w:rsidRPr="00C50B6C">
        <w:rPr>
          <w:rFonts w:ascii="Arial" w:hAnsi="Arial" w:cs="Arial"/>
          <w:sz w:val="20"/>
          <w:szCs w:val="20"/>
        </w:rPr>
        <w:t xml:space="preserve"> </w:t>
      </w:r>
      <w:proofErr w:type="spellStart"/>
      <w:r w:rsidR="00AF0956" w:rsidRPr="00C50B6C">
        <w:rPr>
          <w:rFonts w:ascii="Arial" w:hAnsi="Arial" w:cs="Arial"/>
          <w:sz w:val="20"/>
          <w:szCs w:val="20"/>
        </w:rPr>
        <w:t>daripada</w:t>
      </w:r>
      <w:proofErr w:type="spellEnd"/>
      <w:r w:rsidR="00AF0956" w:rsidRPr="00C50B6C">
        <w:rPr>
          <w:rFonts w:ascii="Arial" w:hAnsi="Arial" w:cs="Arial"/>
          <w:sz w:val="20"/>
          <w:szCs w:val="20"/>
        </w:rPr>
        <w:t xml:space="preserve"> </w:t>
      </w:r>
      <w:proofErr w:type="spellStart"/>
      <w:r w:rsidR="00AF0956" w:rsidRPr="00C50B6C">
        <w:rPr>
          <w:rFonts w:ascii="Arial" w:hAnsi="Arial" w:cs="Arial"/>
          <w:sz w:val="20"/>
          <w:szCs w:val="20"/>
        </w:rPr>
        <w:t>jenis</w:t>
      </w:r>
      <w:proofErr w:type="spellEnd"/>
      <w:r w:rsidR="00AF0956" w:rsidRPr="00C50B6C">
        <w:rPr>
          <w:rFonts w:ascii="Arial" w:hAnsi="Arial" w:cs="Arial"/>
          <w:sz w:val="20"/>
          <w:szCs w:val="20"/>
        </w:rPr>
        <w:t xml:space="preserve"> </w:t>
      </w:r>
      <w:proofErr w:type="spellStart"/>
      <w:r w:rsidR="00AF0956" w:rsidRPr="00C50B6C">
        <w:rPr>
          <w:rFonts w:ascii="Arial" w:hAnsi="Arial" w:cs="Arial"/>
          <w:sz w:val="20"/>
          <w:szCs w:val="20"/>
        </w:rPr>
        <w:t>elektroda</w:t>
      </w:r>
      <w:proofErr w:type="spellEnd"/>
      <w:r w:rsidR="00AF0956" w:rsidRPr="00C50B6C">
        <w:rPr>
          <w:rFonts w:ascii="Arial" w:hAnsi="Arial" w:cs="Arial"/>
          <w:sz w:val="20"/>
          <w:szCs w:val="20"/>
        </w:rPr>
        <w:t xml:space="preserve"> Cu-Al. </w:t>
      </w:r>
      <w:proofErr w:type="spellStart"/>
      <w:r w:rsidR="00AF0956" w:rsidRPr="00C50B6C">
        <w:rPr>
          <w:rFonts w:ascii="Arial" w:hAnsi="Arial" w:cs="Arial"/>
          <w:sz w:val="20"/>
          <w:szCs w:val="20"/>
        </w:rPr>
        <w:t>Elektroda</w:t>
      </w:r>
      <w:proofErr w:type="spellEnd"/>
      <w:r w:rsidR="00AF0956" w:rsidRPr="00C50B6C">
        <w:rPr>
          <w:rFonts w:ascii="Arial" w:hAnsi="Arial" w:cs="Arial"/>
          <w:sz w:val="20"/>
          <w:szCs w:val="20"/>
        </w:rPr>
        <w:t xml:space="preserve"> Cu-Al </w:t>
      </w:r>
      <w:proofErr w:type="spellStart"/>
      <w:r w:rsidR="00AF0956" w:rsidRPr="00C50B6C">
        <w:rPr>
          <w:rFonts w:ascii="Arial" w:hAnsi="Arial" w:cs="Arial"/>
          <w:sz w:val="20"/>
          <w:szCs w:val="20"/>
        </w:rPr>
        <w:t>dengan</w:t>
      </w:r>
      <w:proofErr w:type="spellEnd"/>
      <w:r w:rsidR="00AF0956" w:rsidRPr="00C50B6C">
        <w:rPr>
          <w:rFonts w:ascii="Arial" w:hAnsi="Arial" w:cs="Arial"/>
          <w:sz w:val="20"/>
          <w:szCs w:val="20"/>
        </w:rPr>
        <w:t xml:space="preserve"> </w:t>
      </w:r>
      <w:proofErr w:type="spellStart"/>
      <w:r w:rsidR="00AF0956" w:rsidRPr="00C50B6C">
        <w:rPr>
          <w:rFonts w:ascii="Arial" w:hAnsi="Arial" w:cs="Arial"/>
          <w:sz w:val="20"/>
          <w:szCs w:val="20"/>
        </w:rPr>
        <w:t>luas</w:t>
      </w:r>
      <w:proofErr w:type="spellEnd"/>
      <w:r w:rsidR="00AF0956" w:rsidRPr="00C50B6C">
        <w:rPr>
          <w:rFonts w:ascii="Arial" w:hAnsi="Arial" w:cs="Arial"/>
          <w:sz w:val="20"/>
          <w:szCs w:val="20"/>
        </w:rPr>
        <w:t xml:space="preserve"> </w:t>
      </w:r>
      <w:proofErr w:type="spellStart"/>
      <w:r w:rsidR="00AF0956" w:rsidRPr="00C50B6C">
        <w:rPr>
          <w:rFonts w:ascii="Arial" w:hAnsi="Arial" w:cs="Arial"/>
          <w:sz w:val="20"/>
          <w:szCs w:val="20"/>
        </w:rPr>
        <w:t>penampang</w:t>
      </w:r>
      <w:proofErr w:type="spellEnd"/>
      <w:r w:rsidR="00AF0956" w:rsidRPr="00C50B6C">
        <w:rPr>
          <w:rFonts w:ascii="Arial" w:hAnsi="Arial" w:cs="Arial"/>
          <w:sz w:val="20"/>
          <w:szCs w:val="20"/>
        </w:rPr>
        <w:t xml:space="preserve"> 9 x11 </w:t>
      </w:r>
      <w:r w:rsidR="0030002D" w:rsidRPr="008642D1">
        <w:rPr>
          <w:rFonts w:ascii="Arial" w:hAnsi="Arial" w:cs="Arial"/>
          <w:sz w:val="20"/>
          <w:szCs w:val="20"/>
        </w:rPr>
        <w:t>cm</w:t>
      </w:r>
      <w:r w:rsidR="0030002D" w:rsidRPr="0030002D">
        <w:rPr>
          <w:rFonts w:ascii="Arial" w:hAnsi="Arial" w:cs="Arial"/>
          <w:sz w:val="20"/>
          <w:szCs w:val="20"/>
          <w:vertAlign w:val="superscript"/>
        </w:rPr>
        <w:t>2</w:t>
      </w:r>
      <w:r w:rsidR="0030002D">
        <w:rPr>
          <w:rFonts w:ascii="Arial" w:hAnsi="Arial" w:cs="Arial"/>
          <w:sz w:val="20"/>
          <w:szCs w:val="20"/>
          <w:vertAlign w:val="superscript"/>
        </w:rPr>
        <w:t xml:space="preserve"> </w:t>
      </w:r>
      <w:r w:rsidR="00D34A00">
        <w:rPr>
          <w:rFonts w:ascii="Arial" w:hAnsi="Arial" w:cs="Arial"/>
          <w:sz w:val="20"/>
          <w:szCs w:val="20"/>
        </w:rPr>
        <w:t>(</w:t>
      </w:r>
      <w:r w:rsidR="008F5984">
        <w:rPr>
          <w:rFonts w:ascii="Arial" w:hAnsi="Arial" w:cs="Arial"/>
          <w:sz w:val="20"/>
          <w:szCs w:val="20"/>
        </w:rPr>
        <w:t xml:space="preserve">garis </w:t>
      </w:r>
      <w:proofErr w:type="spellStart"/>
      <w:r w:rsidR="008F5984">
        <w:rPr>
          <w:rFonts w:ascii="Arial" w:hAnsi="Arial" w:cs="Arial"/>
          <w:sz w:val="20"/>
          <w:szCs w:val="20"/>
        </w:rPr>
        <w:t>kuning</w:t>
      </w:r>
      <w:proofErr w:type="spellEnd"/>
      <w:r w:rsidR="008F5984">
        <w:rPr>
          <w:rFonts w:ascii="Arial" w:hAnsi="Arial" w:cs="Arial"/>
          <w:sz w:val="20"/>
          <w:szCs w:val="20"/>
        </w:rPr>
        <w:t xml:space="preserve"> </w:t>
      </w:r>
      <w:r w:rsidR="00D34A00">
        <w:rPr>
          <w:rFonts w:ascii="Arial" w:hAnsi="Arial" w:cs="Arial"/>
          <w:sz w:val="20"/>
          <w:szCs w:val="20"/>
        </w:rPr>
        <w:t xml:space="preserve">pada </w:t>
      </w:r>
      <w:proofErr w:type="spellStart"/>
      <w:r w:rsidR="00D34A00">
        <w:rPr>
          <w:rFonts w:ascii="Arial" w:hAnsi="Arial" w:cs="Arial"/>
          <w:sz w:val="20"/>
          <w:szCs w:val="20"/>
        </w:rPr>
        <w:t>sumbu</w:t>
      </w:r>
      <w:proofErr w:type="spellEnd"/>
      <w:r w:rsidR="00D34A00">
        <w:rPr>
          <w:rFonts w:ascii="Arial" w:hAnsi="Arial" w:cs="Arial"/>
          <w:sz w:val="20"/>
          <w:szCs w:val="20"/>
        </w:rPr>
        <w:t xml:space="preserve"> x di </w:t>
      </w:r>
      <w:proofErr w:type="spellStart"/>
      <w:r w:rsidR="00D34A00">
        <w:rPr>
          <w:rFonts w:ascii="Arial" w:hAnsi="Arial" w:cs="Arial"/>
          <w:sz w:val="20"/>
          <w:szCs w:val="20"/>
        </w:rPr>
        <w:t>titik</w:t>
      </w:r>
      <w:proofErr w:type="spellEnd"/>
      <w:r w:rsidR="00D34A00">
        <w:rPr>
          <w:rFonts w:ascii="Arial" w:hAnsi="Arial" w:cs="Arial"/>
          <w:sz w:val="20"/>
          <w:szCs w:val="20"/>
        </w:rPr>
        <w:t xml:space="preserve"> 99 cm</w:t>
      </w:r>
      <w:r w:rsidR="00D34A00" w:rsidRPr="00D34A00">
        <w:rPr>
          <w:rFonts w:ascii="Arial" w:hAnsi="Arial" w:cs="Arial"/>
          <w:sz w:val="20"/>
          <w:szCs w:val="20"/>
          <w:vertAlign w:val="superscript"/>
        </w:rPr>
        <w:t>2</w:t>
      </w:r>
      <w:r w:rsidR="00D34A00">
        <w:rPr>
          <w:rFonts w:ascii="Arial" w:hAnsi="Arial" w:cs="Arial"/>
          <w:sz w:val="20"/>
          <w:szCs w:val="20"/>
        </w:rPr>
        <w:t xml:space="preserve">) </w:t>
      </w:r>
      <w:proofErr w:type="spellStart"/>
      <w:r w:rsidR="00AF0956" w:rsidRPr="00C50B6C">
        <w:rPr>
          <w:rFonts w:ascii="Arial" w:hAnsi="Arial" w:cs="Arial"/>
          <w:sz w:val="20"/>
          <w:szCs w:val="20"/>
        </w:rPr>
        <w:t>hanya</w:t>
      </w:r>
      <w:proofErr w:type="spellEnd"/>
      <w:r w:rsidR="00AF0956" w:rsidRPr="00C50B6C">
        <w:rPr>
          <w:rFonts w:ascii="Arial" w:hAnsi="Arial" w:cs="Arial"/>
          <w:sz w:val="20"/>
          <w:szCs w:val="20"/>
        </w:rPr>
        <w:t xml:space="preserve"> </w:t>
      </w:r>
      <w:proofErr w:type="spellStart"/>
      <w:r w:rsidR="00AF0956" w:rsidRPr="00C50B6C">
        <w:rPr>
          <w:rFonts w:ascii="Arial" w:hAnsi="Arial" w:cs="Arial"/>
          <w:sz w:val="20"/>
          <w:szCs w:val="20"/>
        </w:rPr>
        <w:t>mampu</w:t>
      </w:r>
      <w:proofErr w:type="spellEnd"/>
      <w:r w:rsidR="00AF0956" w:rsidRPr="00C50B6C">
        <w:rPr>
          <w:rFonts w:ascii="Arial" w:hAnsi="Arial" w:cs="Arial"/>
          <w:sz w:val="20"/>
          <w:szCs w:val="20"/>
        </w:rPr>
        <w:t xml:space="preserve"> </w:t>
      </w:r>
      <w:proofErr w:type="spellStart"/>
      <w:r w:rsidR="00AF0956" w:rsidRPr="00C50B6C">
        <w:rPr>
          <w:rFonts w:ascii="Arial" w:hAnsi="Arial" w:cs="Arial"/>
          <w:sz w:val="20"/>
          <w:szCs w:val="20"/>
        </w:rPr>
        <w:t>menghasilkan</w:t>
      </w:r>
      <w:proofErr w:type="spellEnd"/>
      <w:r w:rsidR="00AF0956" w:rsidRPr="00C50B6C">
        <w:rPr>
          <w:rFonts w:ascii="Arial" w:hAnsi="Arial" w:cs="Arial"/>
          <w:sz w:val="20"/>
          <w:szCs w:val="20"/>
        </w:rPr>
        <w:t xml:space="preserve"> </w:t>
      </w:r>
      <w:proofErr w:type="spellStart"/>
      <w:r w:rsidR="00AF0956" w:rsidRPr="00C50B6C">
        <w:rPr>
          <w:rFonts w:ascii="Arial" w:hAnsi="Arial" w:cs="Arial"/>
          <w:sz w:val="20"/>
          <w:szCs w:val="20"/>
        </w:rPr>
        <w:t>tegangan</w:t>
      </w:r>
      <w:proofErr w:type="spellEnd"/>
      <w:r w:rsidR="00AF0956" w:rsidRPr="00C50B6C">
        <w:rPr>
          <w:rFonts w:ascii="Arial" w:hAnsi="Arial" w:cs="Arial"/>
          <w:sz w:val="20"/>
          <w:szCs w:val="20"/>
        </w:rPr>
        <w:t xml:space="preserve"> </w:t>
      </w:r>
      <w:proofErr w:type="spellStart"/>
      <w:r w:rsidR="00AF0956" w:rsidRPr="00C50B6C">
        <w:rPr>
          <w:rFonts w:ascii="Arial" w:hAnsi="Arial" w:cs="Arial"/>
          <w:sz w:val="20"/>
          <w:szCs w:val="20"/>
        </w:rPr>
        <w:t>listrik</w:t>
      </w:r>
      <w:proofErr w:type="spellEnd"/>
      <w:r w:rsidR="00AF0956" w:rsidRPr="00C50B6C">
        <w:rPr>
          <w:rFonts w:ascii="Arial" w:hAnsi="Arial" w:cs="Arial"/>
          <w:sz w:val="20"/>
          <w:szCs w:val="20"/>
        </w:rPr>
        <w:t xml:space="preserve"> </w:t>
      </w:r>
      <w:proofErr w:type="spellStart"/>
      <w:r w:rsidR="00AF0956" w:rsidRPr="00C50B6C">
        <w:rPr>
          <w:rFonts w:ascii="Arial" w:hAnsi="Arial" w:cs="Arial"/>
          <w:sz w:val="20"/>
          <w:szCs w:val="20"/>
        </w:rPr>
        <w:t>sebesar</w:t>
      </w:r>
      <w:proofErr w:type="spellEnd"/>
      <w:r w:rsidR="00AF0956" w:rsidRPr="00C50B6C">
        <w:rPr>
          <w:rFonts w:ascii="Arial" w:hAnsi="Arial" w:cs="Arial"/>
          <w:sz w:val="20"/>
          <w:szCs w:val="20"/>
        </w:rPr>
        <w:t xml:space="preserve"> 0,5 Volt, </w:t>
      </w:r>
      <w:proofErr w:type="spellStart"/>
      <w:r w:rsidR="00AF0956" w:rsidRPr="00C50B6C">
        <w:rPr>
          <w:rFonts w:ascii="Arial" w:hAnsi="Arial" w:cs="Arial"/>
          <w:sz w:val="20"/>
          <w:szCs w:val="20"/>
        </w:rPr>
        <w:t>sedangkan</w:t>
      </w:r>
      <w:proofErr w:type="spellEnd"/>
      <w:r w:rsidR="00AF0956" w:rsidRPr="00C50B6C">
        <w:rPr>
          <w:rFonts w:ascii="Arial" w:hAnsi="Arial" w:cs="Arial"/>
          <w:sz w:val="20"/>
          <w:szCs w:val="20"/>
        </w:rPr>
        <w:t xml:space="preserve"> </w:t>
      </w:r>
      <w:proofErr w:type="spellStart"/>
      <w:r w:rsidR="00AF0956" w:rsidRPr="00C50B6C">
        <w:rPr>
          <w:rFonts w:ascii="Arial" w:hAnsi="Arial" w:cs="Arial"/>
          <w:sz w:val="20"/>
          <w:szCs w:val="20"/>
        </w:rPr>
        <w:t>elektroda</w:t>
      </w:r>
      <w:proofErr w:type="spellEnd"/>
      <w:r w:rsidR="00AF0956" w:rsidRPr="00C50B6C">
        <w:rPr>
          <w:rFonts w:ascii="Arial" w:hAnsi="Arial" w:cs="Arial"/>
          <w:sz w:val="20"/>
          <w:szCs w:val="20"/>
        </w:rPr>
        <w:t xml:space="preserve"> Cu-Zn</w:t>
      </w:r>
      <w:r w:rsidR="008F5984">
        <w:rPr>
          <w:rFonts w:ascii="Arial" w:hAnsi="Arial" w:cs="Arial"/>
          <w:sz w:val="20"/>
          <w:szCs w:val="20"/>
        </w:rPr>
        <w:t xml:space="preserve"> </w:t>
      </w:r>
      <w:proofErr w:type="spellStart"/>
      <w:r w:rsidR="00AF0956" w:rsidRPr="00C50B6C">
        <w:rPr>
          <w:rFonts w:ascii="Arial" w:hAnsi="Arial" w:cs="Arial"/>
          <w:sz w:val="20"/>
          <w:szCs w:val="20"/>
        </w:rPr>
        <w:t>dengan</w:t>
      </w:r>
      <w:proofErr w:type="spellEnd"/>
      <w:r w:rsidR="00AF0956" w:rsidRPr="00C50B6C">
        <w:rPr>
          <w:rFonts w:ascii="Arial" w:hAnsi="Arial" w:cs="Arial"/>
          <w:sz w:val="20"/>
          <w:szCs w:val="20"/>
        </w:rPr>
        <w:t xml:space="preserve"> </w:t>
      </w:r>
      <w:proofErr w:type="spellStart"/>
      <w:r w:rsidR="00AF0956" w:rsidRPr="00C50B6C">
        <w:rPr>
          <w:rFonts w:ascii="Arial" w:hAnsi="Arial" w:cs="Arial"/>
          <w:sz w:val="20"/>
          <w:szCs w:val="20"/>
        </w:rPr>
        <w:t>luas</w:t>
      </w:r>
      <w:proofErr w:type="spellEnd"/>
      <w:r w:rsidR="00AF0956" w:rsidRPr="00C50B6C">
        <w:rPr>
          <w:rFonts w:ascii="Arial" w:hAnsi="Arial" w:cs="Arial"/>
          <w:sz w:val="20"/>
          <w:szCs w:val="20"/>
        </w:rPr>
        <w:t xml:space="preserve"> </w:t>
      </w:r>
      <w:proofErr w:type="spellStart"/>
      <w:r w:rsidR="00AF0956" w:rsidRPr="00C50B6C">
        <w:rPr>
          <w:rFonts w:ascii="Arial" w:hAnsi="Arial" w:cs="Arial"/>
          <w:sz w:val="20"/>
          <w:szCs w:val="20"/>
        </w:rPr>
        <w:t>penampang</w:t>
      </w:r>
      <w:proofErr w:type="spellEnd"/>
      <w:r w:rsidR="00AF0956" w:rsidRPr="00C50B6C">
        <w:rPr>
          <w:rFonts w:ascii="Arial" w:hAnsi="Arial" w:cs="Arial"/>
          <w:sz w:val="20"/>
          <w:szCs w:val="20"/>
        </w:rPr>
        <w:t xml:space="preserve"> 9 x 11 </w:t>
      </w:r>
      <w:r w:rsidR="0030002D" w:rsidRPr="008642D1">
        <w:rPr>
          <w:rFonts w:ascii="Arial" w:hAnsi="Arial" w:cs="Arial"/>
          <w:sz w:val="20"/>
          <w:szCs w:val="20"/>
        </w:rPr>
        <w:t>cm</w:t>
      </w:r>
      <w:r w:rsidR="0030002D" w:rsidRPr="0030002D">
        <w:rPr>
          <w:rFonts w:ascii="Arial" w:hAnsi="Arial" w:cs="Arial"/>
          <w:sz w:val="20"/>
          <w:szCs w:val="20"/>
          <w:vertAlign w:val="superscript"/>
        </w:rPr>
        <w:t>2</w:t>
      </w:r>
      <w:r w:rsidR="0030002D">
        <w:rPr>
          <w:rFonts w:ascii="Arial" w:hAnsi="Arial" w:cs="Arial"/>
          <w:sz w:val="20"/>
          <w:szCs w:val="20"/>
          <w:vertAlign w:val="superscript"/>
        </w:rPr>
        <w:t xml:space="preserve"> </w:t>
      </w:r>
      <w:r w:rsidR="00D34A00">
        <w:rPr>
          <w:rFonts w:ascii="Arial" w:hAnsi="Arial" w:cs="Arial"/>
          <w:sz w:val="20"/>
          <w:szCs w:val="20"/>
        </w:rPr>
        <w:t>(</w:t>
      </w:r>
      <w:r w:rsidR="008F5984">
        <w:rPr>
          <w:rFonts w:ascii="Arial" w:hAnsi="Arial" w:cs="Arial"/>
          <w:sz w:val="20"/>
          <w:szCs w:val="20"/>
        </w:rPr>
        <w:t xml:space="preserve">garis </w:t>
      </w:r>
      <w:proofErr w:type="spellStart"/>
      <w:r w:rsidR="008F5984">
        <w:rPr>
          <w:rFonts w:ascii="Arial" w:hAnsi="Arial" w:cs="Arial"/>
          <w:sz w:val="20"/>
          <w:szCs w:val="20"/>
        </w:rPr>
        <w:t>biru</w:t>
      </w:r>
      <w:proofErr w:type="spellEnd"/>
      <w:r w:rsidR="008F5984">
        <w:rPr>
          <w:rFonts w:ascii="Arial" w:hAnsi="Arial" w:cs="Arial"/>
          <w:sz w:val="20"/>
          <w:szCs w:val="20"/>
        </w:rPr>
        <w:t xml:space="preserve"> </w:t>
      </w:r>
      <w:r w:rsidR="00D34A00">
        <w:rPr>
          <w:rFonts w:ascii="Arial" w:hAnsi="Arial" w:cs="Arial"/>
          <w:sz w:val="20"/>
          <w:szCs w:val="20"/>
        </w:rPr>
        <w:t xml:space="preserve">pada </w:t>
      </w:r>
      <w:proofErr w:type="spellStart"/>
      <w:r w:rsidR="00D34A00">
        <w:rPr>
          <w:rFonts w:ascii="Arial" w:hAnsi="Arial" w:cs="Arial"/>
          <w:sz w:val="20"/>
          <w:szCs w:val="20"/>
        </w:rPr>
        <w:t>sumbu</w:t>
      </w:r>
      <w:proofErr w:type="spellEnd"/>
      <w:r w:rsidR="00D34A00">
        <w:rPr>
          <w:rFonts w:ascii="Arial" w:hAnsi="Arial" w:cs="Arial"/>
          <w:sz w:val="20"/>
          <w:szCs w:val="20"/>
        </w:rPr>
        <w:t xml:space="preserve"> x di </w:t>
      </w:r>
      <w:proofErr w:type="spellStart"/>
      <w:r w:rsidR="00D34A00">
        <w:rPr>
          <w:rFonts w:ascii="Arial" w:hAnsi="Arial" w:cs="Arial"/>
          <w:sz w:val="20"/>
          <w:szCs w:val="20"/>
        </w:rPr>
        <w:t>titik</w:t>
      </w:r>
      <w:proofErr w:type="spellEnd"/>
      <w:r w:rsidR="00D34A00">
        <w:rPr>
          <w:rFonts w:ascii="Arial" w:hAnsi="Arial" w:cs="Arial"/>
          <w:sz w:val="20"/>
          <w:szCs w:val="20"/>
        </w:rPr>
        <w:t xml:space="preserve"> 99 cm</w:t>
      </w:r>
      <w:r w:rsidR="00D34A00" w:rsidRPr="00D34A00">
        <w:rPr>
          <w:rFonts w:ascii="Arial" w:hAnsi="Arial" w:cs="Arial"/>
          <w:sz w:val="20"/>
          <w:szCs w:val="20"/>
          <w:vertAlign w:val="superscript"/>
        </w:rPr>
        <w:t>2</w:t>
      </w:r>
      <w:r w:rsidR="00D34A00">
        <w:rPr>
          <w:rFonts w:ascii="Arial" w:hAnsi="Arial" w:cs="Arial"/>
          <w:sz w:val="20"/>
          <w:szCs w:val="20"/>
        </w:rPr>
        <w:t xml:space="preserve">) </w:t>
      </w:r>
      <w:proofErr w:type="spellStart"/>
      <w:r w:rsidR="00AF0956" w:rsidRPr="00C50B6C">
        <w:rPr>
          <w:rFonts w:ascii="Arial" w:hAnsi="Arial" w:cs="Arial"/>
          <w:sz w:val="20"/>
          <w:szCs w:val="20"/>
        </w:rPr>
        <w:t>mampu</w:t>
      </w:r>
      <w:proofErr w:type="spellEnd"/>
      <w:r w:rsidR="00AF0956" w:rsidRPr="00C50B6C">
        <w:rPr>
          <w:rFonts w:ascii="Arial" w:hAnsi="Arial" w:cs="Arial"/>
          <w:sz w:val="20"/>
          <w:szCs w:val="20"/>
        </w:rPr>
        <w:t xml:space="preserve"> </w:t>
      </w:r>
      <w:proofErr w:type="spellStart"/>
      <w:r w:rsidR="00AF0956" w:rsidRPr="00C50B6C">
        <w:rPr>
          <w:rFonts w:ascii="Arial" w:hAnsi="Arial" w:cs="Arial"/>
          <w:sz w:val="20"/>
          <w:szCs w:val="20"/>
        </w:rPr>
        <w:t>menghasilkan</w:t>
      </w:r>
      <w:proofErr w:type="spellEnd"/>
      <w:r w:rsidR="00AF0956" w:rsidRPr="00C50B6C">
        <w:rPr>
          <w:rFonts w:ascii="Arial" w:hAnsi="Arial" w:cs="Arial"/>
          <w:sz w:val="20"/>
          <w:szCs w:val="20"/>
        </w:rPr>
        <w:t xml:space="preserve"> </w:t>
      </w:r>
      <w:proofErr w:type="spellStart"/>
      <w:r w:rsidR="00AF0956" w:rsidRPr="00C50B6C">
        <w:rPr>
          <w:rFonts w:ascii="Arial" w:hAnsi="Arial" w:cs="Arial"/>
          <w:sz w:val="20"/>
          <w:szCs w:val="20"/>
        </w:rPr>
        <w:t>tegangan</w:t>
      </w:r>
      <w:proofErr w:type="spellEnd"/>
      <w:r w:rsidR="00AF0956" w:rsidRPr="00C50B6C">
        <w:rPr>
          <w:rFonts w:ascii="Arial" w:hAnsi="Arial" w:cs="Arial"/>
          <w:sz w:val="20"/>
          <w:szCs w:val="20"/>
        </w:rPr>
        <w:t xml:space="preserve"> </w:t>
      </w:r>
      <w:proofErr w:type="spellStart"/>
      <w:r w:rsidR="00AF0956" w:rsidRPr="00C50B6C">
        <w:rPr>
          <w:rFonts w:ascii="Arial" w:hAnsi="Arial" w:cs="Arial"/>
          <w:sz w:val="20"/>
          <w:szCs w:val="20"/>
        </w:rPr>
        <w:t>listrik</w:t>
      </w:r>
      <w:proofErr w:type="spellEnd"/>
      <w:r w:rsidR="00AF0956" w:rsidRPr="00C50B6C">
        <w:rPr>
          <w:rFonts w:ascii="Arial" w:hAnsi="Arial" w:cs="Arial"/>
          <w:sz w:val="20"/>
          <w:szCs w:val="20"/>
        </w:rPr>
        <w:t xml:space="preserve"> </w:t>
      </w:r>
      <w:proofErr w:type="spellStart"/>
      <w:r w:rsidR="00AF0956" w:rsidRPr="00C50B6C">
        <w:rPr>
          <w:rFonts w:ascii="Arial" w:hAnsi="Arial" w:cs="Arial"/>
          <w:sz w:val="20"/>
          <w:szCs w:val="20"/>
        </w:rPr>
        <w:t>sebesar</w:t>
      </w:r>
      <w:proofErr w:type="spellEnd"/>
      <w:r w:rsidR="00AF0956" w:rsidRPr="00C50B6C">
        <w:rPr>
          <w:rFonts w:ascii="Arial" w:hAnsi="Arial" w:cs="Arial"/>
          <w:sz w:val="20"/>
          <w:szCs w:val="20"/>
        </w:rPr>
        <w:t xml:space="preserve"> 1,03 Volt. Nilai </w:t>
      </w:r>
      <w:proofErr w:type="spellStart"/>
      <w:r w:rsidR="00AF0956" w:rsidRPr="00C50B6C">
        <w:rPr>
          <w:rFonts w:ascii="Arial" w:hAnsi="Arial" w:cs="Arial"/>
          <w:sz w:val="20"/>
          <w:szCs w:val="20"/>
        </w:rPr>
        <w:t>tegangan</w:t>
      </w:r>
      <w:proofErr w:type="spellEnd"/>
      <w:r w:rsidR="00AF0956" w:rsidRPr="00C50B6C">
        <w:rPr>
          <w:rFonts w:ascii="Arial" w:hAnsi="Arial" w:cs="Arial"/>
          <w:sz w:val="20"/>
          <w:szCs w:val="20"/>
        </w:rPr>
        <w:t xml:space="preserve"> </w:t>
      </w:r>
      <w:proofErr w:type="spellStart"/>
      <w:r w:rsidR="00AF0956" w:rsidRPr="00C50B6C">
        <w:rPr>
          <w:rFonts w:ascii="Arial" w:hAnsi="Arial" w:cs="Arial"/>
          <w:sz w:val="20"/>
          <w:szCs w:val="20"/>
        </w:rPr>
        <w:t>listrik</w:t>
      </w:r>
      <w:proofErr w:type="spellEnd"/>
      <w:r w:rsidR="00AF0956" w:rsidRPr="00C50B6C">
        <w:rPr>
          <w:rFonts w:ascii="Arial" w:hAnsi="Arial" w:cs="Arial"/>
          <w:sz w:val="20"/>
          <w:szCs w:val="20"/>
        </w:rPr>
        <w:t xml:space="preserve"> yang </w:t>
      </w:r>
      <w:proofErr w:type="spellStart"/>
      <w:r w:rsidR="00AF0956" w:rsidRPr="00C50B6C">
        <w:rPr>
          <w:rFonts w:ascii="Arial" w:hAnsi="Arial" w:cs="Arial"/>
          <w:sz w:val="20"/>
          <w:szCs w:val="20"/>
        </w:rPr>
        <w:t>dihasilkan</w:t>
      </w:r>
      <w:proofErr w:type="spellEnd"/>
      <w:r w:rsidR="00AF0956" w:rsidRPr="00C50B6C">
        <w:rPr>
          <w:rFonts w:ascii="Arial" w:hAnsi="Arial" w:cs="Arial"/>
          <w:sz w:val="20"/>
          <w:szCs w:val="20"/>
        </w:rPr>
        <w:t xml:space="preserve"> oleh </w:t>
      </w:r>
      <w:proofErr w:type="spellStart"/>
      <w:r w:rsidR="00AF0956" w:rsidRPr="00C50B6C">
        <w:rPr>
          <w:rFonts w:ascii="Arial" w:hAnsi="Arial" w:cs="Arial"/>
          <w:sz w:val="20"/>
          <w:szCs w:val="20"/>
        </w:rPr>
        <w:t>jenis</w:t>
      </w:r>
      <w:proofErr w:type="spellEnd"/>
      <w:r w:rsidR="00AF0956" w:rsidRPr="00C50B6C">
        <w:rPr>
          <w:rFonts w:ascii="Arial" w:hAnsi="Arial" w:cs="Arial"/>
          <w:sz w:val="20"/>
          <w:szCs w:val="20"/>
        </w:rPr>
        <w:t xml:space="preserve"> </w:t>
      </w:r>
      <w:proofErr w:type="spellStart"/>
      <w:r w:rsidR="00AF0956" w:rsidRPr="00C50B6C">
        <w:rPr>
          <w:rFonts w:ascii="Arial" w:hAnsi="Arial" w:cs="Arial"/>
          <w:sz w:val="20"/>
          <w:szCs w:val="20"/>
        </w:rPr>
        <w:t>elektroda</w:t>
      </w:r>
      <w:proofErr w:type="spellEnd"/>
      <w:r w:rsidR="00AF0956" w:rsidRPr="00C50B6C">
        <w:rPr>
          <w:rFonts w:ascii="Arial" w:hAnsi="Arial" w:cs="Arial"/>
          <w:sz w:val="20"/>
          <w:szCs w:val="20"/>
        </w:rPr>
        <w:t xml:space="preserve"> Cu-Zn </w:t>
      </w:r>
      <w:proofErr w:type="spellStart"/>
      <w:r w:rsidR="00AF0956" w:rsidRPr="00C50B6C">
        <w:rPr>
          <w:rFonts w:ascii="Arial" w:hAnsi="Arial" w:cs="Arial"/>
          <w:sz w:val="20"/>
          <w:szCs w:val="20"/>
        </w:rPr>
        <w:t>adalah</w:t>
      </w:r>
      <w:proofErr w:type="spellEnd"/>
      <w:r w:rsidR="00AF0956" w:rsidRPr="00C50B6C">
        <w:rPr>
          <w:rFonts w:ascii="Arial" w:hAnsi="Arial" w:cs="Arial"/>
          <w:sz w:val="20"/>
          <w:szCs w:val="20"/>
        </w:rPr>
        <w:t xml:space="preserve"> 2 kali </w:t>
      </w:r>
      <w:proofErr w:type="spellStart"/>
      <w:r w:rsidR="00AF0956" w:rsidRPr="00C50B6C">
        <w:rPr>
          <w:rFonts w:ascii="Arial" w:hAnsi="Arial" w:cs="Arial"/>
          <w:sz w:val="20"/>
          <w:szCs w:val="20"/>
        </w:rPr>
        <w:t>lebih</w:t>
      </w:r>
      <w:proofErr w:type="spellEnd"/>
      <w:r w:rsidR="00AF0956" w:rsidRPr="00C50B6C">
        <w:rPr>
          <w:rFonts w:ascii="Arial" w:hAnsi="Arial" w:cs="Arial"/>
          <w:sz w:val="20"/>
          <w:szCs w:val="20"/>
        </w:rPr>
        <w:t xml:space="preserve"> </w:t>
      </w:r>
      <w:proofErr w:type="spellStart"/>
      <w:r w:rsidR="00AF0956" w:rsidRPr="00C50B6C">
        <w:rPr>
          <w:rFonts w:ascii="Arial" w:hAnsi="Arial" w:cs="Arial"/>
          <w:sz w:val="20"/>
          <w:szCs w:val="20"/>
        </w:rPr>
        <w:t>besar</w:t>
      </w:r>
      <w:proofErr w:type="spellEnd"/>
      <w:r w:rsidR="00AF0956" w:rsidRPr="00C50B6C">
        <w:rPr>
          <w:rFonts w:ascii="Arial" w:hAnsi="Arial" w:cs="Arial"/>
          <w:sz w:val="20"/>
          <w:szCs w:val="20"/>
        </w:rPr>
        <w:t xml:space="preserve"> </w:t>
      </w:r>
      <w:proofErr w:type="spellStart"/>
      <w:r w:rsidR="00AF0956" w:rsidRPr="00C50B6C">
        <w:rPr>
          <w:rFonts w:ascii="Arial" w:hAnsi="Arial" w:cs="Arial"/>
          <w:sz w:val="20"/>
          <w:szCs w:val="20"/>
        </w:rPr>
        <w:t>dibanding</w:t>
      </w:r>
      <w:proofErr w:type="spellEnd"/>
      <w:r w:rsidR="00AF0956" w:rsidRPr="00C50B6C">
        <w:rPr>
          <w:rFonts w:ascii="Arial" w:hAnsi="Arial" w:cs="Arial"/>
          <w:sz w:val="20"/>
          <w:szCs w:val="20"/>
        </w:rPr>
        <w:t xml:space="preserve"> </w:t>
      </w:r>
      <w:proofErr w:type="spellStart"/>
      <w:r w:rsidR="00AF0956" w:rsidRPr="00C50B6C">
        <w:rPr>
          <w:rFonts w:ascii="Arial" w:hAnsi="Arial" w:cs="Arial"/>
          <w:sz w:val="20"/>
          <w:szCs w:val="20"/>
        </w:rPr>
        <w:t>tegangan</w:t>
      </w:r>
      <w:proofErr w:type="spellEnd"/>
      <w:r w:rsidR="00AF0956" w:rsidRPr="00C50B6C">
        <w:rPr>
          <w:rFonts w:ascii="Arial" w:hAnsi="Arial" w:cs="Arial"/>
          <w:sz w:val="20"/>
          <w:szCs w:val="20"/>
        </w:rPr>
        <w:t xml:space="preserve"> </w:t>
      </w:r>
      <w:proofErr w:type="spellStart"/>
      <w:r w:rsidR="00AF0956" w:rsidRPr="00C50B6C">
        <w:rPr>
          <w:rFonts w:ascii="Arial" w:hAnsi="Arial" w:cs="Arial"/>
          <w:sz w:val="20"/>
          <w:szCs w:val="20"/>
        </w:rPr>
        <w:t>listrik</w:t>
      </w:r>
      <w:proofErr w:type="spellEnd"/>
      <w:r w:rsidR="00AF0956" w:rsidRPr="00C50B6C">
        <w:rPr>
          <w:rFonts w:ascii="Arial" w:hAnsi="Arial" w:cs="Arial"/>
          <w:sz w:val="20"/>
          <w:szCs w:val="20"/>
        </w:rPr>
        <w:t xml:space="preserve"> yang </w:t>
      </w:r>
      <w:proofErr w:type="spellStart"/>
      <w:r w:rsidR="00AF0956" w:rsidRPr="00C50B6C">
        <w:rPr>
          <w:rFonts w:ascii="Arial" w:hAnsi="Arial" w:cs="Arial"/>
          <w:sz w:val="20"/>
          <w:szCs w:val="20"/>
        </w:rPr>
        <w:t>dihasilkan</w:t>
      </w:r>
      <w:proofErr w:type="spellEnd"/>
      <w:r w:rsidR="00AF0956" w:rsidRPr="00C50B6C">
        <w:rPr>
          <w:rFonts w:ascii="Arial" w:hAnsi="Arial" w:cs="Arial"/>
          <w:sz w:val="20"/>
          <w:szCs w:val="20"/>
        </w:rPr>
        <w:t xml:space="preserve"> oleh </w:t>
      </w:r>
      <w:proofErr w:type="spellStart"/>
      <w:r w:rsidR="00AF0956" w:rsidRPr="00C50B6C">
        <w:rPr>
          <w:rFonts w:ascii="Arial" w:hAnsi="Arial" w:cs="Arial"/>
          <w:sz w:val="20"/>
          <w:szCs w:val="20"/>
        </w:rPr>
        <w:t>jenis</w:t>
      </w:r>
      <w:proofErr w:type="spellEnd"/>
      <w:r w:rsidR="00AF0956" w:rsidRPr="00C50B6C">
        <w:rPr>
          <w:rFonts w:ascii="Arial" w:hAnsi="Arial" w:cs="Arial"/>
          <w:sz w:val="20"/>
          <w:szCs w:val="20"/>
        </w:rPr>
        <w:t xml:space="preserve"> </w:t>
      </w:r>
      <w:proofErr w:type="spellStart"/>
      <w:r w:rsidR="00AF0956" w:rsidRPr="00C50B6C">
        <w:rPr>
          <w:rFonts w:ascii="Arial" w:hAnsi="Arial" w:cs="Arial"/>
          <w:sz w:val="20"/>
          <w:szCs w:val="20"/>
        </w:rPr>
        <w:t>elektroda</w:t>
      </w:r>
      <w:proofErr w:type="spellEnd"/>
      <w:r w:rsidR="00AF0956" w:rsidRPr="00C50B6C">
        <w:rPr>
          <w:rFonts w:ascii="Arial" w:hAnsi="Arial" w:cs="Arial"/>
          <w:sz w:val="20"/>
          <w:szCs w:val="20"/>
        </w:rPr>
        <w:t xml:space="preserve"> Cu-Al. Jika </w:t>
      </w:r>
      <w:proofErr w:type="spellStart"/>
      <w:r w:rsidR="00AF0956" w:rsidRPr="00C50B6C">
        <w:rPr>
          <w:rFonts w:ascii="Arial" w:hAnsi="Arial" w:cs="Arial"/>
          <w:sz w:val="20"/>
          <w:szCs w:val="20"/>
        </w:rPr>
        <w:t>ditinjau</w:t>
      </w:r>
      <w:proofErr w:type="spellEnd"/>
      <w:r w:rsidR="00AF0956" w:rsidRPr="00C50B6C">
        <w:rPr>
          <w:rFonts w:ascii="Arial" w:hAnsi="Arial" w:cs="Arial"/>
          <w:sz w:val="20"/>
          <w:szCs w:val="20"/>
        </w:rPr>
        <w:t xml:space="preserve"> </w:t>
      </w:r>
      <w:proofErr w:type="spellStart"/>
      <w:r w:rsidR="00AF0956" w:rsidRPr="00C50B6C">
        <w:rPr>
          <w:rFonts w:ascii="Arial" w:hAnsi="Arial" w:cs="Arial"/>
          <w:sz w:val="20"/>
          <w:szCs w:val="20"/>
        </w:rPr>
        <w:t>berdasarkan</w:t>
      </w:r>
      <w:proofErr w:type="spellEnd"/>
      <w:r w:rsidR="00AF0956" w:rsidRPr="00C50B6C">
        <w:rPr>
          <w:rFonts w:ascii="Arial" w:hAnsi="Arial" w:cs="Arial"/>
          <w:sz w:val="20"/>
          <w:szCs w:val="20"/>
        </w:rPr>
        <w:t xml:space="preserve"> </w:t>
      </w:r>
      <w:proofErr w:type="spellStart"/>
      <w:r w:rsidR="00AF0956" w:rsidRPr="00C50B6C">
        <w:rPr>
          <w:rFonts w:ascii="Arial" w:hAnsi="Arial" w:cs="Arial"/>
          <w:sz w:val="20"/>
          <w:szCs w:val="20"/>
        </w:rPr>
        <w:t>nilai</w:t>
      </w:r>
      <w:proofErr w:type="spellEnd"/>
      <w:r w:rsidR="00AF0956" w:rsidRPr="00C50B6C">
        <w:rPr>
          <w:rFonts w:ascii="Arial" w:hAnsi="Arial" w:cs="Arial"/>
          <w:sz w:val="20"/>
          <w:szCs w:val="20"/>
        </w:rPr>
        <w:t xml:space="preserve"> </w:t>
      </w:r>
      <w:proofErr w:type="spellStart"/>
      <w:r w:rsidR="00AF0956" w:rsidRPr="00C50B6C">
        <w:rPr>
          <w:rFonts w:ascii="Arial" w:hAnsi="Arial" w:cs="Arial"/>
          <w:sz w:val="20"/>
          <w:szCs w:val="20"/>
        </w:rPr>
        <w:t>potensial</w:t>
      </w:r>
      <w:proofErr w:type="spellEnd"/>
      <w:r w:rsidR="00AF0956" w:rsidRPr="00C50B6C">
        <w:rPr>
          <w:rFonts w:ascii="Arial" w:hAnsi="Arial" w:cs="Arial"/>
          <w:sz w:val="20"/>
          <w:szCs w:val="20"/>
        </w:rPr>
        <w:t xml:space="preserve"> </w:t>
      </w:r>
      <w:proofErr w:type="spellStart"/>
      <w:r w:rsidR="00AF0956" w:rsidRPr="00C50B6C">
        <w:rPr>
          <w:rFonts w:ascii="Arial" w:hAnsi="Arial" w:cs="Arial"/>
          <w:sz w:val="20"/>
          <w:szCs w:val="20"/>
        </w:rPr>
        <w:t>reduksi</w:t>
      </w:r>
      <w:proofErr w:type="spellEnd"/>
      <w:r w:rsidR="001B2938" w:rsidRPr="00C50B6C">
        <w:rPr>
          <w:rFonts w:ascii="Arial" w:hAnsi="Arial" w:cs="Arial"/>
          <w:sz w:val="20"/>
          <w:szCs w:val="20"/>
        </w:rPr>
        <w:t xml:space="preserve"> </w:t>
      </w:r>
      <w:proofErr w:type="spellStart"/>
      <w:r w:rsidR="001B2938" w:rsidRPr="00C50B6C">
        <w:rPr>
          <w:rFonts w:ascii="Arial" w:hAnsi="Arial" w:cs="Arial"/>
          <w:sz w:val="20"/>
          <w:szCs w:val="20"/>
        </w:rPr>
        <w:t>logam</w:t>
      </w:r>
      <w:proofErr w:type="spellEnd"/>
      <w:r w:rsidR="001B2938" w:rsidRPr="00C50B6C">
        <w:rPr>
          <w:rFonts w:ascii="Arial" w:hAnsi="Arial" w:cs="Arial"/>
          <w:sz w:val="20"/>
          <w:szCs w:val="20"/>
        </w:rPr>
        <w:t xml:space="preserve"> pada </w:t>
      </w:r>
      <w:proofErr w:type="spellStart"/>
      <w:r w:rsidR="001B2938" w:rsidRPr="00C50B6C">
        <w:rPr>
          <w:rFonts w:ascii="Arial" w:hAnsi="Arial" w:cs="Arial"/>
          <w:sz w:val="20"/>
          <w:szCs w:val="20"/>
        </w:rPr>
        <w:t>deret</w:t>
      </w:r>
      <w:proofErr w:type="spellEnd"/>
      <w:r w:rsidR="001B2938" w:rsidRPr="00C50B6C">
        <w:rPr>
          <w:rFonts w:ascii="Arial" w:hAnsi="Arial" w:cs="Arial"/>
          <w:sz w:val="20"/>
          <w:szCs w:val="20"/>
        </w:rPr>
        <w:t xml:space="preserve"> volta,</w:t>
      </w:r>
      <w:r w:rsidR="00AF0956" w:rsidRPr="00C50B6C">
        <w:rPr>
          <w:rFonts w:ascii="Arial" w:hAnsi="Arial" w:cs="Arial"/>
          <w:sz w:val="20"/>
          <w:szCs w:val="20"/>
        </w:rPr>
        <w:t xml:space="preserve"> Al </w:t>
      </w:r>
      <w:proofErr w:type="spellStart"/>
      <w:r w:rsidR="00AF0956" w:rsidRPr="00C50B6C">
        <w:rPr>
          <w:rFonts w:ascii="Arial" w:hAnsi="Arial" w:cs="Arial"/>
          <w:sz w:val="20"/>
          <w:szCs w:val="20"/>
        </w:rPr>
        <w:t>memiliki</w:t>
      </w:r>
      <w:proofErr w:type="spellEnd"/>
      <w:r w:rsidR="00AF0956" w:rsidRPr="00C50B6C">
        <w:rPr>
          <w:rFonts w:ascii="Arial" w:hAnsi="Arial" w:cs="Arial"/>
          <w:sz w:val="20"/>
          <w:szCs w:val="20"/>
        </w:rPr>
        <w:t xml:space="preserve"> </w:t>
      </w:r>
      <w:proofErr w:type="spellStart"/>
      <w:r w:rsidR="00AF0956" w:rsidRPr="00C50B6C">
        <w:rPr>
          <w:rFonts w:ascii="Arial" w:hAnsi="Arial" w:cs="Arial"/>
          <w:sz w:val="20"/>
          <w:szCs w:val="20"/>
        </w:rPr>
        <w:t>nilai</w:t>
      </w:r>
      <w:proofErr w:type="spellEnd"/>
      <w:r w:rsidR="00AF0956" w:rsidRPr="00C50B6C">
        <w:rPr>
          <w:rFonts w:ascii="Arial" w:hAnsi="Arial" w:cs="Arial"/>
          <w:sz w:val="20"/>
          <w:szCs w:val="20"/>
        </w:rPr>
        <w:t xml:space="preserve"> </w:t>
      </w:r>
      <w:proofErr w:type="spellStart"/>
      <w:r w:rsidR="00AF0956" w:rsidRPr="00C50B6C">
        <w:rPr>
          <w:rFonts w:ascii="Arial" w:hAnsi="Arial" w:cs="Arial"/>
          <w:sz w:val="20"/>
          <w:szCs w:val="20"/>
        </w:rPr>
        <w:t>potensial</w:t>
      </w:r>
      <w:proofErr w:type="spellEnd"/>
      <w:r w:rsidR="00AF0956" w:rsidRPr="00C50B6C">
        <w:rPr>
          <w:rFonts w:ascii="Arial" w:hAnsi="Arial" w:cs="Arial"/>
          <w:sz w:val="20"/>
          <w:szCs w:val="20"/>
        </w:rPr>
        <w:t xml:space="preserve"> </w:t>
      </w:r>
      <w:proofErr w:type="spellStart"/>
      <w:r w:rsidR="00AF0956" w:rsidRPr="00C50B6C">
        <w:rPr>
          <w:rFonts w:ascii="Arial" w:hAnsi="Arial" w:cs="Arial"/>
          <w:sz w:val="20"/>
          <w:szCs w:val="20"/>
        </w:rPr>
        <w:t>reduksi</w:t>
      </w:r>
      <w:proofErr w:type="spellEnd"/>
      <w:r w:rsidR="00AF0956" w:rsidRPr="00C50B6C">
        <w:rPr>
          <w:rFonts w:ascii="Arial" w:hAnsi="Arial" w:cs="Arial"/>
          <w:sz w:val="20"/>
          <w:szCs w:val="20"/>
        </w:rPr>
        <w:t xml:space="preserve"> yang </w:t>
      </w:r>
      <w:proofErr w:type="spellStart"/>
      <w:r w:rsidR="00AF0956" w:rsidRPr="00C50B6C">
        <w:rPr>
          <w:rFonts w:ascii="Arial" w:hAnsi="Arial" w:cs="Arial"/>
          <w:sz w:val="20"/>
          <w:szCs w:val="20"/>
        </w:rPr>
        <w:t>lebih</w:t>
      </w:r>
      <w:proofErr w:type="spellEnd"/>
      <w:r w:rsidR="00AF0956" w:rsidRPr="00C50B6C">
        <w:rPr>
          <w:rFonts w:ascii="Arial" w:hAnsi="Arial" w:cs="Arial"/>
          <w:sz w:val="20"/>
          <w:szCs w:val="20"/>
        </w:rPr>
        <w:t xml:space="preserve"> </w:t>
      </w:r>
      <w:proofErr w:type="spellStart"/>
      <w:r w:rsidR="00AF0956" w:rsidRPr="00C50B6C">
        <w:rPr>
          <w:rFonts w:ascii="Arial" w:hAnsi="Arial" w:cs="Arial"/>
          <w:sz w:val="20"/>
          <w:szCs w:val="20"/>
        </w:rPr>
        <w:t>rendah</w:t>
      </w:r>
      <w:proofErr w:type="spellEnd"/>
      <w:r w:rsidR="00AF0956" w:rsidRPr="00C50B6C">
        <w:rPr>
          <w:rFonts w:ascii="Arial" w:hAnsi="Arial" w:cs="Arial"/>
          <w:sz w:val="20"/>
          <w:szCs w:val="20"/>
        </w:rPr>
        <w:t xml:space="preserve"> </w:t>
      </w:r>
      <w:proofErr w:type="spellStart"/>
      <w:r w:rsidR="00AF0956" w:rsidRPr="00C50B6C">
        <w:rPr>
          <w:rFonts w:ascii="Arial" w:hAnsi="Arial" w:cs="Arial"/>
          <w:sz w:val="20"/>
          <w:szCs w:val="20"/>
        </w:rPr>
        <w:t>dibandingkan</w:t>
      </w:r>
      <w:proofErr w:type="spellEnd"/>
      <w:r w:rsidR="00AF0956" w:rsidRPr="00C50B6C">
        <w:rPr>
          <w:rFonts w:ascii="Arial" w:hAnsi="Arial" w:cs="Arial"/>
          <w:sz w:val="20"/>
          <w:szCs w:val="20"/>
        </w:rPr>
        <w:t xml:space="preserve"> </w:t>
      </w:r>
      <w:r w:rsidR="001B2938" w:rsidRPr="00C50B6C">
        <w:rPr>
          <w:rFonts w:ascii="Arial" w:hAnsi="Arial" w:cs="Arial"/>
          <w:sz w:val="20"/>
          <w:szCs w:val="20"/>
        </w:rPr>
        <w:t xml:space="preserve">Zn </w:t>
      </w:r>
      <w:r w:rsidR="001B2938" w:rsidRPr="00C50B6C">
        <w:rPr>
          <w:rFonts w:ascii="Arial" w:hAnsi="Arial" w:cs="Arial"/>
          <w:sz w:val="20"/>
          <w:szCs w:val="20"/>
        </w:rPr>
        <w:fldChar w:fldCharType="begin" w:fldLock="1"/>
      </w:r>
      <w:r w:rsidR="00C50B6C" w:rsidRPr="00C50B6C">
        <w:rPr>
          <w:rFonts w:ascii="Arial" w:hAnsi="Arial" w:cs="Arial"/>
          <w:sz w:val="20"/>
          <w:szCs w:val="20"/>
        </w:rPr>
        <w:instrText>ADDIN CSL_CITATION {"citationItems":[{"id":"ITEM-1","itemData":{"DOI":"10.22373/crc.v2i1.764","ISSN":"2549-3698","abstract":"Abstrak\r Sel elektrokimia merupakan pemanfaatan arus listrik yang dihasilkan dari sebuah reaksi kimia ataupun arus listrik yang menyebabkan terjadinya suatu reaksi kimia. Pemanfaatan sel elektrokimia banyak digunakan untuk menghasilkan teknologi terbarukan. Sel elektrolisis dan sel Volta merupakan hasil terapan dari sel elektrokimia yang menggunakan media elektroda dan larutan elektrolit. Sampai saat ini, sel elektrokimia masih memiliki peranan penting di dalam kemajuan teknologi modern mulai industri otomotif maupun rumah tangga.\r \r Kata kunci:","author":[{"dropping-particle":"","family":"Harahap","given":"Muhammad Ridwan","non-dropping-particle":"","parse-names":false,"suffix":""}],"container-title":"CIRCUIT: Jurnal Ilmiah Pendidikan Teknik Elektro","id":"ITEM-1","issue":"1","issued":{"date-parts":[["2016"]]},"page":"177-180","title":"Sel Elektrokimia: Karakteristik dan Aplikasi","type":"article-journal","volume":"2"},"uris":["http://www.mendeley.com/documents/?uuid=ca5d0d48-8114-41ce-a7f0-30382f11d689"]}],"mendeley":{"formattedCitation":"(Harahap, 2016)","plainTextFormattedCitation":"(Harahap, 2016)","previouslyFormattedCitation":"(Harahap, 2016)"},"properties":{"noteIndex":0},"schema":"https://github.com/citation-style-language/schema/raw/master/csl-citation.json"}</w:instrText>
      </w:r>
      <w:r w:rsidR="001B2938" w:rsidRPr="00C50B6C">
        <w:rPr>
          <w:rFonts w:ascii="Arial" w:hAnsi="Arial" w:cs="Arial"/>
          <w:sz w:val="20"/>
          <w:szCs w:val="20"/>
        </w:rPr>
        <w:fldChar w:fldCharType="separate"/>
      </w:r>
      <w:r w:rsidR="001B2938" w:rsidRPr="00C50B6C">
        <w:rPr>
          <w:rFonts w:ascii="Arial" w:hAnsi="Arial" w:cs="Arial"/>
          <w:noProof/>
          <w:sz w:val="20"/>
          <w:szCs w:val="20"/>
        </w:rPr>
        <w:t>(Harahap, 2016)</w:t>
      </w:r>
      <w:r w:rsidR="001B2938" w:rsidRPr="00C50B6C">
        <w:rPr>
          <w:rFonts w:ascii="Arial" w:hAnsi="Arial" w:cs="Arial"/>
          <w:sz w:val="20"/>
          <w:szCs w:val="20"/>
        </w:rPr>
        <w:fldChar w:fldCharType="end"/>
      </w:r>
      <w:r w:rsidR="001B2938" w:rsidRPr="00C50B6C">
        <w:rPr>
          <w:rFonts w:ascii="Arial" w:hAnsi="Arial" w:cs="Arial"/>
          <w:sz w:val="20"/>
          <w:szCs w:val="20"/>
        </w:rPr>
        <w:t xml:space="preserve">. </w:t>
      </w:r>
      <w:proofErr w:type="spellStart"/>
      <w:r w:rsidR="001B2938" w:rsidRPr="00C50B6C">
        <w:rPr>
          <w:rFonts w:ascii="Arial" w:hAnsi="Arial" w:cs="Arial"/>
          <w:sz w:val="20"/>
          <w:szCs w:val="20"/>
        </w:rPr>
        <w:t>Seharusnya</w:t>
      </w:r>
      <w:proofErr w:type="spellEnd"/>
      <w:r w:rsidR="001B2938" w:rsidRPr="00C50B6C">
        <w:rPr>
          <w:rFonts w:ascii="Arial" w:hAnsi="Arial" w:cs="Arial"/>
          <w:sz w:val="20"/>
          <w:szCs w:val="20"/>
        </w:rPr>
        <w:t xml:space="preserve"> </w:t>
      </w:r>
      <w:proofErr w:type="spellStart"/>
      <w:r w:rsidR="001B2938" w:rsidRPr="00C50B6C">
        <w:rPr>
          <w:rFonts w:ascii="Arial" w:hAnsi="Arial" w:cs="Arial"/>
          <w:sz w:val="20"/>
          <w:szCs w:val="20"/>
        </w:rPr>
        <w:t>pasangan</w:t>
      </w:r>
      <w:proofErr w:type="spellEnd"/>
      <w:r w:rsidR="001B2938" w:rsidRPr="00C50B6C">
        <w:rPr>
          <w:rFonts w:ascii="Arial" w:hAnsi="Arial" w:cs="Arial"/>
          <w:sz w:val="20"/>
          <w:szCs w:val="20"/>
        </w:rPr>
        <w:t xml:space="preserve"> </w:t>
      </w:r>
      <w:proofErr w:type="spellStart"/>
      <w:r w:rsidR="001B2938" w:rsidRPr="00C50B6C">
        <w:rPr>
          <w:rFonts w:ascii="Arial" w:hAnsi="Arial" w:cs="Arial"/>
          <w:sz w:val="20"/>
          <w:szCs w:val="20"/>
        </w:rPr>
        <w:t>elektroda</w:t>
      </w:r>
      <w:proofErr w:type="spellEnd"/>
      <w:r w:rsidR="001B2938" w:rsidRPr="00C50B6C">
        <w:rPr>
          <w:rFonts w:ascii="Arial" w:hAnsi="Arial" w:cs="Arial"/>
          <w:sz w:val="20"/>
          <w:szCs w:val="20"/>
        </w:rPr>
        <w:t xml:space="preserve"> Cu-Al </w:t>
      </w:r>
      <w:proofErr w:type="spellStart"/>
      <w:r w:rsidR="001B2938" w:rsidRPr="00C50B6C">
        <w:rPr>
          <w:rFonts w:ascii="Arial" w:hAnsi="Arial" w:cs="Arial"/>
          <w:sz w:val="20"/>
          <w:szCs w:val="20"/>
        </w:rPr>
        <w:t>menghasilkan</w:t>
      </w:r>
      <w:proofErr w:type="spellEnd"/>
      <w:r w:rsidR="001B2938" w:rsidRPr="00C50B6C">
        <w:rPr>
          <w:rFonts w:ascii="Arial" w:hAnsi="Arial" w:cs="Arial"/>
          <w:sz w:val="20"/>
          <w:szCs w:val="20"/>
        </w:rPr>
        <w:t xml:space="preserve"> </w:t>
      </w:r>
      <w:proofErr w:type="spellStart"/>
      <w:r w:rsidR="001B2938" w:rsidRPr="00C50B6C">
        <w:rPr>
          <w:rFonts w:ascii="Arial" w:hAnsi="Arial" w:cs="Arial"/>
          <w:sz w:val="20"/>
          <w:szCs w:val="20"/>
        </w:rPr>
        <w:t>energi</w:t>
      </w:r>
      <w:proofErr w:type="spellEnd"/>
      <w:r w:rsidR="001B2938" w:rsidRPr="00C50B6C">
        <w:rPr>
          <w:rFonts w:ascii="Arial" w:hAnsi="Arial" w:cs="Arial"/>
          <w:sz w:val="20"/>
          <w:szCs w:val="20"/>
        </w:rPr>
        <w:t xml:space="preserve"> </w:t>
      </w:r>
      <w:proofErr w:type="spellStart"/>
      <w:r w:rsidR="001B2938" w:rsidRPr="00C50B6C">
        <w:rPr>
          <w:rFonts w:ascii="Arial" w:hAnsi="Arial" w:cs="Arial"/>
          <w:sz w:val="20"/>
          <w:szCs w:val="20"/>
        </w:rPr>
        <w:t>listrik</w:t>
      </w:r>
      <w:proofErr w:type="spellEnd"/>
      <w:r w:rsidR="001B2938" w:rsidRPr="00C50B6C">
        <w:rPr>
          <w:rFonts w:ascii="Arial" w:hAnsi="Arial" w:cs="Arial"/>
          <w:sz w:val="20"/>
          <w:szCs w:val="20"/>
        </w:rPr>
        <w:t xml:space="preserve"> </w:t>
      </w:r>
      <w:proofErr w:type="spellStart"/>
      <w:r w:rsidR="001B2938" w:rsidRPr="00C50B6C">
        <w:rPr>
          <w:rFonts w:ascii="Arial" w:hAnsi="Arial" w:cs="Arial"/>
          <w:sz w:val="20"/>
          <w:szCs w:val="20"/>
        </w:rPr>
        <w:t>lebih</w:t>
      </w:r>
      <w:proofErr w:type="spellEnd"/>
      <w:r w:rsidR="001B2938" w:rsidRPr="00C50B6C">
        <w:rPr>
          <w:rFonts w:ascii="Arial" w:hAnsi="Arial" w:cs="Arial"/>
          <w:sz w:val="20"/>
          <w:szCs w:val="20"/>
        </w:rPr>
        <w:t xml:space="preserve"> </w:t>
      </w:r>
      <w:proofErr w:type="spellStart"/>
      <w:r w:rsidR="001B2938" w:rsidRPr="00C50B6C">
        <w:rPr>
          <w:rFonts w:ascii="Arial" w:hAnsi="Arial" w:cs="Arial"/>
          <w:sz w:val="20"/>
          <w:szCs w:val="20"/>
        </w:rPr>
        <w:t>tinggi</w:t>
      </w:r>
      <w:proofErr w:type="spellEnd"/>
      <w:r w:rsidR="001B2938" w:rsidRPr="00C50B6C">
        <w:rPr>
          <w:rFonts w:ascii="Arial" w:hAnsi="Arial" w:cs="Arial"/>
          <w:sz w:val="20"/>
          <w:szCs w:val="20"/>
        </w:rPr>
        <w:t xml:space="preserve"> </w:t>
      </w:r>
      <w:proofErr w:type="spellStart"/>
      <w:r w:rsidR="001B2938" w:rsidRPr="00C50B6C">
        <w:rPr>
          <w:rFonts w:ascii="Arial" w:hAnsi="Arial" w:cs="Arial"/>
          <w:sz w:val="20"/>
          <w:szCs w:val="20"/>
        </w:rPr>
        <w:t>jika</w:t>
      </w:r>
      <w:proofErr w:type="spellEnd"/>
      <w:r w:rsidR="001B2938" w:rsidRPr="00C50B6C">
        <w:rPr>
          <w:rFonts w:ascii="Arial" w:hAnsi="Arial" w:cs="Arial"/>
          <w:sz w:val="20"/>
          <w:szCs w:val="20"/>
        </w:rPr>
        <w:t xml:space="preserve"> </w:t>
      </w:r>
      <w:proofErr w:type="spellStart"/>
      <w:r w:rsidR="001B2938" w:rsidRPr="00C50B6C">
        <w:rPr>
          <w:rFonts w:ascii="Arial" w:hAnsi="Arial" w:cs="Arial"/>
          <w:sz w:val="20"/>
          <w:szCs w:val="20"/>
        </w:rPr>
        <w:t>dibandingkan</w:t>
      </w:r>
      <w:proofErr w:type="spellEnd"/>
      <w:r w:rsidR="001B2938" w:rsidRPr="00C50B6C">
        <w:rPr>
          <w:rFonts w:ascii="Arial" w:hAnsi="Arial" w:cs="Arial"/>
          <w:sz w:val="20"/>
          <w:szCs w:val="20"/>
        </w:rPr>
        <w:t xml:space="preserve"> </w:t>
      </w:r>
      <w:proofErr w:type="spellStart"/>
      <w:r w:rsidR="001B2938" w:rsidRPr="00C50B6C">
        <w:rPr>
          <w:rFonts w:ascii="Arial" w:hAnsi="Arial" w:cs="Arial"/>
          <w:sz w:val="20"/>
          <w:szCs w:val="20"/>
        </w:rPr>
        <w:t>dengan</w:t>
      </w:r>
      <w:proofErr w:type="spellEnd"/>
      <w:r w:rsidR="001B2938" w:rsidRPr="00C50B6C">
        <w:rPr>
          <w:rFonts w:ascii="Arial" w:hAnsi="Arial" w:cs="Arial"/>
          <w:sz w:val="20"/>
          <w:szCs w:val="20"/>
        </w:rPr>
        <w:t xml:space="preserve"> </w:t>
      </w:r>
      <w:proofErr w:type="spellStart"/>
      <w:r w:rsidR="001B2938" w:rsidRPr="00C50B6C">
        <w:rPr>
          <w:rFonts w:ascii="Arial" w:hAnsi="Arial" w:cs="Arial"/>
          <w:sz w:val="20"/>
          <w:szCs w:val="20"/>
        </w:rPr>
        <w:t>pasangan</w:t>
      </w:r>
      <w:proofErr w:type="spellEnd"/>
      <w:r w:rsidR="001B2938" w:rsidRPr="00C50B6C">
        <w:rPr>
          <w:rFonts w:ascii="Arial" w:hAnsi="Arial" w:cs="Arial"/>
          <w:sz w:val="20"/>
          <w:szCs w:val="20"/>
        </w:rPr>
        <w:t xml:space="preserve"> </w:t>
      </w:r>
      <w:proofErr w:type="spellStart"/>
      <w:r w:rsidR="001B2938" w:rsidRPr="00C50B6C">
        <w:rPr>
          <w:rFonts w:ascii="Arial" w:hAnsi="Arial" w:cs="Arial"/>
          <w:sz w:val="20"/>
          <w:szCs w:val="20"/>
        </w:rPr>
        <w:t>elektroda</w:t>
      </w:r>
      <w:proofErr w:type="spellEnd"/>
      <w:r w:rsidR="001B2938" w:rsidRPr="00C50B6C">
        <w:rPr>
          <w:rFonts w:ascii="Arial" w:hAnsi="Arial" w:cs="Arial"/>
          <w:sz w:val="20"/>
          <w:szCs w:val="20"/>
        </w:rPr>
        <w:t xml:space="preserve"> Cu-Zn </w:t>
      </w:r>
      <w:proofErr w:type="spellStart"/>
      <w:r w:rsidR="001B2938" w:rsidRPr="00C50B6C">
        <w:rPr>
          <w:rFonts w:ascii="Arial" w:hAnsi="Arial" w:cs="Arial"/>
          <w:sz w:val="20"/>
          <w:szCs w:val="20"/>
        </w:rPr>
        <w:t>karena</w:t>
      </w:r>
      <w:proofErr w:type="spellEnd"/>
      <w:r w:rsidR="001B2938" w:rsidRPr="00C50B6C">
        <w:rPr>
          <w:rFonts w:ascii="Arial" w:hAnsi="Arial" w:cs="Arial"/>
          <w:sz w:val="20"/>
          <w:szCs w:val="20"/>
        </w:rPr>
        <w:t xml:space="preserve"> </w:t>
      </w:r>
      <w:proofErr w:type="spellStart"/>
      <w:r w:rsidR="001B2938" w:rsidRPr="00C50B6C">
        <w:rPr>
          <w:rFonts w:ascii="Arial" w:hAnsi="Arial" w:cs="Arial"/>
          <w:sz w:val="20"/>
          <w:szCs w:val="20"/>
        </w:rPr>
        <w:t>beda</w:t>
      </w:r>
      <w:proofErr w:type="spellEnd"/>
      <w:r w:rsidR="001B2938" w:rsidRPr="00C50B6C">
        <w:rPr>
          <w:rFonts w:ascii="Arial" w:hAnsi="Arial" w:cs="Arial"/>
          <w:sz w:val="20"/>
          <w:szCs w:val="20"/>
        </w:rPr>
        <w:t xml:space="preserve"> </w:t>
      </w:r>
      <w:proofErr w:type="spellStart"/>
      <w:r w:rsidR="001B2938" w:rsidRPr="00C50B6C">
        <w:rPr>
          <w:rFonts w:ascii="Arial" w:hAnsi="Arial" w:cs="Arial"/>
          <w:sz w:val="20"/>
          <w:szCs w:val="20"/>
        </w:rPr>
        <w:t>potensial</w:t>
      </w:r>
      <w:proofErr w:type="spellEnd"/>
      <w:r w:rsidR="001B2938" w:rsidRPr="00C50B6C">
        <w:rPr>
          <w:rFonts w:ascii="Arial" w:hAnsi="Arial" w:cs="Arial"/>
          <w:sz w:val="20"/>
          <w:szCs w:val="20"/>
        </w:rPr>
        <w:t xml:space="preserve"> Cu-Al </w:t>
      </w:r>
      <w:proofErr w:type="spellStart"/>
      <w:r w:rsidR="001B2938" w:rsidRPr="00C50B6C">
        <w:rPr>
          <w:rFonts w:ascii="Arial" w:hAnsi="Arial" w:cs="Arial"/>
          <w:sz w:val="20"/>
          <w:szCs w:val="20"/>
        </w:rPr>
        <w:t>lebih</w:t>
      </w:r>
      <w:proofErr w:type="spellEnd"/>
      <w:r w:rsidR="001B2938" w:rsidRPr="00C50B6C">
        <w:rPr>
          <w:rFonts w:ascii="Arial" w:hAnsi="Arial" w:cs="Arial"/>
          <w:sz w:val="20"/>
          <w:szCs w:val="20"/>
        </w:rPr>
        <w:t xml:space="preserve"> </w:t>
      </w:r>
      <w:proofErr w:type="spellStart"/>
      <w:r w:rsidR="001B2938" w:rsidRPr="00C50B6C">
        <w:rPr>
          <w:rFonts w:ascii="Arial" w:hAnsi="Arial" w:cs="Arial"/>
          <w:sz w:val="20"/>
          <w:szCs w:val="20"/>
        </w:rPr>
        <w:t>besar</w:t>
      </w:r>
      <w:proofErr w:type="spellEnd"/>
      <w:r w:rsidR="001B2938" w:rsidRPr="00C50B6C">
        <w:rPr>
          <w:rFonts w:ascii="Arial" w:hAnsi="Arial" w:cs="Arial"/>
          <w:sz w:val="20"/>
          <w:szCs w:val="20"/>
        </w:rPr>
        <w:t xml:space="preserve"> </w:t>
      </w:r>
      <w:proofErr w:type="spellStart"/>
      <w:r w:rsidR="001B2938" w:rsidRPr="00C50B6C">
        <w:rPr>
          <w:rFonts w:ascii="Arial" w:hAnsi="Arial" w:cs="Arial"/>
          <w:sz w:val="20"/>
          <w:szCs w:val="20"/>
        </w:rPr>
        <w:t>dibandingkan</w:t>
      </w:r>
      <w:proofErr w:type="spellEnd"/>
      <w:r w:rsidR="001B2938" w:rsidRPr="00C50B6C">
        <w:rPr>
          <w:rFonts w:ascii="Arial" w:hAnsi="Arial" w:cs="Arial"/>
          <w:sz w:val="20"/>
          <w:szCs w:val="20"/>
        </w:rPr>
        <w:t xml:space="preserve"> </w:t>
      </w:r>
      <w:proofErr w:type="spellStart"/>
      <w:r w:rsidR="001B2938" w:rsidRPr="00C50B6C">
        <w:rPr>
          <w:rFonts w:ascii="Arial" w:hAnsi="Arial" w:cs="Arial"/>
          <w:sz w:val="20"/>
          <w:szCs w:val="20"/>
        </w:rPr>
        <w:t>dengan</w:t>
      </w:r>
      <w:proofErr w:type="spellEnd"/>
      <w:r w:rsidR="001B2938" w:rsidRPr="00C50B6C">
        <w:rPr>
          <w:rFonts w:ascii="Arial" w:hAnsi="Arial" w:cs="Arial"/>
          <w:sz w:val="20"/>
          <w:szCs w:val="20"/>
        </w:rPr>
        <w:t xml:space="preserve"> </w:t>
      </w:r>
      <w:proofErr w:type="spellStart"/>
      <w:r w:rsidR="001B2938" w:rsidRPr="00C50B6C">
        <w:rPr>
          <w:rFonts w:ascii="Arial" w:hAnsi="Arial" w:cs="Arial"/>
          <w:sz w:val="20"/>
          <w:szCs w:val="20"/>
        </w:rPr>
        <w:t>beda</w:t>
      </w:r>
      <w:proofErr w:type="spellEnd"/>
      <w:r w:rsidR="001B2938" w:rsidRPr="00C50B6C">
        <w:rPr>
          <w:rFonts w:ascii="Arial" w:hAnsi="Arial" w:cs="Arial"/>
          <w:sz w:val="20"/>
          <w:szCs w:val="20"/>
        </w:rPr>
        <w:t xml:space="preserve"> </w:t>
      </w:r>
      <w:proofErr w:type="spellStart"/>
      <w:r w:rsidR="001B2938" w:rsidRPr="00C50B6C">
        <w:rPr>
          <w:rFonts w:ascii="Arial" w:hAnsi="Arial" w:cs="Arial"/>
          <w:sz w:val="20"/>
          <w:szCs w:val="20"/>
        </w:rPr>
        <w:t>potensial</w:t>
      </w:r>
      <w:proofErr w:type="spellEnd"/>
      <w:r w:rsidR="001B2938" w:rsidRPr="00C50B6C">
        <w:rPr>
          <w:rFonts w:ascii="Arial" w:hAnsi="Arial" w:cs="Arial"/>
          <w:sz w:val="20"/>
          <w:szCs w:val="20"/>
        </w:rPr>
        <w:t xml:space="preserve"> Cu-Zn. </w:t>
      </w:r>
      <w:proofErr w:type="spellStart"/>
      <w:r w:rsidR="001B2938" w:rsidRPr="00C50B6C">
        <w:rPr>
          <w:rFonts w:ascii="Arial" w:hAnsi="Arial" w:cs="Arial"/>
          <w:sz w:val="20"/>
          <w:szCs w:val="20"/>
        </w:rPr>
        <w:t>Namun</w:t>
      </w:r>
      <w:proofErr w:type="spellEnd"/>
      <w:r w:rsidR="001B2938" w:rsidRPr="00C50B6C">
        <w:rPr>
          <w:rFonts w:ascii="Arial" w:hAnsi="Arial" w:cs="Arial"/>
          <w:sz w:val="20"/>
          <w:szCs w:val="20"/>
        </w:rPr>
        <w:t xml:space="preserve">, </w:t>
      </w:r>
      <w:proofErr w:type="spellStart"/>
      <w:r w:rsidR="001B2938" w:rsidRPr="00C50B6C">
        <w:rPr>
          <w:rFonts w:ascii="Arial" w:hAnsi="Arial" w:cs="Arial"/>
          <w:sz w:val="20"/>
          <w:szCs w:val="20"/>
        </w:rPr>
        <w:t>hasil</w:t>
      </w:r>
      <w:proofErr w:type="spellEnd"/>
      <w:r w:rsidR="001B2938" w:rsidRPr="00C50B6C">
        <w:rPr>
          <w:rFonts w:ascii="Arial" w:hAnsi="Arial" w:cs="Arial"/>
          <w:sz w:val="20"/>
          <w:szCs w:val="20"/>
        </w:rPr>
        <w:t xml:space="preserve"> </w:t>
      </w:r>
      <w:proofErr w:type="spellStart"/>
      <w:r w:rsidR="001B2938" w:rsidRPr="00C50B6C">
        <w:rPr>
          <w:rFonts w:ascii="Arial" w:hAnsi="Arial" w:cs="Arial"/>
          <w:sz w:val="20"/>
          <w:szCs w:val="20"/>
        </w:rPr>
        <w:t>penelitian</w:t>
      </w:r>
      <w:proofErr w:type="spellEnd"/>
      <w:r w:rsidR="001B2938" w:rsidRPr="00C50B6C">
        <w:rPr>
          <w:rFonts w:ascii="Arial" w:hAnsi="Arial" w:cs="Arial"/>
          <w:sz w:val="20"/>
          <w:szCs w:val="20"/>
        </w:rPr>
        <w:t xml:space="preserve"> </w:t>
      </w:r>
      <w:proofErr w:type="spellStart"/>
      <w:r w:rsidR="001B2938" w:rsidRPr="00C50B6C">
        <w:rPr>
          <w:rFonts w:ascii="Arial" w:hAnsi="Arial" w:cs="Arial"/>
          <w:sz w:val="20"/>
          <w:szCs w:val="20"/>
        </w:rPr>
        <w:t>menunjukkan</w:t>
      </w:r>
      <w:proofErr w:type="spellEnd"/>
      <w:r w:rsidR="001B2938" w:rsidRPr="00C50B6C">
        <w:rPr>
          <w:rFonts w:ascii="Arial" w:hAnsi="Arial" w:cs="Arial"/>
          <w:sz w:val="20"/>
          <w:szCs w:val="20"/>
        </w:rPr>
        <w:t xml:space="preserve"> </w:t>
      </w:r>
      <w:proofErr w:type="spellStart"/>
      <w:r w:rsidR="001B2938" w:rsidRPr="00C50B6C">
        <w:rPr>
          <w:rFonts w:ascii="Arial" w:hAnsi="Arial" w:cs="Arial"/>
          <w:sz w:val="20"/>
          <w:szCs w:val="20"/>
        </w:rPr>
        <w:t>bahwa</w:t>
      </w:r>
      <w:proofErr w:type="spellEnd"/>
      <w:r w:rsidR="001B2938" w:rsidRPr="00C50B6C">
        <w:rPr>
          <w:rFonts w:ascii="Arial" w:hAnsi="Arial" w:cs="Arial"/>
          <w:sz w:val="20"/>
          <w:szCs w:val="20"/>
        </w:rPr>
        <w:t xml:space="preserve"> </w:t>
      </w:r>
      <w:proofErr w:type="spellStart"/>
      <w:r w:rsidR="001B2938" w:rsidRPr="00C50B6C">
        <w:rPr>
          <w:rFonts w:ascii="Arial" w:hAnsi="Arial" w:cs="Arial"/>
          <w:sz w:val="20"/>
          <w:szCs w:val="20"/>
        </w:rPr>
        <w:t>pasangan</w:t>
      </w:r>
      <w:proofErr w:type="spellEnd"/>
      <w:r w:rsidR="001B2938" w:rsidRPr="00C50B6C">
        <w:rPr>
          <w:rFonts w:ascii="Arial" w:hAnsi="Arial" w:cs="Arial"/>
          <w:sz w:val="20"/>
          <w:szCs w:val="20"/>
        </w:rPr>
        <w:t xml:space="preserve"> </w:t>
      </w:r>
      <w:proofErr w:type="spellStart"/>
      <w:r w:rsidR="001B2938" w:rsidRPr="00C50B6C">
        <w:rPr>
          <w:rFonts w:ascii="Arial" w:hAnsi="Arial" w:cs="Arial"/>
          <w:sz w:val="20"/>
          <w:szCs w:val="20"/>
        </w:rPr>
        <w:t>katoda</w:t>
      </w:r>
      <w:proofErr w:type="spellEnd"/>
      <w:r w:rsidR="001B2938" w:rsidRPr="00C50B6C">
        <w:rPr>
          <w:rFonts w:ascii="Arial" w:hAnsi="Arial" w:cs="Arial"/>
          <w:sz w:val="20"/>
          <w:szCs w:val="20"/>
        </w:rPr>
        <w:t xml:space="preserve"> dan </w:t>
      </w:r>
      <w:proofErr w:type="spellStart"/>
      <w:r w:rsidR="001B2938" w:rsidRPr="00C50B6C">
        <w:rPr>
          <w:rFonts w:ascii="Arial" w:hAnsi="Arial" w:cs="Arial"/>
          <w:sz w:val="20"/>
          <w:szCs w:val="20"/>
        </w:rPr>
        <w:t>anoda</w:t>
      </w:r>
      <w:proofErr w:type="spellEnd"/>
      <w:r w:rsidR="001B2938" w:rsidRPr="00C50B6C">
        <w:rPr>
          <w:rFonts w:ascii="Arial" w:hAnsi="Arial" w:cs="Arial"/>
          <w:sz w:val="20"/>
          <w:szCs w:val="20"/>
        </w:rPr>
        <w:t xml:space="preserve"> </w:t>
      </w:r>
      <w:proofErr w:type="spellStart"/>
      <w:r w:rsidR="001B2938" w:rsidRPr="00C50B6C">
        <w:rPr>
          <w:rFonts w:ascii="Arial" w:hAnsi="Arial" w:cs="Arial"/>
          <w:sz w:val="20"/>
          <w:szCs w:val="20"/>
        </w:rPr>
        <w:t>terbaik</w:t>
      </w:r>
      <w:proofErr w:type="spellEnd"/>
      <w:r w:rsidR="001B2938" w:rsidRPr="00C50B6C">
        <w:rPr>
          <w:rFonts w:ascii="Arial" w:hAnsi="Arial" w:cs="Arial"/>
          <w:sz w:val="20"/>
          <w:szCs w:val="20"/>
        </w:rPr>
        <w:t xml:space="preserve"> </w:t>
      </w:r>
      <w:proofErr w:type="spellStart"/>
      <w:r w:rsidR="001B2938" w:rsidRPr="00C50B6C">
        <w:rPr>
          <w:rFonts w:ascii="Arial" w:hAnsi="Arial" w:cs="Arial"/>
          <w:sz w:val="20"/>
          <w:szCs w:val="20"/>
        </w:rPr>
        <w:t>adalah</w:t>
      </w:r>
      <w:proofErr w:type="spellEnd"/>
      <w:r w:rsidR="001B2938" w:rsidRPr="00C50B6C">
        <w:rPr>
          <w:rFonts w:ascii="Arial" w:hAnsi="Arial" w:cs="Arial"/>
          <w:sz w:val="20"/>
          <w:szCs w:val="20"/>
        </w:rPr>
        <w:t xml:space="preserve"> Cu-Zn</w:t>
      </w:r>
      <w:r w:rsidR="00C50B6C" w:rsidRPr="00C50B6C">
        <w:rPr>
          <w:rFonts w:ascii="Arial" w:hAnsi="Arial" w:cs="Arial"/>
          <w:sz w:val="20"/>
          <w:szCs w:val="20"/>
        </w:rPr>
        <w:t xml:space="preserve">. Hal </w:t>
      </w:r>
      <w:proofErr w:type="spellStart"/>
      <w:r w:rsidR="00C50B6C" w:rsidRPr="00C50B6C">
        <w:rPr>
          <w:rFonts w:ascii="Arial" w:hAnsi="Arial" w:cs="Arial"/>
          <w:sz w:val="20"/>
          <w:szCs w:val="20"/>
        </w:rPr>
        <w:t>tersebut</w:t>
      </w:r>
      <w:proofErr w:type="spellEnd"/>
      <w:r w:rsidR="00C50B6C" w:rsidRPr="00C50B6C">
        <w:rPr>
          <w:rFonts w:ascii="Arial" w:hAnsi="Arial" w:cs="Arial"/>
          <w:sz w:val="20"/>
          <w:szCs w:val="20"/>
        </w:rPr>
        <w:t xml:space="preserve"> </w:t>
      </w:r>
      <w:proofErr w:type="spellStart"/>
      <w:r w:rsidR="00C50B6C" w:rsidRPr="00C50B6C">
        <w:rPr>
          <w:rFonts w:ascii="Arial" w:hAnsi="Arial" w:cs="Arial"/>
          <w:sz w:val="20"/>
          <w:szCs w:val="20"/>
        </w:rPr>
        <w:t>karena</w:t>
      </w:r>
      <w:proofErr w:type="spellEnd"/>
      <w:r w:rsidR="00C50B6C" w:rsidRPr="00C50B6C">
        <w:rPr>
          <w:rFonts w:ascii="Arial" w:hAnsi="Arial" w:cs="Arial"/>
          <w:sz w:val="20"/>
          <w:szCs w:val="20"/>
        </w:rPr>
        <w:t xml:space="preserve"> </w:t>
      </w:r>
      <w:proofErr w:type="spellStart"/>
      <w:r w:rsidR="00C50B6C" w:rsidRPr="00C50B6C">
        <w:rPr>
          <w:rFonts w:ascii="Arial" w:hAnsi="Arial" w:cs="Arial"/>
          <w:sz w:val="20"/>
          <w:szCs w:val="20"/>
        </w:rPr>
        <w:t>anoda</w:t>
      </w:r>
      <w:proofErr w:type="spellEnd"/>
      <w:r w:rsidR="00C50B6C" w:rsidRPr="00C50B6C">
        <w:rPr>
          <w:rFonts w:ascii="Arial" w:hAnsi="Arial" w:cs="Arial"/>
          <w:sz w:val="20"/>
          <w:szCs w:val="20"/>
        </w:rPr>
        <w:t xml:space="preserve"> </w:t>
      </w:r>
      <w:proofErr w:type="spellStart"/>
      <w:r w:rsidR="00C50B6C" w:rsidRPr="00C50B6C">
        <w:rPr>
          <w:rFonts w:ascii="Arial" w:hAnsi="Arial" w:cs="Arial"/>
          <w:sz w:val="20"/>
          <w:szCs w:val="20"/>
        </w:rPr>
        <w:t>seng</w:t>
      </w:r>
      <w:proofErr w:type="spellEnd"/>
      <w:r w:rsidR="00C50B6C" w:rsidRPr="00C50B6C">
        <w:rPr>
          <w:rFonts w:ascii="Arial" w:hAnsi="Arial" w:cs="Arial"/>
          <w:sz w:val="20"/>
          <w:szCs w:val="20"/>
        </w:rPr>
        <w:t xml:space="preserve"> </w:t>
      </w:r>
      <w:proofErr w:type="spellStart"/>
      <w:r w:rsidR="00C50B6C" w:rsidRPr="00C50B6C">
        <w:rPr>
          <w:rFonts w:ascii="Arial" w:hAnsi="Arial" w:cs="Arial"/>
          <w:sz w:val="20"/>
          <w:szCs w:val="20"/>
        </w:rPr>
        <w:t>merupakan</w:t>
      </w:r>
      <w:proofErr w:type="spellEnd"/>
      <w:r w:rsidR="00C50B6C" w:rsidRPr="00C50B6C">
        <w:rPr>
          <w:rFonts w:ascii="Arial" w:hAnsi="Arial" w:cs="Arial"/>
          <w:sz w:val="20"/>
          <w:szCs w:val="20"/>
        </w:rPr>
        <w:t xml:space="preserve"> </w:t>
      </w:r>
      <w:proofErr w:type="spellStart"/>
      <w:r w:rsidR="00C50B6C" w:rsidRPr="00C50B6C">
        <w:rPr>
          <w:rFonts w:ascii="Arial" w:hAnsi="Arial" w:cs="Arial"/>
          <w:sz w:val="20"/>
          <w:szCs w:val="20"/>
        </w:rPr>
        <w:t>elektroda</w:t>
      </w:r>
      <w:proofErr w:type="spellEnd"/>
      <w:r w:rsidR="00C50B6C" w:rsidRPr="00C50B6C">
        <w:rPr>
          <w:rFonts w:ascii="Arial" w:hAnsi="Arial" w:cs="Arial"/>
          <w:sz w:val="20"/>
          <w:szCs w:val="20"/>
        </w:rPr>
        <w:t xml:space="preserve"> </w:t>
      </w:r>
      <w:proofErr w:type="spellStart"/>
      <w:r w:rsidR="00C50B6C" w:rsidRPr="00C50B6C">
        <w:rPr>
          <w:rFonts w:ascii="Arial" w:hAnsi="Arial" w:cs="Arial"/>
          <w:sz w:val="20"/>
          <w:szCs w:val="20"/>
        </w:rPr>
        <w:t>dengan</w:t>
      </w:r>
      <w:proofErr w:type="spellEnd"/>
      <w:r w:rsidR="00C50B6C" w:rsidRPr="00C50B6C">
        <w:rPr>
          <w:rFonts w:ascii="Arial" w:hAnsi="Arial" w:cs="Arial"/>
          <w:sz w:val="20"/>
          <w:szCs w:val="20"/>
        </w:rPr>
        <w:t xml:space="preserve"> </w:t>
      </w:r>
      <w:proofErr w:type="spellStart"/>
      <w:r w:rsidR="00C50B6C" w:rsidRPr="00C50B6C">
        <w:rPr>
          <w:rFonts w:ascii="Arial" w:hAnsi="Arial" w:cs="Arial"/>
          <w:sz w:val="20"/>
          <w:szCs w:val="20"/>
        </w:rPr>
        <w:t>kandungan</w:t>
      </w:r>
      <w:proofErr w:type="spellEnd"/>
      <w:r w:rsidR="00C50B6C" w:rsidRPr="00C50B6C">
        <w:rPr>
          <w:rFonts w:ascii="Arial" w:hAnsi="Arial" w:cs="Arial"/>
          <w:sz w:val="20"/>
          <w:szCs w:val="20"/>
        </w:rPr>
        <w:t xml:space="preserve"> Zn yang </w:t>
      </w:r>
      <w:proofErr w:type="spellStart"/>
      <w:r w:rsidR="00C50B6C" w:rsidRPr="00C50B6C">
        <w:rPr>
          <w:rFonts w:ascii="Arial" w:hAnsi="Arial" w:cs="Arial"/>
          <w:sz w:val="20"/>
          <w:szCs w:val="20"/>
        </w:rPr>
        <w:t>lebih</w:t>
      </w:r>
      <w:proofErr w:type="spellEnd"/>
      <w:r w:rsidR="00C50B6C" w:rsidRPr="00C50B6C">
        <w:rPr>
          <w:rFonts w:ascii="Arial" w:hAnsi="Arial" w:cs="Arial"/>
          <w:sz w:val="20"/>
          <w:szCs w:val="20"/>
        </w:rPr>
        <w:t xml:space="preserve"> </w:t>
      </w:r>
      <w:proofErr w:type="spellStart"/>
      <w:r w:rsidR="00C50B6C" w:rsidRPr="00C50B6C">
        <w:rPr>
          <w:rFonts w:ascii="Arial" w:hAnsi="Arial" w:cs="Arial"/>
          <w:sz w:val="20"/>
          <w:szCs w:val="20"/>
        </w:rPr>
        <w:t>tinggi</w:t>
      </w:r>
      <w:proofErr w:type="spellEnd"/>
      <w:r w:rsidR="00C50B6C" w:rsidRPr="00C50B6C">
        <w:rPr>
          <w:rFonts w:ascii="Arial" w:hAnsi="Arial" w:cs="Arial"/>
          <w:sz w:val="20"/>
          <w:szCs w:val="20"/>
        </w:rPr>
        <w:t xml:space="preserve"> </w:t>
      </w:r>
      <w:proofErr w:type="spellStart"/>
      <w:r w:rsidR="00C50B6C" w:rsidRPr="00C50B6C">
        <w:rPr>
          <w:rFonts w:ascii="Arial" w:hAnsi="Arial" w:cs="Arial"/>
          <w:sz w:val="20"/>
          <w:szCs w:val="20"/>
        </w:rPr>
        <w:t>dibandingkan</w:t>
      </w:r>
      <w:proofErr w:type="spellEnd"/>
      <w:r w:rsidR="00C50B6C" w:rsidRPr="00C50B6C">
        <w:rPr>
          <w:rFonts w:ascii="Arial" w:hAnsi="Arial" w:cs="Arial"/>
          <w:sz w:val="20"/>
          <w:szCs w:val="20"/>
        </w:rPr>
        <w:t xml:space="preserve"> </w:t>
      </w:r>
      <w:proofErr w:type="spellStart"/>
      <w:r w:rsidR="00C50B6C" w:rsidRPr="00C50B6C">
        <w:rPr>
          <w:rFonts w:ascii="Arial" w:hAnsi="Arial" w:cs="Arial"/>
          <w:sz w:val="20"/>
          <w:szCs w:val="20"/>
        </w:rPr>
        <w:t>alumunium</w:t>
      </w:r>
      <w:proofErr w:type="spellEnd"/>
      <w:r w:rsidR="00C50B6C" w:rsidRPr="00C50B6C">
        <w:rPr>
          <w:rFonts w:ascii="Arial" w:hAnsi="Arial" w:cs="Arial"/>
          <w:sz w:val="20"/>
          <w:szCs w:val="20"/>
        </w:rPr>
        <w:t xml:space="preserve">, </w:t>
      </w:r>
      <w:proofErr w:type="spellStart"/>
      <w:r w:rsidR="00C50B6C" w:rsidRPr="00C50B6C">
        <w:rPr>
          <w:rFonts w:ascii="Arial" w:hAnsi="Arial" w:cs="Arial"/>
          <w:sz w:val="20"/>
          <w:szCs w:val="20"/>
        </w:rPr>
        <w:t>sehingga</w:t>
      </w:r>
      <w:proofErr w:type="spellEnd"/>
      <w:r w:rsidR="00C50B6C" w:rsidRPr="00C50B6C">
        <w:rPr>
          <w:rFonts w:ascii="Arial" w:hAnsi="Arial" w:cs="Arial"/>
          <w:sz w:val="20"/>
          <w:szCs w:val="20"/>
        </w:rPr>
        <w:t xml:space="preserve"> </w:t>
      </w:r>
      <w:proofErr w:type="spellStart"/>
      <w:r w:rsidR="00C50B6C" w:rsidRPr="00C50B6C">
        <w:rPr>
          <w:rFonts w:ascii="Arial" w:hAnsi="Arial" w:cs="Arial"/>
          <w:sz w:val="20"/>
          <w:szCs w:val="20"/>
        </w:rPr>
        <w:t>menghasilkan</w:t>
      </w:r>
      <w:proofErr w:type="spellEnd"/>
      <w:r w:rsidR="00C50B6C" w:rsidRPr="00C50B6C">
        <w:rPr>
          <w:rFonts w:ascii="Arial" w:hAnsi="Arial" w:cs="Arial"/>
          <w:sz w:val="20"/>
          <w:szCs w:val="20"/>
        </w:rPr>
        <w:t xml:space="preserve"> </w:t>
      </w:r>
      <w:proofErr w:type="spellStart"/>
      <w:r w:rsidR="00C50B6C" w:rsidRPr="00C50B6C">
        <w:rPr>
          <w:rFonts w:ascii="Arial" w:hAnsi="Arial" w:cs="Arial"/>
          <w:sz w:val="20"/>
          <w:szCs w:val="20"/>
        </w:rPr>
        <w:t>tegangan</w:t>
      </w:r>
      <w:proofErr w:type="spellEnd"/>
      <w:r w:rsidR="00C50B6C" w:rsidRPr="00C50B6C">
        <w:rPr>
          <w:rFonts w:ascii="Arial" w:hAnsi="Arial" w:cs="Arial"/>
          <w:sz w:val="20"/>
          <w:szCs w:val="20"/>
        </w:rPr>
        <w:t xml:space="preserve"> </w:t>
      </w:r>
      <w:proofErr w:type="spellStart"/>
      <w:r w:rsidR="00C50B6C" w:rsidRPr="00C50B6C">
        <w:rPr>
          <w:rFonts w:ascii="Arial" w:hAnsi="Arial" w:cs="Arial"/>
          <w:sz w:val="20"/>
          <w:szCs w:val="20"/>
        </w:rPr>
        <w:t>keluaran</w:t>
      </w:r>
      <w:proofErr w:type="spellEnd"/>
      <w:r w:rsidR="00C50B6C" w:rsidRPr="00C50B6C">
        <w:rPr>
          <w:rFonts w:ascii="Arial" w:hAnsi="Arial" w:cs="Arial"/>
          <w:sz w:val="20"/>
          <w:szCs w:val="20"/>
        </w:rPr>
        <w:t xml:space="preserve"> yang </w:t>
      </w:r>
      <w:proofErr w:type="spellStart"/>
      <w:r w:rsidR="00C50B6C" w:rsidRPr="00C50B6C">
        <w:rPr>
          <w:rFonts w:ascii="Arial" w:hAnsi="Arial" w:cs="Arial"/>
          <w:sz w:val="20"/>
          <w:szCs w:val="20"/>
        </w:rPr>
        <w:t>lebih</w:t>
      </w:r>
      <w:proofErr w:type="spellEnd"/>
      <w:r w:rsidR="00C50B6C" w:rsidRPr="00C50B6C">
        <w:rPr>
          <w:rFonts w:ascii="Arial" w:hAnsi="Arial" w:cs="Arial"/>
          <w:sz w:val="20"/>
          <w:szCs w:val="20"/>
        </w:rPr>
        <w:t xml:space="preserve"> </w:t>
      </w:r>
      <w:proofErr w:type="spellStart"/>
      <w:r w:rsidR="00C50B6C" w:rsidRPr="00C50B6C">
        <w:rPr>
          <w:rFonts w:ascii="Arial" w:hAnsi="Arial" w:cs="Arial"/>
          <w:sz w:val="20"/>
          <w:szCs w:val="20"/>
        </w:rPr>
        <w:t>besar</w:t>
      </w:r>
      <w:proofErr w:type="spellEnd"/>
      <w:r w:rsidR="00C50B6C" w:rsidRPr="00C50B6C">
        <w:rPr>
          <w:rFonts w:ascii="Arial" w:hAnsi="Arial" w:cs="Arial"/>
          <w:sz w:val="20"/>
          <w:szCs w:val="20"/>
        </w:rPr>
        <w:t xml:space="preserve"> </w:t>
      </w:r>
      <w:proofErr w:type="spellStart"/>
      <w:r w:rsidR="00C50B6C" w:rsidRPr="00C50B6C">
        <w:rPr>
          <w:rFonts w:ascii="Arial" w:hAnsi="Arial" w:cs="Arial"/>
          <w:sz w:val="20"/>
          <w:szCs w:val="20"/>
        </w:rPr>
        <w:t>dibandingkan</w:t>
      </w:r>
      <w:proofErr w:type="spellEnd"/>
      <w:r w:rsidR="00C50B6C" w:rsidRPr="00C50B6C">
        <w:rPr>
          <w:rFonts w:ascii="Arial" w:hAnsi="Arial" w:cs="Arial"/>
          <w:sz w:val="20"/>
          <w:szCs w:val="20"/>
        </w:rPr>
        <w:t xml:space="preserve"> </w:t>
      </w:r>
      <w:proofErr w:type="spellStart"/>
      <w:r w:rsidR="00C50B6C" w:rsidRPr="00C50B6C">
        <w:rPr>
          <w:rFonts w:ascii="Arial" w:hAnsi="Arial" w:cs="Arial"/>
          <w:sz w:val="20"/>
          <w:szCs w:val="20"/>
        </w:rPr>
        <w:t>alumunium</w:t>
      </w:r>
      <w:proofErr w:type="spellEnd"/>
      <w:r w:rsidR="00C50B6C" w:rsidRPr="00C50B6C">
        <w:rPr>
          <w:rFonts w:ascii="Arial" w:hAnsi="Arial" w:cs="Arial"/>
          <w:sz w:val="20"/>
          <w:szCs w:val="20"/>
        </w:rPr>
        <w:t xml:space="preserve"> </w:t>
      </w:r>
      <w:r w:rsidR="00C50B6C" w:rsidRPr="00C50B6C">
        <w:rPr>
          <w:rFonts w:ascii="Arial" w:hAnsi="Arial" w:cs="Arial"/>
          <w:sz w:val="20"/>
          <w:szCs w:val="20"/>
        </w:rPr>
        <w:fldChar w:fldCharType="begin" w:fldLock="1"/>
      </w:r>
      <w:r w:rsidR="00C50B6C" w:rsidRPr="00C50B6C">
        <w:rPr>
          <w:rFonts w:ascii="Arial" w:hAnsi="Arial" w:cs="Arial"/>
          <w:sz w:val="20"/>
          <w:szCs w:val="20"/>
        </w:rPr>
        <w:instrText>ADDIN CSL_CITATION {"citationItems":[{"id":"ITEM-1","itemData":{"DOI":"10.24319/jtpk.10.135-147","ISSN":"2087-4871","abstract":"Light-emitting diode tipe dual in package (LED-DIP) merupakan lampu hemat energi yang banyak digunakan oleh nelayan untuk menarik dan mengkonsentrasikan ikan. LED-DIP memerlukan tegangan dan arus listrik kecil sehingga dapat menggunakan baterai sebagai sumber energinya. Salah satu alternatif adalah baterai dengan sumber energi air laut. Tujuan penelitian ini untuk menentukan kinerja baterai air laut, mengukur laju penurunan intensitas cahaya, dan menghitung korosi yang terjadi pada elektroda baterai air laut setelah penggunaan, serta mengukur penyusutan yang terjadi pada busa isolator setelah penggunaan. Metode penelitian yang digunakan adalah uji coba laboratorium. Pengukuran tegangan (V) dan arus (mA) dilakukan bersamaan dengan pengukuran laju penurunan intensitas cahaya sebanyak 3 kali pengukuran. Pengukuran dilakukan dengan durasi 2 jam dan 12 jam. Tegangan, arus, dan laju penurunan intensitas cahaya dalam durasi 2 jam dicatat setiap 10 menit. Pada durasi 12 jam dicatat dengan interval 60 menit. Korosi elektroda baterai air laut dihitung dengan analisis foto, sedangkan penyusutan busa isolator dihitung berdasarkan ketebalan awal busa dan di akhir penelitian. Penelitian dilakukan di Laboratorium Flum Tank, IPB. Hasil penelitian menunjukkan baterai air laut menghasilkan energi listrik yang menghidupkan lampu LED-DIP hijau 5 mm selama 12 jam dengan voltase terendah sebesar 2.525 V/130 mA, laju penurunan intensitas cahaya LED-DIP lebih besar dibandingkan laju penurunan tegangan dan arus. Berdasarkan pengukuran, baterai air laut dapat digunakan sebagai energi alternatif yang ramah lingkungan sebagai sumber energi LED-DIP sebagai lampu pemikat ikan pada perikanan bagan tancap.","author":[{"dropping-particle":"","family":"Saputra","given":"Nofrizal Hayadi","non-dropping-particle":"","parse-names":false,"suffix":""},{"dropping-particle":"","family":"Wisudo","given":"Sugeng Hari","non-dropping-particle":"","parse-names":false,"suffix":""},{"dropping-particle":"","family":"Riyanto","given":"Mochammad","non-dropping-particle":"","parse-names":false,"suffix":""},{"dropping-particle":"","family":"Susanto","given":"Adi","non-dropping-particle":"","parse-names":false,"suffix":""}],"container-title":"Jurnal Teknologi Perikanan dan Kelautan","id":"ITEM-1","issue":"2","issued":{"date-parts":[["2020"]]},"page":"135-147","title":"Penggunaan Elektroda Tembaga Dan Seng Dengan Elektrolit Air Laut Untuk Sumber Energi Lampu Led-Dip","type":"article-journal","volume":"10"},"uris":["http://www.mendeley.com/documents/?uuid=4d7e3727-5d85-4c96-a221-069e07b56611"]}],"mendeley":{"formattedCitation":"(Saputra et al., 2020)","plainTextFormattedCitation":"(Saputra et al., 2020)"},"properties":{"noteIndex":0},"schema":"https://github.com/citation-style-language/schema/raw/master/csl-citation.json"}</w:instrText>
      </w:r>
      <w:r w:rsidR="00C50B6C" w:rsidRPr="00C50B6C">
        <w:rPr>
          <w:rFonts w:ascii="Arial" w:hAnsi="Arial" w:cs="Arial"/>
          <w:sz w:val="20"/>
          <w:szCs w:val="20"/>
        </w:rPr>
        <w:fldChar w:fldCharType="separate"/>
      </w:r>
      <w:r w:rsidR="00C50B6C" w:rsidRPr="00C50B6C">
        <w:rPr>
          <w:rFonts w:ascii="Arial" w:hAnsi="Arial" w:cs="Arial"/>
          <w:noProof/>
          <w:sz w:val="20"/>
          <w:szCs w:val="20"/>
        </w:rPr>
        <w:t>(Saputra et al., 2020)</w:t>
      </w:r>
      <w:r w:rsidR="00C50B6C" w:rsidRPr="00C50B6C">
        <w:rPr>
          <w:rFonts w:ascii="Arial" w:hAnsi="Arial" w:cs="Arial"/>
          <w:sz w:val="20"/>
          <w:szCs w:val="20"/>
        </w:rPr>
        <w:fldChar w:fldCharType="end"/>
      </w:r>
      <w:r w:rsidR="00C50B6C" w:rsidRPr="00C50B6C">
        <w:rPr>
          <w:rFonts w:ascii="Arial" w:hAnsi="Arial" w:cs="Arial"/>
          <w:sz w:val="20"/>
          <w:szCs w:val="20"/>
        </w:rPr>
        <w:t xml:space="preserve">. </w:t>
      </w:r>
    </w:p>
    <w:p w14:paraId="789A1D6E" w14:textId="108AB08D" w:rsidR="00A905D5" w:rsidRDefault="00C50B6C">
      <w:pPr>
        <w:pStyle w:val="BodyTextFirstIndent"/>
        <w:tabs>
          <w:tab w:val="left" w:pos="567"/>
        </w:tabs>
        <w:spacing w:after="0"/>
        <w:ind w:firstLine="0"/>
        <w:jc w:val="both"/>
        <w:rPr>
          <w:rFonts w:ascii="Arial" w:hAnsi="Arial" w:cs="Arial"/>
          <w:bCs/>
          <w:sz w:val="20"/>
          <w:szCs w:val="20"/>
        </w:rPr>
      </w:pPr>
      <w:r>
        <w:rPr>
          <w:rFonts w:ascii="Arial" w:hAnsi="Arial" w:cs="Arial"/>
          <w:b/>
          <w:sz w:val="20"/>
          <w:szCs w:val="20"/>
        </w:rPr>
        <w:tab/>
      </w:r>
      <w:proofErr w:type="spellStart"/>
      <w:r>
        <w:rPr>
          <w:rFonts w:ascii="Arial" w:hAnsi="Arial" w:cs="Arial"/>
          <w:bCs/>
          <w:sz w:val="20"/>
          <w:szCs w:val="20"/>
        </w:rPr>
        <w:t>Berdasarkan</w:t>
      </w:r>
      <w:proofErr w:type="spellEnd"/>
      <w:r>
        <w:rPr>
          <w:rFonts w:ascii="Arial" w:hAnsi="Arial" w:cs="Arial"/>
          <w:bCs/>
          <w:sz w:val="20"/>
          <w:szCs w:val="20"/>
        </w:rPr>
        <w:t xml:space="preserve"> data </w:t>
      </w:r>
      <w:proofErr w:type="spellStart"/>
      <w:r>
        <w:rPr>
          <w:rFonts w:ascii="Arial" w:hAnsi="Arial" w:cs="Arial"/>
          <w:bCs/>
          <w:sz w:val="20"/>
          <w:szCs w:val="20"/>
        </w:rPr>
        <w:t>hasil</w:t>
      </w:r>
      <w:proofErr w:type="spellEnd"/>
      <w:r>
        <w:rPr>
          <w:rFonts w:ascii="Arial" w:hAnsi="Arial" w:cs="Arial"/>
          <w:bCs/>
          <w:sz w:val="20"/>
          <w:szCs w:val="20"/>
        </w:rPr>
        <w:t xml:space="preserve"> </w:t>
      </w:r>
      <w:proofErr w:type="spellStart"/>
      <w:r>
        <w:rPr>
          <w:rFonts w:ascii="Arial" w:hAnsi="Arial" w:cs="Arial"/>
          <w:bCs/>
          <w:sz w:val="20"/>
          <w:szCs w:val="20"/>
        </w:rPr>
        <w:t>percobaan</w:t>
      </w:r>
      <w:proofErr w:type="spellEnd"/>
      <w:r>
        <w:rPr>
          <w:rFonts w:ascii="Arial" w:hAnsi="Arial" w:cs="Arial"/>
          <w:bCs/>
          <w:sz w:val="20"/>
          <w:szCs w:val="20"/>
        </w:rPr>
        <w:t xml:space="preserve"> </w:t>
      </w:r>
      <w:proofErr w:type="spellStart"/>
      <w:r>
        <w:rPr>
          <w:rFonts w:ascii="Arial" w:hAnsi="Arial" w:cs="Arial"/>
          <w:bCs/>
          <w:sz w:val="20"/>
          <w:szCs w:val="20"/>
        </w:rPr>
        <w:t>variasi</w:t>
      </w:r>
      <w:proofErr w:type="spellEnd"/>
      <w:r>
        <w:rPr>
          <w:rFonts w:ascii="Arial" w:hAnsi="Arial" w:cs="Arial"/>
          <w:bCs/>
          <w:sz w:val="20"/>
          <w:szCs w:val="20"/>
        </w:rPr>
        <w:t xml:space="preserve"> </w:t>
      </w:r>
      <w:proofErr w:type="spellStart"/>
      <w:r>
        <w:rPr>
          <w:rFonts w:ascii="Arial" w:hAnsi="Arial" w:cs="Arial"/>
          <w:bCs/>
          <w:sz w:val="20"/>
          <w:szCs w:val="20"/>
        </w:rPr>
        <w:t>luas</w:t>
      </w:r>
      <w:proofErr w:type="spellEnd"/>
      <w:r>
        <w:rPr>
          <w:rFonts w:ascii="Arial" w:hAnsi="Arial" w:cs="Arial"/>
          <w:bCs/>
          <w:sz w:val="20"/>
          <w:szCs w:val="20"/>
        </w:rPr>
        <w:t xml:space="preserve"> </w:t>
      </w:r>
      <w:proofErr w:type="spellStart"/>
      <w:r>
        <w:rPr>
          <w:rFonts w:ascii="Arial" w:hAnsi="Arial" w:cs="Arial"/>
          <w:bCs/>
          <w:sz w:val="20"/>
          <w:szCs w:val="20"/>
        </w:rPr>
        <w:t>penampang</w:t>
      </w:r>
      <w:proofErr w:type="spellEnd"/>
      <w:r>
        <w:rPr>
          <w:rFonts w:ascii="Arial" w:hAnsi="Arial" w:cs="Arial"/>
          <w:bCs/>
          <w:sz w:val="20"/>
          <w:szCs w:val="20"/>
        </w:rPr>
        <w:t xml:space="preserve"> </w:t>
      </w:r>
      <w:proofErr w:type="spellStart"/>
      <w:r>
        <w:rPr>
          <w:rFonts w:ascii="Arial" w:hAnsi="Arial" w:cs="Arial"/>
          <w:bCs/>
          <w:sz w:val="20"/>
          <w:szCs w:val="20"/>
        </w:rPr>
        <w:t>elektroda</w:t>
      </w:r>
      <w:proofErr w:type="spellEnd"/>
      <w:r>
        <w:rPr>
          <w:rFonts w:ascii="Arial" w:hAnsi="Arial" w:cs="Arial"/>
          <w:bCs/>
          <w:sz w:val="20"/>
          <w:szCs w:val="20"/>
        </w:rPr>
        <w:t xml:space="preserve"> yang </w:t>
      </w:r>
      <w:proofErr w:type="spellStart"/>
      <w:r>
        <w:rPr>
          <w:rFonts w:ascii="Arial" w:hAnsi="Arial" w:cs="Arial"/>
          <w:bCs/>
          <w:sz w:val="20"/>
          <w:szCs w:val="20"/>
        </w:rPr>
        <w:t>terdapat</w:t>
      </w:r>
      <w:proofErr w:type="spellEnd"/>
      <w:r>
        <w:rPr>
          <w:rFonts w:ascii="Arial" w:hAnsi="Arial" w:cs="Arial"/>
          <w:bCs/>
          <w:sz w:val="20"/>
          <w:szCs w:val="20"/>
        </w:rPr>
        <w:t xml:space="preserve"> pada Gambar 2, </w:t>
      </w:r>
      <w:proofErr w:type="spellStart"/>
      <w:r>
        <w:rPr>
          <w:rFonts w:ascii="Arial" w:hAnsi="Arial" w:cs="Arial"/>
          <w:bCs/>
          <w:sz w:val="20"/>
          <w:szCs w:val="20"/>
        </w:rPr>
        <w:t>maka</w:t>
      </w:r>
      <w:proofErr w:type="spellEnd"/>
      <w:r>
        <w:rPr>
          <w:rFonts w:ascii="Arial" w:hAnsi="Arial" w:cs="Arial"/>
          <w:bCs/>
          <w:sz w:val="20"/>
          <w:szCs w:val="20"/>
        </w:rPr>
        <w:t xml:space="preserve"> </w:t>
      </w:r>
      <w:proofErr w:type="spellStart"/>
      <w:r>
        <w:rPr>
          <w:rFonts w:ascii="Arial" w:hAnsi="Arial" w:cs="Arial"/>
          <w:bCs/>
          <w:sz w:val="20"/>
          <w:szCs w:val="20"/>
        </w:rPr>
        <w:t>luas</w:t>
      </w:r>
      <w:proofErr w:type="spellEnd"/>
      <w:r>
        <w:rPr>
          <w:rFonts w:ascii="Arial" w:hAnsi="Arial" w:cs="Arial"/>
          <w:bCs/>
          <w:sz w:val="20"/>
          <w:szCs w:val="20"/>
        </w:rPr>
        <w:t xml:space="preserve"> </w:t>
      </w:r>
      <w:proofErr w:type="spellStart"/>
      <w:r>
        <w:rPr>
          <w:rFonts w:ascii="Arial" w:hAnsi="Arial" w:cs="Arial"/>
          <w:bCs/>
          <w:sz w:val="20"/>
          <w:szCs w:val="20"/>
        </w:rPr>
        <w:t>penampang</w:t>
      </w:r>
      <w:proofErr w:type="spellEnd"/>
      <w:r>
        <w:rPr>
          <w:rFonts w:ascii="Arial" w:hAnsi="Arial" w:cs="Arial"/>
          <w:bCs/>
          <w:sz w:val="20"/>
          <w:szCs w:val="20"/>
        </w:rPr>
        <w:t xml:space="preserve"> </w:t>
      </w:r>
      <w:proofErr w:type="spellStart"/>
      <w:r>
        <w:rPr>
          <w:rFonts w:ascii="Arial" w:hAnsi="Arial" w:cs="Arial"/>
          <w:bCs/>
          <w:sz w:val="20"/>
          <w:szCs w:val="20"/>
        </w:rPr>
        <w:t>elektroda</w:t>
      </w:r>
      <w:proofErr w:type="spellEnd"/>
      <w:r>
        <w:rPr>
          <w:rFonts w:ascii="Arial" w:hAnsi="Arial" w:cs="Arial"/>
          <w:bCs/>
          <w:sz w:val="20"/>
          <w:szCs w:val="20"/>
        </w:rPr>
        <w:t xml:space="preserve"> yang </w:t>
      </w:r>
      <w:proofErr w:type="spellStart"/>
      <w:r>
        <w:rPr>
          <w:rFonts w:ascii="Arial" w:hAnsi="Arial" w:cs="Arial"/>
          <w:bCs/>
          <w:sz w:val="20"/>
          <w:szCs w:val="20"/>
        </w:rPr>
        <w:t>digunakan</w:t>
      </w:r>
      <w:proofErr w:type="spellEnd"/>
      <w:r>
        <w:rPr>
          <w:rFonts w:ascii="Arial" w:hAnsi="Arial" w:cs="Arial"/>
          <w:bCs/>
          <w:sz w:val="20"/>
          <w:szCs w:val="20"/>
        </w:rPr>
        <w:t xml:space="preserve"> </w:t>
      </w:r>
      <w:proofErr w:type="spellStart"/>
      <w:r>
        <w:rPr>
          <w:rFonts w:ascii="Arial" w:hAnsi="Arial" w:cs="Arial"/>
          <w:bCs/>
          <w:sz w:val="20"/>
          <w:szCs w:val="20"/>
        </w:rPr>
        <w:t>untuk</w:t>
      </w:r>
      <w:proofErr w:type="spellEnd"/>
      <w:r>
        <w:rPr>
          <w:rFonts w:ascii="Arial" w:hAnsi="Arial" w:cs="Arial"/>
          <w:bCs/>
          <w:sz w:val="20"/>
          <w:szCs w:val="20"/>
        </w:rPr>
        <w:t xml:space="preserve"> </w:t>
      </w:r>
      <w:proofErr w:type="spellStart"/>
      <w:r>
        <w:rPr>
          <w:rFonts w:ascii="Arial" w:hAnsi="Arial" w:cs="Arial"/>
          <w:bCs/>
          <w:sz w:val="20"/>
          <w:szCs w:val="20"/>
        </w:rPr>
        <w:t>prototipe</w:t>
      </w:r>
      <w:proofErr w:type="spellEnd"/>
      <w:r>
        <w:rPr>
          <w:rFonts w:ascii="Arial" w:hAnsi="Arial" w:cs="Arial"/>
          <w:bCs/>
          <w:sz w:val="20"/>
          <w:szCs w:val="20"/>
        </w:rPr>
        <w:t xml:space="preserve"> </w:t>
      </w:r>
      <w:proofErr w:type="spellStart"/>
      <w:r>
        <w:rPr>
          <w:rFonts w:ascii="Arial" w:hAnsi="Arial" w:cs="Arial"/>
          <w:bCs/>
          <w:sz w:val="20"/>
          <w:szCs w:val="20"/>
        </w:rPr>
        <w:t>pembangkit</w:t>
      </w:r>
      <w:proofErr w:type="spellEnd"/>
      <w:r>
        <w:rPr>
          <w:rFonts w:ascii="Arial" w:hAnsi="Arial" w:cs="Arial"/>
          <w:bCs/>
          <w:sz w:val="20"/>
          <w:szCs w:val="20"/>
        </w:rPr>
        <w:t xml:space="preserve"> </w:t>
      </w:r>
      <w:proofErr w:type="spellStart"/>
      <w:r>
        <w:rPr>
          <w:rFonts w:ascii="Arial" w:hAnsi="Arial" w:cs="Arial"/>
          <w:bCs/>
          <w:sz w:val="20"/>
          <w:szCs w:val="20"/>
        </w:rPr>
        <w:t>listrik</w:t>
      </w:r>
      <w:proofErr w:type="spellEnd"/>
      <w:r>
        <w:rPr>
          <w:rFonts w:ascii="Arial" w:hAnsi="Arial" w:cs="Arial"/>
          <w:bCs/>
          <w:sz w:val="20"/>
          <w:szCs w:val="20"/>
        </w:rPr>
        <w:t xml:space="preserve"> </w:t>
      </w:r>
      <w:proofErr w:type="spellStart"/>
      <w:r>
        <w:rPr>
          <w:rFonts w:ascii="Arial" w:hAnsi="Arial" w:cs="Arial"/>
          <w:bCs/>
          <w:sz w:val="20"/>
          <w:szCs w:val="20"/>
        </w:rPr>
        <w:t>tenaga</w:t>
      </w:r>
      <w:proofErr w:type="spellEnd"/>
      <w:r>
        <w:rPr>
          <w:rFonts w:ascii="Arial" w:hAnsi="Arial" w:cs="Arial"/>
          <w:bCs/>
          <w:sz w:val="20"/>
          <w:szCs w:val="20"/>
        </w:rPr>
        <w:t xml:space="preserve"> air </w:t>
      </w:r>
      <w:proofErr w:type="spellStart"/>
      <w:r>
        <w:rPr>
          <w:rFonts w:ascii="Arial" w:hAnsi="Arial" w:cs="Arial"/>
          <w:bCs/>
          <w:sz w:val="20"/>
          <w:szCs w:val="20"/>
        </w:rPr>
        <w:t>gambut</w:t>
      </w:r>
      <w:proofErr w:type="spellEnd"/>
      <w:r>
        <w:rPr>
          <w:rFonts w:ascii="Arial" w:hAnsi="Arial" w:cs="Arial"/>
          <w:bCs/>
          <w:sz w:val="20"/>
          <w:szCs w:val="20"/>
        </w:rPr>
        <w:t xml:space="preserve"> </w:t>
      </w:r>
      <w:proofErr w:type="spellStart"/>
      <w:r>
        <w:rPr>
          <w:rFonts w:ascii="Arial" w:hAnsi="Arial" w:cs="Arial"/>
          <w:bCs/>
          <w:sz w:val="20"/>
          <w:szCs w:val="20"/>
        </w:rPr>
        <w:t>adalah</w:t>
      </w:r>
      <w:proofErr w:type="spellEnd"/>
      <w:r>
        <w:rPr>
          <w:rFonts w:ascii="Arial" w:hAnsi="Arial" w:cs="Arial"/>
          <w:bCs/>
          <w:sz w:val="20"/>
          <w:szCs w:val="20"/>
        </w:rPr>
        <w:t xml:space="preserve"> 9 x 11</w:t>
      </w:r>
      <w:r w:rsidR="0030002D" w:rsidRPr="0030002D">
        <w:rPr>
          <w:rFonts w:ascii="Arial" w:hAnsi="Arial" w:cs="Arial"/>
          <w:sz w:val="20"/>
          <w:szCs w:val="20"/>
        </w:rPr>
        <w:t xml:space="preserve"> </w:t>
      </w:r>
      <w:r w:rsidR="0030002D" w:rsidRPr="008642D1">
        <w:rPr>
          <w:rFonts w:ascii="Arial" w:hAnsi="Arial" w:cs="Arial"/>
          <w:sz w:val="20"/>
          <w:szCs w:val="20"/>
        </w:rPr>
        <w:t>cm</w:t>
      </w:r>
      <w:r w:rsidR="0030002D" w:rsidRPr="0030002D">
        <w:rPr>
          <w:rFonts w:ascii="Arial" w:hAnsi="Arial" w:cs="Arial"/>
          <w:sz w:val="20"/>
          <w:szCs w:val="20"/>
          <w:vertAlign w:val="superscript"/>
        </w:rPr>
        <w:t>2</w:t>
      </w:r>
      <w:r>
        <w:rPr>
          <w:rFonts w:ascii="Arial" w:hAnsi="Arial" w:cs="Arial"/>
          <w:bCs/>
          <w:sz w:val="20"/>
          <w:szCs w:val="20"/>
        </w:rPr>
        <w:t xml:space="preserve">. </w:t>
      </w:r>
    </w:p>
    <w:p w14:paraId="33A3CC6B" w14:textId="20ACD3FE" w:rsidR="0030002D" w:rsidRDefault="0030002D">
      <w:pPr>
        <w:pStyle w:val="BodyTextFirstIndent"/>
        <w:tabs>
          <w:tab w:val="left" w:pos="567"/>
        </w:tabs>
        <w:spacing w:after="0"/>
        <w:ind w:firstLine="0"/>
        <w:jc w:val="both"/>
        <w:rPr>
          <w:rFonts w:ascii="Arial" w:hAnsi="Arial" w:cs="Arial"/>
          <w:bCs/>
          <w:sz w:val="20"/>
          <w:szCs w:val="20"/>
        </w:rPr>
      </w:pPr>
    </w:p>
    <w:p w14:paraId="214D734B" w14:textId="77777777" w:rsidR="00132CE6" w:rsidRDefault="00132CE6">
      <w:pPr>
        <w:pStyle w:val="BodyTextFirstIndent"/>
        <w:tabs>
          <w:tab w:val="left" w:pos="567"/>
        </w:tabs>
        <w:spacing w:after="0"/>
        <w:ind w:firstLine="0"/>
        <w:jc w:val="both"/>
        <w:rPr>
          <w:rFonts w:ascii="Arial" w:hAnsi="Arial" w:cs="Arial"/>
          <w:bCs/>
          <w:sz w:val="20"/>
          <w:szCs w:val="20"/>
        </w:rPr>
      </w:pPr>
    </w:p>
    <w:p w14:paraId="21492FFC" w14:textId="1BC72D8F" w:rsidR="0030002D" w:rsidRDefault="0030002D" w:rsidP="0030002D">
      <w:pPr>
        <w:pStyle w:val="BodyTextFirstIndent"/>
        <w:tabs>
          <w:tab w:val="left" w:pos="567"/>
        </w:tabs>
        <w:spacing w:after="0"/>
        <w:ind w:firstLine="0"/>
        <w:jc w:val="both"/>
        <w:rPr>
          <w:rFonts w:ascii="Arial" w:hAnsi="Arial" w:cs="Arial"/>
          <w:b/>
          <w:sz w:val="20"/>
          <w:szCs w:val="20"/>
        </w:rPr>
      </w:pPr>
      <w:r>
        <w:rPr>
          <w:rFonts w:ascii="Arial" w:hAnsi="Arial" w:cs="Arial"/>
          <w:b/>
          <w:sz w:val="20"/>
          <w:szCs w:val="20"/>
        </w:rPr>
        <w:t>3.</w:t>
      </w:r>
      <w:r w:rsidR="00B71100">
        <w:rPr>
          <w:rFonts w:ascii="Arial" w:hAnsi="Arial" w:cs="Arial"/>
          <w:b/>
          <w:sz w:val="20"/>
          <w:szCs w:val="20"/>
        </w:rPr>
        <w:t>3</w:t>
      </w:r>
      <w:r>
        <w:rPr>
          <w:rFonts w:ascii="Arial" w:hAnsi="Arial" w:cs="Arial"/>
          <w:b/>
          <w:sz w:val="20"/>
          <w:szCs w:val="20"/>
        </w:rPr>
        <w:tab/>
      </w:r>
      <w:proofErr w:type="spellStart"/>
      <w:r>
        <w:rPr>
          <w:rFonts w:ascii="Arial" w:hAnsi="Arial" w:cs="Arial"/>
          <w:b/>
          <w:sz w:val="20"/>
          <w:szCs w:val="20"/>
        </w:rPr>
        <w:t>Pengaruh</w:t>
      </w:r>
      <w:proofErr w:type="spellEnd"/>
      <w:r>
        <w:rPr>
          <w:rFonts w:ascii="Arial" w:hAnsi="Arial" w:cs="Arial"/>
          <w:b/>
          <w:sz w:val="20"/>
          <w:szCs w:val="20"/>
        </w:rPr>
        <w:t xml:space="preserve"> Volume Air </w:t>
      </w:r>
      <w:proofErr w:type="spellStart"/>
      <w:r>
        <w:rPr>
          <w:rFonts w:ascii="Arial" w:hAnsi="Arial" w:cs="Arial"/>
          <w:b/>
          <w:sz w:val="20"/>
          <w:szCs w:val="20"/>
        </w:rPr>
        <w:t>Gambut</w:t>
      </w:r>
      <w:proofErr w:type="spellEnd"/>
    </w:p>
    <w:p w14:paraId="12AFA8C8" w14:textId="77EAB088" w:rsidR="00413CE6" w:rsidRDefault="00413CE6" w:rsidP="0030002D">
      <w:pPr>
        <w:pStyle w:val="BodyTextFirstIndent"/>
        <w:tabs>
          <w:tab w:val="left" w:pos="567"/>
        </w:tabs>
        <w:spacing w:after="0"/>
        <w:ind w:firstLine="0"/>
        <w:jc w:val="both"/>
        <w:rPr>
          <w:rFonts w:ascii="Arial" w:hAnsi="Arial" w:cs="Arial"/>
          <w:b/>
          <w:sz w:val="20"/>
          <w:szCs w:val="20"/>
        </w:rPr>
      </w:pPr>
    </w:p>
    <w:p w14:paraId="16D5B7FB" w14:textId="33053CEE" w:rsidR="004650C5" w:rsidRDefault="00413CE6" w:rsidP="0030002D">
      <w:pPr>
        <w:pStyle w:val="BodyTextFirstIndent"/>
        <w:tabs>
          <w:tab w:val="left" w:pos="567"/>
        </w:tabs>
        <w:spacing w:after="0"/>
        <w:ind w:firstLine="0"/>
        <w:jc w:val="both"/>
        <w:rPr>
          <w:rFonts w:ascii="Arial" w:hAnsi="Arial" w:cs="Arial"/>
          <w:bCs/>
          <w:sz w:val="20"/>
          <w:szCs w:val="20"/>
        </w:rPr>
      </w:pPr>
      <w:r>
        <w:rPr>
          <w:rFonts w:ascii="Arial" w:hAnsi="Arial" w:cs="Arial"/>
          <w:bCs/>
          <w:sz w:val="20"/>
          <w:szCs w:val="20"/>
        </w:rPr>
        <w:tab/>
        <w:t xml:space="preserve">Data </w:t>
      </w:r>
      <w:proofErr w:type="spellStart"/>
      <w:r>
        <w:rPr>
          <w:rFonts w:ascii="Arial" w:hAnsi="Arial" w:cs="Arial"/>
          <w:bCs/>
          <w:sz w:val="20"/>
          <w:szCs w:val="20"/>
        </w:rPr>
        <w:t>penelitian</w:t>
      </w:r>
      <w:proofErr w:type="spellEnd"/>
      <w:r>
        <w:rPr>
          <w:rFonts w:ascii="Arial" w:hAnsi="Arial" w:cs="Arial"/>
          <w:bCs/>
          <w:sz w:val="20"/>
          <w:szCs w:val="20"/>
        </w:rPr>
        <w:t xml:space="preserve"> </w:t>
      </w:r>
      <w:proofErr w:type="spellStart"/>
      <w:r>
        <w:rPr>
          <w:rFonts w:ascii="Arial" w:hAnsi="Arial" w:cs="Arial"/>
          <w:bCs/>
          <w:sz w:val="20"/>
          <w:szCs w:val="20"/>
        </w:rPr>
        <w:t>selanjutnya</w:t>
      </w:r>
      <w:proofErr w:type="spellEnd"/>
      <w:r>
        <w:rPr>
          <w:rFonts w:ascii="Arial" w:hAnsi="Arial" w:cs="Arial"/>
          <w:bCs/>
          <w:sz w:val="20"/>
          <w:szCs w:val="20"/>
        </w:rPr>
        <w:t xml:space="preserve"> </w:t>
      </w:r>
      <w:proofErr w:type="spellStart"/>
      <w:r>
        <w:rPr>
          <w:rFonts w:ascii="Arial" w:hAnsi="Arial" w:cs="Arial"/>
          <w:bCs/>
          <w:sz w:val="20"/>
          <w:szCs w:val="20"/>
        </w:rPr>
        <w:t>dalam</w:t>
      </w:r>
      <w:proofErr w:type="spellEnd"/>
      <w:r>
        <w:rPr>
          <w:rFonts w:ascii="Arial" w:hAnsi="Arial" w:cs="Arial"/>
          <w:bCs/>
          <w:sz w:val="20"/>
          <w:szCs w:val="20"/>
        </w:rPr>
        <w:t xml:space="preserve"> </w:t>
      </w:r>
      <w:proofErr w:type="spellStart"/>
      <w:r>
        <w:rPr>
          <w:rFonts w:ascii="Arial" w:hAnsi="Arial" w:cs="Arial"/>
          <w:bCs/>
          <w:sz w:val="20"/>
          <w:szCs w:val="20"/>
        </w:rPr>
        <w:t>perancangan</w:t>
      </w:r>
      <w:proofErr w:type="spellEnd"/>
      <w:r>
        <w:rPr>
          <w:rFonts w:ascii="Arial" w:hAnsi="Arial" w:cs="Arial"/>
          <w:bCs/>
          <w:sz w:val="20"/>
          <w:szCs w:val="20"/>
        </w:rPr>
        <w:t xml:space="preserve"> </w:t>
      </w:r>
      <w:proofErr w:type="spellStart"/>
      <w:r>
        <w:rPr>
          <w:rFonts w:ascii="Arial" w:hAnsi="Arial" w:cs="Arial"/>
          <w:bCs/>
          <w:sz w:val="20"/>
          <w:szCs w:val="20"/>
        </w:rPr>
        <w:t>prototipe</w:t>
      </w:r>
      <w:proofErr w:type="spellEnd"/>
      <w:r>
        <w:rPr>
          <w:rFonts w:ascii="Arial" w:hAnsi="Arial" w:cs="Arial"/>
          <w:bCs/>
          <w:sz w:val="20"/>
          <w:szCs w:val="20"/>
        </w:rPr>
        <w:t xml:space="preserve"> </w:t>
      </w:r>
      <w:proofErr w:type="spellStart"/>
      <w:r>
        <w:rPr>
          <w:rFonts w:ascii="Arial" w:hAnsi="Arial" w:cs="Arial"/>
          <w:bCs/>
          <w:sz w:val="20"/>
          <w:szCs w:val="20"/>
        </w:rPr>
        <w:t>pembangkit</w:t>
      </w:r>
      <w:proofErr w:type="spellEnd"/>
      <w:r>
        <w:rPr>
          <w:rFonts w:ascii="Arial" w:hAnsi="Arial" w:cs="Arial"/>
          <w:bCs/>
          <w:sz w:val="20"/>
          <w:szCs w:val="20"/>
        </w:rPr>
        <w:t xml:space="preserve"> </w:t>
      </w:r>
      <w:proofErr w:type="spellStart"/>
      <w:r>
        <w:rPr>
          <w:rFonts w:ascii="Arial" w:hAnsi="Arial" w:cs="Arial"/>
          <w:bCs/>
          <w:sz w:val="20"/>
          <w:szCs w:val="20"/>
        </w:rPr>
        <w:t>listrik</w:t>
      </w:r>
      <w:proofErr w:type="spellEnd"/>
      <w:r>
        <w:rPr>
          <w:rFonts w:ascii="Arial" w:hAnsi="Arial" w:cs="Arial"/>
          <w:bCs/>
          <w:sz w:val="20"/>
          <w:szCs w:val="20"/>
        </w:rPr>
        <w:t xml:space="preserve"> </w:t>
      </w:r>
      <w:proofErr w:type="spellStart"/>
      <w:r>
        <w:rPr>
          <w:rFonts w:ascii="Arial" w:hAnsi="Arial" w:cs="Arial"/>
          <w:bCs/>
          <w:sz w:val="20"/>
          <w:szCs w:val="20"/>
        </w:rPr>
        <w:t>tenaga</w:t>
      </w:r>
      <w:proofErr w:type="spellEnd"/>
      <w:r>
        <w:rPr>
          <w:rFonts w:ascii="Arial" w:hAnsi="Arial" w:cs="Arial"/>
          <w:bCs/>
          <w:sz w:val="20"/>
          <w:szCs w:val="20"/>
        </w:rPr>
        <w:t xml:space="preserve"> air </w:t>
      </w:r>
      <w:proofErr w:type="spellStart"/>
      <w:r>
        <w:rPr>
          <w:rFonts w:ascii="Arial" w:hAnsi="Arial" w:cs="Arial"/>
          <w:bCs/>
          <w:sz w:val="20"/>
          <w:szCs w:val="20"/>
        </w:rPr>
        <w:t>gambut</w:t>
      </w:r>
      <w:proofErr w:type="spellEnd"/>
      <w:r>
        <w:rPr>
          <w:rFonts w:ascii="Arial" w:hAnsi="Arial" w:cs="Arial"/>
          <w:bCs/>
          <w:sz w:val="20"/>
          <w:szCs w:val="20"/>
        </w:rPr>
        <w:t xml:space="preserve"> </w:t>
      </w:r>
      <w:proofErr w:type="spellStart"/>
      <w:r>
        <w:rPr>
          <w:rFonts w:ascii="Arial" w:hAnsi="Arial" w:cs="Arial"/>
          <w:bCs/>
          <w:sz w:val="20"/>
          <w:szCs w:val="20"/>
        </w:rPr>
        <w:t>adalah</w:t>
      </w:r>
      <w:proofErr w:type="spellEnd"/>
      <w:r>
        <w:rPr>
          <w:rFonts w:ascii="Arial" w:hAnsi="Arial" w:cs="Arial"/>
          <w:bCs/>
          <w:sz w:val="20"/>
          <w:szCs w:val="20"/>
        </w:rPr>
        <w:t xml:space="preserve"> </w:t>
      </w:r>
      <w:proofErr w:type="spellStart"/>
      <w:r>
        <w:rPr>
          <w:rFonts w:ascii="Arial" w:hAnsi="Arial" w:cs="Arial"/>
          <w:bCs/>
          <w:sz w:val="20"/>
          <w:szCs w:val="20"/>
        </w:rPr>
        <w:t>variasi</w:t>
      </w:r>
      <w:proofErr w:type="spellEnd"/>
      <w:r>
        <w:rPr>
          <w:rFonts w:ascii="Arial" w:hAnsi="Arial" w:cs="Arial"/>
          <w:bCs/>
          <w:sz w:val="20"/>
          <w:szCs w:val="20"/>
        </w:rPr>
        <w:t xml:space="preserve"> volume air </w:t>
      </w:r>
      <w:proofErr w:type="spellStart"/>
      <w:r>
        <w:rPr>
          <w:rFonts w:ascii="Arial" w:hAnsi="Arial" w:cs="Arial"/>
          <w:bCs/>
          <w:sz w:val="20"/>
          <w:szCs w:val="20"/>
        </w:rPr>
        <w:t>gambut</w:t>
      </w:r>
      <w:proofErr w:type="spellEnd"/>
      <w:r>
        <w:rPr>
          <w:rFonts w:ascii="Arial" w:hAnsi="Arial" w:cs="Arial"/>
          <w:bCs/>
          <w:sz w:val="20"/>
          <w:szCs w:val="20"/>
        </w:rPr>
        <w:t xml:space="preserve"> </w:t>
      </w:r>
      <w:proofErr w:type="spellStart"/>
      <w:r>
        <w:rPr>
          <w:rFonts w:ascii="Arial" w:hAnsi="Arial" w:cs="Arial"/>
          <w:bCs/>
          <w:sz w:val="20"/>
          <w:szCs w:val="20"/>
        </w:rPr>
        <w:t>untuk</w:t>
      </w:r>
      <w:proofErr w:type="spellEnd"/>
      <w:r>
        <w:rPr>
          <w:rFonts w:ascii="Arial" w:hAnsi="Arial" w:cs="Arial"/>
          <w:bCs/>
          <w:sz w:val="20"/>
          <w:szCs w:val="20"/>
        </w:rPr>
        <w:t xml:space="preserve"> </w:t>
      </w:r>
      <w:proofErr w:type="spellStart"/>
      <w:r>
        <w:rPr>
          <w:rFonts w:ascii="Arial" w:hAnsi="Arial" w:cs="Arial"/>
          <w:bCs/>
          <w:sz w:val="20"/>
          <w:szCs w:val="20"/>
        </w:rPr>
        <w:t>mengetahui</w:t>
      </w:r>
      <w:proofErr w:type="spellEnd"/>
      <w:r>
        <w:rPr>
          <w:rFonts w:ascii="Arial" w:hAnsi="Arial" w:cs="Arial"/>
          <w:bCs/>
          <w:sz w:val="20"/>
          <w:szCs w:val="20"/>
        </w:rPr>
        <w:t xml:space="preserve"> </w:t>
      </w:r>
      <w:proofErr w:type="spellStart"/>
      <w:r>
        <w:rPr>
          <w:rFonts w:ascii="Arial" w:hAnsi="Arial" w:cs="Arial"/>
          <w:bCs/>
          <w:sz w:val="20"/>
          <w:szCs w:val="20"/>
        </w:rPr>
        <w:t>pengaruh</w:t>
      </w:r>
      <w:proofErr w:type="spellEnd"/>
      <w:r>
        <w:rPr>
          <w:rFonts w:ascii="Arial" w:hAnsi="Arial" w:cs="Arial"/>
          <w:bCs/>
          <w:sz w:val="20"/>
          <w:szCs w:val="20"/>
        </w:rPr>
        <w:t xml:space="preserve"> volume air </w:t>
      </w:r>
      <w:proofErr w:type="spellStart"/>
      <w:r>
        <w:rPr>
          <w:rFonts w:ascii="Arial" w:hAnsi="Arial" w:cs="Arial"/>
          <w:bCs/>
          <w:sz w:val="20"/>
          <w:szCs w:val="20"/>
        </w:rPr>
        <w:t>gambut</w:t>
      </w:r>
      <w:proofErr w:type="spellEnd"/>
      <w:r>
        <w:rPr>
          <w:rFonts w:ascii="Arial" w:hAnsi="Arial" w:cs="Arial"/>
          <w:bCs/>
          <w:sz w:val="20"/>
          <w:szCs w:val="20"/>
        </w:rPr>
        <w:t xml:space="preserve"> </w:t>
      </w:r>
      <w:proofErr w:type="spellStart"/>
      <w:r>
        <w:rPr>
          <w:rFonts w:ascii="Arial" w:hAnsi="Arial" w:cs="Arial"/>
          <w:bCs/>
          <w:sz w:val="20"/>
          <w:szCs w:val="20"/>
        </w:rPr>
        <w:t>terhadap</w:t>
      </w:r>
      <w:proofErr w:type="spellEnd"/>
      <w:r>
        <w:rPr>
          <w:rFonts w:ascii="Arial" w:hAnsi="Arial" w:cs="Arial"/>
          <w:bCs/>
          <w:sz w:val="20"/>
          <w:szCs w:val="20"/>
        </w:rPr>
        <w:t xml:space="preserve"> </w:t>
      </w:r>
      <w:proofErr w:type="spellStart"/>
      <w:r>
        <w:rPr>
          <w:rFonts w:ascii="Arial" w:hAnsi="Arial" w:cs="Arial"/>
          <w:bCs/>
          <w:sz w:val="20"/>
          <w:szCs w:val="20"/>
        </w:rPr>
        <w:t>energi</w:t>
      </w:r>
      <w:proofErr w:type="spellEnd"/>
      <w:r>
        <w:rPr>
          <w:rFonts w:ascii="Arial" w:hAnsi="Arial" w:cs="Arial"/>
          <w:bCs/>
          <w:sz w:val="20"/>
          <w:szCs w:val="20"/>
        </w:rPr>
        <w:t xml:space="preserve"> </w:t>
      </w:r>
      <w:proofErr w:type="spellStart"/>
      <w:r>
        <w:rPr>
          <w:rFonts w:ascii="Arial" w:hAnsi="Arial" w:cs="Arial"/>
          <w:bCs/>
          <w:sz w:val="20"/>
          <w:szCs w:val="20"/>
        </w:rPr>
        <w:t>listrik</w:t>
      </w:r>
      <w:proofErr w:type="spellEnd"/>
      <w:r>
        <w:rPr>
          <w:rFonts w:ascii="Arial" w:hAnsi="Arial" w:cs="Arial"/>
          <w:bCs/>
          <w:sz w:val="20"/>
          <w:szCs w:val="20"/>
        </w:rPr>
        <w:t xml:space="preserve"> yang </w:t>
      </w:r>
      <w:proofErr w:type="spellStart"/>
      <w:r>
        <w:rPr>
          <w:rFonts w:ascii="Arial" w:hAnsi="Arial" w:cs="Arial"/>
          <w:bCs/>
          <w:sz w:val="20"/>
          <w:szCs w:val="20"/>
        </w:rPr>
        <w:t>dihasilkan</w:t>
      </w:r>
      <w:proofErr w:type="spellEnd"/>
      <w:r>
        <w:rPr>
          <w:rFonts w:ascii="Arial" w:hAnsi="Arial" w:cs="Arial"/>
          <w:bCs/>
          <w:sz w:val="20"/>
          <w:szCs w:val="20"/>
        </w:rPr>
        <w:t xml:space="preserve"> pada </w:t>
      </w:r>
      <w:proofErr w:type="spellStart"/>
      <w:r>
        <w:rPr>
          <w:rFonts w:ascii="Arial" w:hAnsi="Arial" w:cs="Arial"/>
          <w:bCs/>
          <w:sz w:val="20"/>
          <w:szCs w:val="20"/>
        </w:rPr>
        <w:t>sistem</w:t>
      </w:r>
      <w:proofErr w:type="spellEnd"/>
      <w:r>
        <w:rPr>
          <w:rFonts w:ascii="Arial" w:hAnsi="Arial" w:cs="Arial"/>
          <w:bCs/>
          <w:sz w:val="20"/>
          <w:szCs w:val="20"/>
        </w:rPr>
        <w:t xml:space="preserve"> </w:t>
      </w:r>
      <w:proofErr w:type="spellStart"/>
      <w:r>
        <w:rPr>
          <w:rFonts w:ascii="Arial" w:hAnsi="Arial" w:cs="Arial"/>
          <w:bCs/>
          <w:sz w:val="20"/>
          <w:szCs w:val="20"/>
        </w:rPr>
        <w:t>elektrokimia</w:t>
      </w:r>
      <w:proofErr w:type="spellEnd"/>
      <w:r>
        <w:rPr>
          <w:rFonts w:ascii="Arial" w:hAnsi="Arial" w:cs="Arial"/>
          <w:bCs/>
          <w:sz w:val="20"/>
          <w:szCs w:val="20"/>
        </w:rPr>
        <w:t xml:space="preserve"> </w:t>
      </w:r>
      <w:proofErr w:type="spellStart"/>
      <w:r>
        <w:rPr>
          <w:rFonts w:ascii="Arial" w:hAnsi="Arial" w:cs="Arial"/>
          <w:bCs/>
          <w:sz w:val="20"/>
          <w:szCs w:val="20"/>
        </w:rPr>
        <w:t>menggunakan</w:t>
      </w:r>
      <w:proofErr w:type="spellEnd"/>
      <w:r>
        <w:rPr>
          <w:rFonts w:ascii="Arial" w:hAnsi="Arial" w:cs="Arial"/>
          <w:bCs/>
          <w:sz w:val="20"/>
          <w:szCs w:val="20"/>
        </w:rPr>
        <w:t xml:space="preserve"> air </w:t>
      </w:r>
      <w:proofErr w:type="spellStart"/>
      <w:r>
        <w:rPr>
          <w:rFonts w:ascii="Arial" w:hAnsi="Arial" w:cs="Arial"/>
          <w:bCs/>
          <w:sz w:val="20"/>
          <w:szCs w:val="20"/>
        </w:rPr>
        <w:t>gambut</w:t>
      </w:r>
      <w:proofErr w:type="spellEnd"/>
      <w:r>
        <w:rPr>
          <w:rFonts w:ascii="Arial" w:hAnsi="Arial" w:cs="Arial"/>
          <w:bCs/>
          <w:sz w:val="20"/>
          <w:szCs w:val="20"/>
        </w:rPr>
        <w:t xml:space="preserve"> </w:t>
      </w:r>
      <w:proofErr w:type="spellStart"/>
      <w:r>
        <w:rPr>
          <w:rFonts w:ascii="Arial" w:hAnsi="Arial" w:cs="Arial"/>
          <w:bCs/>
          <w:sz w:val="20"/>
          <w:szCs w:val="20"/>
        </w:rPr>
        <w:t>menggenang</w:t>
      </w:r>
      <w:proofErr w:type="spellEnd"/>
      <w:r>
        <w:rPr>
          <w:rFonts w:ascii="Arial" w:hAnsi="Arial" w:cs="Arial"/>
          <w:bCs/>
          <w:sz w:val="20"/>
          <w:szCs w:val="20"/>
        </w:rPr>
        <w:t xml:space="preserve"> </w:t>
      </w:r>
      <w:proofErr w:type="spellStart"/>
      <w:r>
        <w:rPr>
          <w:rFonts w:ascii="Arial" w:hAnsi="Arial" w:cs="Arial"/>
          <w:bCs/>
          <w:sz w:val="20"/>
          <w:szCs w:val="20"/>
        </w:rPr>
        <w:t>sebagai</w:t>
      </w:r>
      <w:proofErr w:type="spellEnd"/>
      <w:r>
        <w:rPr>
          <w:rFonts w:ascii="Arial" w:hAnsi="Arial" w:cs="Arial"/>
          <w:bCs/>
          <w:sz w:val="20"/>
          <w:szCs w:val="20"/>
        </w:rPr>
        <w:t xml:space="preserve"> </w:t>
      </w:r>
      <w:proofErr w:type="spellStart"/>
      <w:r>
        <w:rPr>
          <w:rFonts w:ascii="Arial" w:hAnsi="Arial" w:cs="Arial"/>
          <w:bCs/>
          <w:sz w:val="20"/>
          <w:szCs w:val="20"/>
        </w:rPr>
        <w:t>larutan</w:t>
      </w:r>
      <w:proofErr w:type="spellEnd"/>
      <w:r>
        <w:rPr>
          <w:rFonts w:ascii="Arial" w:hAnsi="Arial" w:cs="Arial"/>
          <w:bCs/>
          <w:sz w:val="20"/>
          <w:szCs w:val="20"/>
        </w:rPr>
        <w:t xml:space="preserve"> </w:t>
      </w:r>
      <w:proofErr w:type="spellStart"/>
      <w:r>
        <w:rPr>
          <w:rFonts w:ascii="Arial" w:hAnsi="Arial" w:cs="Arial"/>
          <w:bCs/>
          <w:sz w:val="20"/>
          <w:szCs w:val="20"/>
        </w:rPr>
        <w:t>elektrolit</w:t>
      </w:r>
      <w:proofErr w:type="spellEnd"/>
      <w:r>
        <w:rPr>
          <w:rFonts w:ascii="Arial" w:hAnsi="Arial" w:cs="Arial"/>
          <w:bCs/>
          <w:sz w:val="20"/>
          <w:szCs w:val="20"/>
        </w:rPr>
        <w:t xml:space="preserve">. Volume air </w:t>
      </w:r>
      <w:proofErr w:type="spellStart"/>
      <w:r>
        <w:rPr>
          <w:rFonts w:ascii="Arial" w:hAnsi="Arial" w:cs="Arial"/>
          <w:bCs/>
          <w:sz w:val="20"/>
          <w:szCs w:val="20"/>
        </w:rPr>
        <w:t>gambut</w:t>
      </w:r>
      <w:proofErr w:type="spellEnd"/>
      <w:r>
        <w:rPr>
          <w:rFonts w:ascii="Arial" w:hAnsi="Arial" w:cs="Arial"/>
          <w:bCs/>
          <w:sz w:val="20"/>
          <w:szCs w:val="20"/>
        </w:rPr>
        <w:t xml:space="preserve"> yang </w:t>
      </w:r>
      <w:proofErr w:type="spellStart"/>
      <w:r>
        <w:rPr>
          <w:rFonts w:ascii="Arial" w:hAnsi="Arial" w:cs="Arial"/>
          <w:bCs/>
          <w:sz w:val="20"/>
          <w:szCs w:val="20"/>
        </w:rPr>
        <w:t>divariasikan</w:t>
      </w:r>
      <w:proofErr w:type="spellEnd"/>
      <w:r>
        <w:rPr>
          <w:rFonts w:ascii="Arial" w:hAnsi="Arial" w:cs="Arial"/>
          <w:bCs/>
          <w:sz w:val="20"/>
          <w:szCs w:val="20"/>
        </w:rPr>
        <w:t xml:space="preserve"> </w:t>
      </w:r>
      <w:proofErr w:type="spellStart"/>
      <w:r>
        <w:rPr>
          <w:rFonts w:ascii="Arial" w:hAnsi="Arial" w:cs="Arial"/>
          <w:bCs/>
          <w:sz w:val="20"/>
          <w:szCs w:val="20"/>
        </w:rPr>
        <w:t>adalah</w:t>
      </w:r>
      <w:proofErr w:type="spellEnd"/>
      <w:r>
        <w:rPr>
          <w:rFonts w:ascii="Arial" w:hAnsi="Arial" w:cs="Arial"/>
          <w:bCs/>
          <w:sz w:val="20"/>
          <w:szCs w:val="20"/>
        </w:rPr>
        <w:t xml:space="preserve"> 600 mL, 800 mL, dan 1000 </w:t>
      </w:r>
      <w:proofErr w:type="spellStart"/>
      <w:r>
        <w:rPr>
          <w:rFonts w:ascii="Arial" w:hAnsi="Arial" w:cs="Arial"/>
          <w:bCs/>
          <w:sz w:val="20"/>
          <w:szCs w:val="20"/>
        </w:rPr>
        <w:t>mL.</w:t>
      </w:r>
      <w:proofErr w:type="spellEnd"/>
      <w:r>
        <w:rPr>
          <w:rFonts w:ascii="Arial" w:hAnsi="Arial" w:cs="Arial"/>
          <w:bCs/>
          <w:sz w:val="20"/>
          <w:szCs w:val="20"/>
        </w:rPr>
        <w:t xml:space="preserve"> </w:t>
      </w:r>
      <w:r w:rsidR="001E2D9E">
        <w:rPr>
          <w:rFonts w:ascii="Arial" w:hAnsi="Arial" w:cs="Arial"/>
          <w:bCs/>
          <w:sz w:val="20"/>
          <w:szCs w:val="20"/>
        </w:rPr>
        <w:t xml:space="preserve">Air </w:t>
      </w:r>
      <w:proofErr w:type="spellStart"/>
      <w:r w:rsidR="001E2D9E">
        <w:rPr>
          <w:rFonts w:ascii="Arial" w:hAnsi="Arial" w:cs="Arial"/>
          <w:bCs/>
          <w:sz w:val="20"/>
          <w:szCs w:val="20"/>
        </w:rPr>
        <w:t>gambut</w:t>
      </w:r>
      <w:proofErr w:type="spellEnd"/>
      <w:r w:rsidR="001E2D9E">
        <w:rPr>
          <w:rFonts w:ascii="Arial" w:hAnsi="Arial" w:cs="Arial"/>
          <w:bCs/>
          <w:sz w:val="20"/>
          <w:szCs w:val="20"/>
        </w:rPr>
        <w:t xml:space="preserve"> yang </w:t>
      </w:r>
      <w:proofErr w:type="spellStart"/>
      <w:r w:rsidR="001E2D9E">
        <w:rPr>
          <w:rFonts w:ascii="Arial" w:hAnsi="Arial" w:cs="Arial"/>
          <w:bCs/>
          <w:sz w:val="20"/>
          <w:szCs w:val="20"/>
        </w:rPr>
        <w:t>digunakan</w:t>
      </w:r>
      <w:proofErr w:type="spellEnd"/>
      <w:r w:rsidR="001E2D9E">
        <w:rPr>
          <w:rFonts w:ascii="Arial" w:hAnsi="Arial" w:cs="Arial"/>
          <w:bCs/>
          <w:sz w:val="20"/>
          <w:szCs w:val="20"/>
        </w:rPr>
        <w:t xml:space="preserve"> pada </w:t>
      </w:r>
      <w:proofErr w:type="spellStart"/>
      <w:r w:rsidR="001E2D9E">
        <w:rPr>
          <w:rFonts w:ascii="Arial" w:hAnsi="Arial" w:cs="Arial"/>
          <w:bCs/>
          <w:sz w:val="20"/>
          <w:szCs w:val="20"/>
        </w:rPr>
        <w:t>variasi</w:t>
      </w:r>
      <w:proofErr w:type="spellEnd"/>
      <w:r w:rsidR="001E2D9E">
        <w:rPr>
          <w:rFonts w:ascii="Arial" w:hAnsi="Arial" w:cs="Arial"/>
          <w:bCs/>
          <w:sz w:val="20"/>
          <w:szCs w:val="20"/>
        </w:rPr>
        <w:t xml:space="preserve"> volume </w:t>
      </w:r>
      <w:proofErr w:type="spellStart"/>
      <w:r w:rsidR="001E2D9E">
        <w:rPr>
          <w:rFonts w:ascii="Arial" w:hAnsi="Arial" w:cs="Arial"/>
          <w:bCs/>
          <w:sz w:val="20"/>
          <w:szCs w:val="20"/>
        </w:rPr>
        <w:t>adalah</w:t>
      </w:r>
      <w:proofErr w:type="spellEnd"/>
      <w:r w:rsidR="001E2D9E">
        <w:rPr>
          <w:rFonts w:ascii="Arial" w:hAnsi="Arial" w:cs="Arial"/>
          <w:bCs/>
          <w:sz w:val="20"/>
          <w:szCs w:val="20"/>
        </w:rPr>
        <w:t xml:space="preserve"> air </w:t>
      </w:r>
      <w:proofErr w:type="spellStart"/>
      <w:r w:rsidR="001E2D9E">
        <w:rPr>
          <w:rFonts w:ascii="Arial" w:hAnsi="Arial" w:cs="Arial"/>
          <w:bCs/>
          <w:sz w:val="20"/>
          <w:szCs w:val="20"/>
        </w:rPr>
        <w:t>gambut</w:t>
      </w:r>
      <w:proofErr w:type="spellEnd"/>
      <w:r w:rsidR="001E2D9E">
        <w:rPr>
          <w:rFonts w:ascii="Arial" w:hAnsi="Arial" w:cs="Arial"/>
          <w:bCs/>
          <w:sz w:val="20"/>
          <w:szCs w:val="20"/>
        </w:rPr>
        <w:t xml:space="preserve"> </w:t>
      </w:r>
      <w:proofErr w:type="spellStart"/>
      <w:r w:rsidR="001E2D9E">
        <w:rPr>
          <w:rFonts w:ascii="Arial" w:hAnsi="Arial" w:cs="Arial"/>
          <w:bCs/>
          <w:sz w:val="20"/>
          <w:szCs w:val="20"/>
        </w:rPr>
        <w:t>kondisi</w:t>
      </w:r>
      <w:proofErr w:type="spellEnd"/>
      <w:r w:rsidR="001E2D9E">
        <w:rPr>
          <w:rFonts w:ascii="Arial" w:hAnsi="Arial" w:cs="Arial"/>
          <w:bCs/>
          <w:sz w:val="20"/>
          <w:szCs w:val="20"/>
        </w:rPr>
        <w:t xml:space="preserve"> </w:t>
      </w:r>
      <w:proofErr w:type="spellStart"/>
      <w:r w:rsidR="001E2D9E">
        <w:rPr>
          <w:rFonts w:ascii="Arial" w:hAnsi="Arial" w:cs="Arial"/>
          <w:bCs/>
          <w:sz w:val="20"/>
          <w:szCs w:val="20"/>
        </w:rPr>
        <w:t>menggenang</w:t>
      </w:r>
      <w:proofErr w:type="spellEnd"/>
      <w:r w:rsidR="00A31F0B">
        <w:rPr>
          <w:rFonts w:ascii="Arial" w:hAnsi="Arial" w:cs="Arial"/>
          <w:bCs/>
          <w:sz w:val="20"/>
          <w:szCs w:val="20"/>
        </w:rPr>
        <w:t xml:space="preserve"> </w:t>
      </w:r>
      <w:proofErr w:type="spellStart"/>
      <w:r w:rsidR="00A31F0B">
        <w:rPr>
          <w:rFonts w:ascii="Arial" w:hAnsi="Arial" w:cs="Arial"/>
          <w:bCs/>
          <w:sz w:val="20"/>
          <w:szCs w:val="20"/>
        </w:rPr>
        <w:t>sesuai</w:t>
      </w:r>
      <w:proofErr w:type="spellEnd"/>
      <w:r w:rsidR="00A31F0B">
        <w:rPr>
          <w:rFonts w:ascii="Arial" w:hAnsi="Arial" w:cs="Arial"/>
          <w:bCs/>
          <w:sz w:val="20"/>
          <w:szCs w:val="20"/>
        </w:rPr>
        <w:t xml:space="preserve"> </w:t>
      </w:r>
      <w:proofErr w:type="spellStart"/>
      <w:r w:rsidR="00A31F0B">
        <w:rPr>
          <w:rFonts w:ascii="Arial" w:hAnsi="Arial" w:cs="Arial"/>
          <w:bCs/>
          <w:sz w:val="20"/>
          <w:szCs w:val="20"/>
        </w:rPr>
        <w:t>hasil</w:t>
      </w:r>
      <w:proofErr w:type="spellEnd"/>
      <w:r w:rsidR="00A31F0B">
        <w:rPr>
          <w:rFonts w:ascii="Arial" w:hAnsi="Arial" w:cs="Arial"/>
          <w:bCs/>
          <w:sz w:val="20"/>
          <w:szCs w:val="20"/>
        </w:rPr>
        <w:t xml:space="preserve"> </w:t>
      </w:r>
      <w:proofErr w:type="spellStart"/>
      <w:r w:rsidR="00A31F0B">
        <w:rPr>
          <w:rFonts w:ascii="Arial" w:hAnsi="Arial" w:cs="Arial"/>
          <w:bCs/>
          <w:sz w:val="20"/>
          <w:szCs w:val="20"/>
        </w:rPr>
        <w:t>penelitian</w:t>
      </w:r>
      <w:proofErr w:type="spellEnd"/>
      <w:r w:rsidR="00A31F0B">
        <w:rPr>
          <w:rFonts w:ascii="Arial" w:hAnsi="Arial" w:cs="Arial"/>
          <w:bCs/>
          <w:sz w:val="20"/>
          <w:szCs w:val="20"/>
        </w:rPr>
        <w:t xml:space="preserve"> pada sub </w:t>
      </w:r>
      <w:proofErr w:type="spellStart"/>
      <w:r w:rsidR="00A31F0B">
        <w:rPr>
          <w:rFonts w:ascii="Arial" w:hAnsi="Arial" w:cs="Arial"/>
          <w:bCs/>
          <w:sz w:val="20"/>
          <w:szCs w:val="20"/>
        </w:rPr>
        <w:t>bab</w:t>
      </w:r>
      <w:proofErr w:type="spellEnd"/>
      <w:r w:rsidR="00A31F0B">
        <w:rPr>
          <w:rFonts w:ascii="Arial" w:hAnsi="Arial" w:cs="Arial"/>
          <w:bCs/>
          <w:sz w:val="20"/>
          <w:szCs w:val="20"/>
        </w:rPr>
        <w:t xml:space="preserve"> 3.1 </w:t>
      </w:r>
      <w:proofErr w:type="spellStart"/>
      <w:r w:rsidR="00A31F0B">
        <w:rPr>
          <w:rFonts w:ascii="Arial" w:hAnsi="Arial" w:cs="Arial"/>
          <w:bCs/>
          <w:sz w:val="20"/>
          <w:szCs w:val="20"/>
        </w:rPr>
        <w:t>tentang</w:t>
      </w:r>
      <w:proofErr w:type="spellEnd"/>
      <w:r w:rsidR="00A31F0B">
        <w:rPr>
          <w:rFonts w:ascii="Arial" w:hAnsi="Arial" w:cs="Arial"/>
          <w:bCs/>
          <w:sz w:val="20"/>
          <w:szCs w:val="20"/>
        </w:rPr>
        <w:t xml:space="preserve"> </w:t>
      </w:r>
      <w:proofErr w:type="spellStart"/>
      <w:r w:rsidR="004650C5">
        <w:rPr>
          <w:rFonts w:ascii="Arial" w:hAnsi="Arial" w:cs="Arial"/>
          <w:bCs/>
          <w:sz w:val="20"/>
          <w:szCs w:val="20"/>
        </w:rPr>
        <w:t>analisis</w:t>
      </w:r>
      <w:proofErr w:type="spellEnd"/>
      <w:r w:rsidR="004650C5">
        <w:rPr>
          <w:rFonts w:ascii="Arial" w:hAnsi="Arial" w:cs="Arial"/>
          <w:bCs/>
          <w:sz w:val="20"/>
          <w:szCs w:val="20"/>
        </w:rPr>
        <w:t xml:space="preserve"> air </w:t>
      </w:r>
      <w:proofErr w:type="spellStart"/>
      <w:r w:rsidR="004650C5">
        <w:rPr>
          <w:rFonts w:ascii="Arial" w:hAnsi="Arial" w:cs="Arial"/>
          <w:bCs/>
          <w:sz w:val="20"/>
          <w:szCs w:val="20"/>
        </w:rPr>
        <w:t>gambut</w:t>
      </w:r>
      <w:proofErr w:type="spellEnd"/>
      <w:r w:rsidR="004650C5">
        <w:rPr>
          <w:rFonts w:ascii="Arial" w:hAnsi="Arial" w:cs="Arial"/>
          <w:bCs/>
          <w:sz w:val="20"/>
          <w:szCs w:val="20"/>
        </w:rPr>
        <w:t xml:space="preserve"> yang </w:t>
      </w:r>
      <w:proofErr w:type="spellStart"/>
      <w:r w:rsidR="004650C5">
        <w:rPr>
          <w:rFonts w:ascii="Arial" w:hAnsi="Arial" w:cs="Arial"/>
          <w:bCs/>
          <w:sz w:val="20"/>
          <w:szCs w:val="20"/>
        </w:rPr>
        <w:t>menunjukkan</w:t>
      </w:r>
      <w:proofErr w:type="spellEnd"/>
      <w:r w:rsidR="004650C5">
        <w:rPr>
          <w:rFonts w:ascii="Arial" w:hAnsi="Arial" w:cs="Arial"/>
          <w:bCs/>
          <w:sz w:val="20"/>
          <w:szCs w:val="20"/>
        </w:rPr>
        <w:t xml:space="preserve"> pH air </w:t>
      </w:r>
      <w:proofErr w:type="spellStart"/>
      <w:r w:rsidR="004650C5">
        <w:rPr>
          <w:rFonts w:ascii="Arial" w:hAnsi="Arial" w:cs="Arial"/>
          <w:bCs/>
          <w:sz w:val="20"/>
          <w:szCs w:val="20"/>
        </w:rPr>
        <w:t>gambut</w:t>
      </w:r>
      <w:proofErr w:type="spellEnd"/>
      <w:r w:rsidR="004650C5">
        <w:rPr>
          <w:rFonts w:ascii="Arial" w:hAnsi="Arial" w:cs="Arial"/>
          <w:bCs/>
          <w:sz w:val="20"/>
          <w:szCs w:val="20"/>
        </w:rPr>
        <w:t xml:space="preserve"> </w:t>
      </w:r>
      <w:proofErr w:type="spellStart"/>
      <w:r w:rsidR="004650C5">
        <w:rPr>
          <w:rFonts w:ascii="Arial" w:hAnsi="Arial" w:cs="Arial"/>
          <w:bCs/>
          <w:sz w:val="20"/>
          <w:szCs w:val="20"/>
        </w:rPr>
        <w:t>menggenang</w:t>
      </w:r>
      <w:proofErr w:type="spellEnd"/>
      <w:r w:rsidR="00B8764E">
        <w:rPr>
          <w:rFonts w:ascii="Arial" w:hAnsi="Arial" w:cs="Arial"/>
          <w:bCs/>
          <w:sz w:val="20"/>
          <w:szCs w:val="20"/>
        </w:rPr>
        <w:t xml:space="preserve"> (pH 4,1)</w:t>
      </w:r>
      <w:r w:rsidR="004650C5">
        <w:rPr>
          <w:rFonts w:ascii="Arial" w:hAnsi="Arial" w:cs="Arial"/>
          <w:bCs/>
          <w:sz w:val="20"/>
          <w:szCs w:val="20"/>
        </w:rPr>
        <w:t xml:space="preserve"> </w:t>
      </w:r>
      <w:proofErr w:type="spellStart"/>
      <w:r w:rsidR="004650C5">
        <w:rPr>
          <w:rFonts w:ascii="Arial" w:hAnsi="Arial" w:cs="Arial"/>
          <w:bCs/>
          <w:sz w:val="20"/>
          <w:szCs w:val="20"/>
        </w:rPr>
        <w:t>lebih</w:t>
      </w:r>
      <w:proofErr w:type="spellEnd"/>
      <w:r w:rsidR="004650C5">
        <w:rPr>
          <w:rFonts w:ascii="Arial" w:hAnsi="Arial" w:cs="Arial"/>
          <w:bCs/>
          <w:sz w:val="20"/>
          <w:szCs w:val="20"/>
        </w:rPr>
        <w:t xml:space="preserve"> </w:t>
      </w:r>
      <w:proofErr w:type="spellStart"/>
      <w:r w:rsidR="004650C5">
        <w:rPr>
          <w:rFonts w:ascii="Arial" w:hAnsi="Arial" w:cs="Arial"/>
          <w:bCs/>
          <w:sz w:val="20"/>
          <w:szCs w:val="20"/>
        </w:rPr>
        <w:t>asam</w:t>
      </w:r>
      <w:proofErr w:type="spellEnd"/>
      <w:r w:rsidR="004650C5">
        <w:rPr>
          <w:rFonts w:ascii="Arial" w:hAnsi="Arial" w:cs="Arial"/>
          <w:bCs/>
          <w:sz w:val="20"/>
          <w:szCs w:val="20"/>
        </w:rPr>
        <w:t xml:space="preserve"> </w:t>
      </w:r>
      <w:proofErr w:type="spellStart"/>
      <w:r w:rsidR="004650C5">
        <w:rPr>
          <w:rFonts w:ascii="Arial" w:hAnsi="Arial" w:cs="Arial"/>
          <w:bCs/>
          <w:sz w:val="20"/>
          <w:szCs w:val="20"/>
        </w:rPr>
        <w:t>dibandingkan</w:t>
      </w:r>
      <w:proofErr w:type="spellEnd"/>
      <w:r w:rsidR="004650C5">
        <w:rPr>
          <w:rFonts w:ascii="Arial" w:hAnsi="Arial" w:cs="Arial"/>
          <w:bCs/>
          <w:sz w:val="20"/>
          <w:szCs w:val="20"/>
        </w:rPr>
        <w:t xml:space="preserve"> air </w:t>
      </w:r>
      <w:proofErr w:type="spellStart"/>
      <w:r w:rsidR="004650C5">
        <w:rPr>
          <w:rFonts w:ascii="Arial" w:hAnsi="Arial" w:cs="Arial"/>
          <w:bCs/>
          <w:sz w:val="20"/>
          <w:szCs w:val="20"/>
        </w:rPr>
        <w:t>gambut</w:t>
      </w:r>
      <w:proofErr w:type="spellEnd"/>
      <w:r w:rsidR="004650C5">
        <w:rPr>
          <w:rFonts w:ascii="Arial" w:hAnsi="Arial" w:cs="Arial"/>
          <w:bCs/>
          <w:sz w:val="20"/>
          <w:szCs w:val="20"/>
        </w:rPr>
        <w:t xml:space="preserve"> </w:t>
      </w:r>
      <w:proofErr w:type="spellStart"/>
      <w:r w:rsidR="004650C5">
        <w:rPr>
          <w:rFonts w:ascii="Arial" w:hAnsi="Arial" w:cs="Arial"/>
          <w:bCs/>
          <w:sz w:val="20"/>
          <w:szCs w:val="20"/>
        </w:rPr>
        <w:t>mengalir</w:t>
      </w:r>
      <w:proofErr w:type="spellEnd"/>
      <w:r w:rsidR="004650C5">
        <w:rPr>
          <w:rFonts w:ascii="Arial" w:hAnsi="Arial" w:cs="Arial"/>
          <w:bCs/>
          <w:sz w:val="20"/>
          <w:szCs w:val="20"/>
        </w:rPr>
        <w:t xml:space="preserve"> </w:t>
      </w:r>
      <w:proofErr w:type="spellStart"/>
      <w:r w:rsidR="004650C5">
        <w:rPr>
          <w:rFonts w:ascii="Arial" w:hAnsi="Arial" w:cs="Arial"/>
          <w:bCs/>
          <w:sz w:val="20"/>
          <w:szCs w:val="20"/>
        </w:rPr>
        <w:t>pelan</w:t>
      </w:r>
      <w:proofErr w:type="spellEnd"/>
      <w:r w:rsidR="00B8764E">
        <w:rPr>
          <w:rFonts w:ascii="Arial" w:hAnsi="Arial" w:cs="Arial"/>
          <w:bCs/>
          <w:sz w:val="20"/>
          <w:szCs w:val="20"/>
        </w:rPr>
        <w:t xml:space="preserve"> </w:t>
      </w:r>
      <w:r w:rsidR="00B8764E">
        <w:rPr>
          <w:rFonts w:ascii="Arial" w:hAnsi="Arial" w:cs="Arial"/>
          <w:bCs/>
          <w:sz w:val="20"/>
          <w:szCs w:val="20"/>
        </w:rPr>
        <w:t>(</w:t>
      </w:r>
      <w:r w:rsidR="00B8764E">
        <w:rPr>
          <w:rFonts w:ascii="Arial" w:hAnsi="Arial" w:cs="Arial"/>
          <w:bCs/>
          <w:sz w:val="20"/>
          <w:szCs w:val="20"/>
        </w:rPr>
        <w:t>p</w:t>
      </w:r>
      <w:r w:rsidR="00B8764E">
        <w:rPr>
          <w:rFonts w:ascii="Arial" w:hAnsi="Arial" w:cs="Arial"/>
          <w:bCs/>
          <w:sz w:val="20"/>
          <w:szCs w:val="20"/>
        </w:rPr>
        <w:t>H 4,</w:t>
      </w:r>
      <w:r w:rsidR="00B8764E">
        <w:rPr>
          <w:rFonts w:ascii="Arial" w:hAnsi="Arial" w:cs="Arial"/>
          <w:bCs/>
          <w:sz w:val="20"/>
          <w:szCs w:val="20"/>
        </w:rPr>
        <w:t>4</w:t>
      </w:r>
      <w:r w:rsidR="00B8764E">
        <w:rPr>
          <w:rFonts w:ascii="Arial" w:hAnsi="Arial" w:cs="Arial"/>
          <w:bCs/>
          <w:sz w:val="20"/>
          <w:szCs w:val="20"/>
        </w:rPr>
        <w:t>)</w:t>
      </w:r>
      <w:r w:rsidR="001E2D9E">
        <w:rPr>
          <w:rFonts w:ascii="Arial" w:hAnsi="Arial" w:cs="Arial"/>
          <w:bCs/>
          <w:sz w:val="20"/>
          <w:szCs w:val="20"/>
        </w:rPr>
        <w:t>.</w:t>
      </w:r>
      <w:r w:rsidR="00A31F0B">
        <w:rPr>
          <w:rFonts w:ascii="Arial" w:hAnsi="Arial" w:cs="Arial"/>
          <w:bCs/>
          <w:sz w:val="20"/>
          <w:szCs w:val="20"/>
        </w:rPr>
        <w:t xml:space="preserve"> </w:t>
      </w:r>
      <w:proofErr w:type="spellStart"/>
      <w:r w:rsidR="00A31F0B">
        <w:rPr>
          <w:rFonts w:ascii="Arial" w:hAnsi="Arial" w:cs="Arial"/>
          <w:bCs/>
          <w:sz w:val="20"/>
          <w:szCs w:val="20"/>
        </w:rPr>
        <w:t>Elektroda</w:t>
      </w:r>
      <w:proofErr w:type="spellEnd"/>
      <w:r w:rsidR="00A31F0B">
        <w:rPr>
          <w:rFonts w:ascii="Arial" w:hAnsi="Arial" w:cs="Arial"/>
          <w:bCs/>
          <w:sz w:val="20"/>
          <w:szCs w:val="20"/>
        </w:rPr>
        <w:t xml:space="preserve"> yang </w:t>
      </w:r>
      <w:proofErr w:type="spellStart"/>
      <w:r w:rsidR="00A31F0B">
        <w:rPr>
          <w:rFonts w:ascii="Arial" w:hAnsi="Arial" w:cs="Arial"/>
          <w:bCs/>
          <w:sz w:val="20"/>
          <w:szCs w:val="20"/>
        </w:rPr>
        <w:t>digunakan</w:t>
      </w:r>
      <w:proofErr w:type="spellEnd"/>
      <w:r w:rsidR="00A31F0B">
        <w:rPr>
          <w:rFonts w:ascii="Arial" w:hAnsi="Arial" w:cs="Arial"/>
          <w:bCs/>
          <w:sz w:val="20"/>
          <w:szCs w:val="20"/>
        </w:rPr>
        <w:t xml:space="preserve"> pada </w:t>
      </w:r>
      <w:proofErr w:type="spellStart"/>
      <w:r w:rsidR="00A31F0B">
        <w:rPr>
          <w:rFonts w:ascii="Arial" w:hAnsi="Arial" w:cs="Arial"/>
          <w:bCs/>
          <w:sz w:val="20"/>
          <w:szCs w:val="20"/>
        </w:rPr>
        <w:t>variasi</w:t>
      </w:r>
      <w:proofErr w:type="spellEnd"/>
      <w:r w:rsidR="00A31F0B">
        <w:rPr>
          <w:rFonts w:ascii="Arial" w:hAnsi="Arial" w:cs="Arial"/>
          <w:bCs/>
          <w:sz w:val="20"/>
          <w:szCs w:val="20"/>
        </w:rPr>
        <w:t xml:space="preserve"> volume </w:t>
      </w:r>
      <w:proofErr w:type="spellStart"/>
      <w:r w:rsidR="00A31F0B">
        <w:rPr>
          <w:rFonts w:ascii="Arial" w:hAnsi="Arial" w:cs="Arial"/>
          <w:bCs/>
          <w:sz w:val="20"/>
          <w:szCs w:val="20"/>
        </w:rPr>
        <w:t>ini</w:t>
      </w:r>
      <w:proofErr w:type="spellEnd"/>
      <w:r w:rsidR="00A31F0B">
        <w:rPr>
          <w:rFonts w:ascii="Arial" w:hAnsi="Arial" w:cs="Arial"/>
          <w:bCs/>
          <w:sz w:val="20"/>
          <w:szCs w:val="20"/>
        </w:rPr>
        <w:t xml:space="preserve"> </w:t>
      </w:r>
      <w:proofErr w:type="spellStart"/>
      <w:r w:rsidR="00A31F0B">
        <w:rPr>
          <w:rFonts w:ascii="Arial" w:hAnsi="Arial" w:cs="Arial"/>
          <w:bCs/>
          <w:sz w:val="20"/>
          <w:szCs w:val="20"/>
        </w:rPr>
        <w:t>adalah</w:t>
      </w:r>
      <w:proofErr w:type="spellEnd"/>
      <w:r w:rsidR="00A31F0B">
        <w:rPr>
          <w:rFonts w:ascii="Arial" w:hAnsi="Arial" w:cs="Arial"/>
          <w:bCs/>
          <w:sz w:val="20"/>
          <w:szCs w:val="20"/>
        </w:rPr>
        <w:t xml:space="preserve"> </w:t>
      </w:r>
      <w:proofErr w:type="spellStart"/>
      <w:r w:rsidR="00A31F0B">
        <w:rPr>
          <w:rFonts w:ascii="Arial" w:hAnsi="Arial" w:cs="Arial"/>
          <w:bCs/>
          <w:sz w:val="20"/>
          <w:szCs w:val="20"/>
        </w:rPr>
        <w:t>elektroda</w:t>
      </w:r>
      <w:proofErr w:type="spellEnd"/>
      <w:r w:rsidR="00A31F0B">
        <w:rPr>
          <w:rFonts w:ascii="Arial" w:hAnsi="Arial" w:cs="Arial"/>
          <w:bCs/>
          <w:sz w:val="20"/>
          <w:szCs w:val="20"/>
        </w:rPr>
        <w:t xml:space="preserve"> Cu-Zn </w:t>
      </w:r>
      <w:proofErr w:type="spellStart"/>
      <w:r w:rsidR="00A31F0B">
        <w:rPr>
          <w:rFonts w:ascii="Arial" w:hAnsi="Arial" w:cs="Arial"/>
          <w:bCs/>
          <w:sz w:val="20"/>
          <w:szCs w:val="20"/>
        </w:rPr>
        <w:t>sesuai</w:t>
      </w:r>
      <w:proofErr w:type="spellEnd"/>
      <w:r w:rsidR="00A31F0B">
        <w:rPr>
          <w:rFonts w:ascii="Arial" w:hAnsi="Arial" w:cs="Arial"/>
          <w:bCs/>
          <w:sz w:val="20"/>
          <w:szCs w:val="20"/>
        </w:rPr>
        <w:t xml:space="preserve"> </w:t>
      </w:r>
      <w:proofErr w:type="spellStart"/>
      <w:r w:rsidR="00A31F0B">
        <w:rPr>
          <w:rFonts w:ascii="Arial" w:hAnsi="Arial" w:cs="Arial"/>
          <w:bCs/>
          <w:sz w:val="20"/>
          <w:szCs w:val="20"/>
        </w:rPr>
        <w:t>dengan</w:t>
      </w:r>
      <w:proofErr w:type="spellEnd"/>
      <w:r w:rsidR="00A31F0B">
        <w:rPr>
          <w:rFonts w:ascii="Arial" w:hAnsi="Arial" w:cs="Arial"/>
          <w:bCs/>
          <w:sz w:val="20"/>
          <w:szCs w:val="20"/>
        </w:rPr>
        <w:t xml:space="preserve"> </w:t>
      </w:r>
      <w:proofErr w:type="spellStart"/>
      <w:r w:rsidR="00A31F0B">
        <w:rPr>
          <w:rFonts w:ascii="Arial" w:hAnsi="Arial" w:cs="Arial"/>
          <w:bCs/>
          <w:sz w:val="20"/>
          <w:szCs w:val="20"/>
        </w:rPr>
        <w:t>hasil</w:t>
      </w:r>
      <w:proofErr w:type="spellEnd"/>
      <w:r w:rsidR="00A31F0B">
        <w:rPr>
          <w:rFonts w:ascii="Arial" w:hAnsi="Arial" w:cs="Arial"/>
          <w:bCs/>
          <w:sz w:val="20"/>
          <w:szCs w:val="20"/>
        </w:rPr>
        <w:t xml:space="preserve"> </w:t>
      </w:r>
      <w:proofErr w:type="spellStart"/>
      <w:r w:rsidR="00A31F0B">
        <w:rPr>
          <w:rFonts w:ascii="Arial" w:hAnsi="Arial" w:cs="Arial"/>
          <w:bCs/>
          <w:sz w:val="20"/>
          <w:szCs w:val="20"/>
        </w:rPr>
        <w:t>penelitian</w:t>
      </w:r>
      <w:proofErr w:type="spellEnd"/>
      <w:r w:rsidR="00A31F0B">
        <w:rPr>
          <w:rFonts w:ascii="Arial" w:hAnsi="Arial" w:cs="Arial"/>
          <w:bCs/>
          <w:sz w:val="20"/>
          <w:szCs w:val="20"/>
        </w:rPr>
        <w:t xml:space="preserve"> pada sub </w:t>
      </w:r>
      <w:proofErr w:type="spellStart"/>
      <w:r w:rsidR="00A31F0B">
        <w:rPr>
          <w:rFonts w:ascii="Arial" w:hAnsi="Arial" w:cs="Arial"/>
          <w:bCs/>
          <w:sz w:val="20"/>
          <w:szCs w:val="20"/>
        </w:rPr>
        <w:t>bab</w:t>
      </w:r>
      <w:proofErr w:type="spellEnd"/>
      <w:r w:rsidR="00A31F0B">
        <w:rPr>
          <w:rFonts w:ascii="Arial" w:hAnsi="Arial" w:cs="Arial"/>
          <w:bCs/>
          <w:sz w:val="20"/>
          <w:szCs w:val="20"/>
        </w:rPr>
        <w:t xml:space="preserve"> 3.2 </w:t>
      </w:r>
      <w:proofErr w:type="spellStart"/>
      <w:r w:rsidR="00A31F0B">
        <w:rPr>
          <w:rFonts w:ascii="Arial" w:hAnsi="Arial" w:cs="Arial"/>
          <w:bCs/>
          <w:sz w:val="20"/>
          <w:szCs w:val="20"/>
        </w:rPr>
        <w:t>tentang</w:t>
      </w:r>
      <w:proofErr w:type="spellEnd"/>
      <w:r w:rsidR="00A31F0B">
        <w:rPr>
          <w:rFonts w:ascii="Arial" w:hAnsi="Arial" w:cs="Arial"/>
          <w:bCs/>
          <w:sz w:val="20"/>
          <w:szCs w:val="20"/>
        </w:rPr>
        <w:t xml:space="preserve"> </w:t>
      </w:r>
      <w:proofErr w:type="spellStart"/>
      <w:r w:rsidR="00A31F0B">
        <w:rPr>
          <w:rFonts w:ascii="Arial" w:hAnsi="Arial" w:cs="Arial"/>
          <w:bCs/>
          <w:sz w:val="20"/>
          <w:szCs w:val="20"/>
        </w:rPr>
        <w:t>pengaruh</w:t>
      </w:r>
      <w:proofErr w:type="spellEnd"/>
      <w:r w:rsidR="00A31F0B">
        <w:rPr>
          <w:rFonts w:ascii="Arial" w:hAnsi="Arial" w:cs="Arial"/>
          <w:bCs/>
          <w:sz w:val="20"/>
          <w:szCs w:val="20"/>
        </w:rPr>
        <w:t xml:space="preserve"> </w:t>
      </w:r>
      <w:proofErr w:type="spellStart"/>
      <w:r w:rsidR="00A31F0B">
        <w:rPr>
          <w:rFonts w:ascii="Arial" w:hAnsi="Arial" w:cs="Arial"/>
          <w:bCs/>
          <w:sz w:val="20"/>
          <w:szCs w:val="20"/>
        </w:rPr>
        <w:t>luas</w:t>
      </w:r>
      <w:proofErr w:type="spellEnd"/>
      <w:r w:rsidR="00A31F0B">
        <w:rPr>
          <w:rFonts w:ascii="Arial" w:hAnsi="Arial" w:cs="Arial"/>
          <w:bCs/>
          <w:sz w:val="20"/>
          <w:szCs w:val="20"/>
        </w:rPr>
        <w:t xml:space="preserve"> </w:t>
      </w:r>
      <w:proofErr w:type="spellStart"/>
      <w:r w:rsidR="00A31F0B">
        <w:rPr>
          <w:rFonts w:ascii="Arial" w:hAnsi="Arial" w:cs="Arial"/>
          <w:bCs/>
          <w:sz w:val="20"/>
          <w:szCs w:val="20"/>
        </w:rPr>
        <w:t>penampang</w:t>
      </w:r>
      <w:proofErr w:type="spellEnd"/>
      <w:r w:rsidR="00A31F0B">
        <w:rPr>
          <w:rFonts w:ascii="Arial" w:hAnsi="Arial" w:cs="Arial"/>
          <w:bCs/>
          <w:sz w:val="20"/>
          <w:szCs w:val="20"/>
        </w:rPr>
        <w:t xml:space="preserve"> yang </w:t>
      </w:r>
      <w:proofErr w:type="spellStart"/>
      <w:r w:rsidR="00A31F0B">
        <w:rPr>
          <w:rFonts w:ascii="Arial" w:hAnsi="Arial" w:cs="Arial"/>
          <w:bCs/>
          <w:sz w:val="20"/>
          <w:szCs w:val="20"/>
        </w:rPr>
        <w:t>menunjukkan</w:t>
      </w:r>
      <w:proofErr w:type="spellEnd"/>
      <w:r w:rsidR="00A31F0B">
        <w:rPr>
          <w:rFonts w:ascii="Arial" w:hAnsi="Arial" w:cs="Arial"/>
          <w:bCs/>
          <w:sz w:val="20"/>
          <w:szCs w:val="20"/>
        </w:rPr>
        <w:t xml:space="preserve"> </w:t>
      </w:r>
      <w:proofErr w:type="spellStart"/>
      <w:r w:rsidR="00A31F0B">
        <w:rPr>
          <w:rFonts w:ascii="Arial" w:hAnsi="Arial" w:cs="Arial"/>
          <w:bCs/>
          <w:sz w:val="20"/>
          <w:szCs w:val="20"/>
        </w:rPr>
        <w:t>kinerja</w:t>
      </w:r>
      <w:proofErr w:type="spellEnd"/>
      <w:r w:rsidR="00A31F0B">
        <w:rPr>
          <w:rFonts w:ascii="Arial" w:hAnsi="Arial" w:cs="Arial"/>
          <w:bCs/>
          <w:sz w:val="20"/>
          <w:szCs w:val="20"/>
        </w:rPr>
        <w:t xml:space="preserve"> </w:t>
      </w:r>
      <w:proofErr w:type="spellStart"/>
      <w:r w:rsidR="00A31F0B">
        <w:rPr>
          <w:rFonts w:ascii="Arial" w:hAnsi="Arial" w:cs="Arial"/>
          <w:bCs/>
          <w:sz w:val="20"/>
          <w:szCs w:val="20"/>
        </w:rPr>
        <w:t>elektroda</w:t>
      </w:r>
      <w:proofErr w:type="spellEnd"/>
      <w:r w:rsidR="00A31F0B">
        <w:rPr>
          <w:rFonts w:ascii="Arial" w:hAnsi="Arial" w:cs="Arial"/>
          <w:bCs/>
          <w:sz w:val="20"/>
          <w:szCs w:val="20"/>
        </w:rPr>
        <w:t xml:space="preserve"> Cu-Zn </w:t>
      </w:r>
      <w:proofErr w:type="spellStart"/>
      <w:r w:rsidR="00A31F0B">
        <w:rPr>
          <w:rFonts w:ascii="Arial" w:hAnsi="Arial" w:cs="Arial"/>
          <w:bCs/>
          <w:sz w:val="20"/>
          <w:szCs w:val="20"/>
        </w:rPr>
        <w:t>lebih</w:t>
      </w:r>
      <w:proofErr w:type="spellEnd"/>
      <w:r w:rsidR="00A31F0B">
        <w:rPr>
          <w:rFonts w:ascii="Arial" w:hAnsi="Arial" w:cs="Arial"/>
          <w:bCs/>
          <w:sz w:val="20"/>
          <w:szCs w:val="20"/>
        </w:rPr>
        <w:t xml:space="preserve"> </w:t>
      </w:r>
      <w:proofErr w:type="spellStart"/>
      <w:r w:rsidR="00A31F0B">
        <w:rPr>
          <w:rFonts w:ascii="Arial" w:hAnsi="Arial" w:cs="Arial"/>
          <w:bCs/>
          <w:sz w:val="20"/>
          <w:szCs w:val="20"/>
        </w:rPr>
        <w:t>baik</w:t>
      </w:r>
      <w:proofErr w:type="spellEnd"/>
      <w:r w:rsidR="00A31F0B">
        <w:rPr>
          <w:rFonts w:ascii="Arial" w:hAnsi="Arial" w:cs="Arial"/>
          <w:bCs/>
          <w:sz w:val="20"/>
          <w:szCs w:val="20"/>
        </w:rPr>
        <w:t xml:space="preserve"> </w:t>
      </w:r>
      <w:proofErr w:type="spellStart"/>
      <w:r w:rsidR="00A31F0B">
        <w:rPr>
          <w:rFonts w:ascii="Arial" w:hAnsi="Arial" w:cs="Arial"/>
          <w:bCs/>
          <w:sz w:val="20"/>
          <w:szCs w:val="20"/>
        </w:rPr>
        <w:t>daripada</w:t>
      </w:r>
      <w:proofErr w:type="spellEnd"/>
      <w:r w:rsidR="00A31F0B">
        <w:rPr>
          <w:rFonts w:ascii="Arial" w:hAnsi="Arial" w:cs="Arial"/>
          <w:bCs/>
          <w:sz w:val="20"/>
          <w:szCs w:val="20"/>
        </w:rPr>
        <w:t xml:space="preserve"> Cu-Al</w:t>
      </w:r>
      <w:r w:rsidR="003632FD">
        <w:rPr>
          <w:rFonts w:ascii="Arial" w:hAnsi="Arial" w:cs="Arial"/>
          <w:bCs/>
          <w:sz w:val="20"/>
          <w:szCs w:val="20"/>
        </w:rPr>
        <w:t xml:space="preserve"> </w:t>
      </w:r>
      <w:proofErr w:type="spellStart"/>
      <w:r w:rsidR="003632FD">
        <w:rPr>
          <w:rFonts w:ascii="Arial" w:hAnsi="Arial" w:cs="Arial"/>
          <w:bCs/>
          <w:sz w:val="20"/>
          <w:szCs w:val="20"/>
        </w:rPr>
        <w:t>yaitu</w:t>
      </w:r>
      <w:proofErr w:type="spellEnd"/>
      <w:r w:rsidR="003632FD">
        <w:rPr>
          <w:rFonts w:ascii="Arial" w:hAnsi="Arial" w:cs="Arial"/>
          <w:bCs/>
          <w:sz w:val="20"/>
          <w:szCs w:val="20"/>
        </w:rPr>
        <w:t xml:space="preserve"> </w:t>
      </w:r>
      <w:proofErr w:type="spellStart"/>
      <w:r w:rsidR="003632FD">
        <w:rPr>
          <w:rFonts w:ascii="Arial" w:hAnsi="Arial" w:cs="Arial"/>
          <w:bCs/>
          <w:sz w:val="20"/>
          <w:szCs w:val="20"/>
        </w:rPr>
        <w:t>rangkaian</w:t>
      </w:r>
      <w:proofErr w:type="spellEnd"/>
      <w:r w:rsidR="003632FD">
        <w:rPr>
          <w:rFonts w:ascii="Arial" w:hAnsi="Arial" w:cs="Arial"/>
          <w:bCs/>
          <w:sz w:val="20"/>
          <w:szCs w:val="20"/>
        </w:rPr>
        <w:t xml:space="preserve"> </w:t>
      </w:r>
      <w:proofErr w:type="spellStart"/>
      <w:r w:rsidR="003632FD">
        <w:rPr>
          <w:rFonts w:ascii="Arial" w:hAnsi="Arial" w:cs="Arial"/>
          <w:bCs/>
          <w:sz w:val="20"/>
          <w:szCs w:val="20"/>
        </w:rPr>
        <w:t>sel</w:t>
      </w:r>
      <w:proofErr w:type="spellEnd"/>
      <w:r w:rsidR="003632FD">
        <w:rPr>
          <w:rFonts w:ascii="Arial" w:hAnsi="Arial" w:cs="Arial"/>
          <w:bCs/>
          <w:sz w:val="20"/>
          <w:szCs w:val="20"/>
        </w:rPr>
        <w:t xml:space="preserve"> volta air </w:t>
      </w:r>
      <w:proofErr w:type="spellStart"/>
      <w:r w:rsidR="003632FD">
        <w:rPr>
          <w:rFonts w:ascii="Arial" w:hAnsi="Arial" w:cs="Arial"/>
          <w:bCs/>
          <w:sz w:val="20"/>
          <w:szCs w:val="20"/>
        </w:rPr>
        <w:t>gambut</w:t>
      </w:r>
      <w:proofErr w:type="spellEnd"/>
      <w:r w:rsidR="003632FD">
        <w:rPr>
          <w:rFonts w:ascii="Arial" w:hAnsi="Arial" w:cs="Arial"/>
          <w:bCs/>
          <w:sz w:val="20"/>
          <w:szCs w:val="20"/>
        </w:rPr>
        <w:t xml:space="preserve"> </w:t>
      </w:r>
      <w:proofErr w:type="spellStart"/>
      <w:r w:rsidR="003632FD">
        <w:rPr>
          <w:rFonts w:ascii="Arial" w:hAnsi="Arial" w:cs="Arial"/>
          <w:bCs/>
          <w:sz w:val="20"/>
          <w:szCs w:val="20"/>
        </w:rPr>
        <w:t>dengan</w:t>
      </w:r>
      <w:proofErr w:type="spellEnd"/>
      <w:r w:rsidR="003632FD">
        <w:rPr>
          <w:rFonts w:ascii="Arial" w:hAnsi="Arial" w:cs="Arial"/>
          <w:bCs/>
          <w:sz w:val="20"/>
          <w:szCs w:val="20"/>
        </w:rPr>
        <w:t xml:space="preserve"> </w:t>
      </w:r>
      <w:proofErr w:type="spellStart"/>
      <w:r w:rsidR="003632FD">
        <w:rPr>
          <w:rFonts w:ascii="Arial" w:hAnsi="Arial" w:cs="Arial"/>
          <w:bCs/>
          <w:sz w:val="20"/>
          <w:szCs w:val="20"/>
        </w:rPr>
        <w:t>elektroda</w:t>
      </w:r>
      <w:proofErr w:type="spellEnd"/>
      <w:r w:rsidR="003632FD">
        <w:rPr>
          <w:rFonts w:ascii="Arial" w:hAnsi="Arial" w:cs="Arial"/>
          <w:bCs/>
          <w:sz w:val="20"/>
          <w:szCs w:val="20"/>
        </w:rPr>
        <w:t xml:space="preserve"> Cu-Zn </w:t>
      </w:r>
      <w:proofErr w:type="spellStart"/>
      <w:r w:rsidR="003632FD">
        <w:rPr>
          <w:rFonts w:ascii="Arial" w:hAnsi="Arial" w:cs="Arial"/>
          <w:bCs/>
          <w:sz w:val="20"/>
          <w:szCs w:val="20"/>
        </w:rPr>
        <w:t>menghasilkan</w:t>
      </w:r>
      <w:proofErr w:type="spellEnd"/>
      <w:r w:rsidR="003632FD">
        <w:rPr>
          <w:rFonts w:ascii="Arial" w:hAnsi="Arial" w:cs="Arial"/>
          <w:bCs/>
          <w:sz w:val="20"/>
          <w:szCs w:val="20"/>
        </w:rPr>
        <w:t xml:space="preserve"> </w:t>
      </w:r>
      <w:proofErr w:type="spellStart"/>
      <w:r w:rsidR="003632FD">
        <w:rPr>
          <w:rFonts w:ascii="Arial" w:hAnsi="Arial" w:cs="Arial"/>
          <w:bCs/>
          <w:sz w:val="20"/>
          <w:szCs w:val="20"/>
        </w:rPr>
        <w:t>tegangan</w:t>
      </w:r>
      <w:proofErr w:type="spellEnd"/>
      <w:r w:rsidR="003632FD">
        <w:rPr>
          <w:rFonts w:ascii="Arial" w:hAnsi="Arial" w:cs="Arial"/>
          <w:bCs/>
          <w:sz w:val="20"/>
          <w:szCs w:val="20"/>
        </w:rPr>
        <w:t xml:space="preserve"> </w:t>
      </w:r>
      <w:proofErr w:type="spellStart"/>
      <w:r w:rsidR="003632FD">
        <w:rPr>
          <w:rFonts w:ascii="Arial" w:hAnsi="Arial" w:cs="Arial"/>
          <w:bCs/>
          <w:sz w:val="20"/>
          <w:szCs w:val="20"/>
        </w:rPr>
        <w:t>listrik</w:t>
      </w:r>
      <w:proofErr w:type="spellEnd"/>
      <w:r w:rsidR="003632FD">
        <w:rPr>
          <w:rFonts w:ascii="Arial" w:hAnsi="Arial" w:cs="Arial"/>
          <w:bCs/>
          <w:sz w:val="20"/>
          <w:szCs w:val="20"/>
        </w:rPr>
        <w:t xml:space="preserve"> 2 kali </w:t>
      </w:r>
      <w:proofErr w:type="spellStart"/>
      <w:r w:rsidR="003632FD">
        <w:rPr>
          <w:rFonts w:ascii="Arial" w:hAnsi="Arial" w:cs="Arial"/>
          <w:bCs/>
          <w:sz w:val="20"/>
          <w:szCs w:val="20"/>
        </w:rPr>
        <w:t>lebih</w:t>
      </w:r>
      <w:proofErr w:type="spellEnd"/>
      <w:r w:rsidR="003632FD">
        <w:rPr>
          <w:rFonts w:ascii="Arial" w:hAnsi="Arial" w:cs="Arial"/>
          <w:bCs/>
          <w:sz w:val="20"/>
          <w:szCs w:val="20"/>
        </w:rPr>
        <w:t xml:space="preserve"> </w:t>
      </w:r>
      <w:proofErr w:type="spellStart"/>
      <w:r w:rsidR="003632FD">
        <w:rPr>
          <w:rFonts w:ascii="Arial" w:hAnsi="Arial" w:cs="Arial"/>
          <w:bCs/>
          <w:sz w:val="20"/>
          <w:szCs w:val="20"/>
        </w:rPr>
        <w:t>besar</w:t>
      </w:r>
      <w:proofErr w:type="spellEnd"/>
      <w:r w:rsidR="003632FD">
        <w:rPr>
          <w:rFonts w:ascii="Arial" w:hAnsi="Arial" w:cs="Arial"/>
          <w:bCs/>
          <w:sz w:val="20"/>
          <w:szCs w:val="20"/>
        </w:rPr>
        <w:t xml:space="preserve"> </w:t>
      </w:r>
      <w:proofErr w:type="spellStart"/>
      <w:r w:rsidR="003632FD">
        <w:rPr>
          <w:rFonts w:ascii="Arial" w:hAnsi="Arial" w:cs="Arial"/>
          <w:bCs/>
          <w:sz w:val="20"/>
          <w:szCs w:val="20"/>
        </w:rPr>
        <w:t>dibandingkan</w:t>
      </w:r>
      <w:proofErr w:type="spellEnd"/>
      <w:r w:rsidR="003632FD">
        <w:rPr>
          <w:rFonts w:ascii="Arial" w:hAnsi="Arial" w:cs="Arial"/>
          <w:bCs/>
          <w:sz w:val="20"/>
          <w:szCs w:val="20"/>
        </w:rPr>
        <w:t xml:space="preserve"> </w:t>
      </w:r>
      <w:proofErr w:type="spellStart"/>
      <w:r w:rsidR="003632FD">
        <w:rPr>
          <w:rFonts w:ascii="Arial" w:hAnsi="Arial" w:cs="Arial"/>
          <w:bCs/>
          <w:sz w:val="20"/>
          <w:szCs w:val="20"/>
        </w:rPr>
        <w:t>jika</w:t>
      </w:r>
      <w:proofErr w:type="spellEnd"/>
      <w:r w:rsidR="003632FD">
        <w:rPr>
          <w:rFonts w:ascii="Arial" w:hAnsi="Arial" w:cs="Arial"/>
          <w:bCs/>
          <w:sz w:val="20"/>
          <w:szCs w:val="20"/>
        </w:rPr>
        <w:t xml:space="preserve"> </w:t>
      </w:r>
      <w:proofErr w:type="spellStart"/>
      <w:r w:rsidR="003632FD">
        <w:rPr>
          <w:rFonts w:ascii="Arial" w:hAnsi="Arial" w:cs="Arial"/>
          <w:bCs/>
          <w:sz w:val="20"/>
          <w:szCs w:val="20"/>
        </w:rPr>
        <w:t>menggunakan</w:t>
      </w:r>
      <w:proofErr w:type="spellEnd"/>
      <w:r w:rsidR="003632FD">
        <w:rPr>
          <w:rFonts w:ascii="Arial" w:hAnsi="Arial" w:cs="Arial"/>
          <w:bCs/>
          <w:sz w:val="20"/>
          <w:szCs w:val="20"/>
        </w:rPr>
        <w:t xml:space="preserve"> </w:t>
      </w:r>
      <w:proofErr w:type="spellStart"/>
      <w:r w:rsidR="003632FD">
        <w:rPr>
          <w:rFonts w:ascii="Arial" w:hAnsi="Arial" w:cs="Arial"/>
          <w:bCs/>
          <w:sz w:val="20"/>
          <w:szCs w:val="20"/>
        </w:rPr>
        <w:t>elektroda</w:t>
      </w:r>
      <w:proofErr w:type="spellEnd"/>
      <w:r w:rsidR="003632FD">
        <w:rPr>
          <w:rFonts w:ascii="Arial" w:hAnsi="Arial" w:cs="Arial"/>
          <w:bCs/>
          <w:sz w:val="20"/>
          <w:szCs w:val="20"/>
        </w:rPr>
        <w:t xml:space="preserve"> Cu-Al</w:t>
      </w:r>
      <w:r w:rsidR="00A31F0B">
        <w:rPr>
          <w:rFonts w:ascii="Arial" w:hAnsi="Arial" w:cs="Arial"/>
          <w:bCs/>
          <w:sz w:val="20"/>
          <w:szCs w:val="20"/>
        </w:rPr>
        <w:t>.</w:t>
      </w:r>
      <w:r w:rsidR="003632FD">
        <w:rPr>
          <w:rFonts w:ascii="Arial" w:hAnsi="Arial" w:cs="Arial"/>
          <w:bCs/>
          <w:sz w:val="20"/>
          <w:szCs w:val="20"/>
        </w:rPr>
        <w:t xml:space="preserve"> Luas </w:t>
      </w:r>
      <w:proofErr w:type="spellStart"/>
      <w:r w:rsidR="003632FD">
        <w:rPr>
          <w:rFonts w:ascii="Arial" w:hAnsi="Arial" w:cs="Arial"/>
          <w:bCs/>
          <w:sz w:val="20"/>
          <w:szCs w:val="20"/>
        </w:rPr>
        <w:t>penampang</w:t>
      </w:r>
      <w:proofErr w:type="spellEnd"/>
      <w:r w:rsidR="003632FD">
        <w:rPr>
          <w:rFonts w:ascii="Arial" w:hAnsi="Arial" w:cs="Arial"/>
          <w:bCs/>
          <w:sz w:val="20"/>
          <w:szCs w:val="20"/>
        </w:rPr>
        <w:t xml:space="preserve"> </w:t>
      </w:r>
      <w:proofErr w:type="spellStart"/>
      <w:r w:rsidR="003632FD">
        <w:rPr>
          <w:rFonts w:ascii="Arial" w:hAnsi="Arial" w:cs="Arial"/>
          <w:bCs/>
          <w:sz w:val="20"/>
          <w:szCs w:val="20"/>
        </w:rPr>
        <w:t>elektroda</w:t>
      </w:r>
      <w:proofErr w:type="spellEnd"/>
      <w:r w:rsidR="003632FD">
        <w:rPr>
          <w:rFonts w:ascii="Arial" w:hAnsi="Arial" w:cs="Arial"/>
          <w:bCs/>
          <w:sz w:val="20"/>
          <w:szCs w:val="20"/>
        </w:rPr>
        <w:t xml:space="preserve"> Cu-Zn pada uji </w:t>
      </w:r>
      <w:proofErr w:type="spellStart"/>
      <w:r w:rsidR="003632FD">
        <w:rPr>
          <w:rFonts w:ascii="Arial" w:hAnsi="Arial" w:cs="Arial"/>
          <w:bCs/>
          <w:sz w:val="20"/>
          <w:szCs w:val="20"/>
        </w:rPr>
        <w:t>pengaruh</w:t>
      </w:r>
      <w:proofErr w:type="spellEnd"/>
      <w:r w:rsidR="003632FD">
        <w:rPr>
          <w:rFonts w:ascii="Arial" w:hAnsi="Arial" w:cs="Arial"/>
          <w:bCs/>
          <w:sz w:val="20"/>
          <w:szCs w:val="20"/>
        </w:rPr>
        <w:t xml:space="preserve"> </w:t>
      </w:r>
      <w:proofErr w:type="spellStart"/>
      <w:r w:rsidR="003632FD">
        <w:rPr>
          <w:rFonts w:ascii="Arial" w:hAnsi="Arial" w:cs="Arial"/>
          <w:bCs/>
          <w:sz w:val="20"/>
          <w:szCs w:val="20"/>
        </w:rPr>
        <w:t>variasi</w:t>
      </w:r>
      <w:proofErr w:type="spellEnd"/>
      <w:r w:rsidR="003632FD">
        <w:rPr>
          <w:rFonts w:ascii="Arial" w:hAnsi="Arial" w:cs="Arial"/>
          <w:bCs/>
          <w:sz w:val="20"/>
          <w:szCs w:val="20"/>
        </w:rPr>
        <w:t xml:space="preserve"> volume air </w:t>
      </w:r>
      <w:proofErr w:type="spellStart"/>
      <w:r w:rsidR="003632FD">
        <w:rPr>
          <w:rFonts w:ascii="Arial" w:hAnsi="Arial" w:cs="Arial"/>
          <w:bCs/>
          <w:sz w:val="20"/>
          <w:szCs w:val="20"/>
        </w:rPr>
        <w:t>gambut</w:t>
      </w:r>
      <w:proofErr w:type="spellEnd"/>
      <w:r w:rsidR="003632FD">
        <w:rPr>
          <w:rFonts w:ascii="Arial" w:hAnsi="Arial" w:cs="Arial"/>
          <w:bCs/>
          <w:sz w:val="20"/>
          <w:szCs w:val="20"/>
        </w:rPr>
        <w:t xml:space="preserve"> </w:t>
      </w:r>
      <w:proofErr w:type="spellStart"/>
      <w:r w:rsidR="003632FD">
        <w:rPr>
          <w:rFonts w:ascii="Arial" w:hAnsi="Arial" w:cs="Arial"/>
          <w:bCs/>
          <w:sz w:val="20"/>
          <w:szCs w:val="20"/>
        </w:rPr>
        <w:t>ini</w:t>
      </w:r>
      <w:proofErr w:type="spellEnd"/>
      <w:r w:rsidR="003632FD">
        <w:rPr>
          <w:rFonts w:ascii="Arial" w:hAnsi="Arial" w:cs="Arial"/>
          <w:bCs/>
          <w:sz w:val="20"/>
          <w:szCs w:val="20"/>
        </w:rPr>
        <w:t xml:space="preserve"> juga </w:t>
      </w:r>
      <w:proofErr w:type="spellStart"/>
      <w:r w:rsidR="003632FD">
        <w:rPr>
          <w:rFonts w:ascii="Arial" w:hAnsi="Arial" w:cs="Arial"/>
          <w:bCs/>
          <w:sz w:val="20"/>
          <w:szCs w:val="20"/>
        </w:rPr>
        <w:t>divariasikan</w:t>
      </w:r>
      <w:proofErr w:type="spellEnd"/>
      <w:r w:rsidR="003632FD">
        <w:rPr>
          <w:rFonts w:ascii="Arial" w:hAnsi="Arial" w:cs="Arial"/>
          <w:bCs/>
          <w:sz w:val="20"/>
          <w:szCs w:val="20"/>
        </w:rPr>
        <w:t xml:space="preserve"> </w:t>
      </w:r>
      <w:proofErr w:type="spellStart"/>
      <w:r w:rsidR="003632FD">
        <w:rPr>
          <w:rFonts w:ascii="Arial" w:hAnsi="Arial" w:cs="Arial"/>
          <w:bCs/>
          <w:sz w:val="20"/>
          <w:szCs w:val="20"/>
        </w:rPr>
        <w:t>yaitu</w:t>
      </w:r>
      <w:proofErr w:type="spellEnd"/>
      <w:r w:rsidR="003632FD">
        <w:rPr>
          <w:rFonts w:ascii="Arial" w:hAnsi="Arial" w:cs="Arial"/>
          <w:bCs/>
          <w:sz w:val="20"/>
          <w:szCs w:val="20"/>
        </w:rPr>
        <w:t xml:space="preserve"> </w:t>
      </w:r>
      <w:r w:rsidR="003632FD" w:rsidRPr="001905D6">
        <w:rPr>
          <w:rFonts w:ascii="Arial" w:hAnsi="Arial" w:cs="Arial"/>
          <w:sz w:val="20"/>
          <w:szCs w:val="20"/>
        </w:rPr>
        <w:t>3x5</w:t>
      </w:r>
      <w:r w:rsidR="003632FD" w:rsidRPr="001905D6">
        <w:rPr>
          <w:rFonts w:ascii="Arial" w:hAnsi="Arial" w:cs="Arial"/>
          <w:iCs/>
          <w:sz w:val="20"/>
          <w:szCs w:val="20"/>
        </w:rPr>
        <w:t>, 5x7, 7x9, dan 9x11 (cm</w:t>
      </w:r>
      <w:r w:rsidR="003632FD" w:rsidRPr="0030002D">
        <w:rPr>
          <w:rFonts w:ascii="Arial" w:hAnsi="Arial" w:cs="Arial"/>
          <w:iCs/>
          <w:sz w:val="20"/>
          <w:szCs w:val="20"/>
          <w:vertAlign w:val="superscript"/>
        </w:rPr>
        <w:t>2</w:t>
      </w:r>
      <w:r w:rsidR="003632FD" w:rsidRPr="001905D6">
        <w:rPr>
          <w:rFonts w:ascii="Arial" w:hAnsi="Arial" w:cs="Arial"/>
          <w:iCs/>
          <w:sz w:val="20"/>
          <w:szCs w:val="20"/>
        </w:rPr>
        <w:t>)</w:t>
      </w:r>
      <w:r w:rsidR="003632FD">
        <w:rPr>
          <w:rFonts w:ascii="Arial" w:hAnsi="Arial" w:cs="Arial"/>
          <w:iCs/>
          <w:sz w:val="20"/>
          <w:szCs w:val="20"/>
        </w:rPr>
        <w:t xml:space="preserve"> </w:t>
      </w:r>
      <w:proofErr w:type="spellStart"/>
      <w:r w:rsidR="003632FD">
        <w:rPr>
          <w:rFonts w:ascii="Arial" w:hAnsi="Arial" w:cs="Arial"/>
          <w:iCs/>
          <w:sz w:val="20"/>
          <w:szCs w:val="20"/>
        </w:rPr>
        <w:t>untuk</w:t>
      </w:r>
      <w:proofErr w:type="spellEnd"/>
      <w:r w:rsidR="003632FD">
        <w:rPr>
          <w:rFonts w:ascii="Arial" w:hAnsi="Arial" w:cs="Arial"/>
          <w:iCs/>
          <w:sz w:val="20"/>
          <w:szCs w:val="20"/>
        </w:rPr>
        <w:t xml:space="preserve"> </w:t>
      </w:r>
      <w:proofErr w:type="spellStart"/>
      <w:r w:rsidR="003632FD">
        <w:rPr>
          <w:rFonts w:ascii="Arial" w:hAnsi="Arial" w:cs="Arial"/>
          <w:iCs/>
          <w:sz w:val="20"/>
          <w:szCs w:val="20"/>
        </w:rPr>
        <w:t>mencari</w:t>
      </w:r>
      <w:proofErr w:type="spellEnd"/>
      <w:r w:rsidR="003632FD">
        <w:rPr>
          <w:rFonts w:ascii="Arial" w:hAnsi="Arial" w:cs="Arial"/>
          <w:iCs/>
          <w:sz w:val="20"/>
          <w:szCs w:val="20"/>
        </w:rPr>
        <w:t xml:space="preserve"> </w:t>
      </w:r>
      <w:proofErr w:type="spellStart"/>
      <w:r w:rsidR="003632FD">
        <w:rPr>
          <w:rFonts w:ascii="Arial" w:hAnsi="Arial" w:cs="Arial"/>
          <w:iCs/>
          <w:sz w:val="20"/>
          <w:szCs w:val="20"/>
        </w:rPr>
        <w:t>hubungan</w:t>
      </w:r>
      <w:proofErr w:type="spellEnd"/>
      <w:r w:rsidR="003632FD">
        <w:rPr>
          <w:rFonts w:ascii="Arial" w:hAnsi="Arial" w:cs="Arial"/>
          <w:iCs/>
          <w:sz w:val="20"/>
          <w:szCs w:val="20"/>
        </w:rPr>
        <w:t xml:space="preserve"> </w:t>
      </w:r>
      <w:proofErr w:type="spellStart"/>
      <w:r w:rsidR="003632FD">
        <w:rPr>
          <w:rFonts w:ascii="Arial" w:hAnsi="Arial" w:cs="Arial"/>
          <w:iCs/>
          <w:sz w:val="20"/>
          <w:szCs w:val="20"/>
        </w:rPr>
        <w:t>antara</w:t>
      </w:r>
      <w:proofErr w:type="spellEnd"/>
      <w:r w:rsidR="003632FD">
        <w:rPr>
          <w:rFonts w:ascii="Arial" w:hAnsi="Arial" w:cs="Arial"/>
          <w:iCs/>
          <w:sz w:val="20"/>
          <w:szCs w:val="20"/>
        </w:rPr>
        <w:t xml:space="preserve"> </w:t>
      </w:r>
      <w:proofErr w:type="spellStart"/>
      <w:r w:rsidR="003632FD">
        <w:rPr>
          <w:rFonts w:ascii="Arial" w:hAnsi="Arial" w:cs="Arial"/>
          <w:iCs/>
          <w:sz w:val="20"/>
          <w:szCs w:val="20"/>
        </w:rPr>
        <w:t>luas</w:t>
      </w:r>
      <w:proofErr w:type="spellEnd"/>
      <w:r w:rsidR="003632FD">
        <w:rPr>
          <w:rFonts w:ascii="Arial" w:hAnsi="Arial" w:cs="Arial"/>
          <w:iCs/>
          <w:sz w:val="20"/>
          <w:szCs w:val="20"/>
        </w:rPr>
        <w:t xml:space="preserve"> </w:t>
      </w:r>
      <w:proofErr w:type="spellStart"/>
      <w:r w:rsidR="003632FD">
        <w:rPr>
          <w:rFonts w:ascii="Arial" w:hAnsi="Arial" w:cs="Arial"/>
          <w:iCs/>
          <w:sz w:val="20"/>
          <w:szCs w:val="20"/>
        </w:rPr>
        <w:t>penampang</w:t>
      </w:r>
      <w:proofErr w:type="spellEnd"/>
      <w:r w:rsidR="003632FD">
        <w:rPr>
          <w:rFonts w:ascii="Arial" w:hAnsi="Arial" w:cs="Arial"/>
          <w:iCs/>
          <w:sz w:val="20"/>
          <w:szCs w:val="20"/>
        </w:rPr>
        <w:t xml:space="preserve"> </w:t>
      </w:r>
      <w:proofErr w:type="spellStart"/>
      <w:r w:rsidR="003632FD">
        <w:rPr>
          <w:rFonts w:ascii="Arial" w:hAnsi="Arial" w:cs="Arial"/>
          <w:iCs/>
          <w:sz w:val="20"/>
          <w:szCs w:val="20"/>
        </w:rPr>
        <w:t>elektroda</w:t>
      </w:r>
      <w:proofErr w:type="spellEnd"/>
      <w:r w:rsidR="003632FD">
        <w:rPr>
          <w:rFonts w:ascii="Arial" w:hAnsi="Arial" w:cs="Arial"/>
          <w:iCs/>
          <w:sz w:val="20"/>
          <w:szCs w:val="20"/>
        </w:rPr>
        <w:t xml:space="preserve"> dan volume air </w:t>
      </w:r>
      <w:proofErr w:type="spellStart"/>
      <w:r w:rsidR="003632FD">
        <w:rPr>
          <w:rFonts w:ascii="Arial" w:hAnsi="Arial" w:cs="Arial"/>
          <w:iCs/>
          <w:sz w:val="20"/>
          <w:szCs w:val="20"/>
        </w:rPr>
        <w:t>gambut</w:t>
      </w:r>
      <w:proofErr w:type="spellEnd"/>
      <w:r w:rsidR="003632FD">
        <w:rPr>
          <w:rFonts w:ascii="Arial" w:hAnsi="Arial" w:cs="Arial"/>
          <w:iCs/>
          <w:sz w:val="20"/>
          <w:szCs w:val="20"/>
        </w:rPr>
        <w:t xml:space="preserve">. </w:t>
      </w:r>
    </w:p>
    <w:p w14:paraId="04AC4EF9" w14:textId="16B9C9D3" w:rsidR="0030002D" w:rsidRDefault="004650C5" w:rsidP="0030002D">
      <w:pPr>
        <w:pStyle w:val="BodyTextFirstIndent"/>
        <w:tabs>
          <w:tab w:val="left" w:pos="567"/>
        </w:tabs>
        <w:spacing w:after="0"/>
        <w:ind w:firstLine="0"/>
        <w:jc w:val="both"/>
        <w:rPr>
          <w:rFonts w:ascii="Arial" w:hAnsi="Arial" w:cs="Arial"/>
          <w:bCs/>
          <w:sz w:val="20"/>
          <w:szCs w:val="20"/>
        </w:rPr>
      </w:pPr>
      <w:r>
        <w:rPr>
          <w:rFonts w:ascii="Arial" w:hAnsi="Arial" w:cs="Arial"/>
          <w:bCs/>
          <w:sz w:val="20"/>
          <w:szCs w:val="20"/>
        </w:rPr>
        <w:tab/>
      </w:r>
      <w:r w:rsidR="00413CE6">
        <w:rPr>
          <w:rFonts w:ascii="Arial" w:hAnsi="Arial" w:cs="Arial"/>
          <w:bCs/>
          <w:sz w:val="20"/>
          <w:szCs w:val="20"/>
        </w:rPr>
        <w:t xml:space="preserve">Gambar 3 </w:t>
      </w:r>
      <w:proofErr w:type="spellStart"/>
      <w:r w:rsidR="00413CE6">
        <w:rPr>
          <w:rFonts w:ascii="Arial" w:hAnsi="Arial" w:cs="Arial"/>
          <w:bCs/>
          <w:sz w:val="20"/>
          <w:szCs w:val="20"/>
        </w:rPr>
        <w:t>menunjukkan</w:t>
      </w:r>
      <w:proofErr w:type="spellEnd"/>
      <w:r w:rsidR="00413CE6">
        <w:rPr>
          <w:rFonts w:ascii="Arial" w:hAnsi="Arial" w:cs="Arial"/>
          <w:bCs/>
          <w:sz w:val="20"/>
          <w:szCs w:val="20"/>
        </w:rPr>
        <w:t xml:space="preserve"> </w:t>
      </w:r>
      <w:proofErr w:type="spellStart"/>
      <w:r w:rsidR="00413CE6">
        <w:rPr>
          <w:rFonts w:ascii="Arial" w:hAnsi="Arial" w:cs="Arial"/>
          <w:bCs/>
          <w:sz w:val="20"/>
          <w:szCs w:val="20"/>
        </w:rPr>
        <w:t>hasil</w:t>
      </w:r>
      <w:proofErr w:type="spellEnd"/>
      <w:r w:rsidR="00413CE6">
        <w:rPr>
          <w:rFonts w:ascii="Arial" w:hAnsi="Arial" w:cs="Arial"/>
          <w:bCs/>
          <w:sz w:val="20"/>
          <w:szCs w:val="20"/>
        </w:rPr>
        <w:t xml:space="preserve"> </w:t>
      </w:r>
      <w:proofErr w:type="spellStart"/>
      <w:r w:rsidR="00413CE6">
        <w:rPr>
          <w:rFonts w:ascii="Arial" w:hAnsi="Arial" w:cs="Arial"/>
          <w:bCs/>
          <w:sz w:val="20"/>
          <w:szCs w:val="20"/>
        </w:rPr>
        <w:t>pengaruh</w:t>
      </w:r>
      <w:proofErr w:type="spellEnd"/>
      <w:r w:rsidR="00413CE6">
        <w:rPr>
          <w:rFonts w:ascii="Arial" w:hAnsi="Arial" w:cs="Arial"/>
          <w:bCs/>
          <w:sz w:val="20"/>
          <w:szCs w:val="20"/>
        </w:rPr>
        <w:t xml:space="preserve"> </w:t>
      </w:r>
      <w:proofErr w:type="spellStart"/>
      <w:r w:rsidR="00413CE6">
        <w:rPr>
          <w:rFonts w:ascii="Arial" w:hAnsi="Arial" w:cs="Arial"/>
          <w:bCs/>
          <w:sz w:val="20"/>
          <w:szCs w:val="20"/>
        </w:rPr>
        <w:t>variasi</w:t>
      </w:r>
      <w:proofErr w:type="spellEnd"/>
      <w:r w:rsidR="00413CE6">
        <w:rPr>
          <w:rFonts w:ascii="Arial" w:hAnsi="Arial" w:cs="Arial"/>
          <w:bCs/>
          <w:sz w:val="20"/>
          <w:szCs w:val="20"/>
        </w:rPr>
        <w:t xml:space="preserve"> volume air </w:t>
      </w:r>
      <w:proofErr w:type="spellStart"/>
      <w:r w:rsidR="00413CE6">
        <w:rPr>
          <w:rFonts w:ascii="Arial" w:hAnsi="Arial" w:cs="Arial"/>
          <w:bCs/>
          <w:sz w:val="20"/>
          <w:szCs w:val="20"/>
        </w:rPr>
        <w:t>gambut</w:t>
      </w:r>
      <w:proofErr w:type="spellEnd"/>
      <w:r w:rsidR="00413CE6">
        <w:rPr>
          <w:rFonts w:ascii="Arial" w:hAnsi="Arial" w:cs="Arial"/>
          <w:bCs/>
          <w:sz w:val="20"/>
          <w:szCs w:val="20"/>
        </w:rPr>
        <w:t xml:space="preserve"> pada </w:t>
      </w:r>
      <w:proofErr w:type="spellStart"/>
      <w:r w:rsidR="00413CE6">
        <w:rPr>
          <w:rFonts w:ascii="Arial" w:hAnsi="Arial" w:cs="Arial"/>
          <w:bCs/>
          <w:sz w:val="20"/>
          <w:szCs w:val="20"/>
        </w:rPr>
        <w:t>elektroda</w:t>
      </w:r>
      <w:proofErr w:type="spellEnd"/>
      <w:r w:rsidR="00413CE6">
        <w:rPr>
          <w:rFonts w:ascii="Arial" w:hAnsi="Arial" w:cs="Arial"/>
          <w:bCs/>
          <w:sz w:val="20"/>
          <w:szCs w:val="20"/>
        </w:rPr>
        <w:t xml:space="preserve"> Cu-Zn. Data pada Gambar 3 </w:t>
      </w:r>
      <w:proofErr w:type="spellStart"/>
      <w:r w:rsidR="00413CE6">
        <w:rPr>
          <w:rFonts w:ascii="Arial" w:hAnsi="Arial" w:cs="Arial"/>
          <w:bCs/>
          <w:sz w:val="20"/>
          <w:szCs w:val="20"/>
        </w:rPr>
        <w:t>memperlihatkan</w:t>
      </w:r>
      <w:proofErr w:type="spellEnd"/>
      <w:r w:rsidR="00413CE6">
        <w:rPr>
          <w:rFonts w:ascii="Arial" w:hAnsi="Arial" w:cs="Arial"/>
          <w:bCs/>
          <w:sz w:val="20"/>
          <w:szCs w:val="20"/>
        </w:rPr>
        <w:t xml:space="preserve"> </w:t>
      </w:r>
      <w:proofErr w:type="spellStart"/>
      <w:r w:rsidR="00413CE6">
        <w:rPr>
          <w:rFonts w:ascii="Arial" w:hAnsi="Arial" w:cs="Arial"/>
          <w:bCs/>
          <w:sz w:val="20"/>
          <w:szCs w:val="20"/>
        </w:rPr>
        <w:t>bahwa</w:t>
      </w:r>
      <w:proofErr w:type="spellEnd"/>
      <w:r w:rsidR="00413CE6">
        <w:rPr>
          <w:rFonts w:ascii="Arial" w:hAnsi="Arial" w:cs="Arial"/>
          <w:bCs/>
          <w:sz w:val="20"/>
          <w:szCs w:val="20"/>
        </w:rPr>
        <w:t xml:space="preserve"> </w:t>
      </w:r>
      <w:proofErr w:type="spellStart"/>
      <w:r w:rsidR="00413CE6">
        <w:rPr>
          <w:rFonts w:ascii="Arial" w:hAnsi="Arial" w:cs="Arial"/>
          <w:bCs/>
          <w:sz w:val="20"/>
          <w:szCs w:val="20"/>
        </w:rPr>
        <w:t>peningkatan</w:t>
      </w:r>
      <w:proofErr w:type="spellEnd"/>
      <w:r w:rsidR="00413CE6">
        <w:rPr>
          <w:rFonts w:ascii="Arial" w:hAnsi="Arial" w:cs="Arial"/>
          <w:bCs/>
          <w:sz w:val="20"/>
          <w:szCs w:val="20"/>
        </w:rPr>
        <w:t xml:space="preserve"> volume air </w:t>
      </w:r>
      <w:proofErr w:type="spellStart"/>
      <w:r w:rsidR="00413CE6">
        <w:rPr>
          <w:rFonts w:ascii="Arial" w:hAnsi="Arial" w:cs="Arial"/>
          <w:bCs/>
          <w:sz w:val="20"/>
          <w:szCs w:val="20"/>
        </w:rPr>
        <w:t>gambut</w:t>
      </w:r>
      <w:proofErr w:type="spellEnd"/>
      <w:r w:rsidR="00413CE6">
        <w:rPr>
          <w:rFonts w:ascii="Arial" w:hAnsi="Arial" w:cs="Arial"/>
          <w:bCs/>
          <w:sz w:val="20"/>
          <w:szCs w:val="20"/>
        </w:rPr>
        <w:t xml:space="preserve"> </w:t>
      </w:r>
      <w:proofErr w:type="spellStart"/>
      <w:r w:rsidR="00413CE6">
        <w:rPr>
          <w:rFonts w:ascii="Arial" w:hAnsi="Arial" w:cs="Arial"/>
          <w:bCs/>
          <w:sz w:val="20"/>
          <w:szCs w:val="20"/>
        </w:rPr>
        <w:t>akan</w:t>
      </w:r>
      <w:proofErr w:type="spellEnd"/>
      <w:r w:rsidR="00413CE6">
        <w:rPr>
          <w:rFonts w:ascii="Arial" w:hAnsi="Arial" w:cs="Arial"/>
          <w:bCs/>
          <w:sz w:val="20"/>
          <w:szCs w:val="20"/>
        </w:rPr>
        <w:t xml:space="preserve"> </w:t>
      </w:r>
      <w:proofErr w:type="spellStart"/>
      <w:r w:rsidR="00413CE6">
        <w:rPr>
          <w:rFonts w:ascii="Arial" w:hAnsi="Arial" w:cs="Arial"/>
          <w:bCs/>
          <w:sz w:val="20"/>
          <w:szCs w:val="20"/>
        </w:rPr>
        <w:t>meningkatkan</w:t>
      </w:r>
      <w:proofErr w:type="spellEnd"/>
      <w:r w:rsidR="00413CE6">
        <w:rPr>
          <w:rFonts w:ascii="Arial" w:hAnsi="Arial" w:cs="Arial"/>
          <w:bCs/>
          <w:sz w:val="20"/>
          <w:szCs w:val="20"/>
        </w:rPr>
        <w:t xml:space="preserve"> </w:t>
      </w:r>
      <w:proofErr w:type="spellStart"/>
      <w:r w:rsidR="001E2D9E">
        <w:rPr>
          <w:rFonts w:ascii="Arial" w:hAnsi="Arial" w:cs="Arial"/>
          <w:bCs/>
          <w:sz w:val="20"/>
          <w:szCs w:val="20"/>
        </w:rPr>
        <w:t>tegangan</w:t>
      </w:r>
      <w:proofErr w:type="spellEnd"/>
      <w:r w:rsidR="001E2D9E">
        <w:rPr>
          <w:rFonts w:ascii="Arial" w:hAnsi="Arial" w:cs="Arial"/>
          <w:bCs/>
          <w:sz w:val="20"/>
          <w:szCs w:val="20"/>
        </w:rPr>
        <w:t xml:space="preserve"> </w:t>
      </w:r>
      <w:proofErr w:type="spellStart"/>
      <w:r w:rsidR="001E2D9E">
        <w:rPr>
          <w:rFonts w:ascii="Arial" w:hAnsi="Arial" w:cs="Arial"/>
          <w:bCs/>
          <w:sz w:val="20"/>
          <w:szCs w:val="20"/>
        </w:rPr>
        <w:t>listrik</w:t>
      </w:r>
      <w:proofErr w:type="spellEnd"/>
      <w:r w:rsidR="001E2D9E">
        <w:rPr>
          <w:rFonts w:ascii="Arial" w:hAnsi="Arial" w:cs="Arial"/>
          <w:bCs/>
          <w:sz w:val="20"/>
          <w:szCs w:val="20"/>
        </w:rPr>
        <w:t xml:space="preserve"> yang </w:t>
      </w:r>
      <w:proofErr w:type="spellStart"/>
      <w:r w:rsidR="001E2D9E">
        <w:rPr>
          <w:rFonts w:ascii="Arial" w:hAnsi="Arial" w:cs="Arial"/>
          <w:bCs/>
          <w:sz w:val="20"/>
          <w:szCs w:val="20"/>
        </w:rPr>
        <w:t>dihasilkan</w:t>
      </w:r>
      <w:proofErr w:type="spellEnd"/>
      <w:r w:rsidR="001E2D9E">
        <w:rPr>
          <w:rFonts w:ascii="Arial" w:hAnsi="Arial" w:cs="Arial"/>
          <w:bCs/>
          <w:sz w:val="20"/>
          <w:szCs w:val="20"/>
        </w:rPr>
        <w:t xml:space="preserve">, </w:t>
      </w:r>
      <w:proofErr w:type="spellStart"/>
      <w:r w:rsidR="001E2D9E">
        <w:rPr>
          <w:rFonts w:ascii="Arial" w:hAnsi="Arial" w:cs="Arial"/>
          <w:bCs/>
          <w:sz w:val="20"/>
          <w:szCs w:val="20"/>
        </w:rPr>
        <w:t>seperti</w:t>
      </w:r>
      <w:proofErr w:type="spellEnd"/>
      <w:r w:rsidR="001E2D9E">
        <w:rPr>
          <w:rFonts w:ascii="Arial" w:hAnsi="Arial" w:cs="Arial"/>
          <w:bCs/>
          <w:sz w:val="20"/>
          <w:szCs w:val="20"/>
        </w:rPr>
        <w:t xml:space="preserve"> pada </w:t>
      </w:r>
      <w:proofErr w:type="spellStart"/>
      <w:r w:rsidR="001E2D9E">
        <w:rPr>
          <w:rFonts w:ascii="Arial" w:hAnsi="Arial" w:cs="Arial"/>
          <w:bCs/>
          <w:sz w:val="20"/>
          <w:szCs w:val="20"/>
        </w:rPr>
        <w:t>elektroda</w:t>
      </w:r>
      <w:proofErr w:type="spellEnd"/>
      <w:r w:rsidR="001E2D9E">
        <w:rPr>
          <w:rFonts w:ascii="Arial" w:hAnsi="Arial" w:cs="Arial"/>
          <w:bCs/>
          <w:sz w:val="20"/>
          <w:szCs w:val="20"/>
        </w:rPr>
        <w:t xml:space="preserve"> Cu-Zn </w:t>
      </w:r>
      <w:proofErr w:type="spellStart"/>
      <w:r w:rsidR="001E2D9E">
        <w:rPr>
          <w:rFonts w:ascii="Arial" w:hAnsi="Arial" w:cs="Arial"/>
          <w:bCs/>
          <w:sz w:val="20"/>
          <w:szCs w:val="20"/>
        </w:rPr>
        <w:t>dengan</w:t>
      </w:r>
      <w:proofErr w:type="spellEnd"/>
      <w:r w:rsidR="001E2D9E">
        <w:rPr>
          <w:rFonts w:ascii="Arial" w:hAnsi="Arial" w:cs="Arial"/>
          <w:bCs/>
          <w:sz w:val="20"/>
          <w:szCs w:val="20"/>
        </w:rPr>
        <w:t xml:space="preserve"> </w:t>
      </w:r>
      <w:proofErr w:type="spellStart"/>
      <w:r w:rsidR="001E2D9E">
        <w:rPr>
          <w:rFonts w:ascii="Arial" w:hAnsi="Arial" w:cs="Arial"/>
          <w:bCs/>
          <w:sz w:val="20"/>
          <w:szCs w:val="20"/>
        </w:rPr>
        <w:t>luas</w:t>
      </w:r>
      <w:proofErr w:type="spellEnd"/>
      <w:r w:rsidR="001E2D9E">
        <w:rPr>
          <w:rFonts w:ascii="Arial" w:hAnsi="Arial" w:cs="Arial"/>
          <w:bCs/>
          <w:sz w:val="20"/>
          <w:szCs w:val="20"/>
        </w:rPr>
        <w:t xml:space="preserve"> </w:t>
      </w:r>
      <w:proofErr w:type="spellStart"/>
      <w:r w:rsidR="001E2D9E">
        <w:rPr>
          <w:rFonts w:ascii="Arial" w:hAnsi="Arial" w:cs="Arial"/>
          <w:bCs/>
          <w:sz w:val="20"/>
          <w:szCs w:val="20"/>
        </w:rPr>
        <w:t>penampang</w:t>
      </w:r>
      <w:proofErr w:type="spellEnd"/>
      <w:r w:rsidR="001E2D9E">
        <w:rPr>
          <w:rFonts w:ascii="Arial" w:hAnsi="Arial" w:cs="Arial"/>
          <w:bCs/>
          <w:sz w:val="20"/>
          <w:szCs w:val="20"/>
        </w:rPr>
        <w:t xml:space="preserve"> 5 x 7 cm</w:t>
      </w:r>
      <w:r w:rsidR="001E2D9E" w:rsidRPr="001E2D9E">
        <w:rPr>
          <w:rFonts w:ascii="Arial" w:hAnsi="Arial" w:cs="Arial"/>
          <w:bCs/>
          <w:sz w:val="20"/>
          <w:szCs w:val="20"/>
          <w:vertAlign w:val="superscript"/>
        </w:rPr>
        <w:t>2</w:t>
      </w:r>
      <w:r w:rsidR="001E2D9E">
        <w:rPr>
          <w:rFonts w:ascii="Arial" w:hAnsi="Arial" w:cs="Arial"/>
          <w:bCs/>
          <w:sz w:val="20"/>
          <w:szCs w:val="20"/>
          <w:vertAlign w:val="superscript"/>
        </w:rPr>
        <w:t xml:space="preserve"> </w:t>
      </w:r>
      <w:r w:rsidR="00D8763B">
        <w:rPr>
          <w:rFonts w:ascii="Arial" w:hAnsi="Arial" w:cs="Arial"/>
          <w:bCs/>
          <w:sz w:val="20"/>
          <w:szCs w:val="20"/>
        </w:rPr>
        <w:t>(</w:t>
      </w:r>
      <w:proofErr w:type="spellStart"/>
      <w:r w:rsidR="00D8763B">
        <w:rPr>
          <w:rFonts w:ascii="Arial" w:hAnsi="Arial" w:cs="Arial"/>
          <w:bCs/>
          <w:sz w:val="20"/>
          <w:szCs w:val="20"/>
        </w:rPr>
        <w:t>dalam</w:t>
      </w:r>
      <w:proofErr w:type="spellEnd"/>
      <w:r w:rsidR="00D8763B">
        <w:rPr>
          <w:rFonts w:ascii="Arial" w:hAnsi="Arial" w:cs="Arial"/>
          <w:bCs/>
          <w:sz w:val="20"/>
          <w:szCs w:val="20"/>
        </w:rPr>
        <w:t xml:space="preserve"> </w:t>
      </w:r>
      <w:proofErr w:type="spellStart"/>
      <w:r w:rsidR="00D8763B">
        <w:rPr>
          <w:rFonts w:ascii="Arial" w:hAnsi="Arial" w:cs="Arial"/>
          <w:bCs/>
          <w:sz w:val="20"/>
          <w:szCs w:val="20"/>
        </w:rPr>
        <w:t>grafik</w:t>
      </w:r>
      <w:proofErr w:type="spellEnd"/>
      <w:r w:rsidR="00D8763B">
        <w:rPr>
          <w:rFonts w:ascii="Arial" w:hAnsi="Arial" w:cs="Arial"/>
          <w:bCs/>
          <w:sz w:val="20"/>
          <w:szCs w:val="20"/>
        </w:rPr>
        <w:t xml:space="preserve"> </w:t>
      </w:r>
      <w:proofErr w:type="spellStart"/>
      <w:r w:rsidR="00D8763B">
        <w:rPr>
          <w:rFonts w:ascii="Arial" w:hAnsi="Arial" w:cs="Arial"/>
          <w:bCs/>
          <w:sz w:val="20"/>
          <w:szCs w:val="20"/>
        </w:rPr>
        <w:t>ditunjukkan</w:t>
      </w:r>
      <w:proofErr w:type="spellEnd"/>
      <w:r w:rsidR="00D8763B">
        <w:rPr>
          <w:rFonts w:ascii="Arial" w:hAnsi="Arial" w:cs="Arial"/>
          <w:bCs/>
          <w:sz w:val="20"/>
          <w:szCs w:val="20"/>
        </w:rPr>
        <w:t xml:space="preserve"> pada </w:t>
      </w:r>
      <w:proofErr w:type="spellStart"/>
      <w:r w:rsidR="00724A64">
        <w:rPr>
          <w:rFonts w:ascii="Arial" w:hAnsi="Arial" w:cs="Arial"/>
          <w:bCs/>
          <w:sz w:val="20"/>
          <w:szCs w:val="20"/>
        </w:rPr>
        <w:t>sumbu</w:t>
      </w:r>
      <w:proofErr w:type="spellEnd"/>
      <w:r w:rsidR="00724A64">
        <w:rPr>
          <w:rFonts w:ascii="Arial" w:hAnsi="Arial" w:cs="Arial"/>
          <w:bCs/>
          <w:sz w:val="20"/>
          <w:szCs w:val="20"/>
        </w:rPr>
        <w:t xml:space="preserve"> x di </w:t>
      </w:r>
      <w:proofErr w:type="spellStart"/>
      <w:r w:rsidR="00724A64">
        <w:rPr>
          <w:rFonts w:ascii="Arial" w:hAnsi="Arial" w:cs="Arial"/>
          <w:bCs/>
          <w:sz w:val="20"/>
          <w:szCs w:val="20"/>
        </w:rPr>
        <w:t>titik</w:t>
      </w:r>
      <w:proofErr w:type="spellEnd"/>
      <w:r w:rsidR="00724A64">
        <w:rPr>
          <w:rFonts w:ascii="Arial" w:hAnsi="Arial" w:cs="Arial"/>
          <w:bCs/>
          <w:sz w:val="20"/>
          <w:szCs w:val="20"/>
        </w:rPr>
        <w:t xml:space="preserve"> </w:t>
      </w:r>
      <w:r w:rsidR="00D8763B">
        <w:rPr>
          <w:rFonts w:ascii="Arial" w:hAnsi="Arial" w:cs="Arial"/>
          <w:bCs/>
          <w:sz w:val="20"/>
          <w:szCs w:val="20"/>
        </w:rPr>
        <w:t>35 cm</w:t>
      </w:r>
      <w:r w:rsidR="00D8763B" w:rsidRPr="00D8763B">
        <w:rPr>
          <w:rFonts w:ascii="Arial" w:hAnsi="Arial" w:cs="Arial"/>
          <w:bCs/>
          <w:sz w:val="20"/>
          <w:szCs w:val="20"/>
          <w:vertAlign w:val="superscript"/>
        </w:rPr>
        <w:t>2</w:t>
      </w:r>
      <w:r w:rsidR="00D8763B">
        <w:rPr>
          <w:rFonts w:ascii="Arial" w:hAnsi="Arial" w:cs="Arial"/>
          <w:bCs/>
          <w:sz w:val="20"/>
          <w:szCs w:val="20"/>
        </w:rPr>
        <w:t xml:space="preserve">) </w:t>
      </w:r>
      <w:proofErr w:type="spellStart"/>
      <w:r w:rsidR="001E2D9E">
        <w:rPr>
          <w:rFonts w:ascii="Arial" w:hAnsi="Arial" w:cs="Arial"/>
          <w:bCs/>
          <w:sz w:val="20"/>
          <w:szCs w:val="20"/>
        </w:rPr>
        <w:t>menunjukkan</w:t>
      </w:r>
      <w:proofErr w:type="spellEnd"/>
      <w:r w:rsidR="001E2D9E">
        <w:rPr>
          <w:rFonts w:ascii="Arial" w:hAnsi="Arial" w:cs="Arial"/>
          <w:bCs/>
          <w:sz w:val="20"/>
          <w:szCs w:val="20"/>
        </w:rPr>
        <w:t xml:space="preserve"> </w:t>
      </w:r>
      <w:proofErr w:type="spellStart"/>
      <w:r w:rsidR="001E2D9E">
        <w:rPr>
          <w:rFonts w:ascii="Arial" w:hAnsi="Arial" w:cs="Arial"/>
          <w:bCs/>
          <w:sz w:val="20"/>
          <w:szCs w:val="20"/>
        </w:rPr>
        <w:t>bahwa</w:t>
      </w:r>
      <w:proofErr w:type="spellEnd"/>
      <w:r w:rsidR="001E2D9E">
        <w:rPr>
          <w:rFonts w:ascii="Arial" w:hAnsi="Arial" w:cs="Arial"/>
          <w:bCs/>
          <w:sz w:val="20"/>
          <w:szCs w:val="20"/>
        </w:rPr>
        <w:t xml:space="preserve"> </w:t>
      </w:r>
      <w:proofErr w:type="spellStart"/>
      <w:r w:rsidR="001E2D9E">
        <w:rPr>
          <w:rFonts w:ascii="Arial" w:hAnsi="Arial" w:cs="Arial"/>
          <w:bCs/>
          <w:sz w:val="20"/>
          <w:szCs w:val="20"/>
        </w:rPr>
        <w:t>penggunaan</w:t>
      </w:r>
      <w:proofErr w:type="spellEnd"/>
      <w:r w:rsidR="001E2D9E">
        <w:rPr>
          <w:rFonts w:ascii="Arial" w:hAnsi="Arial" w:cs="Arial"/>
          <w:bCs/>
          <w:sz w:val="20"/>
          <w:szCs w:val="20"/>
        </w:rPr>
        <w:t xml:space="preserve"> 600 mL air </w:t>
      </w:r>
      <w:proofErr w:type="spellStart"/>
      <w:r w:rsidR="001E2D9E">
        <w:rPr>
          <w:rFonts w:ascii="Arial" w:hAnsi="Arial" w:cs="Arial"/>
          <w:bCs/>
          <w:sz w:val="20"/>
          <w:szCs w:val="20"/>
        </w:rPr>
        <w:t>gambut</w:t>
      </w:r>
      <w:proofErr w:type="spellEnd"/>
      <w:r w:rsidR="00D8763B">
        <w:rPr>
          <w:rFonts w:ascii="Arial" w:hAnsi="Arial" w:cs="Arial"/>
          <w:bCs/>
          <w:sz w:val="20"/>
          <w:szCs w:val="20"/>
        </w:rPr>
        <w:t xml:space="preserve"> </w:t>
      </w:r>
      <w:proofErr w:type="spellStart"/>
      <w:r w:rsidR="00724A64">
        <w:rPr>
          <w:rFonts w:ascii="Arial" w:hAnsi="Arial" w:cs="Arial"/>
          <w:bCs/>
          <w:sz w:val="20"/>
          <w:szCs w:val="20"/>
        </w:rPr>
        <w:t>menggenang</w:t>
      </w:r>
      <w:proofErr w:type="spellEnd"/>
      <w:r w:rsidR="00724A64">
        <w:rPr>
          <w:rFonts w:ascii="Arial" w:hAnsi="Arial" w:cs="Arial"/>
          <w:bCs/>
          <w:sz w:val="20"/>
          <w:szCs w:val="20"/>
        </w:rPr>
        <w:t xml:space="preserve"> </w:t>
      </w:r>
      <w:r w:rsidR="00D8763B">
        <w:rPr>
          <w:rFonts w:ascii="Arial" w:hAnsi="Arial" w:cs="Arial"/>
          <w:bCs/>
          <w:sz w:val="20"/>
          <w:szCs w:val="20"/>
        </w:rPr>
        <w:t>(garis</w:t>
      </w:r>
      <w:r>
        <w:rPr>
          <w:rFonts w:ascii="Arial" w:hAnsi="Arial" w:cs="Arial"/>
          <w:bCs/>
          <w:sz w:val="20"/>
          <w:szCs w:val="20"/>
        </w:rPr>
        <w:t xml:space="preserve"> </w:t>
      </w:r>
      <w:proofErr w:type="spellStart"/>
      <w:r w:rsidR="00D8763B">
        <w:rPr>
          <w:rFonts w:ascii="Arial" w:hAnsi="Arial" w:cs="Arial"/>
          <w:bCs/>
          <w:sz w:val="20"/>
          <w:szCs w:val="20"/>
        </w:rPr>
        <w:t>abu-abu</w:t>
      </w:r>
      <w:proofErr w:type="spellEnd"/>
      <w:r w:rsidR="00D8763B">
        <w:rPr>
          <w:rFonts w:ascii="Arial" w:hAnsi="Arial" w:cs="Arial"/>
          <w:bCs/>
          <w:sz w:val="20"/>
          <w:szCs w:val="20"/>
        </w:rPr>
        <w:t>)</w:t>
      </w:r>
      <w:r w:rsidR="001E2D9E">
        <w:rPr>
          <w:rFonts w:ascii="Arial" w:hAnsi="Arial" w:cs="Arial"/>
          <w:bCs/>
          <w:sz w:val="20"/>
          <w:szCs w:val="20"/>
        </w:rPr>
        <w:t xml:space="preserve"> </w:t>
      </w:r>
      <w:proofErr w:type="spellStart"/>
      <w:r w:rsidR="001E2D9E">
        <w:rPr>
          <w:rFonts w:ascii="Arial" w:hAnsi="Arial" w:cs="Arial"/>
          <w:bCs/>
          <w:sz w:val="20"/>
          <w:szCs w:val="20"/>
        </w:rPr>
        <w:t>menghasilkan</w:t>
      </w:r>
      <w:proofErr w:type="spellEnd"/>
      <w:r w:rsidR="001E2D9E">
        <w:rPr>
          <w:rFonts w:ascii="Arial" w:hAnsi="Arial" w:cs="Arial"/>
          <w:bCs/>
          <w:sz w:val="20"/>
          <w:szCs w:val="20"/>
        </w:rPr>
        <w:t xml:space="preserve"> </w:t>
      </w:r>
      <w:proofErr w:type="spellStart"/>
      <w:r w:rsidR="001E2D9E">
        <w:rPr>
          <w:rFonts w:ascii="Arial" w:hAnsi="Arial" w:cs="Arial"/>
          <w:bCs/>
          <w:sz w:val="20"/>
          <w:szCs w:val="20"/>
        </w:rPr>
        <w:t>tegangan</w:t>
      </w:r>
      <w:proofErr w:type="spellEnd"/>
      <w:r w:rsidR="001E2D9E">
        <w:rPr>
          <w:rFonts w:ascii="Arial" w:hAnsi="Arial" w:cs="Arial"/>
          <w:bCs/>
          <w:sz w:val="20"/>
          <w:szCs w:val="20"/>
        </w:rPr>
        <w:t xml:space="preserve"> </w:t>
      </w:r>
      <w:proofErr w:type="spellStart"/>
      <w:r w:rsidR="001E2D9E">
        <w:rPr>
          <w:rFonts w:ascii="Arial" w:hAnsi="Arial" w:cs="Arial"/>
          <w:bCs/>
          <w:sz w:val="20"/>
          <w:szCs w:val="20"/>
        </w:rPr>
        <w:t>listrik</w:t>
      </w:r>
      <w:proofErr w:type="spellEnd"/>
      <w:r w:rsidR="001E2D9E">
        <w:rPr>
          <w:rFonts w:ascii="Arial" w:hAnsi="Arial" w:cs="Arial"/>
          <w:bCs/>
          <w:sz w:val="20"/>
          <w:szCs w:val="20"/>
        </w:rPr>
        <w:t xml:space="preserve"> 0,96 Volt, </w:t>
      </w:r>
      <w:proofErr w:type="spellStart"/>
      <w:r w:rsidR="001E2D9E">
        <w:rPr>
          <w:rFonts w:ascii="Arial" w:hAnsi="Arial" w:cs="Arial"/>
          <w:bCs/>
          <w:sz w:val="20"/>
          <w:szCs w:val="20"/>
        </w:rPr>
        <w:t>sedangkan</w:t>
      </w:r>
      <w:proofErr w:type="spellEnd"/>
      <w:r w:rsidR="001E2D9E">
        <w:rPr>
          <w:rFonts w:ascii="Arial" w:hAnsi="Arial" w:cs="Arial"/>
          <w:bCs/>
          <w:sz w:val="20"/>
          <w:szCs w:val="20"/>
        </w:rPr>
        <w:t xml:space="preserve"> </w:t>
      </w:r>
      <w:proofErr w:type="spellStart"/>
      <w:r w:rsidR="001E2D9E">
        <w:rPr>
          <w:rFonts w:ascii="Arial" w:hAnsi="Arial" w:cs="Arial"/>
          <w:bCs/>
          <w:sz w:val="20"/>
          <w:szCs w:val="20"/>
        </w:rPr>
        <w:t>jika</w:t>
      </w:r>
      <w:proofErr w:type="spellEnd"/>
      <w:r w:rsidR="001E2D9E">
        <w:rPr>
          <w:rFonts w:ascii="Arial" w:hAnsi="Arial" w:cs="Arial"/>
          <w:bCs/>
          <w:sz w:val="20"/>
          <w:szCs w:val="20"/>
        </w:rPr>
        <w:t xml:space="preserve"> </w:t>
      </w:r>
      <w:proofErr w:type="spellStart"/>
      <w:r w:rsidR="001E2D9E">
        <w:rPr>
          <w:rFonts w:ascii="Arial" w:hAnsi="Arial" w:cs="Arial"/>
          <w:bCs/>
          <w:sz w:val="20"/>
          <w:szCs w:val="20"/>
        </w:rPr>
        <w:t>menggunakan</w:t>
      </w:r>
      <w:proofErr w:type="spellEnd"/>
      <w:r w:rsidR="001E2D9E">
        <w:rPr>
          <w:rFonts w:ascii="Arial" w:hAnsi="Arial" w:cs="Arial"/>
          <w:bCs/>
          <w:sz w:val="20"/>
          <w:szCs w:val="20"/>
        </w:rPr>
        <w:t xml:space="preserve"> air </w:t>
      </w:r>
      <w:proofErr w:type="spellStart"/>
      <w:r w:rsidR="001E2D9E">
        <w:rPr>
          <w:rFonts w:ascii="Arial" w:hAnsi="Arial" w:cs="Arial"/>
          <w:bCs/>
          <w:sz w:val="20"/>
          <w:szCs w:val="20"/>
        </w:rPr>
        <w:t>gambut</w:t>
      </w:r>
      <w:proofErr w:type="spellEnd"/>
      <w:r w:rsidR="001E2D9E">
        <w:rPr>
          <w:rFonts w:ascii="Arial" w:hAnsi="Arial" w:cs="Arial"/>
          <w:bCs/>
          <w:sz w:val="20"/>
          <w:szCs w:val="20"/>
        </w:rPr>
        <w:t xml:space="preserve"> 1000 mL </w:t>
      </w:r>
      <w:r w:rsidR="00D8763B">
        <w:rPr>
          <w:rFonts w:ascii="Arial" w:hAnsi="Arial" w:cs="Arial"/>
          <w:bCs/>
          <w:sz w:val="20"/>
          <w:szCs w:val="20"/>
        </w:rPr>
        <w:t xml:space="preserve">(garis </w:t>
      </w:r>
      <w:proofErr w:type="spellStart"/>
      <w:r w:rsidR="00D8763B">
        <w:rPr>
          <w:rFonts w:ascii="Arial" w:hAnsi="Arial" w:cs="Arial"/>
          <w:bCs/>
          <w:sz w:val="20"/>
          <w:szCs w:val="20"/>
        </w:rPr>
        <w:t>biru</w:t>
      </w:r>
      <w:proofErr w:type="spellEnd"/>
      <w:r w:rsidR="00D8763B">
        <w:rPr>
          <w:rFonts w:ascii="Arial" w:hAnsi="Arial" w:cs="Arial"/>
          <w:bCs/>
          <w:sz w:val="20"/>
          <w:szCs w:val="20"/>
        </w:rPr>
        <w:t xml:space="preserve"> </w:t>
      </w:r>
      <w:r w:rsidR="00D8763B">
        <w:rPr>
          <w:rFonts w:ascii="Arial" w:hAnsi="Arial" w:cs="Arial"/>
          <w:bCs/>
          <w:sz w:val="20"/>
          <w:szCs w:val="20"/>
        </w:rPr>
        <w:lastRenderedPageBreak/>
        <w:t>pada</w:t>
      </w:r>
      <w:r w:rsidR="00724A64">
        <w:rPr>
          <w:rFonts w:ascii="Arial" w:hAnsi="Arial" w:cs="Arial"/>
          <w:bCs/>
          <w:sz w:val="20"/>
          <w:szCs w:val="20"/>
        </w:rPr>
        <w:t xml:space="preserve"> </w:t>
      </w:r>
      <w:proofErr w:type="spellStart"/>
      <w:r w:rsidR="00724A64">
        <w:rPr>
          <w:rFonts w:ascii="Arial" w:hAnsi="Arial" w:cs="Arial"/>
          <w:bCs/>
          <w:sz w:val="20"/>
          <w:szCs w:val="20"/>
        </w:rPr>
        <w:t>sumbu</w:t>
      </w:r>
      <w:proofErr w:type="spellEnd"/>
      <w:r w:rsidR="00724A64">
        <w:rPr>
          <w:rFonts w:ascii="Arial" w:hAnsi="Arial" w:cs="Arial"/>
          <w:bCs/>
          <w:sz w:val="20"/>
          <w:szCs w:val="20"/>
        </w:rPr>
        <w:t xml:space="preserve"> x di </w:t>
      </w:r>
      <w:proofErr w:type="spellStart"/>
      <w:r w:rsidR="00724A64">
        <w:rPr>
          <w:rFonts w:ascii="Arial" w:hAnsi="Arial" w:cs="Arial"/>
          <w:bCs/>
          <w:sz w:val="20"/>
          <w:szCs w:val="20"/>
        </w:rPr>
        <w:t>titik</w:t>
      </w:r>
      <w:proofErr w:type="spellEnd"/>
      <w:r w:rsidR="00724A64">
        <w:rPr>
          <w:rFonts w:ascii="Arial" w:hAnsi="Arial" w:cs="Arial"/>
          <w:bCs/>
          <w:sz w:val="20"/>
          <w:szCs w:val="20"/>
        </w:rPr>
        <w:t xml:space="preserve"> 35 cm</w:t>
      </w:r>
      <w:r w:rsidR="00724A64" w:rsidRPr="00D8763B">
        <w:rPr>
          <w:rFonts w:ascii="Arial" w:hAnsi="Arial" w:cs="Arial"/>
          <w:bCs/>
          <w:sz w:val="20"/>
          <w:szCs w:val="20"/>
          <w:vertAlign w:val="superscript"/>
        </w:rPr>
        <w:t>2</w:t>
      </w:r>
      <w:r w:rsidR="00724A64">
        <w:rPr>
          <w:rFonts w:ascii="Arial" w:hAnsi="Arial" w:cs="Arial"/>
          <w:bCs/>
          <w:sz w:val="20"/>
          <w:szCs w:val="20"/>
        </w:rPr>
        <w:t>)</w:t>
      </w:r>
      <w:r w:rsidR="00D8763B">
        <w:rPr>
          <w:rFonts w:ascii="Arial" w:hAnsi="Arial" w:cs="Arial"/>
          <w:bCs/>
          <w:sz w:val="20"/>
          <w:szCs w:val="20"/>
        </w:rPr>
        <w:t xml:space="preserve"> </w:t>
      </w:r>
      <w:proofErr w:type="spellStart"/>
      <w:r w:rsidR="001E2D9E">
        <w:rPr>
          <w:rFonts w:ascii="Arial" w:hAnsi="Arial" w:cs="Arial"/>
          <w:bCs/>
          <w:sz w:val="20"/>
          <w:szCs w:val="20"/>
        </w:rPr>
        <w:t>dapat</w:t>
      </w:r>
      <w:proofErr w:type="spellEnd"/>
      <w:r w:rsidR="001E2D9E">
        <w:rPr>
          <w:rFonts w:ascii="Arial" w:hAnsi="Arial" w:cs="Arial"/>
          <w:bCs/>
          <w:sz w:val="20"/>
          <w:szCs w:val="20"/>
        </w:rPr>
        <w:t xml:space="preserve"> </w:t>
      </w:r>
      <w:proofErr w:type="spellStart"/>
      <w:r w:rsidR="001E2D9E">
        <w:rPr>
          <w:rFonts w:ascii="Arial" w:hAnsi="Arial" w:cs="Arial"/>
          <w:bCs/>
          <w:sz w:val="20"/>
          <w:szCs w:val="20"/>
        </w:rPr>
        <w:t>menghasilkan</w:t>
      </w:r>
      <w:proofErr w:type="spellEnd"/>
      <w:r w:rsidR="001E2D9E">
        <w:rPr>
          <w:rFonts w:ascii="Arial" w:hAnsi="Arial" w:cs="Arial"/>
          <w:bCs/>
          <w:sz w:val="20"/>
          <w:szCs w:val="20"/>
        </w:rPr>
        <w:t xml:space="preserve"> </w:t>
      </w:r>
      <w:proofErr w:type="spellStart"/>
      <w:r w:rsidR="001E2D9E">
        <w:rPr>
          <w:rFonts w:ascii="Arial" w:hAnsi="Arial" w:cs="Arial"/>
          <w:bCs/>
          <w:sz w:val="20"/>
          <w:szCs w:val="20"/>
        </w:rPr>
        <w:t>tegangan</w:t>
      </w:r>
      <w:proofErr w:type="spellEnd"/>
      <w:r w:rsidR="001E2D9E">
        <w:rPr>
          <w:rFonts w:ascii="Arial" w:hAnsi="Arial" w:cs="Arial"/>
          <w:bCs/>
          <w:sz w:val="20"/>
          <w:szCs w:val="20"/>
        </w:rPr>
        <w:t xml:space="preserve"> </w:t>
      </w:r>
      <w:proofErr w:type="spellStart"/>
      <w:r w:rsidR="001E2D9E">
        <w:rPr>
          <w:rFonts w:ascii="Arial" w:hAnsi="Arial" w:cs="Arial"/>
          <w:bCs/>
          <w:sz w:val="20"/>
          <w:szCs w:val="20"/>
        </w:rPr>
        <w:t>listrik</w:t>
      </w:r>
      <w:proofErr w:type="spellEnd"/>
      <w:r w:rsidR="001E2D9E">
        <w:rPr>
          <w:rFonts w:ascii="Arial" w:hAnsi="Arial" w:cs="Arial"/>
          <w:bCs/>
          <w:sz w:val="20"/>
          <w:szCs w:val="20"/>
        </w:rPr>
        <w:t xml:space="preserve"> </w:t>
      </w:r>
      <w:proofErr w:type="spellStart"/>
      <w:r w:rsidR="001E2D9E">
        <w:rPr>
          <w:rFonts w:ascii="Arial" w:hAnsi="Arial" w:cs="Arial"/>
          <w:bCs/>
          <w:sz w:val="20"/>
          <w:szCs w:val="20"/>
        </w:rPr>
        <w:t>hingga</w:t>
      </w:r>
      <w:proofErr w:type="spellEnd"/>
      <w:r w:rsidR="001E2D9E">
        <w:rPr>
          <w:rFonts w:ascii="Arial" w:hAnsi="Arial" w:cs="Arial"/>
          <w:bCs/>
          <w:sz w:val="20"/>
          <w:szCs w:val="20"/>
        </w:rPr>
        <w:t xml:space="preserve"> 1 Volt. </w:t>
      </w:r>
      <w:r w:rsidR="00E40240">
        <w:rPr>
          <w:rFonts w:ascii="Arial" w:hAnsi="Arial" w:cs="Arial"/>
          <w:bCs/>
          <w:sz w:val="20"/>
          <w:szCs w:val="20"/>
        </w:rPr>
        <w:t xml:space="preserve">Data </w:t>
      </w:r>
      <w:proofErr w:type="spellStart"/>
      <w:r w:rsidR="00E40240">
        <w:rPr>
          <w:rFonts w:ascii="Arial" w:hAnsi="Arial" w:cs="Arial"/>
          <w:bCs/>
          <w:sz w:val="20"/>
          <w:szCs w:val="20"/>
        </w:rPr>
        <w:t>ini</w:t>
      </w:r>
      <w:proofErr w:type="spellEnd"/>
      <w:r w:rsidR="00E40240">
        <w:rPr>
          <w:rFonts w:ascii="Arial" w:hAnsi="Arial" w:cs="Arial"/>
          <w:bCs/>
          <w:sz w:val="20"/>
          <w:szCs w:val="20"/>
        </w:rPr>
        <w:t xml:space="preserve"> </w:t>
      </w:r>
      <w:proofErr w:type="spellStart"/>
      <w:r w:rsidR="00E40240">
        <w:rPr>
          <w:rFonts w:ascii="Arial" w:hAnsi="Arial" w:cs="Arial"/>
          <w:bCs/>
          <w:sz w:val="20"/>
          <w:szCs w:val="20"/>
        </w:rPr>
        <w:t>mengindikasikan</w:t>
      </w:r>
      <w:proofErr w:type="spellEnd"/>
      <w:r w:rsidR="00E40240">
        <w:rPr>
          <w:rFonts w:ascii="Arial" w:hAnsi="Arial" w:cs="Arial"/>
          <w:bCs/>
          <w:sz w:val="20"/>
          <w:szCs w:val="20"/>
        </w:rPr>
        <w:t xml:space="preserve"> </w:t>
      </w:r>
      <w:proofErr w:type="spellStart"/>
      <w:r w:rsidR="00E40240">
        <w:rPr>
          <w:rFonts w:ascii="Arial" w:hAnsi="Arial" w:cs="Arial"/>
          <w:bCs/>
          <w:sz w:val="20"/>
          <w:szCs w:val="20"/>
        </w:rPr>
        <w:t>bahwa</w:t>
      </w:r>
      <w:proofErr w:type="spellEnd"/>
      <w:r w:rsidR="00E40240">
        <w:rPr>
          <w:rFonts w:ascii="Arial" w:hAnsi="Arial" w:cs="Arial"/>
          <w:bCs/>
          <w:sz w:val="20"/>
          <w:szCs w:val="20"/>
        </w:rPr>
        <w:t xml:space="preserve"> </w:t>
      </w:r>
      <w:proofErr w:type="spellStart"/>
      <w:r w:rsidR="00E40240">
        <w:rPr>
          <w:rFonts w:ascii="Arial" w:hAnsi="Arial" w:cs="Arial"/>
          <w:bCs/>
          <w:sz w:val="20"/>
          <w:szCs w:val="20"/>
        </w:rPr>
        <w:t>variasi</w:t>
      </w:r>
      <w:proofErr w:type="spellEnd"/>
      <w:r w:rsidR="00E40240">
        <w:rPr>
          <w:rFonts w:ascii="Arial" w:hAnsi="Arial" w:cs="Arial"/>
          <w:bCs/>
          <w:sz w:val="20"/>
          <w:szCs w:val="20"/>
        </w:rPr>
        <w:t xml:space="preserve"> volume </w:t>
      </w:r>
      <w:proofErr w:type="spellStart"/>
      <w:r w:rsidR="00E40240">
        <w:rPr>
          <w:rFonts w:ascii="Arial" w:hAnsi="Arial" w:cs="Arial"/>
          <w:bCs/>
          <w:sz w:val="20"/>
          <w:szCs w:val="20"/>
        </w:rPr>
        <w:t>larutan</w:t>
      </w:r>
      <w:proofErr w:type="spellEnd"/>
      <w:r w:rsidR="00E40240">
        <w:rPr>
          <w:rFonts w:ascii="Arial" w:hAnsi="Arial" w:cs="Arial"/>
          <w:bCs/>
          <w:sz w:val="20"/>
          <w:szCs w:val="20"/>
        </w:rPr>
        <w:t xml:space="preserve"> </w:t>
      </w:r>
      <w:proofErr w:type="spellStart"/>
      <w:r w:rsidR="00E40240">
        <w:rPr>
          <w:rFonts w:ascii="Arial" w:hAnsi="Arial" w:cs="Arial"/>
          <w:bCs/>
          <w:sz w:val="20"/>
          <w:szCs w:val="20"/>
        </w:rPr>
        <w:t>elektrolit</w:t>
      </w:r>
      <w:proofErr w:type="spellEnd"/>
      <w:r w:rsidR="00E40240">
        <w:rPr>
          <w:rFonts w:ascii="Arial" w:hAnsi="Arial" w:cs="Arial"/>
          <w:bCs/>
          <w:sz w:val="20"/>
          <w:szCs w:val="20"/>
        </w:rPr>
        <w:t xml:space="preserve"> </w:t>
      </w:r>
      <w:proofErr w:type="spellStart"/>
      <w:r w:rsidR="00E40240">
        <w:rPr>
          <w:rFonts w:ascii="Arial" w:hAnsi="Arial" w:cs="Arial"/>
          <w:bCs/>
          <w:sz w:val="20"/>
          <w:szCs w:val="20"/>
        </w:rPr>
        <w:t>berpengaruh</w:t>
      </w:r>
      <w:proofErr w:type="spellEnd"/>
      <w:r w:rsidR="00E40240">
        <w:rPr>
          <w:rFonts w:ascii="Arial" w:hAnsi="Arial" w:cs="Arial"/>
          <w:bCs/>
          <w:sz w:val="20"/>
          <w:szCs w:val="20"/>
        </w:rPr>
        <w:t xml:space="preserve"> </w:t>
      </w:r>
      <w:proofErr w:type="spellStart"/>
      <w:r w:rsidR="00E40240">
        <w:rPr>
          <w:rFonts w:ascii="Arial" w:hAnsi="Arial" w:cs="Arial"/>
          <w:bCs/>
          <w:sz w:val="20"/>
          <w:szCs w:val="20"/>
        </w:rPr>
        <w:t>terhadap</w:t>
      </w:r>
      <w:proofErr w:type="spellEnd"/>
      <w:r w:rsidR="00E40240">
        <w:rPr>
          <w:rFonts w:ascii="Arial" w:hAnsi="Arial" w:cs="Arial"/>
          <w:bCs/>
          <w:sz w:val="20"/>
          <w:szCs w:val="20"/>
        </w:rPr>
        <w:t xml:space="preserve"> </w:t>
      </w:r>
      <w:proofErr w:type="spellStart"/>
      <w:r w:rsidR="00E40240">
        <w:rPr>
          <w:rFonts w:ascii="Arial" w:hAnsi="Arial" w:cs="Arial"/>
          <w:bCs/>
          <w:sz w:val="20"/>
          <w:szCs w:val="20"/>
        </w:rPr>
        <w:t>tegangan</w:t>
      </w:r>
      <w:proofErr w:type="spellEnd"/>
      <w:r w:rsidR="00E40240">
        <w:rPr>
          <w:rFonts w:ascii="Arial" w:hAnsi="Arial" w:cs="Arial"/>
          <w:bCs/>
          <w:sz w:val="20"/>
          <w:szCs w:val="20"/>
        </w:rPr>
        <w:t xml:space="preserve"> </w:t>
      </w:r>
      <w:proofErr w:type="spellStart"/>
      <w:r w:rsidR="00E40240">
        <w:rPr>
          <w:rFonts w:ascii="Arial" w:hAnsi="Arial" w:cs="Arial"/>
          <w:bCs/>
          <w:sz w:val="20"/>
          <w:szCs w:val="20"/>
        </w:rPr>
        <w:t>listrik</w:t>
      </w:r>
      <w:proofErr w:type="spellEnd"/>
      <w:r w:rsidR="00E40240">
        <w:rPr>
          <w:rFonts w:ascii="Arial" w:hAnsi="Arial" w:cs="Arial"/>
          <w:bCs/>
          <w:sz w:val="20"/>
          <w:szCs w:val="20"/>
        </w:rPr>
        <w:t xml:space="preserve"> yang </w:t>
      </w:r>
      <w:proofErr w:type="spellStart"/>
      <w:r w:rsidR="00E40240">
        <w:rPr>
          <w:rFonts w:ascii="Arial" w:hAnsi="Arial" w:cs="Arial"/>
          <w:bCs/>
          <w:sz w:val="20"/>
          <w:szCs w:val="20"/>
        </w:rPr>
        <w:t>dihasilkan</w:t>
      </w:r>
      <w:proofErr w:type="spellEnd"/>
      <w:r w:rsidR="00E40240">
        <w:rPr>
          <w:rFonts w:ascii="Arial" w:hAnsi="Arial" w:cs="Arial"/>
          <w:bCs/>
          <w:sz w:val="20"/>
          <w:szCs w:val="20"/>
        </w:rPr>
        <w:t xml:space="preserve"> </w:t>
      </w:r>
      <w:proofErr w:type="spellStart"/>
      <w:r w:rsidR="00E40240">
        <w:rPr>
          <w:rFonts w:ascii="Arial" w:hAnsi="Arial" w:cs="Arial"/>
          <w:bCs/>
          <w:sz w:val="20"/>
          <w:szCs w:val="20"/>
        </w:rPr>
        <w:t>dari</w:t>
      </w:r>
      <w:proofErr w:type="spellEnd"/>
      <w:r w:rsidR="00E40240">
        <w:rPr>
          <w:rFonts w:ascii="Arial" w:hAnsi="Arial" w:cs="Arial"/>
          <w:bCs/>
          <w:sz w:val="20"/>
          <w:szCs w:val="20"/>
        </w:rPr>
        <w:t xml:space="preserve"> </w:t>
      </w:r>
      <w:proofErr w:type="spellStart"/>
      <w:r w:rsidR="00E40240">
        <w:rPr>
          <w:rFonts w:ascii="Arial" w:hAnsi="Arial" w:cs="Arial"/>
          <w:bCs/>
          <w:sz w:val="20"/>
          <w:szCs w:val="20"/>
        </w:rPr>
        <w:t>rangkaian</w:t>
      </w:r>
      <w:proofErr w:type="spellEnd"/>
      <w:r w:rsidR="00E40240">
        <w:rPr>
          <w:rFonts w:ascii="Arial" w:hAnsi="Arial" w:cs="Arial"/>
          <w:bCs/>
          <w:sz w:val="20"/>
          <w:szCs w:val="20"/>
        </w:rPr>
        <w:t xml:space="preserve"> </w:t>
      </w:r>
      <w:proofErr w:type="spellStart"/>
      <w:r w:rsidR="00E40240">
        <w:rPr>
          <w:rFonts w:ascii="Arial" w:hAnsi="Arial" w:cs="Arial"/>
          <w:bCs/>
          <w:sz w:val="20"/>
          <w:szCs w:val="20"/>
        </w:rPr>
        <w:t>sel</w:t>
      </w:r>
      <w:proofErr w:type="spellEnd"/>
      <w:r w:rsidR="00E40240">
        <w:rPr>
          <w:rFonts w:ascii="Arial" w:hAnsi="Arial" w:cs="Arial"/>
          <w:bCs/>
          <w:sz w:val="20"/>
          <w:szCs w:val="20"/>
        </w:rPr>
        <w:t xml:space="preserve"> volta.</w:t>
      </w:r>
    </w:p>
    <w:p w14:paraId="2A256CED" w14:textId="77777777" w:rsidR="00724A64" w:rsidRPr="00724A64" w:rsidRDefault="00724A64" w:rsidP="0030002D">
      <w:pPr>
        <w:pStyle w:val="BodyTextFirstIndent"/>
        <w:tabs>
          <w:tab w:val="left" w:pos="567"/>
        </w:tabs>
        <w:spacing w:after="0"/>
        <w:ind w:firstLine="0"/>
        <w:jc w:val="both"/>
        <w:rPr>
          <w:rFonts w:ascii="Arial" w:hAnsi="Arial" w:cs="Arial"/>
          <w:bCs/>
          <w:sz w:val="20"/>
          <w:szCs w:val="20"/>
        </w:rPr>
      </w:pPr>
    </w:p>
    <w:p w14:paraId="10E833E4" w14:textId="79E04C59" w:rsidR="001E2D9E" w:rsidRDefault="00E40240" w:rsidP="001E2D9E">
      <w:pPr>
        <w:pStyle w:val="BodyTextFirstIndent"/>
        <w:keepNext/>
        <w:tabs>
          <w:tab w:val="left" w:pos="567"/>
        </w:tabs>
        <w:spacing w:after="0"/>
        <w:ind w:firstLine="0"/>
        <w:jc w:val="both"/>
      </w:pPr>
      <w:r>
        <w:rPr>
          <w:noProof/>
        </w:rPr>
        <w:drawing>
          <wp:inline distT="0" distB="0" distL="0" distR="0" wp14:anchorId="71A9BD8B" wp14:editId="2BA368F9">
            <wp:extent cx="2845613" cy="1692114"/>
            <wp:effectExtent l="0" t="0" r="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64840" cy="1703547"/>
                    </a:xfrm>
                    <a:prstGeom prst="rect">
                      <a:avLst/>
                    </a:prstGeom>
                    <a:noFill/>
                  </pic:spPr>
                </pic:pic>
              </a:graphicData>
            </a:graphic>
          </wp:inline>
        </w:drawing>
      </w:r>
    </w:p>
    <w:p w14:paraId="06A87B25" w14:textId="17C9A08C" w:rsidR="00B71100" w:rsidRDefault="001E2D9E" w:rsidP="00B71100">
      <w:pPr>
        <w:pStyle w:val="Caption"/>
        <w:jc w:val="center"/>
        <w:rPr>
          <w:rFonts w:ascii="Arial" w:hAnsi="Arial" w:cs="Arial"/>
          <w:i w:val="0"/>
          <w:iCs w:val="0"/>
          <w:color w:val="auto"/>
          <w:sz w:val="20"/>
          <w:szCs w:val="20"/>
        </w:rPr>
      </w:pPr>
      <w:r w:rsidRPr="001E2D9E">
        <w:rPr>
          <w:rFonts w:ascii="Arial" w:hAnsi="Arial" w:cs="Arial"/>
          <w:i w:val="0"/>
          <w:iCs w:val="0"/>
          <w:color w:val="auto"/>
          <w:sz w:val="20"/>
          <w:szCs w:val="20"/>
        </w:rPr>
        <w:t xml:space="preserve">Gambar </w:t>
      </w:r>
      <w:r w:rsidRPr="001E2D9E">
        <w:rPr>
          <w:rFonts w:ascii="Arial" w:hAnsi="Arial" w:cs="Arial"/>
          <w:i w:val="0"/>
          <w:iCs w:val="0"/>
          <w:color w:val="auto"/>
          <w:sz w:val="20"/>
          <w:szCs w:val="20"/>
        </w:rPr>
        <w:fldChar w:fldCharType="begin"/>
      </w:r>
      <w:r w:rsidRPr="001E2D9E">
        <w:rPr>
          <w:rFonts w:ascii="Arial" w:hAnsi="Arial" w:cs="Arial"/>
          <w:i w:val="0"/>
          <w:iCs w:val="0"/>
          <w:color w:val="auto"/>
          <w:sz w:val="20"/>
          <w:szCs w:val="20"/>
        </w:rPr>
        <w:instrText xml:space="preserve"> SEQ Gambar \* ARABIC </w:instrText>
      </w:r>
      <w:r w:rsidRPr="001E2D9E">
        <w:rPr>
          <w:rFonts w:ascii="Arial" w:hAnsi="Arial" w:cs="Arial"/>
          <w:i w:val="0"/>
          <w:iCs w:val="0"/>
          <w:color w:val="auto"/>
          <w:sz w:val="20"/>
          <w:szCs w:val="20"/>
        </w:rPr>
        <w:fldChar w:fldCharType="separate"/>
      </w:r>
      <w:r w:rsidR="002D14E8">
        <w:rPr>
          <w:rFonts w:ascii="Arial" w:hAnsi="Arial" w:cs="Arial"/>
          <w:i w:val="0"/>
          <w:iCs w:val="0"/>
          <w:noProof/>
          <w:color w:val="auto"/>
          <w:sz w:val="20"/>
          <w:szCs w:val="20"/>
        </w:rPr>
        <w:t>3</w:t>
      </w:r>
      <w:r w:rsidRPr="001E2D9E">
        <w:rPr>
          <w:rFonts w:ascii="Arial" w:hAnsi="Arial" w:cs="Arial"/>
          <w:i w:val="0"/>
          <w:iCs w:val="0"/>
          <w:color w:val="auto"/>
          <w:sz w:val="20"/>
          <w:szCs w:val="20"/>
        </w:rPr>
        <w:fldChar w:fldCharType="end"/>
      </w:r>
      <w:r w:rsidRPr="001E2D9E">
        <w:rPr>
          <w:rFonts w:ascii="Arial" w:hAnsi="Arial" w:cs="Arial"/>
          <w:i w:val="0"/>
          <w:iCs w:val="0"/>
          <w:color w:val="auto"/>
          <w:sz w:val="20"/>
          <w:szCs w:val="20"/>
        </w:rPr>
        <w:t xml:space="preserve"> </w:t>
      </w:r>
      <w:proofErr w:type="spellStart"/>
      <w:r w:rsidRPr="001E2D9E">
        <w:rPr>
          <w:rFonts w:ascii="Arial" w:hAnsi="Arial" w:cs="Arial"/>
          <w:i w:val="0"/>
          <w:iCs w:val="0"/>
          <w:color w:val="auto"/>
          <w:sz w:val="20"/>
          <w:szCs w:val="20"/>
        </w:rPr>
        <w:t>Pengaruh</w:t>
      </w:r>
      <w:proofErr w:type="spellEnd"/>
      <w:r w:rsidRPr="001E2D9E">
        <w:rPr>
          <w:rFonts w:ascii="Arial" w:hAnsi="Arial" w:cs="Arial"/>
          <w:i w:val="0"/>
          <w:iCs w:val="0"/>
          <w:color w:val="auto"/>
          <w:sz w:val="20"/>
          <w:szCs w:val="20"/>
        </w:rPr>
        <w:t xml:space="preserve"> </w:t>
      </w:r>
      <w:proofErr w:type="spellStart"/>
      <w:r w:rsidRPr="001E2D9E">
        <w:rPr>
          <w:rFonts w:ascii="Arial" w:hAnsi="Arial" w:cs="Arial"/>
          <w:i w:val="0"/>
          <w:iCs w:val="0"/>
          <w:color w:val="auto"/>
          <w:sz w:val="20"/>
          <w:szCs w:val="20"/>
        </w:rPr>
        <w:t>Variasi</w:t>
      </w:r>
      <w:proofErr w:type="spellEnd"/>
      <w:r w:rsidRPr="001E2D9E">
        <w:rPr>
          <w:rFonts w:ascii="Arial" w:hAnsi="Arial" w:cs="Arial"/>
          <w:i w:val="0"/>
          <w:iCs w:val="0"/>
          <w:color w:val="auto"/>
          <w:sz w:val="20"/>
          <w:szCs w:val="20"/>
        </w:rPr>
        <w:t xml:space="preserve"> Volume Air </w:t>
      </w:r>
      <w:proofErr w:type="spellStart"/>
      <w:r w:rsidRPr="001E2D9E">
        <w:rPr>
          <w:rFonts w:ascii="Arial" w:hAnsi="Arial" w:cs="Arial"/>
          <w:i w:val="0"/>
          <w:iCs w:val="0"/>
          <w:color w:val="auto"/>
          <w:sz w:val="20"/>
          <w:szCs w:val="20"/>
        </w:rPr>
        <w:t>Gambut</w:t>
      </w:r>
      <w:proofErr w:type="spellEnd"/>
      <w:r w:rsidRPr="001E2D9E">
        <w:rPr>
          <w:rFonts w:ascii="Arial" w:hAnsi="Arial" w:cs="Arial"/>
          <w:i w:val="0"/>
          <w:iCs w:val="0"/>
          <w:color w:val="auto"/>
          <w:sz w:val="20"/>
          <w:szCs w:val="20"/>
        </w:rPr>
        <w:t xml:space="preserve"> </w:t>
      </w:r>
      <w:proofErr w:type="spellStart"/>
      <w:r w:rsidR="00E40240">
        <w:rPr>
          <w:rFonts w:ascii="Arial" w:hAnsi="Arial" w:cs="Arial"/>
          <w:i w:val="0"/>
          <w:iCs w:val="0"/>
          <w:color w:val="auto"/>
          <w:sz w:val="20"/>
          <w:szCs w:val="20"/>
        </w:rPr>
        <w:t>Menggenang</w:t>
      </w:r>
      <w:proofErr w:type="spellEnd"/>
      <w:r w:rsidR="00E40240">
        <w:rPr>
          <w:rFonts w:ascii="Arial" w:hAnsi="Arial" w:cs="Arial"/>
          <w:i w:val="0"/>
          <w:iCs w:val="0"/>
          <w:color w:val="auto"/>
          <w:sz w:val="20"/>
          <w:szCs w:val="20"/>
        </w:rPr>
        <w:t xml:space="preserve"> </w:t>
      </w:r>
      <w:r w:rsidRPr="001E2D9E">
        <w:rPr>
          <w:rFonts w:ascii="Arial" w:hAnsi="Arial" w:cs="Arial"/>
          <w:i w:val="0"/>
          <w:iCs w:val="0"/>
          <w:color w:val="auto"/>
          <w:sz w:val="20"/>
          <w:szCs w:val="20"/>
        </w:rPr>
        <w:t xml:space="preserve">Pada </w:t>
      </w:r>
      <w:proofErr w:type="spellStart"/>
      <w:r w:rsidRPr="001E2D9E">
        <w:rPr>
          <w:rFonts w:ascii="Arial" w:hAnsi="Arial" w:cs="Arial"/>
          <w:i w:val="0"/>
          <w:iCs w:val="0"/>
          <w:color w:val="auto"/>
          <w:sz w:val="20"/>
          <w:szCs w:val="20"/>
        </w:rPr>
        <w:t>Elektroda</w:t>
      </w:r>
      <w:proofErr w:type="spellEnd"/>
      <w:r w:rsidRPr="001E2D9E">
        <w:rPr>
          <w:rFonts w:ascii="Arial" w:hAnsi="Arial" w:cs="Arial"/>
          <w:i w:val="0"/>
          <w:iCs w:val="0"/>
          <w:color w:val="auto"/>
          <w:sz w:val="20"/>
          <w:szCs w:val="20"/>
        </w:rPr>
        <w:t xml:space="preserve"> Cu-Zn</w:t>
      </w:r>
      <w:r w:rsidR="00FC0CBF">
        <w:rPr>
          <w:rFonts w:ascii="Arial" w:hAnsi="Arial" w:cs="Arial"/>
          <w:i w:val="0"/>
          <w:iCs w:val="0"/>
          <w:color w:val="auto"/>
          <w:sz w:val="20"/>
          <w:szCs w:val="20"/>
        </w:rPr>
        <w:t xml:space="preserve"> </w:t>
      </w:r>
    </w:p>
    <w:p w14:paraId="0C2B884F" w14:textId="7944A861" w:rsidR="00E40240" w:rsidRDefault="00E40240" w:rsidP="00CC09A3">
      <w:pPr>
        <w:pStyle w:val="BodyTextFirstIndent"/>
        <w:tabs>
          <w:tab w:val="left" w:pos="567"/>
        </w:tabs>
        <w:spacing w:after="0"/>
        <w:ind w:firstLine="0"/>
        <w:jc w:val="both"/>
        <w:rPr>
          <w:rFonts w:ascii="Arial" w:hAnsi="Arial" w:cs="Arial"/>
          <w:bCs/>
          <w:sz w:val="20"/>
          <w:szCs w:val="20"/>
        </w:rPr>
      </w:pPr>
      <w:r>
        <w:rPr>
          <w:rFonts w:ascii="Arial" w:hAnsi="Arial" w:cs="Arial"/>
          <w:bCs/>
          <w:sz w:val="20"/>
          <w:szCs w:val="20"/>
        </w:rPr>
        <w:tab/>
        <w:t xml:space="preserve">Data pada Gambar 3 </w:t>
      </w:r>
      <w:r w:rsidR="004650C5">
        <w:rPr>
          <w:rFonts w:ascii="Arial" w:hAnsi="Arial" w:cs="Arial"/>
          <w:bCs/>
          <w:sz w:val="20"/>
          <w:szCs w:val="20"/>
        </w:rPr>
        <w:t xml:space="preserve">juga </w:t>
      </w:r>
      <w:proofErr w:type="spellStart"/>
      <w:r>
        <w:rPr>
          <w:rFonts w:ascii="Arial" w:hAnsi="Arial" w:cs="Arial"/>
          <w:bCs/>
          <w:sz w:val="20"/>
          <w:szCs w:val="20"/>
        </w:rPr>
        <w:t>menunjukkan</w:t>
      </w:r>
      <w:proofErr w:type="spellEnd"/>
      <w:r>
        <w:rPr>
          <w:rFonts w:ascii="Arial" w:hAnsi="Arial" w:cs="Arial"/>
          <w:bCs/>
          <w:sz w:val="20"/>
          <w:szCs w:val="20"/>
        </w:rPr>
        <w:t xml:space="preserve"> </w:t>
      </w:r>
      <w:proofErr w:type="spellStart"/>
      <w:r>
        <w:rPr>
          <w:rFonts w:ascii="Arial" w:hAnsi="Arial" w:cs="Arial"/>
          <w:bCs/>
          <w:sz w:val="20"/>
          <w:szCs w:val="20"/>
        </w:rPr>
        <w:t>bahwa</w:t>
      </w:r>
      <w:proofErr w:type="spellEnd"/>
      <w:r>
        <w:rPr>
          <w:rFonts w:ascii="Arial" w:hAnsi="Arial" w:cs="Arial"/>
          <w:bCs/>
          <w:sz w:val="20"/>
          <w:szCs w:val="20"/>
        </w:rPr>
        <w:t xml:space="preserve"> </w:t>
      </w:r>
      <w:proofErr w:type="spellStart"/>
      <w:r>
        <w:rPr>
          <w:rFonts w:ascii="Arial" w:hAnsi="Arial" w:cs="Arial"/>
          <w:bCs/>
          <w:sz w:val="20"/>
          <w:szCs w:val="20"/>
        </w:rPr>
        <w:t>peningkatan</w:t>
      </w:r>
      <w:proofErr w:type="spellEnd"/>
      <w:r>
        <w:rPr>
          <w:rFonts w:ascii="Arial" w:hAnsi="Arial" w:cs="Arial"/>
          <w:bCs/>
          <w:sz w:val="20"/>
          <w:szCs w:val="20"/>
        </w:rPr>
        <w:t xml:space="preserve"> </w:t>
      </w:r>
      <w:proofErr w:type="spellStart"/>
      <w:r>
        <w:rPr>
          <w:rFonts w:ascii="Arial" w:hAnsi="Arial" w:cs="Arial"/>
          <w:bCs/>
          <w:sz w:val="20"/>
          <w:szCs w:val="20"/>
        </w:rPr>
        <w:t>luas</w:t>
      </w:r>
      <w:proofErr w:type="spellEnd"/>
      <w:r>
        <w:rPr>
          <w:rFonts w:ascii="Arial" w:hAnsi="Arial" w:cs="Arial"/>
          <w:bCs/>
          <w:sz w:val="20"/>
          <w:szCs w:val="20"/>
        </w:rPr>
        <w:t xml:space="preserve"> </w:t>
      </w:r>
      <w:proofErr w:type="spellStart"/>
      <w:r>
        <w:rPr>
          <w:rFonts w:ascii="Arial" w:hAnsi="Arial" w:cs="Arial"/>
          <w:bCs/>
          <w:sz w:val="20"/>
          <w:szCs w:val="20"/>
        </w:rPr>
        <w:t>penampang</w:t>
      </w:r>
      <w:proofErr w:type="spellEnd"/>
      <w:r>
        <w:rPr>
          <w:rFonts w:ascii="Arial" w:hAnsi="Arial" w:cs="Arial"/>
          <w:bCs/>
          <w:sz w:val="20"/>
          <w:szCs w:val="20"/>
        </w:rPr>
        <w:t xml:space="preserve"> </w:t>
      </w:r>
      <w:proofErr w:type="spellStart"/>
      <w:r>
        <w:rPr>
          <w:rFonts w:ascii="Arial" w:hAnsi="Arial" w:cs="Arial"/>
          <w:bCs/>
          <w:sz w:val="20"/>
          <w:szCs w:val="20"/>
        </w:rPr>
        <w:t>elektroda</w:t>
      </w:r>
      <w:proofErr w:type="spellEnd"/>
      <w:r>
        <w:rPr>
          <w:rFonts w:ascii="Arial" w:hAnsi="Arial" w:cs="Arial"/>
          <w:bCs/>
          <w:sz w:val="20"/>
          <w:szCs w:val="20"/>
        </w:rPr>
        <w:t xml:space="preserve"> </w:t>
      </w:r>
      <w:proofErr w:type="spellStart"/>
      <w:r>
        <w:rPr>
          <w:rFonts w:ascii="Arial" w:hAnsi="Arial" w:cs="Arial"/>
          <w:bCs/>
          <w:sz w:val="20"/>
          <w:szCs w:val="20"/>
        </w:rPr>
        <w:t>akan</w:t>
      </w:r>
      <w:proofErr w:type="spellEnd"/>
      <w:r>
        <w:rPr>
          <w:rFonts w:ascii="Arial" w:hAnsi="Arial" w:cs="Arial"/>
          <w:bCs/>
          <w:sz w:val="20"/>
          <w:szCs w:val="20"/>
        </w:rPr>
        <w:t xml:space="preserve"> </w:t>
      </w:r>
      <w:proofErr w:type="spellStart"/>
      <w:r>
        <w:rPr>
          <w:rFonts w:ascii="Arial" w:hAnsi="Arial" w:cs="Arial"/>
          <w:bCs/>
          <w:sz w:val="20"/>
          <w:szCs w:val="20"/>
        </w:rPr>
        <w:t>meningkatkan</w:t>
      </w:r>
      <w:proofErr w:type="spellEnd"/>
      <w:r>
        <w:rPr>
          <w:rFonts w:ascii="Arial" w:hAnsi="Arial" w:cs="Arial"/>
          <w:bCs/>
          <w:sz w:val="20"/>
          <w:szCs w:val="20"/>
        </w:rPr>
        <w:t xml:space="preserve"> </w:t>
      </w:r>
      <w:proofErr w:type="spellStart"/>
      <w:r>
        <w:rPr>
          <w:rFonts w:ascii="Arial" w:hAnsi="Arial" w:cs="Arial"/>
          <w:bCs/>
          <w:sz w:val="20"/>
          <w:szCs w:val="20"/>
        </w:rPr>
        <w:t>tegangan</w:t>
      </w:r>
      <w:proofErr w:type="spellEnd"/>
      <w:r>
        <w:rPr>
          <w:rFonts w:ascii="Arial" w:hAnsi="Arial" w:cs="Arial"/>
          <w:bCs/>
          <w:sz w:val="20"/>
          <w:szCs w:val="20"/>
        </w:rPr>
        <w:t xml:space="preserve"> </w:t>
      </w:r>
      <w:proofErr w:type="spellStart"/>
      <w:r>
        <w:rPr>
          <w:rFonts w:ascii="Arial" w:hAnsi="Arial" w:cs="Arial"/>
          <w:bCs/>
          <w:sz w:val="20"/>
          <w:szCs w:val="20"/>
        </w:rPr>
        <w:t>listrik</w:t>
      </w:r>
      <w:proofErr w:type="spellEnd"/>
      <w:r>
        <w:rPr>
          <w:rFonts w:ascii="Arial" w:hAnsi="Arial" w:cs="Arial"/>
          <w:bCs/>
          <w:sz w:val="20"/>
          <w:szCs w:val="20"/>
        </w:rPr>
        <w:t xml:space="preserve"> yang </w:t>
      </w:r>
      <w:proofErr w:type="spellStart"/>
      <w:r>
        <w:rPr>
          <w:rFonts w:ascii="Arial" w:hAnsi="Arial" w:cs="Arial"/>
          <w:bCs/>
          <w:sz w:val="20"/>
          <w:szCs w:val="20"/>
        </w:rPr>
        <w:t>dihasilkan</w:t>
      </w:r>
      <w:proofErr w:type="spellEnd"/>
      <w:r>
        <w:rPr>
          <w:rFonts w:ascii="Arial" w:hAnsi="Arial" w:cs="Arial"/>
          <w:bCs/>
          <w:sz w:val="20"/>
          <w:szCs w:val="20"/>
        </w:rPr>
        <w:t xml:space="preserve"> (garis </w:t>
      </w:r>
      <w:proofErr w:type="spellStart"/>
      <w:r>
        <w:rPr>
          <w:rFonts w:ascii="Arial" w:hAnsi="Arial" w:cs="Arial"/>
          <w:bCs/>
          <w:sz w:val="20"/>
          <w:szCs w:val="20"/>
        </w:rPr>
        <w:t>biru</w:t>
      </w:r>
      <w:proofErr w:type="spellEnd"/>
      <w:r>
        <w:rPr>
          <w:rFonts w:ascii="Arial" w:hAnsi="Arial" w:cs="Arial"/>
          <w:bCs/>
          <w:sz w:val="20"/>
          <w:szCs w:val="20"/>
        </w:rPr>
        <w:t xml:space="preserve">, </w:t>
      </w:r>
      <w:proofErr w:type="spellStart"/>
      <w:r>
        <w:rPr>
          <w:rFonts w:ascii="Arial" w:hAnsi="Arial" w:cs="Arial"/>
          <w:bCs/>
          <w:sz w:val="20"/>
          <w:szCs w:val="20"/>
        </w:rPr>
        <w:t>kuning</w:t>
      </w:r>
      <w:proofErr w:type="spellEnd"/>
      <w:r>
        <w:rPr>
          <w:rFonts w:ascii="Arial" w:hAnsi="Arial" w:cs="Arial"/>
          <w:bCs/>
          <w:sz w:val="20"/>
          <w:szCs w:val="20"/>
        </w:rPr>
        <w:t xml:space="preserve">, dan </w:t>
      </w:r>
      <w:proofErr w:type="spellStart"/>
      <w:r>
        <w:rPr>
          <w:rFonts w:ascii="Arial" w:hAnsi="Arial" w:cs="Arial"/>
          <w:bCs/>
          <w:sz w:val="20"/>
          <w:szCs w:val="20"/>
        </w:rPr>
        <w:t>abu-abu</w:t>
      </w:r>
      <w:proofErr w:type="spellEnd"/>
      <w:r>
        <w:rPr>
          <w:rFonts w:ascii="Arial" w:hAnsi="Arial" w:cs="Arial"/>
          <w:bCs/>
          <w:sz w:val="20"/>
          <w:szCs w:val="20"/>
        </w:rPr>
        <w:t xml:space="preserve"> </w:t>
      </w:r>
      <w:proofErr w:type="spellStart"/>
      <w:r>
        <w:rPr>
          <w:rFonts w:ascii="Arial" w:hAnsi="Arial" w:cs="Arial"/>
          <w:bCs/>
          <w:sz w:val="20"/>
          <w:szCs w:val="20"/>
        </w:rPr>
        <w:t>meningkat</w:t>
      </w:r>
      <w:proofErr w:type="spellEnd"/>
      <w:r w:rsidR="00CC09A3">
        <w:rPr>
          <w:rFonts w:ascii="Arial" w:hAnsi="Arial" w:cs="Arial"/>
          <w:bCs/>
          <w:sz w:val="20"/>
          <w:szCs w:val="20"/>
        </w:rPr>
        <w:t>)</w:t>
      </w:r>
      <w:r>
        <w:rPr>
          <w:rFonts w:ascii="Arial" w:hAnsi="Arial" w:cs="Arial"/>
          <w:bCs/>
          <w:sz w:val="20"/>
          <w:szCs w:val="20"/>
        </w:rPr>
        <w:t xml:space="preserve">. </w:t>
      </w:r>
      <w:proofErr w:type="spellStart"/>
      <w:r>
        <w:rPr>
          <w:rFonts w:ascii="Arial" w:hAnsi="Arial" w:cs="Arial"/>
          <w:bCs/>
          <w:sz w:val="20"/>
          <w:szCs w:val="20"/>
        </w:rPr>
        <w:t>Namun</w:t>
      </w:r>
      <w:proofErr w:type="spellEnd"/>
      <w:r>
        <w:rPr>
          <w:rFonts w:ascii="Arial" w:hAnsi="Arial" w:cs="Arial"/>
          <w:bCs/>
          <w:sz w:val="20"/>
          <w:szCs w:val="20"/>
        </w:rPr>
        <w:t xml:space="preserve">, </w:t>
      </w:r>
      <w:proofErr w:type="spellStart"/>
      <w:r>
        <w:rPr>
          <w:rFonts w:ascii="Arial" w:hAnsi="Arial" w:cs="Arial"/>
          <w:bCs/>
          <w:sz w:val="20"/>
          <w:szCs w:val="20"/>
        </w:rPr>
        <w:t>nilai</w:t>
      </w:r>
      <w:proofErr w:type="spellEnd"/>
      <w:r>
        <w:rPr>
          <w:rFonts w:ascii="Arial" w:hAnsi="Arial" w:cs="Arial"/>
          <w:bCs/>
          <w:sz w:val="20"/>
          <w:szCs w:val="20"/>
        </w:rPr>
        <w:t xml:space="preserve"> </w:t>
      </w:r>
      <w:proofErr w:type="spellStart"/>
      <w:r>
        <w:rPr>
          <w:rFonts w:ascii="Arial" w:hAnsi="Arial" w:cs="Arial"/>
          <w:bCs/>
          <w:sz w:val="20"/>
          <w:szCs w:val="20"/>
        </w:rPr>
        <w:t>tegangan</w:t>
      </w:r>
      <w:proofErr w:type="spellEnd"/>
      <w:r>
        <w:rPr>
          <w:rFonts w:ascii="Arial" w:hAnsi="Arial" w:cs="Arial"/>
          <w:bCs/>
          <w:sz w:val="20"/>
          <w:szCs w:val="20"/>
        </w:rPr>
        <w:t xml:space="preserve"> </w:t>
      </w:r>
      <w:proofErr w:type="spellStart"/>
      <w:r>
        <w:rPr>
          <w:rFonts w:ascii="Arial" w:hAnsi="Arial" w:cs="Arial"/>
          <w:bCs/>
          <w:sz w:val="20"/>
          <w:szCs w:val="20"/>
        </w:rPr>
        <w:t>listrik</w:t>
      </w:r>
      <w:proofErr w:type="spellEnd"/>
      <w:r>
        <w:rPr>
          <w:rFonts w:ascii="Arial" w:hAnsi="Arial" w:cs="Arial"/>
          <w:bCs/>
          <w:sz w:val="20"/>
          <w:szCs w:val="20"/>
        </w:rPr>
        <w:t xml:space="preserve"> yang </w:t>
      </w:r>
      <w:proofErr w:type="spellStart"/>
      <w:r>
        <w:rPr>
          <w:rFonts w:ascii="Arial" w:hAnsi="Arial" w:cs="Arial"/>
          <w:bCs/>
          <w:sz w:val="20"/>
          <w:szCs w:val="20"/>
        </w:rPr>
        <w:t>dihasilkan</w:t>
      </w:r>
      <w:proofErr w:type="spellEnd"/>
      <w:r>
        <w:rPr>
          <w:rFonts w:ascii="Arial" w:hAnsi="Arial" w:cs="Arial"/>
          <w:bCs/>
          <w:sz w:val="20"/>
          <w:szCs w:val="20"/>
        </w:rPr>
        <w:t xml:space="preserve"> pada </w:t>
      </w:r>
      <w:proofErr w:type="spellStart"/>
      <w:r>
        <w:rPr>
          <w:rFonts w:ascii="Arial" w:hAnsi="Arial" w:cs="Arial"/>
          <w:bCs/>
          <w:sz w:val="20"/>
          <w:szCs w:val="20"/>
        </w:rPr>
        <w:t>penggunaan</w:t>
      </w:r>
      <w:proofErr w:type="spellEnd"/>
      <w:r>
        <w:rPr>
          <w:rFonts w:ascii="Arial" w:hAnsi="Arial" w:cs="Arial"/>
          <w:bCs/>
          <w:sz w:val="20"/>
          <w:szCs w:val="20"/>
        </w:rPr>
        <w:t xml:space="preserve"> </w:t>
      </w:r>
      <w:proofErr w:type="spellStart"/>
      <w:r>
        <w:rPr>
          <w:rFonts w:ascii="Arial" w:hAnsi="Arial" w:cs="Arial"/>
          <w:bCs/>
          <w:sz w:val="20"/>
          <w:szCs w:val="20"/>
        </w:rPr>
        <w:t>elektroda</w:t>
      </w:r>
      <w:proofErr w:type="spellEnd"/>
      <w:r>
        <w:rPr>
          <w:rFonts w:ascii="Arial" w:hAnsi="Arial" w:cs="Arial"/>
          <w:bCs/>
          <w:sz w:val="20"/>
          <w:szCs w:val="20"/>
        </w:rPr>
        <w:t xml:space="preserve"> </w:t>
      </w:r>
      <w:proofErr w:type="spellStart"/>
      <w:r>
        <w:rPr>
          <w:rFonts w:ascii="Arial" w:hAnsi="Arial" w:cs="Arial"/>
          <w:bCs/>
          <w:sz w:val="20"/>
          <w:szCs w:val="20"/>
        </w:rPr>
        <w:t>dengan</w:t>
      </w:r>
      <w:proofErr w:type="spellEnd"/>
      <w:r>
        <w:rPr>
          <w:rFonts w:ascii="Arial" w:hAnsi="Arial" w:cs="Arial"/>
          <w:bCs/>
          <w:sz w:val="20"/>
          <w:szCs w:val="20"/>
        </w:rPr>
        <w:t xml:space="preserve"> </w:t>
      </w:r>
      <w:proofErr w:type="spellStart"/>
      <w:r>
        <w:rPr>
          <w:rFonts w:ascii="Arial" w:hAnsi="Arial" w:cs="Arial"/>
          <w:bCs/>
          <w:sz w:val="20"/>
          <w:szCs w:val="20"/>
        </w:rPr>
        <w:t>luas</w:t>
      </w:r>
      <w:proofErr w:type="spellEnd"/>
      <w:r>
        <w:rPr>
          <w:rFonts w:ascii="Arial" w:hAnsi="Arial" w:cs="Arial"/>
          <w:bCs/>
          <w:sz w:val="20"/>
          <w:szCs w:val="20"/>
        </w:rPr>
        <w:t xml:space="preserve"> </w:t>
      </w:r>
      <w:proofErr w:type="spellStart"/>
      <w:r>
        <w:rPr>
          <w:rFonts w:ascii="Arial" w:hAnsi="Arial" w:cs="Arial"/>
          <w:bCs/>
          <w:sz w:val="20"/>
          <w:szCs w:val="20"/>
        </w:rPr>
        <w:t>penampang</w:t>
      </w:r>
      <w:proofErr w:type="spellEnd"/>
      <w:r>
        <w:rPr>
          <w:rFonts w:ascii="Arial" w:hAnsi="Arial" w:cs="Arial"/>
          <w:bCs/>
          <w:sz w:val="20"/>
          <w:szCs w:val="20"/>
        </w:rPr>
        <w:t xml:space="preserve"> </w:t>
      </w:r>
      <w:r w:rsidRPr="00E40240">
        <w:rPr>
          <w:rFonts w:ascii="Arial" w:hAnsi="Arial" w:cs="Arial"/>
          <w:bCs/>
          <w:sz w:val="20"/>
          <w:szCs w:val="20"/>
        </w:rPr>
        <w:t>7 x 9 cm</w:t>
      </w:r>
      <w:r w:rsidRPr="00E40240">
        <w:rPr>
          <w:rFonts w:ascii="Arial" w:hAnsi="Arial" w:cs="Arial"/>
          <w:bCs/>
          <w:sz w:val="20"/>
          <w:szCs w:val="20"/>
          <w:vertAlign w:val="superscript"/>
        </w:rPr>
        <w:t>2</w:t>
      </w:r>
      <w:r w:rsidRPr="00E40240">
        <w:rPr>
          <w:rFonts w:ascii="Arial" w:hAnsi="Arial" w:cs="Arial"/>
          <w:bCs/>
          <w:sz w:val="20"/>
          <w:szCs w:val="20"/>
        </w:rPr>
        <w:t xml:space="preserve"> (</w:t>
      </w:r>
      <w:proofErr w:type="spellStart"/>
      <w:r w:rsidRPr="00E40240">
        <w:rPr>
          <w:rFonts w:ascii="Arial" w:hAnsi="Arial" w:cs="Arial"/>
          <w:bCs/>
          <w:sz w:val="20"/>
          <w:szCs w:val="20"/>
        </w:rPr>
        <w:t>dalam</w:t>
      </w:r>
      <w:proofErr w:type="spellEnd"/>
      <w:r w:rsidRPr="00E40240">
        <w:rPr>
          <w:rFonts w:ascii="Arial" w:hAnsi="Arial" w:cs="Arial"/>
          <w:bCs/>
          <w:sz w:val="20"/>
          <w:szCs w:val="20"/>
        </w:rPr>
        <w:t xml:space="preserve"> </w:t>
      </w:r>
      <w:proofErr w:type="spellStart"/>
      <w:r w:rsidRPr="00E40240">
        <w:rPr>
          <w:rFonts w:ascii="Arial" w:hAnsi="Arial" w:cs="Arial"/>
          <w:bCs/>
          <w:sz w:val="20"/>
          <w:szCs w:val="20"/>
        </w:rPr>
        <w:t>grafik</w:t>
      </w:r>
      <w:proofErr w:type="spellEnd"/>
      <w:r w:rsidRPr="00E40240">
        <w:rPr>
          <w:rFonts w:ascii="Arial" w:hAnsi="Arial" w:cs="Arial"/>
          <w:bCs/>
          <w:sz w:val="20"/>
          <w:szCs w:val="20"/>
        </w:rPr>
        <w:t xml:space="preserve"> </w:t>
      </w:r>
      <w:proofErr w:type="spellStart"/>
      <w:r w:rsidRPr="00E40240">
        <w:rPr>
          <w:rFonts w:ascii="Arial" w:hAnsi="Arial" w:cs="Arial"/>
          <w:bCs/>
          <w:sz w:val="20"/>
          <w:szCs w:val="20"/>
        </w:rPr>
        <w:t>ditunjukkan</w:t>
      </w:r>
      <w:proofErr w:type="spellEnd"/>
      <w:r w:rsidRPr="00E40240">
        <w:rPr>
          <w:rFonts w:ascii="Arial" w:hAnsi="Arial" w:cs="Arial"/>
          <w:bCs/>
          <w:sz w:val="20"/>
          <w:szCs w:val="20"/>
        </w:rPr>
        <w:t xml:space="preserve"> pada </w:t>
      </w:r>
      <w:proofErr w:type="spellStart"/>
      <w:r w:rsidRPr="00E40240">
        <w:rPr>
          <w:rFonts w:ascii="Arial" w:hAnsi="Arial" w:cs="Arial"/>
          <w:bCs/>
          <w:sz w:val="20"/>
          <w:szCs w:val="20"/>
        </w:rPr>
        <w:t>sumbu</w:t>
      </w:r>
      <w:proofErr w:type="spellEnd"/>
      <w:r w:rsidRPr="00E40240">
        <w:rPr>
          <w:rFonts w:ascii="Arial" w:hAnsi="Arial" w:cs="Arial"/>
          <w:bCs/>
          <w:sz w:val="20"/>
          <w:szCs w:val="20"/>
        </w:rPr>
        <w:t xml:space="preserve"> x di </w:t>
      </w:r>
      <w:proofErr w:type="spellStart"/>
      <w:r w:rsidRPr="00E40240">
        <w:rPr>
          <w:rFonts w:ascii="Arial" w:hAnsi="Arial" w:cs="Arial"/>
          <w:bCs/>
          <w:sz w:val="20"/>
          <w:szCs w:val="20"/>
        </w:rPr>
        <w:t>titik</w:t>
      </w:r>
      <w:proofErr w:type="spellEnd"/>
      <w:r w:rsidRPr="00E40240">
        <w:rPr>
          <w:rFonts w:ascii="Arial" w:hAnsi="Arial" w:cs="Arial"/>
          <w:bCs/>
          <w:sz w:val="20"/>
          <w:szCs w:val="20"/>
        </w:rPr>
        <w:t xml:space="preserve"> 63 cm</w:t>
      </w:r>
      <w:r w:rsidRPr="00E40240">
        <w:rPr>
          <w:rFonts w:ascii="Arial" w:hAnsi="Arial" w:cs="Arial"/>
          <w:bCs/>
          <w:sz w:val="20"/>
          <w:szCs w:val="20"/>
          <w:vertAlign w:val="superscript"/>
        </w:rPr>
        <w:t>2</w:t>
      </w:r>
      <w:r w:rsidRPr="00E40240">
        <w:rPr>
          <w:rFonts w:ascii="Arial" w:hAnsi="Arial" w:cs="Arial"/>
          <w:bCs/>
          <w:sz w:val="20"/>
          <w:szCs w:val="20"/>
        </w:rPr>
        <w:t xml:space="preserve">) </w:t>
      </w:r>
      <w:proofErr w:type="spellStart"/>
      <w:r w:rsidRPr="00E40240">
        <w:rPr>
          <w:rFonts w:ascii="Arial" w:hAnsi="Arial" w:cs="Arial"/>
          <w:bCs/>
          <w:sz w:val="20"/>
          <w:szCs w:val="20"/>
        </w:rPr>
        <w:t>sama</w:t>
      </w:r>
      <w:proofErr w:type="spellEnd"/>
      <w:r w:rsidRPr="00E40240">
        <w:rPr>
          <w:rFonts w:ascii="Arial" w:hAnsi="Arial" w:cs="Arial"/>
          <w:bCs/>
          <w:sz w:val="20"/>
          <w:szCs w:val="20"/>
        </w:rPr>
        <w:t xml:space="preserve"> </w:t>
      </w:r>
      <w:proofErr w:type="spellStart"/>
      <w:r w:rsidRPr="00E40240">
        <w:rPr>
          <w:rFonts w:ascii="Arial" w:hAnsi="Arial" w:cs="Arial"/>
          <w:bCs/>
          <w:sz w:val="20"/>
          <w:szCs w:val="20"/>
        </w:rPr>
        <w:t>dengan</w:t>
      </w:r>
      <w:proofErr w:type="spellEnd"/>
      <w:r w:rsidRPr="00E40240">
        <w:rPr>
          <w:rFonts w:ascii="Arial" w:hAnsi="Arial" w:cs="Arial"/>
          <w:bCs/>
          <w:sz w:val="20"/>
          <w:szCs w:val="20"/>
        </w:rPr>
        <w:t xml:space="preserve"> </w:t>
      </w:r>
      <w:proofErr w:type="spellStart"/>
      <w:r w:rsidRPr="00E40240">
        <w:rPr>
          <w:rFonts w:ascii="Arial" w:hAnsi="Arial" w:cs="Arial"/>
          <w:bCs/>
          <w:sz w:val="20"/>
          <w:szCs w:val="20"/>
        </w:rPr>
        <w:t>nilai</w:t>
      </w:r>
      <w:proofErr w:type="spellEnd"/>
      <w:r w:rsidRPr="00E40240">
        <w:rPr>
          <w:rFonts w:ascii="Arial" w:hAnsi="Arial" w:cs="Arial"/>
          <w:bCs/>
          <w:sz w:val="20"/>
          <w:szCs w:val="20"/>
        </w:rPr>
        <w:t xml:space="preserve"> </w:t>
      </w:r>
      <w:proofErr w:type="spellStart"/>
      <w:r w:rsidRPr="00E40240">
        <w:rPr>
          <w:rFonts w:ascii="Arial" w:hAnsi="Arial" w:cs="Arial"/>
          <w:bCs/>
          <w:sz w:val="20"/>
          <w:szCs w:val="20"/>
        </w:rPr>
        <w:t>tegangan</w:t>
      </w:r>
      <w:proofErr w:type="spellEnd"/>
      <w:r w:rsidRPr="00E40240">
        <w:rPr>
          <w:rFonts w:ascii="Arial" w:hAnsi="Arial" w:cs="Arial"/>
          <w:bCs/>
          <w:sz w:val="20"/>
          <w:szCs w:val="20"/>
        </w:rPr>
        <w:t xml:space="preserve"> </w:t>
      </w:r>
      <w:proofErr w:type="spellStart"/>
      <w:r w:rsidRPr="00E40240">
        <w:rPr>
          <w:rFonts w:ascii="Arial" w:hAnsi="Arial" w:cs="Arial"/>
          <w:bCs/>
          <w:sz w:val="20"/>
          <w:szCs w:val="20"/>
        </w:rPr>
        <w:t>listrik</w:t>
      </w:r>
      <w:proofErr w:type="spellEnd"/>
      <w:r w:rsidRPr="00E40240">
        <w:rPr>
          <w:rFonts w:ascii="Arial" w:hAnsi="Arial" w:cs="Arial"/>
          <w:bCs/>
          <w:sz w:val="20"/>
          <w:szCs w:val="20"/>
        </w:rPr>
        <w:t xml:space="preserve"> yang </w:t>
      </w:r>
      <w:proofErr w:type="spellStart"/>
      <w:r w:rsidRPr="00E40240">
        <w:rPr>
          <w:rFonts w:ascii="Arial" w:hAnsi="Arial" w:cs="Arial"/>
          <w:bCs/>
          <w:sz w:val="20"/>
          <w:szCs w:val="20"/>
        </w:rPr>
        <w:t>dihasilkan</w:t>
      </w:r>
      <w:proofErr w:type="spellEnd"/>
      <w:r w:rsidRPr="00E40240">
        <w:rPr>
          <w:rFonts w:ascii="Arial" w:hAnsi="Arial" w:cs="Arial"/>
          <w:bCs/>
          <w:sz w:val="20"/>
          <w:szCs w:val="20"/>
        </w:rPr>
        <w:t xml:space="preserve"> pada </w:t>
      </w:r>
      <w:proofErr w:type="spellStart"/>
      <w:r w:rsidRPr="00E40240">
        <w:rPr>
          <w:rFonts w:ascii="Arial" w:hAnsi="Arial" w:cs="Arial"/>
          <w:bCs/>
          <w:sz w:val="20"/>
          <w:szCs w:val="20"/>
        </w:rPr>
        <w:t>penggunaan</w:t>
      </w:r>
      <w:proofErr w:type="spellEnd"/>
      <w:r w:rsidRPr="00E40240">
        <w:rPr>
          <w:rFonts w:ascii="Arial" w:hAnsi="Arial" w:cs="Arial"/>
          <w:bCs/>
          <w:sz w:val="20"/>
          <w:szCs w:val="20"/>
        </w:rPr>
        <w:t xml:space="preserve"> </w:t>
      </w:r>
      <w:proofErr w:type="spellStart"/>
      <w:r w:rsidRPr="00E40240">
        <w:rPr>
          <w:rFonts w:ascii="Arial" w:hAnsi="Arial" w:cs="Arial"/>
          <w:bCs/>
          <w:sz w:val="20"/>
          <w:szCs w:val="20"/>
        </w:rPr>
        <w:t>elektroda</w:t>
      </w:r>
      <w:proofErr w:type="spellEnd"/>
      <w:r w:rsidRPr="00E40240">
        <w:rPr>
          <w:rFonts w:ascii="Arial" w:hAnsi="Arial" w:cs="Arial"/>
          <w:bCs/>
          <w:sz w:val="20"/>
          <w:szCs w:val="20"/>
        </w:rPr>
        <w:t xml:space="preserve"> </w:t>
      </w:r>
      <w:proofErr w:type="spellStart"/>
      <w:r w:rsidRPr="00E40240">
        <w:rPr>
          <w:rFonts w:ascii="Arial" w:hAnsi="Arial" w:cs="Arial"/>
          <w:bCs/>
          <w:sz w:val="20"/>
          <w:szCs w:val="20"/>
        </w:rPr>
        <w:t>dengan</w:t>
      </w:r>
      <w:proofErr w:type="spellEnd"/>
      <w:r w:rsidRPr="00E40240">
        <w:rPr>
          <w:rFonts w:ascii="Arial" w:hAnsi="Arial" w:cs="Arial"/>
          <w:bCs/>
          <w:sz w:val="20"/>
          <w:szCs w:val="20"/>
        </w:rPr>
        <w:t xml:space="preserve"> </w:t>
      </w:r>
      <w:proofErr w:type="spellStart"/>
      <w:r w:rsidRPr="00E40240">
        <w:rPr>
          <w:rFonts w:ascii="Arial" w:hAnsi="Arial" w:cs="Arial"/>
          <w:bCs/>
          <w:sz w:val="20"/>
          <w:szCs w:val="20"/>
        </w:rPr>
        <w:t>luas</w:t>
      </w:r>
      <w:proofErr w:type="spellEnd"/>
      <w:r w:rsidRPr="00E40240">
        <w:rPr>
          <w:rFonts w:ascii="Arial" w:hAnsi="Arial" w:cs="Arial"/>
          <w:bCs/>
          <w:sz w:val="20"/>
          <w:szCs w:val="20"/>
        </w:rPr>
        <w:t xml:space="preserve"> </w:t>
      </w:r>
      <w:proofErr w:type="spellStart"/>
      <w:r w:rsidRPr="00E40240">
        <w:rPr>
          <w:rFonts w:ascii="Arial" w:hAnsi="Arial" w:cs="Arial"/>
          <w:bCs/>
          <w:sz w:val="20"/>
          <w:szCs w:val="20"/>
        </w:rPr>
        <w:t>penampang</w:t>
      </w:r>
      <w:proofErr w:type="spellEnd"/>
      <w:r w:rsidRPr="00E40240">
        <w:rPr>
          <w:rFonts w:ascii="Arial" w:hAnsi="Arial" w:cs="Arial"/>
          <w:bCs/>
          <w:sz w:val="20"/>
          <w:szCs w:val="20"/>
        </w:rPr>
        <w:t xml:space="preserve"> 9 x 11 cm</w:t>
      </w:r>
      <w:r w:rsidRPr="00E40240">
        <w:rPr>
          <w:rFonts w:ascii="Arial" w:hAnsi="Arial" w:cs="Arial"/>
          <w:bCs/>
          <w:sz w:val="20"/>
          <w:szCs w:val="20"/>
          <w:vertAlign w:val="superscript"/>
        </w:rPr>
        <w:t>2</w:t>
      </w:r>
      <w:r w:rsidRPr="00E40240">
        <w:rPr>
          <w:rFonts w:ascii="Arial" w:hAnsi="Arial" w:cs="Arial"/>
          <w:bCs/>
          <w:sz w:val="20"/>
          <w:szCs w:val="20"/>
        </w:rPr>
        <w:t xml:space="preserve"> (</w:t>
      </w:r>
      <w:proofErr w:type="spellStart"/>
      <w:r w:rsidRPr="00E40240">
        <w:rPr>
          <w:rFonts w:ascii="Arial" w:hAnsi="Arial" w:cs="Arial"/>
          <w:bCs/>
          <w:sz w:val="20"/>
          <w:szCs w:val="20"/>
        </w:rPr>
        <w:t>dalam</w:t>
      </w:r>
      <w:proofErr w:type="spellEnd"/>
      <w:r w:rsidRPr="00E40240">
        <w:rPr>
          <w:rFonts w:ascii="Arial" w:hAnsi="Arial" w:cs="Arial"/>
          <w:bCs/>
          <w:sz w:val="20"/>
          <w:szCs w:val="20"/>
        </w:rPr>
        <w:t xml:space="preserve"> </w:t>
      </w:r>
      <w:proofErr w:type="spellStart"/>
      <w:r w:rsidRPr="00E40240">
        <w:rPr>
          <w:rFonts w:ascii="Arial" w:hAnsi="Arial" w:cs="Arial"/>
          <w:bCs/>
          <w:sz w:val="20"/>
          <w:szCs w:val="20"/>
        </w:rPr>
        <w:t>grafik</w:t>
      </w:r>
      <w:proofErr w:type="spellEnd"/>
      <w:r w:rsidRPr="00E40240">
        <w:rPr>
          <w:rFonts w:ascii="Arial" w:hAnsi="Arial" w:cs="Arial"/>
          <w:bCs/>
          <w:sz w:val="20"/>
          <w:szCs w:val="20"/>
        </w:rPr>
        <w:t xml:space="preserve"> </w:t>
      </w:r>
      <w:proofErr w:type="spellStart"/>
      <w:r w:rsidRPr="00E40240">
        <w:rPr>
          <w:rFonts w:ascii="Arial" w:hAnsi="Arial" w:cs="Arial"/>
          <w:bCs/>
          <w:sz w:val="20"/>
          <w:szCs w:val="20"/>
        </w:rPr>
        <w:t>ditunjukkan</w:t>
      </w:r>
      <w:proofErr w:type="spellEnd"/>
      <w:r w:rsidRPr="00E40240">
        <w:rPr>
          <w:rFonts w:ascii="Arial" w:hAnsi="Arial" w:cs="Arial"/>
          <w:bCs/>
          <w:sz w:val="20"/>
          <w:szCs w:val="20"/>
        </w:rPr>
        <w:t xml:space="preserve"> pada </w:t>
      </w:r>
      <w:proofErr w:type="spellStart"/>
      <w:r w:rsidRPr="00E40240">
        <w:rPr>
          <w:rFonts w:ascii="Arial" w:hAnsi="Arial" w:cs="Arial"/>
          <w:bCs/>
          <w:sz w:val="20"/>
          <w:szCs w:val="20"/>
        </w:rPr>
        <w:t>sumbu</w:t>
      </w:r>
      <w:proofErr w:type="spellEnd"/>
      <w:r w:rsidRPr="00E40240">
        <w:rPr>
          <w:rFonts w:ascii="Arial" w:hAnsi="Arial" w:cs="Arial"/>
          <w:bCs/>
          <w:sz w:val="20"/>
          <w:szCs w:val="20"/>
        </w:rPr>
        <w:t xml:space="preserve"> x di </w:t>
      </w:r>
      <w:proofErr w:type="spellStart"/>
      <w:r w:rsidRPr="00E40240">
        <w:rPr>
          <w:rFonts w:ascii="Arial" w:hAnsi="Arial" w:cs="Arial"/>
          <w:bCs/>
          <w:sz w:val="20"/>
          <w:szCs w:val="20"/>
        </w:rPr>
        <w:t>titik</w:t>
      </w:r>
      <w:proofErr w:type="spellEnd"/>
      <w:r w:rsidRPr="00E40240">
        <w:rPr>
          <w:rFonts w:ascii="Arial" w:hAnsi="Arial" w:cs="Arial"/>
          <w:bCs/>
          <w:sz w:val="20"/>
          <w:szCs w:val="20"/>
        </w:rPr>
        <w:t xml:space="preserve"> 99 cm</w:t>
      </w:r>
      <w:r w:rsidRPr="00E40240">
        <w:rPr>
          <w:rFonts w:ascii="Arial" w:hAnsi="Arial" w:cs="Arial"/>
          <w:bCs/>
          <w:sz w:val="20"/>
          <w:szCs w:val="20"/>
          <w:vertAlign w:val="superscript"/>
        </w:rPr>
        <w:t>2</w:t>
      </w:r>
      <w:r w:rsidRPr="00E40240">
        <w:rPr>
          <w:rFonts w:ascii="Arial" w:hAnsi="Arial" w:cs="Arial"/>
          <w:bCs/>
          <w:sz w:val="20"/>
          <w:szCs w:val="20"/>
        </w:rPr>
        <w:t xml:space="preserve">). Hal </w:t>
      </w:r>
      <w:proofErr w:type="spellStart"/>
      <w:r w:rsidRPr="00E40240">
        <w:rPr>
          <w:rFonts w:ascii="Arial" w:hAnsi="Arial" w:cs="Arial"/>
          <w:bCs/>
          <w:sz w:val="20"/>
          <w:szCs w:val="20"/>
        </w:rPr>
        <w:t>ini</w:t>
      </w:r>
      <w:proofErr w:type="spellEnd"/>
      <w:r w:rsidRPr="00E40240">
        <w:rPr>
          <w:rFonts w:ascii="Arial" w:hAnsi="Arial" w:cs="Arial"/>
          <w:bCs/>
          <w:sz w:val="20"/>
          <w:szCs w:val="20"/>
        </w:rPr>
        <w:t xml:space="preserve"> </w:t>
      </w:r>
      <w:proofErr w:type="spellStart"/>
      <w:r w:rsidRPr="00E40240">
        <w:rPr>
          <w:rFonts w:ascii="Arial" w:hAnsi="Arial" w:cs="Arial"/>
          <w:bCs/>
          <w:sz w:val="20"/>
          <w:szCs w:val="20"/>
        </w:rPr>
        <w:t>dikarenakan</w:t>
      </w:r>
      <w:proofErr w:type="spellEnd"/>
      <w:r w:rsidRPr="00E40240">
        <w:rPr>
          <w:rFonts w:ascii="Arial" w:hAnsi="Arial" w:cs="Arial"/>
          <w:bCs/>
          <w:sz w:val="20"/>
          <w:szCs w:val="20"/>
        </w:rPr>
        <w:t xml:space="preserve"> </w:t>
      </w:r>
      <w:proofErr w:type="spellStart"/>
      <w:r w:rsidRPr="00E40240">
        <w:rPr>
          <w:rFonts w:ascii="Arial" w:hAnsi="Arial" w:cs="Arial"/>
          <w:bCs/>
          <w:sz w:val="20"/>
          <w:szCs w:val="20"/>
        </w:rPr>
        <w:t>faktor</w:t>
      </w:r>
      <w:proofErr w:type="spellEnd"/>
      <w:r w:rsidRPr="00E40240">
        <w:rPr>
          <w:rFonts w:ascii="Arial" w:hAnsi="Arial" w:cs="Arial"/>
          <w:bCs/>
          <w:sz w:val="20"/>
          <w:szCs w:val="20"/>
        </w:rPr>
        <w:t xml:space="preserve"> </w:t>
      </w:r>
      <w:proofErr w:type="spellStart"/>
      <w:r w:rsidRPr="00E40240">
        <w:rPr>
          <w:rFonts w:ascii="Arial" w:hAnsi="Arial" w:cs="Arial"/>
          <w:bCs/>
          <w:sz w:val="20"/>
          <w:szCs w:val="20"/>
        </w:rPr>
        <w:t>dari</w:t>
      </w:r>
      <w:proofErr w:type="spellEnd"/>
      <w:r w:rsidRPr="00E40240">
        <w:rPr>
          <w:rFonts w:ascii="Arial" w:hAnsi="Arial" w:cs="Arial"/>
          <w:bCs/>
          <w:sz w:val="20"/>
          <w:szCs w:val="20"/>
        </w:rPr>
        <w:t xml:space="preserve"> </w:t>
      </w:r>
      <w:proofErr w:type="spellStart"/>
      <w:r w:rsidRPr="00E40240">
        <w:rPr>
          <w:rFonts w:ascii="Arial" w:hAnsi="Arial" w:cs="Arial"/>
          <w:bCs/>
          <w:sz w:val="20"/>
          <w:szCs w:val="20"/>
        </w:rPr>
        <w:t>dimensi</w:t>
      </w:r>
      <w:proofErr w:type="spellEnd"/>
      <w:r w:rsidRPr="00E40240">
        <w:rPr>
          <w:rFonts w:ascii="Arial" w:hAnsi="Arial" w:cs="Arial"/>
          <w:bCs/>
          <w:sz w:val="20"/>
          <w:szCs w:val="20"/>
        </w:rPr>
        <w:t xml:space="preserve"> </w:t>
      </w:r>
      <w:proofErr w:type="spellStart"/>
      <w:r w:rsidRPr="00E40240">
        <w:rPr>
          <w:rFonts w:ascii="Arial" w:hAnsi="Arial" w:cs="Arial"/>
          <w:bCs/>
          <w:sz w:val="20"/>
          <w:szCs w:val="20"/>
        </w:rPr>
        <w:t>akrilik</w:t>
      </w:r>
      <w:proofErr w:type="spellEnd"/>
      <w:r w:rsidRPr="00E40240">
        <w:rPr>
          <w:rFonts w:ascii="Arial" w:hAnsi="Arial" w:cs="Arial"/>
          <w:bCs/>
          <w:sz w:val="20"/>
          <w:szCs w:val="20"/>
        </w:rPr>
        <w:t xml:space="preserve"> </w:t>
      </w:r>
      <w:proofErr w:type="spellStart"/>
      <w:r w:rsidRPr="00E40240">
        <w:rPr>
          <w:rFonts w:ascii="Arial" w:hAnsi="Arial" w:cs="Arial"/>
          <w:bCs/>
          <w:sz w:val="20"/>
          <w:szCs w:val="20"/>
        </w:rPr>
        <w:t>wadah</w:t>
      </w:r>
      <w:proofErr w:type="spellEnd"/>
      <w:r w:rsidRPr="00E40240">
        <w:rPr>
          <w:rFonts w:ascii="Arial" w:hAnsi="Arial" w:cs="Arial"/>
          <w:bCs/>
          <w:sz w:val="20"/>
          <w:szCs w:val="20"/>
        </w:rPr>
        <w:t xml:space="preserve"> </w:t>
      </w:r>
      <w:proofErr w:type="spellStart"/>
      <w:r w:rsidRPr="00E40240">
        <w:rPr>
          <w:rFonts w:ascii="Arial" w:hAnsi="Arial" w:cs="Arial"/>
          <w:bCs/>
          <w:sz w:val="20"/>
          <w:szCs w:val="20"/>
        </w:rPr>
        <w:t>pengujian</w:t>
      </w:r>
      <w:proofErr w:type="spellEnd"/>
      <w:r w:rsidRPr="00E40240">
        <w:rPr>
          <w:rFonts w:ascii="Arial" w:hAnsi="Arial" w:cs="Arial"/>
          <w:bCs/>
          <w:sz w:val="20"/>
          <w:szCs w:val="20"/>
        </w:rPr>
        <w:t xml:space="preserve"> </w:t>
      </w:r>
      <w:proofErr w:type="spellStart"/>
      <w:r w:rsidRPr="00E40240">
        <w:rPr>
          <w:rFonts w:ascii="Arial" w:hAnsi="Arial" w:cs="Arial"/>
          <w:bCs/>
          <w:sz w:val="20"/>
          <w:szCs w:val="20"/>
        </w:rPr>
        <w:t>adalah</w:t>
      </w:r>
      <w:proofErr w:type="spellEnd"/>
      <w:r w:rsidRPr="00E40240">
        <w:rPr>
          <w:rFonts w:ascii="Arial" w:hAnsi="Arial" w:cs="Arial"/>
          <w:bCs/>
          <w:sz w:val="20"/>
          <w:szCs w:val="20"/>
        </w:rPr>
        <w:t xml:space="preserve"> 10</w:t>
      </w:r>
      <w:r w:rsidR="008F5984">
        <w:rPr>
          <w:rFonts w:ascii="Arial" w:hAnsi="Arial" w:cs="Arial"/>
          <w:bCs/>
          <w:sz w:val="20"/>
          <w:szCs w:val="20"/>
        </w:rPr>
        <w:t xml:space="preserve"> cm</w:t>
      </w:r>
      <w:r w:rsidRPr="00E40240">
        <w:rPr>
          <w:rFonts w:ascii="Arial" w:hAnsi="Arial" w:cs="Arial"/>
          <w:bCs/>
          <w:sz w:val="20"/>
          <w:szCs w:val="20"/>
        </w:rPr>
        <w:t xml:space="preserve"> x 5</w:t>
      </w:r>
      <w:r w:rsidR="008F5984">
        <w:rPr>
          <w:rFonts w:ascii="Arial" w:hAnsi="Arial" w:cs="Arial"/>
          <w:bCs/>
          <w:sz w:val="20"/>
          <w:szCs w:val="20"/>
        </w:rPr>
        <w:t xml:space="preserve"> cm</w:t>
      </w:r>
      <w:r w:rsidRPr="00E40240">
        <w:rPr>
          <w:rFonts w:ascii="Arial" w:hAnsi="Arial" w:cs="Arial"/>
          <w:bCs/>
          <w:sz w:val="20"/>
          <w:szCs w:val="20"/>
        </w:rPr>
        <w:t xml:space="preserve"> x 15 cm</w:t>
      </w:r>
      <w:r w:rsidR="00A31F0B">
        <w:rPr>
          <w:rFonts w:ascii="Arial" w:hAnsi="Arial" w:cs="Arial"/>
          <w:bCs/>
          <w:sz w:val="20"/>
          <w:szCs w:val="20"/>
        </w:rPr>
        <w:t>,</w:t>
      </w:r>
      <w:r w:rsidRPr="00E40240">
        <w:rPr>
          <w:rFonts w:ascii="Arial" w:hAnsi="Arial" w:cs="Arial"/>
          <w:bCs/>
          <w:sz w:val="20"/>
          <w:szCs w:val="20"/>
        </w:rPr>
        <w:t xml:space="preserve"> </w:t>
      </w:r>
      <w:proofErr w:type="spellStart"/>
      <w:r w:rsidRPr="00E40240">
        <w:rPr>
          <w:rFonts w:ascii="Arial" w:hAnsi="Arial" w:cs="Arial"/>
          <w:bCs/>
          <w:sz w:val="20"/>
          <w:szCs w:val="20"/>
        </w:rPr>
        <w:t>seperti</w:t>
      </w:r>
      <w:proofErr w:type="spellEnd"/>
      <w:r w:rsidRPr="00E40240">
        <w:rPr>
          <w:rFonts w:ascii="Arial" w:hAnsi="Arial" w:cs="Arial"/>
          <w:bCs/>
          <w:sz w:val="20"/>
          <w:szCs w:val="20"/>
        </w:rPr>
        <w:t xml:space="preserve"> yang </w:t>
      </w:r>
      <w:proofErr w:type="spellStart"/>
      <w:r w:rsidRPr="00E40240">
        <w:rPr>
          <w:rFonts w:ascii="Arial" w:hAnsi="Arial" w:cs="Arial"/>
          <w:bCs/>
          <w:sz w:val="20"/>
          <w:szCs w:val="20"/>
        </w:rPr>
        <w:t>ditunjukkan</w:t>
      </w:r>
      <w:proofErr w:type="spellEnd"/>
      <w:r w:rsidRPr="00E40240">
        <w:rPr>
          <w:rFonts w:ascii="Arial" w:hAnsi="Arial" w:cs="Arial"/>
          <w:bCs/>
          <w:sz w:val="20"/>
          <w:szCs w:val="20"/>
        </w:rPr>
        <w:t xml:space="preserve"> oleh Gambar</w:t>
      </w:r>
      <w:r>
        <w:rPr>
          <w:rFonts w:ascii="Arial" w:hAnsi="Arial" w:cs="Arial"/>
          <w:bCs/>
          <w:sz w:val="20"/>
          <w:szCs w:val="20"/>
        </w:rPr>
        <w:t xml:space="preserve"> </w:t>
      </w:r>
      <w:r w:rsidR="00A31F0B">
        <w:rPr>
          <w:rFonts w:ascii="Arial" w:hAnsi="Arial" w:cs="Arial"/>
          <w:bCs/>
          <w:sz w:val="20"/>
          <w:szCs w:val="20"/>
        </w:rPr>
        <w:t>4</w:t>
      </w:r>
      <w:r w:rsidRPr="00E40240">
        <w:rPr>
          <w:rFonts w:ascii="Arial" w:hAnsi="Arial" w:cs="Arial"/>
          <w:bCs/>
          <w:sz w:val="20"/>
          <w:szCs w:val="20"/>
        </w:rPr>
        <w:t xml:space="preserve">. </w:t>
      </w:r>
      <w:proofErr w:type="spellStart"/>
      <w:r w:rsidRPr="00E40240">
        <w:rPr>
          <w:rFonts w:ascii="Arial" w:hAnsi="Arial" w:cs="Arial"/>
          <w:bCs/>
          <w:sz w:val="20"/>
          <w:szCs w:val="20"/>
        </w:rPr>
        <w:t>Artinya</w:t>
      </w:r>
      <w:proofErr w:type="spellEnd"/>
      <w:r w:rsidRPr="00E40240">
        <w:rPr>
          <w:rFonts w:ascii="Arial" w:hAnsi="Arial" w:cs="Arial"/>
          <w:bCs/>
          <w:sz w:val="20"/>
          <w:szCs w:val="20"/>
        </w:rPr>
        <w:t>,</w:t>
      </w:r>
      <w:r w:rsidR="00A31F0B">
        <w:rPr>
          <w:rFonts w:ascii="Arial" w:hAnsi="Arial" w:cs="Arial"/>
          <w:bCs/>
          <w:sz w:val="20"/>
          <w:szCs w:val="20"/>
        </w:rPr>
        <w:t xml:space="preserve"> </w:t>
      </w:r>
      <w:proofErr w:type="spellStart"/>
      <w:r w:rsidR="00A31F0B">
        <w:rPr>
          <w:rFonts w:ascii="Arial" w:hAnsi="Arial" w:cs="Arial"/>
          <w:bCs/>
          <w:sz w:val="20"/>
          <w:szCs w:val="20"/>
        </w:rPr>
        <w:t>energi</w:t>
      </w:r>
      <w:proofErr w:type="spellEnd"/>
      <w:r w:rsidR="00A31F0B">
        <w:rPr>
          <w:rFonts w:ascii="Arial" w:hAnsi="Arial" w:cs="Arial"/>
          <w:bCs/>
          <w:sz w:val="20"/>
          <w:szCs w:val="20"/>
        </w:rPr>
        <w:t xml:space="preserve"> </w:t>
      </w:r>
      <w:proofErr w:type="spellStart"/>
      <w:r w:rsidR="00A31F0B">
        <w:rPr>
          <w:rFonts w:ascii="Arial" w:hAnsi="Arial" w:cs="Arial"/>
          <w:bCs/>
          <w:sz w:val="20"/>
          <w:szCs w:val="20"/>
        </w:rPr>
        <w:t>listrik</w:t>
      </w:r>
      <w:proofErr w:type="spellEnd"/>
      <w:r w:rsidR="00A31F0B">
        <w:rPr>
          <w:rFonts w:ascii="Arial" w:hAnsi="Arial" w:cs="Arial"/>
          <w:bCs/>
          <w:sz w:val="20"/>
          <w:szCs w:val="20"/>
        </w:rPr>
        <w:t xml:space="preserve"> yang </w:t>
      </w:r>
      <w:proofErr w:type="spellStart"/>
      <w:r w:rsidR="00A31F0B">
        <w:rPr>
          <w:rFonts w:ascii="Arial" w:hAnsi="Arial" w:cs="Arial"/>
          <w:bCs/>
          <w:sz w:val="20"/>
          <w:szCs w:val="20"/>
        </w:rPr>
        <w:t>dihasilkan</w:t>
      </w:r>
      <w:proofErr w:type="spellEnd"/>
      <w:r w:rsidR="00A31F0B">
        <w:rPr>
          <w:rFonts w:ascii="Arial" w:hAnsi="Arial" w:cs="Arial"/>
          <w:bCs/>
          <w:sz w:val="20"/>
          <w:szCs w:val="20"/>
        </w:rPr>
        <w:t xml:space="preserve"> </w:t>
      </w:r>
      <w:proofErr w:type="spellStart"/>
      <w:r w:rsidR="00A31F0B">
        <w:rPr>
          <w:rFonts w:ascii="Arial" w:hAnsi="Arial" w:cs="Arial"/>
          <w:bCs/>
          <w:sz w:val="20"/>
          <w:szCs w:val="20"/>
        </w:rPr>
        <w:t>dari</w:t>
      </w:r>
      <w:proofErr w:type="spellEnd"/>
      <w:r w:rsidR="00A31F0B">
        <w:rPr>
          <w:rFonts w:ascii="Arial" w:hAnsi="Arial" w:cs="Arial"/>
          <w:bCs/>
          <w:sz w:val="20"/>
          <w:szCs w:val="20"/>
        </w:rPr>
        <w:t xml:space="preserve"> </w:t>
      </w:r>
      <w:proofErr w:type="spellStart"/>
      <w:r w:rsidR="00A31F0B">
        <w:rPr>
          <w:rFonts w:ascii="Arial" w:hAnsi="Arial" w:cs="Arial"/>
          <w:bCs/>
          <w:sz w:val="20"/>
          <w:szCs w:val="20"/>
        </w:rPr>
        <w:t>sel</w:t>
      </w:r>
      <w:proofErr w:type="spellEnd"/>
      <w:r w:rsidR="00A31F0B">
        <w:rPr>
          <w:rFonts w:ascii="Arial" w:hAnsi="Arial" w:cs="Arial"/>
          <w:bCs/>
          <w:sz w:val="20"/>
          <w:szCs w:val="20"/>
        </w:rPr>
        <w:t xml:space="preserve"> volta juga </w:t>
      </w:r>
      <w:proofErr w:type="spellStart"/>
      <w:r w:rsidR="00A31F0B">
        <w:rPr>
          <w:rFonts w:ascii="Arial" w:hAnsi="Arial" w:cs="Arial"/>
          <w:bCs/>
          <w:sz w:val="20"/>
          <w:szCs w:val="20"/>
        </w:rPr>
        <w:t>dipengaruhi</w:t>
      </w:r>
      <w:proofErr w:type="spellEnd"/>
      <w:r w:rsidR="00A31F0B">
        <w:rPr>
          <w:rFonts w:ascii="Arial" w:hAnsi="Arial" w:cs="Arial"/>
          <w:bCs/>
          <w:sz w:val="20"/>
          <w:szCs w:val="20"/>
        </w:rPr>
        <w:t xml:space="preserve"> oleh</w:t>
      </w:r>
      <w:r w:rsidRPr="00E40240">
        <w:rPr>
          <w:rFonts w:ascii="Arial" w:hAnsi="Arial" w:cs="Arial"/>
          <w:bCs/>
          <w:sz w:val="20"/>
          <w:szCs w:val="20"/>
        </w:rPr>
        <w:t xml:space="preserve"> </w:t>
      </w:r>
      <w:proofErr w:type="spellStart"/>
      <w:r w:rsidRPr="00E40240">
        <w:rPr>
          <w:rFonts w:ascii="Arial" w:hAnsi="Arial" w:cs="Arial"/>
          <w:bCs/>
          <w:sz w:val="20"/>
          <w:szCs w:val="20"/>
        </w:rPr>
        <w:t>oleh</w:t>
      </w:r>
      <w:proofErr w:type="spellEnd"/>
      <w:r w:rsidRPr="00E40240">
        <w:rPr>
          <w:rFonts w:ascii="Arial" w:hAnsi="Arial" w:cs="Arial"/>
          <w:bCs/>
          <w:sz w:val="20"/>
          <w:szCs w:val="20"/>
        </w:rPr>
        <w:t xml:space="preserve"> </w:t>
      </w:r>
      <w:proofErr w:type="spellStart"/>
      <w:r w:rsidRPr="00E40240">
        <w:rPr>
          <w:rFonts w:ascii="Arial" w:hAnsi="Arial" w:cs="Arial"/>
          <w:bCs/>
          <w:sz w:val="20"/>
          <w:szCs w:val="20"/>
        </w:rPr>
        <w:t>dimensi</w:t>
      </w:r>
      <w:proofErr w:type="spellEnd"/>
      <w:r w:rsidRPr="00E40240">
        <w:rPr>
          <w:rFonts w:ascii="Arial" w:hAnsi="Arial" w:cs="Arial"/>
          <w:bCs/>
          <w:sz w:val="20"/>
          <w:szCs w:val="20"/>
        </w:rPr>
        <w:t xml:space="preserve"> </w:t>
      </w:r>
      <w:proofErr w:type="spellStart"/>
      <w:r w:rsidRPr="00E40240">
        <w:rPr>
          <w:rFonts w:ascii="Arial" w:hAnsi="Arial" w:cs="Arial"/>
          <w:bCs/>
          <w:sz w:val="20"/>
          <w:szCs w:val="20"/>
        </w:rPr>
        <w:t>wadah</w:t>
      </w:r>
      <w:proofErr w:type="spellEnd"/>
      <w:r w:rsidRPr="00E40240">
        <w:rPr>
          <w:rFonts w:ascii="Arial" w:hAnsi="Arial" w:cs="Arial"/>
          <w:bCs/>
          <w:sz w:val="20"/>
          <w:szCs w:val="20"/>
        </w:rPr>
        <w:t xml:space="preserve"> </w:t>
      </w:r>
      <w:proofErr w:type="spellStart"/>
      <w:r w:rsidRPr="00E40240">
        <w:rPr>
          <w:rFonts w:ascii="Arial" w:hAnsi="Arial" w:cs="Arial"/>
          <w:bCs/>
          <w:sz w:val="20"/>
          <w:szCs w:val="20"/>
        </w:rPr>
        <w:t>pengujian</w:t>
      </w:r>
      <w:proofErr w:type="spellEnd"/>
      <w:r>
        <w:rPr>
          <w:rFonts w:ascii="Arial" w:hAnsi="Arial" w:cs="Arial"/>
          <w:bCs/>
          <w:sz w:val="20"/>
          <w:szCs w:val="20"/>
        </w:rPr>
        <w:t xml:space="preserve"> </w:t>
      </w:r>
      <w:proofErr w:type="spellStart"/>
      <w:r>
        <w:rPr>
          <w:rFonts w:ascii="Arial" w:hAnsi="Arial" w:cs="Arial"/>
          <w:bCs/>
          <w:sz w:val="20"/>
          <w:szCs w:val="20"/>
        </w:rPr>
        <w:t>karena</w:t>
      </w:r>
      <w:proofErr w:type="spellEnd"/>
      <w:r>
        <w:rPr>
          <w:rFonts w:ascii="Arial" w:hAnsi="Arial" w:cs="Arial"/>
          <w:bCs/>
          <w:sz w:val="20"/>
          <w:szCs w:val="20"/>
        </w:rPr>
        <w:t xml:space="preserve"> volume </w:t>
      </w:r>
      <w:proofErr w:type="spellStart"/>
      <w:r w:rsidR="00A31F0B">
        <w:rPr>
          <w:rFonts w:ascii="Arial" w:hAnsi="Arial" w:cs="Arial"/>
          <w:bCs/>
          <w:sz w:val="20"/>
          <w:szCs w:val="20"/>
        </w:rPr>
        <w:t>larutan</w:t>
      </w:r>
      <w:proofErr w:type="spellEnd"/>
      <w:r w:rsidR="00A31F0B">
        <w:rPr>
          <w:rFonts w:ascii="Arial" w:hAnsi="Arial" w:cs="Arial"/>
          <w:bCs/>
          <w:sz w:val="20"/>
          <w:szCs w:val="20"/>
        </w:rPr>
        <w:t xml:space="preserve"> </w:t>
      </w:r>
      <w:proofErr w:type="spellStart"/>
      <w:r w:rsidR="00A31F0B">
        <w:rPr>
          <w:rFonts w:ascii="Arial" w:hAnsi="Arial" w:cs="Arial"/>
          <w:bCs/>
          <w:sz w:val="20"/>
          <w:szCs w:val="20"/>
        </w:rPr>
        <w:t>elektrolit</w:t>
      </w:r>
      <w:proofErr w:type="spellEnd"/>
      <w:r>
        <w:rPr>
          <w:rFonts w:ascii="Arial" w:hAnsi="Arial" w:cs="Arial"/>
          <w:bCs/>
          <w:sz w:val="20"/>
          <w:szCs w:val="20"/>
        </w:rPr>
        <w:t xml:space="preserve"> </w:t>
      </w:r>
      <w:proofErr w:type="spellStart"/>
      <w:r>
        <w:rPr>
          <w:rFonts w:ascii="Arial" w:hAnsi="Arial" w:cs="Arial"/>
          <w:bCs/>
          <w:sz w:val="20"/>
          <w:szCs w:val="20"/>
        </w:rPr>
        <w:t>bergantung</w:t>
      </w:r>
      <w:proofErr w:type="spellEnd"/>
      <w:r>
        <w:rPr>
          <w:rFonts w:ascii="Arial" w:hAnsi="Arial" w:cs="Arial"/>
          <w:bCs/>
          <w:sz w:val="20"/>
          <w:szCs w:val="20"/>
        </w:rPr>
        <w:t xml:space="preserve"> pada </w:t>
      </w:r>
      <w:proofErr w:type="spellStart"/>
      <w:r>
        <w:rPr>
          <w:rFonts w:ascii="Arial" w:hAnsi="Arial" w:cs="Arial"/>
          <w:bCs/>
          <w:sz w:val="20"/>
          <w:szCs w:val="20"/>
        </w:rPr>
        <w:t>dimensi</w:t>
      </w:r>
      <w:proofErr w:type="spellEnd"/>
      <w:r>
        <w:rPr>
          <w:rFonts w:ascii="Arial" w:hAnsi="Arial" w:cs="Arial"/>
          <w:bCs/>
          <w:sz w:val="20"/>
          <w:szCs w:val="20"/>
        </w:rPr>
        <w:t xml:space="preserve"> </w:t>
      </w:r>
      <w:proofErr w:type="spellStart"/>
      <w:r>
        <w:rPr>
          <w:rFonts w:ascii="Arial" w:hAnsi="Arial" w:cs="Arial"/>
          <w:bCs/>
          <w:sz w:val="20"/>
          <w:szCs w:val="20"/>
        </w:rPr>
        <w:t>wadah</w:t>
      </w:r>
      <w:proofErr w:type="spellEnd"/>
      <w:r>
        <w:rPr>
          <w:rFonts w:ascii="Arial" w:hAnsi="Arial" w:cs="Arial"/>
          <w:bCs/>
          <w:sz w:val="20"/>
          <w:szCs w:val="20"/>
        </w:rPr>
        <w:t xml:space="preserve">, </w:t>
      </w:r>
      <w:proofErr w:type="spellStart"/>
      <w:r>
        <w:rPr>
          <w:rFonts w:ascii="Arial" w:hAnsi="Arial" w:cs="Arial"/>
          <w:bCs/>
          <w:sz w:val="20"/>
          <w:szCs w:val="20"/>
        </w:rPr>
        <w:t>sehingga</w:t>
      </w:r>
      <w:proofErr w:type="spellEnd"/>
      <w:r>
        <w:rPr>
          <w:rFonts w:ascii="Arial" w:hAnsi="Arial" w:cs="Arial"/>
          <w:bCs/>
          <w:sz w:val="20"/>
          <w:szCs w:val="20"/>
        </w:rPr>
        <w:t xml:space="preserve"> </w:t>
      </w:r>
      <w:proofErr w:type="spellStart"/>
      <w:r>
        <w:rPr>
          <w:rFonts w:ascii="Arial" w:hAnsi="Arial" w:cs="Arial"/>
          <w:bCs/>
          <w:sz w:val="20"/>
          <w:szCs w:val="20"/>
        </w:rPr>
        <w:t>kontak</w:t>
      </w:r>
      <w:proofErr w:type="spellEnd"/>
      <w:r>
        <w:rPr>
          <w:rFonts w:ascii="Arial" w:hAnsi="Arial" w:cs="Arial"/>
          <w:bCs/>
          <w:sz w:val="20"/>
          <w:szCs w:val="20"/>
        </w:rPr>
        <w:t xml:space="preserve"> </w:t>
      </w:r>
      <w:proofErr w:type="spellStart"/>
      <w:r>
        <w:rPr>
          <w:rFonts w:ascii="Arial" w:hAnsi="Arial" w:cs="Arial"/>
          <w:bCs/>
          <w:sz w:val="20"/>
          <w:szCs w:val="20"/>
        </w:rPr>
        <w:t>antara</w:t>
      </w:r>
      <w:proofErr w:type="spellEnd"/>
      <w:r>
        <w:rPr>
          <w:rFonts w:ascii="Arial" w:hAnsi="Arial" w:cs="Arial"/>
          <w:bCs/>
          <w:sz w:val="20"/>
          <w:szCs w:val="20"/>
        </w:rPr>
        <w:t xml:space="preserve"> </w:t>
      </w:r>
      <w:proofErr w:type="spellStart"/>
      <w:r>
        <w:rPr>
          <w:rFonts w:ascii="Arial" w:hAnsi="Arial" w:cs="Arial"/>
          <w:bCs/>
          <w:sz w:val="20"/>
          <w:szCs w:val="20"/>
        </w:rPr>
        <w:t>lempengan</w:t>
      </w:r>
      <w:proofErr w:type="spellEnd"/>
      <w:r>
        <w:rPr>
          <w:rFonts w:ascii="Arial" w:hAnsi="Arial" w:cs="Arial"/>
          <w:bCs/>
          <w:sz w:val="20"/>
          <w:szCs w:val="20"/>
        </w:rPr>
        <w:t xml:space="preserve"> </w:t>
      </w:r>
      <w:proofErr w:type="spellStart"/>
      <w:r>
        <w:rPr>
          <w:rFonts w:ascii="Arial" w:hAnsi="Arial" w:cs="Arial"/>
          <w:bCs/>
          <w:sz w:val="20"/>
          <w:szCs w:val="20"/>
        </w:rPr>
        <w:t>logam</w:t>
      </w:r>
      <w:proofErr w:type="spellEnd"/>
      <w:r>
        <w:rPr>
          <w:rFonts w:ascii="Arial" w:hAnsi="Arial" w:cs="Arial"/>
          <w:bCs/>
          <w:sz w:val="20"/>
          <w:szCs w:val="20"/>
        </w:rPr>
        <w:t xml:space="preserve"> </w:t>
      </w:r>
      <w:proofErr w:type="spellStart"/>
      <w:r>
        <w:rPr>
          <w:rFonts w:ascii="Arial" w:hAnsi="Arial" w:cs="Arial"/>
          <w:bCs/>
          <w:sz w:val="20"/>
          <w:szCs w:val="20"/>
        </w:rPr>
        <w:t>elektroda</w:t>
      </w:r>
      <w:proofErr w:type="spellEnd"/>
      <w:r w:rsidR="00A31F0B">
        <w:rPr>
          <w:rFonts w:ascii="Arial" w:hAnsi="Arial" w:cs="Arial"/>
          <w:bCs/>
          <w:sz w:val="20"/>
          <w:szCs w:val="20"/>
        </w:rPr>
        <w:t xml:space="preserve"> (</w:t>
      </w:r>
      <w:proofErr w:type="spellStart"/>
      <w:r w:rsidR="00A31F0B">
        <w:rPr>
          <w:rFonts w:ascii="Arial" w:hAnsi="Arial" w:cs="Arial"/>
          <w:bCs/>
          <w:sz w:val="20"/>
          <w:szCs w:val="20"/>
        </w:rPr>
        <w:t>faktor</w:t>
      </w:r>
      <w:proofErr w:type="spellEnd"/>
      <w:r w:rsidR="00A31F0B">
        <w:rPr>
          <w:rFonts w:ascii="Arial" w:hAnsi="Arial" w:cs="Arial"/>
          <w:bCs/>
          <w:sz w:val="20"/>
          <w:szCs w:val="20"/>
        </w:rPr>
        <w:t xml:space="preserve"> </w:t>
      </w:r>
      <w:proofErr w:type="spellStart"/>
      <w:r w:rsidR="00A31F0B">
        <w:rPr>
          <w:rFonts w:ascii="Arial" w:hAnsi="Arial" w:cs="Arial"/>
          <w:bCs/>
          <w:sz w:val="20"/>
          <w:szCs w:val="20"/>
        </w:rPr>
        <w:t>luas</w:t>
      </w:r>
      <w:proofErr w:type="spellEnd"/>
      <w:r w:rsidR="00A31F0B">
        <w:rPr>
          <w:rFonts w:ascii="Arial" w:hAnsi="Arial" w:cs="Arial"/>
          <w:bCs/>
          <w:sz w:val="20"/>
          <w:szCs w:val="20"/>
        </w:rPr>
        <w:t xml:space="preserve"> </w:t>
      </w:r>
      <w:proofErr w:type="spellStart"/>
      <w:r w:rsidR="00A31F0B">
        <w:rPr>
          <w:rFonts w:ascii="Arial" w:hAnsi="Arial" w:cs="Arial"/>
          <w:bCs/>
          <w:sz w:val="20"/>
          <w:szCs w:val="20"/>
        </w:rPr>
        <w:t>penampang</w:t>
      </w:r>
      <w:proofErr w:type="spellEnd"/>
      <w:r w:rsidR="00A31F0B">
        <w:rPr>
          <w:rFonts w:ascii="Arial" w:hAnsi="Arial" w:cs="Arial"/>
          <w:bCs/>
          <w:sz w:val="20"/>
          <w:szCs w:val="20"/>
        </w:rPr>
        <w:t xml:space="preserve"> </w:t>
      </w:r>
      <w:proofErr w:type="spellStart"/>
      <w:r w:rsidR="00A31F0B">
        <w:rPr>
          <w:rFonts w:ascii="Arial" w:hAnsi="Arial" w:cs="Arial"/>
          <w:bCs/>
          <w:sz w:val="20"/>
          <w:szCs w:val="20"/>
        </w:rPr>
        <w:t>elektroda</w:t>
      </w:r>
      <w:proofErr w:type="spellEnd"/>
      <w:r w:rsidR="00A31F0B">
        <w:rPr>
          <w:rFonts w:ascii="Arial" w:hAnsi="Arial" w:cs="Arial"/>
          <w:bCs/>
          <w:sz w:val="20"/>
          <w:szCs w:val="20"/>
        </w:rPr>
        <w:t xml:space="preserve">) </w:t>
      </w:r>
      <w:proofErr w:type="spellStart"/>
      <w:r w:rsidR="00A31F0B">
        <w:rPr>
          <w:rFonts w:ascii="Arial" w:hAnsi="Arial" w:cs="Arial"/>
          <w:bCs/>
          <w:sz w:val="20"/>
          <w:szCs w:val="20"/>
        </w:rPr>
        <w:t>dengan</w:t>
      </w:r>
      <w:proofErr w:type="spellEnd"/>
      <w:r w:rsidR="00A31F0B">
        <w:rPr>
          <w:rFonts w:ascii="Arial" w:hAnsi="Arial" w:cs="Arial"/>
          <w:bCs/>
          <w:sz w:val="20"/>
          <w:szCs w:val="20"/>
        </w:rPr>
        <w:t xml:space="preserve"> </w:t>
      </w:r>
      <w:proofErr w:type="spellStart"/>
      <w:r w:rsidR="00A31F0B">
        <w:rPr>
          <w:rFonts w:ascii="Arial" w:hAnsi="Arial" w:cs="Arial"/>
          <w:bCs/>
          <w:sz w:val="20"/>
          <w:szCs w:val="20"/>
        </w:rPr>
        <w:t>larutan</w:t>
      </w:r>
      <w:proofErr w:type="spellEnd"/>
      <w:r w:rsidR="00A31F0B">
        <w:rPr>
          <w:rFonts w:ascii="Arial" w:hAnsi="Arial" w:cs="Arial"/>
          <w:bCs/>
          <w:sz w:val="20"/>
          <w:szCs w:val="20"/>
        </w:rPr>
        <w:t xml:space="preserve"> </w:t>
      </w:r>
      <w:proofErr w:type="spellStart"/>
      <w:r w:rsidR="00A31F0B">
        <w:rPr>
          <w:rFonts w:ascii="Arial" w:hAnsi="Arial" w:cs="Arial"/>
          <w:bCs/>
          <w:sz w:val="20"/>
          <w:szCs w:val="20"/>
        </w:rPr>
        <w:t>elektrolit</w:t>
      </w:r>
      <w:proofErr w:type="spellEnd"/>
      <w:r>
        <w:rPr>
          <w:rFonts w:ascii="Arial" w:hAnsi="Arial" w:cs="Arial"/>
          <w:bCs/>
          <w:sz w:val="20"/>
          <w:szCs w:val="20"/>
        </w:rPr>
        <w:t xml:space="preserve"> juga </w:t>
      </w:r>
      <w:proofErr w:type="spellStart"/>
      <w:r>
        <w:rPr>
          <w:rFonts w:ascii="Arial" w:hAnsi="Arial" w:cs="Arial"/>
          <w:bCs/>
          <w:sz w:val="20"/>
          <w:szCs w:val="20"/>
        </w:rPr>
        <w:t>akan</w:t>
      </w:r>
      <w:proofErr w:type="spellEnd"/>
      <w:r>
        <w:rPr>
          <w:rFonts w:ascii="Arial" w:hAnsi="Arial" w:cs="Arial"/>
          <w:bCs/>
          <w:sz w:val="20"/>
          <w:szCs w:val="20"/>
        </w:rPr>
        <w:t xml:space="preserve"> </w:t>
      </w:r>
      <w:proofErr w:type="spellStart"/>
      <w:r>
        <w:rPr>
          <w:rFonts w:ascii="Arial" w:hAnsi="Arial" w:cs="Arial"/>
          <w:bCs/>
          <w:sz w:val="20"/>
          <w:szCs w:val="20"/>
        </w:rPr>
        <w:t>dipengaruhi</w:t>
      </w:r>
      <w:proofErr w:type="spellEnd"/>
      <w:r>
        <w:rPr>
          <w:rFonts w:ascii="Arial" w:hAnsi="Arial" w:cs="Arial"/>
          <w:bCs/>
          <w:sz w:val="20"/>
          <w:szCs w:val="20"/>
        </w:rPr>
        <w:t xml:space="preserve"> oleh </w:t>
      </w:r>
      <w:proofErr w:type="spellStart"/>
      <w:r>
        <w:rPr>
          <w:rFonts w:ascii="Arial" w:hAnsi="Arial" w:cs="Arial"/>
          <w:bCs/>
          <w:sz w:val="20"/>
          <w:szCs w:val="20"/>
        </w:rPr>
        <w:t>dimensi</w:t>
      </w:r>
      <w:proofErr w:type="spellEnd"/>
      <w:r>
        <w:rPr>
          <w:rFonts w:ascii="Arial" w:hAnsi="Arial" w:cs="Arial"/>
          <w:bCs/>
          <w:sz w:val="20"/>
          <w:szCs w:val="20"/>
        </w:rPr>
        <w:t xml:space="preserve"> </w:t>
      </w:r>
      <w:proofErr w:type="spellStart"/>
      <w:r>
        <w:rPr>
          <w:rFonts w:ascii="Arial" w:hAnsi="Arial" w:cs="Arial"/>
          <w:bCs/>
          <w:sz w:val="20"/>
          <w:szCs w:val="20"/>
        </w:rPr>
        <w:t>wadah</w:t>
      </w:r>
      <w:proofErr w:type="spellEnd"/>
      <w:r w:rsidR="00A31F0B">
        <w:rPr>
          <w:rFonts w:ascii="Arial" w:hAnsi="Arial" w:cs="Arial"/>
          <w:bCs/>
          <w:sz w:val="20"/>
          <w:szCs w:val="20"/>
        </w:rPr>
        <w:t xml:space="preserve">. </w:t>
      </w:r>
    </w:p>
    <w:p w14:paraId="7E5DED92" w14:textId="77777777" w:rsidR="00A31F0B" w:rsidRPr="00CC09A3" w:rsidRDefault="00A31F0B" w:rsidP="00CC09A3">
      <w:pPr>
        <w:pStyle w:val="BodyTextFirstIndent"/>
        <w:tabs>
          <w:tab w:val="left" w:pos="567"/>
        </w:tabs>
        <w:spacing w:after="0"/>
        <w:ind w:firstLine="0"/>
        <w:jc w:val="both"/>
        <w:rPr>
          <w:rFonts w:ascii="Arial" w:hAnsi="Arial" w:cs="Arial"/>
          <w:bCs/>
          <w:sz w:val="20"/>
          <w:szCs w:val="20"/>
        </w:rPr>
      </w:pPr>
    </w:p>
    <w:p w14:paraId="6FA89696" w14:textId="77777777" w:rsidR="00132CE6" w:rsidRDefault="00132CE6" w:rsidP="00132CE6">
      <w:pPr>
        <w:keepNext/>
        <w:jc w:val="center"/>
      </w:pPr>
      <w:r>
        <w:rPr>
          <w:noProof/>
        </w:rPr>
        <w:drawing>
          <wp:inline distT="0" distB="0" distL="0" distR="0" wp14:anchorId="23BAAB14" wp14:editId="75B6B7F1">
            <wp:extent cx="1439545" cy="1798623"/>
            <wp:effectExtent l="0" t="0" r="0" b="825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rotWithShape="1">
                    <a:blip r:embed="rId18" cstate="print">
                      <a:extLst>
                        <a:ext uri="{28A0092B-C50C-407E-A947-70E740481C1C}">
                          <a14:useLocalDpi xmlns:a14="http://schemas.microsoft.com/office/drawing/2010/main" val="0"/>
                        </a:ext>
                      </a:extLst>
                    </a:blip>
                    <a:srcRect t="6292"/>
                    <a:stretch/>
                  </pic:blipFill>
                  <pic:spPr bwMode="auto">
                    <a:xfrm>
                      <a:off x="0" y="0"/>
                      <a:ext cx="1439545" cy="1798623"/>
                    </a:xfrm>
                    <a:prstGeom prst="rect">
                      <a:avLst/>
                    </a:prstGeom>
                    <a:ln>
                      <a:noFill/>
                    </a:ln>
                    <a:extLst>
                      <a:ext uri="{53640926-AAD7-44D8-BBD7-CCE9431645EC}">
                        <a14:shadowObscured xmlns:a14="http://schemas.microsoft.com/office/drawing/2010/main"/>
                      </a:ext>
                    </a:extLst>
                  </pic:spPr>
                </pic:pic>
              </a:graphicData>
            </a:graphic>
          </wp:inline>
        </w:drawing>
      </w:r>
    </w:p>
    <w:p w14:paraId="6B378C54" w14:textId="2656FBEC" w:rsidR="00132CE6" w:rsidRDefault="00132CE6" w:rsidP="00132CE6">
      <w:pPr>
        <w:pStyle w:val="Caption"/>
        <w:jc w:val="center"/>
        <w:rPr>
          <w:rFonts w:ascii="Arial" w:hAnsi="Arial" w:cs="Arial"/>
          <w:i w:val="0"/>
          <w:iCs w:val="0"/>
          <w:color w:val="auto"/>
          <w:sz w:val="20"/>
          <w:szCs w:val="20"/>
          <w:vertAlign w:val="superscript"/>
        </w:rPr>
      </w:pPr>
      <w:r w:rsidRPr="00132CE6">
        <w:rPr>
          <w:rFonts w:ascii="Arial" w:hAnsi="Arial" w:cs="Arial"/>
          <w:i w:val="0"/>
          <w:iCs w:val="0"/>
          <w:color w:val="auto"/>
          <w:sz w:val="20"/>
          <w:szCs w:val="20"/>
        </w:rPr>
        <w:t xml:space="preserve">Gambar </w:t>
      </w:r>
      <w:r w:rsidR="00A31F0B">
        <w:rPr>
          <w:rFonts w:ascii="Arial" w:hAnsi="Arial" w:cs="Arial"/>
          <w:i w:val="0"/>
          <w:iCs w:val="0"/>
          <w:color w:val="auto"/>
          <w:sz w:val="20"/>
          <w:szCs w:val="20"/>
        </w:rPr>
        <w:t>4</w:t>
      </w:r>
      <w:r w:rsidRPr="00132CE6">
        <w:rPr>
          <w:rFonts w:ascii="Arial" w:hAnsi="Arial" w:cs="Arial"/>
          <w:i w:val="0"/>
          <w:iCs w:val="0"/>
          <w:color w:val="auto"/>
          <w:sz w:val="20"/>
          <w:szCs w:val="20"/>
        </w:rPr>
        <w:t xml:space="preserve"> </w:t>
      </w:r>
      <w:proofErr w:type="spellStart"/>
      <w:r w:rsidRPr="00132CE6">
        <w:rPr>
          <w:rFonts w:ascii="Arial" w:hAnsi="Arial" w:cs="Arial"/>
          <w:i w:val="0"/>
          <w:iCs w:val="0"/>
          <w:color w:val="auto"/>
          <w:sz w:val="20"/>
          <w:szCs w:val="20"/>
        </w:rPr>
        <w:t>Percobaan</w:t>
      </w:r>
      <w:proofErr w:type="spellEnd"/>
      <w:r w:rsidRPr="00132CE6">
        <w:rPr>
          <w:rFonts w:ascii="Arial" w:hAnsi="Arial" w:cs="Arial"/>
          <w:i w:val="0"/>
          <w:iCs w:val="0"/>
          <w:color w:val="auto"/>
          <w:sz w:val="20"/>
          <w:szCs w:val="20"/>
        </w:rPr>
        <w:t xml:space="preserve"> </w:t>
      </w:r>
      <w:proofErr w:type="spellStart"/>
      <w:r w:rsidRPr="00132CE6">
        <w:rPr>
          <w:rFonts w:ascii="Arial" w:hAnsi="Arial" w:cs="Arial"/>
          <w:i w:val="0"/>
          <w:iCs w:val="0"/>
          <w:color w:val="auto"/>
          <w:sz w:val="20"/>
          <w:szCs w:val="20"/>
        </w:rPr>
        <w:t>Variasi</w:t>
      </w:r>
      <w:proofErr w:type="spellEnd"/>
      <w:r w:rsidRPr="00132CE6">
        <w:rPr>
          <w:rFonts w:ascii="Arial" w:hAnsi="Arial" w:cs="Arial"/>
          <w:i w:val="0"/>
          <w:iCs w:val="0"/>
          <w:color w:val="auto"/>
          <w:sz w:val="20"/>
          <w:szCs w:val="20"/>
        </w:rPr>
        <w:t xml:space="preserve"> Volume Air </w:t>
      </w:r>
      <w:proofErr w:type="spellStart"/>
      <w:r w:rsidRPr="00132CE6">
        <w:rPr>
          <w:rFonts w:ascii="Arial" w:hAnsi="Arial" w:cs="Arial"/>
          <w:i w:val="0"/>
          <w:iCs w:val="0"/>
          <w:color w:val="auto"/>
          <w:sz w:val="20"/>
          <w:szCs w:val="20"/>
        </w:rPr>
        <w:t>Gambut</w:t>
      </w:r>
      <w:proofErr w:type="spellEnd"/>
      <w:r w:rsidRPr="00132CE6">
        <w:rPr>
          <w:rFonts w:ascii="Arial" w:hAnsi="Arial" w:cs="Arial"/>
          <w:i w:val="0"/>
          <w:iCs w:val="0"/>
          <w:color w:val="auto"/>
          <w:sz w:val="20"/>
          <w:szCs w:val="20"/>
        </w:rPr>
        <w:t xml:space="preserve"> </w:t>
      </w:r>
      <w:proofErr w:type="spellStart"/>
      <w:r w:rsidRPr="00132CE6">
        <w:rPr>
          <w:rFonts w:ascii="Arial" w:hAnsi="Arial" w:cs="Arial"/>
          <w:i w:val="0"/>
          <w:iCs w:val="0"/>
          <w:color w:val="auto"/>
          <w:sz w:val="20"/>
          <w:szCs w:val="20"/>
        </w:rPr>
        <w:t>dengan</w:t>
      </w:r>
      <w:proofErr w:type="spellEnd"/>
      <w:r w:rsidRPr="00132CE6">
        <w:rPr>
          <w:rFonts w:ascii="Arial" w:hAnsi="Arial" w:cs="Arial"/>
          <w:i w:val="0"/>
          <w:iCs w:val="0"/>
          <w:color w:val="auto"/>
          <w:sz w:val="20"/>
          <w:szCs w:val="20"/>
        </w:rPr>
        <w:t xml:space="preserve"> </w:t>
      </w:r>
      <w:proofErr w:type="spellStart"/>
      <w:r w:rsidRPr="00132CE6">
        <w:rPr>
          <w:rFonts w:ascii="Arial" w:hAnsi="Arial" w:cs="Arial"/>
          <w:i w:val="0"/>
          <w:iCs w:val="0"/>
          <w:color w:val="auto"/>
          <w:sz w:val="20"/>
          <w:szCs w:val="20"/>
        </w:rPr>
        <w:t>Elektroda</w:t>
      </w:r>
      <w:proofErr w:type="spellEnd"/>
      <w:r w:rsidRPr="00132CE6">
        <w:rPr>
          <w:rFonts w:ascii="Arial" w:hAnsi="Arial" w:cs="Arial"/>
          <w:i w:val="0"/>
          <w:iCs w:val="0"/>
          <w:color w:val="auto"/>
          <w:sz w:val="20"/>
          <w:szCs w:val="20"/>
        </w:rPr>
        <w:t xml:space="preserve"> Cu-Zn 3 x 5 cm</w:t>
      </w:r>
      <w:r w:rsidRPr="00132CE6">
        <w:rPr>
          <w:rFonts w:ascii="Arial" w:hAnsi="Arial" w:cs="Arial"/>
          <w:i w:val="0"/>
          <w:iCs w:val="0"/>
          <w:color w:val="auto"/>
          <w:sz w:val="20"/>
          <w:szCs w:val="20"/>
          <w:vertAlign w:val="superscript"/>
        </w:rPr>
        <w:t>2</w:t>
      </w:r>
    </w:p>
    <w:p w14:paraId="4BFC148A" w14:textId="77777777" w:rsidR="00132CE6" w:rsidRPr="00132CE6" w:rsidRDefault="00132CE6" w:rsidP="00132CE6"/>
    <w:p w14:paraId="6F6405DB" w14:textId="4750AE37" w:rsidR="002A4656" w:rsidRDefault="002A4656" w:rsidP="000E2B25">
      <w:pPr>
        <w:pStyle w:val="BodyTextFirstIndent"/>
        <w:tabs>
          <w:tab w:val="left" w:pos="567"/>
        </w:tabs>
        <w:spacing w:after="0"/>
        <w:ind w:firstLine="0"/>
        <w:jc w:val="both"/>
        <w:rPr>
          <w:rFonts w:ascii="Arial" w:hAnsi="Arial" w:cs="Arial"/>
          <w:b/>
          <w:sz w:val="20"/>
          <w:szCs w:val="20"/>
        </w:rPr>
      </w:pPr>
      <w:r>
        <w:rPr>
          <w:rFonts w:ascii="Arial" w:hAnsi="Arial" w:cs="Arial"/>
          <w:b/>
          <w:sz w:val="20"/>
          <w:szCs w:val="20"/>
        </w:rPr>
        <w:t>3.4</w:t>
      </w:r>
      <w:r>
        <w:rPr>
          <w:rFonts w:ascii="Arial" w:hAnsi="Arial" w:cs="Arial"/>
          <w:b/>
          <w:sz w:val="20"/>
          <w:szCs w:val="20"/>
        </w:rPr>
        <w:tab/>
        <w:t xml:space="preserve">Hasil </w:t>
      </w:r>
      <w:proofErr w:type="spellStart"/>
      <w:r>
        <w:rPr>
          <w:rFonts w:ascii="Arial" w:hAnsi="Arial" w:cs="Arial"/>
          <w:b/>
          <w:sz w:val="20"/>
          <w:szCs w:val="20"/>
        </w:rPr>
        <w:t>Pengujian</w:t>
      </w:r>
      <w:proofErr w:type="spellEnd"/>
      <w:r>
        <w:rPr>
          <w:rFonts w:ascii="Arial" w:hAnsi="Arial" w:cs="Arial"/>
          <w:b/>
          <w:sz w:val="20"/>
          <w:szCs w:val="20"/>
        </w:rPr>
        <w:t xml:space="preserve"> </w:t>
      </w:r>
      <w:proofErr w:type="spellStart"/>
      <w:r>
        <w:rPr>
          <w:rFonts w:ascii="Arial" w:hAnsi="Arial" w:cs="Arial"/>
          <w:b/>
          <w:sz w:val="20"/>
          <w:szCs w:val="20"/>
        </w:rPr>
        <w:t>Prototipe</w:t>
      </w:r>
      <w:proofErr w:type="spellEnd"/>
      <w:r>
        <w:rPr>
          <w:rFonts w:ascii="Arial" w:hAnsi="Arial" w:cs="Arial"/>
          <w:b/>
          <w:sz w:val="20"/>
          <w:szCs w:val="20"/>
        </w:rPr>
        <w:t xml:space="preserve"> Air </w:t>
      </w:r>
      <w:proofErr w:type="spellStart"/>
      <w:r>
        <w:rPr>
          <w:rFonts w:ascii="Arial" w:hAnsi="Arial" w:cs="Arial"/>
          <w:b/>
          <w:sz w:val="20"/>
          <w:szCs w:val="20"/>
        </w:rPr>
        <w:t>Gambut</w:t>
      </w:r>
      <w:proofErr w:type="spellEnd"/>
    </w:p>
    <w:p w14:paraId="4C56B50E" w14:textId="77777777" w:rsidR="006117F7" w:rsidRDefault="004650C5" w:rsidP="006117F7">
      <w:pPr>
        <w:pStyle w:val="BodyTextFirstIndent"/>
        <w:tabs>
          <w:tab w:val="left" w:pos="567"/>
        </w:tabs>
        <w:spacing w:after="0"/>
        <w:ind w:firstLine="0"/>
        <w:jc w:val="both"/>
        <w:rPr>
          <w:rFonts w:ascii="Arial" w:hAnsi="Arial" w:cs="Arial"/>
          <w:b/>
          <w:noProof/>
          <w:sz w:val="20"/>
          <w:szCs w:val="20"/>
        </w:rPr>
      </w:pPr>
      <w:r>
        <w:rPr>
          <w:rFonts w:ascii="Arial" w:hAnsi="Arial" w:cs="Arial"/>
          <w:b/>
          <w:noProof/>
          <w:sz w:val="20"/>
          <w:szCs w:val="20"/>
        </w:rPr>
        <w:tab/>
      </w:r>
    </w:p>
    <w:p w14:paraId="2BC86BDE" w14:textId="50AED0DB" w:rsidR="006117F7" w:rsidRDefault="006117F7" w:rsidP="006117F7">
      <w:pPr>
        <w:pStyle w:val="BodyTextFirstIndent"/>
        <w:tabs>
          <w:tab w:val="left" w:pos="567"/>
        </w:tabs>
        <w:spacing w:after="0"/>
        <w:ind w:firstLine="0"/>
        <w:jc w:val="both"/>
        <w:rPr>
          <w:rFonts w:ascii="Arial" w:hAnsi="Arial" w:cs="Arial"/>
          <w:bCs/>
          <w:noProof/>
          <w:sz w:val="20"/>
          <w:szCs w:val="20"/>
        </w:rPr>
      </w:pPr>
      <w:r>
        <w:rPr>
          <w:rFonts w:ascii="Arial" w:hAnsi="Arial" w:cs="Arial"/>
          <w:b/>
          <w:noProof/>
          <w:sz w:val="20"/>
          <w:szCs w:val="20"/>
        </w:rPr>
        <w:tab/>
      </w:r>
      <w:r>
        <w:rPr>
          <w:rFonts w:ascii="Arial" w:hAnsi="Arial" w:cs="Arial"/>
          <w:bCs/>
          <w:noProof/>
          <w:sz w:val="20"/>
          <w:szCs w:val="20"/>
        </w:rPr>
        <w:t xml:space="preserve">Langkah selanjutnya adalah merancang 2 jenis prototipe pembangkit listrik tenaga air gambut </w:t>
      </w:r>
      <w:r>
        <w:rPr>
          <w:rFonts w:ascii="Arial" w:hAnsi="Arial" w:cs="Arial"/>
          <w:bCs/>
          <w:noProof/>
          <w:sz w:val="20"/>
          <w:szCs w:val="20"/>
        </w:rPr>
        <w:t>yaitu jenis pertama menggunakan elektroda Cu-Zn, dan jenis kedua menggunakan elektroda Cu-Al karena dalam penelitian ini akan dibandingkan hasil uji kinerja prototipe pembangkit listrik tenaga air gambut dengan menggunakan elektroda Cu-Zn dan elektroda Cu-Al. Hasil gambar teknik dari rancangan prototipe ini ditunjukkan pada Gambar 5 Gambar 6</w:t>
      </w:r>
      <w:r w:rsidR="002D14E8">
        <w:rPr>
          <w:rFonts w:ascii="Arial" w:hAnsi="Arial" w:cs="Arial"/>
          <w:bCs/>
          <w:noProof/>
          <w:sz w:val="20"/>
          <w:szCs w:val="20"/>
        </w:rPr>
        <w:t>, dan Gambar 7.</w:t>
      </w:r>
    </w:p>
    <w:p w14:paraId="041CE925" w14:textId="22B1A9DB" w:rsidR="006117F7" w:rsidRDefault="006117F7" w:rsidP="006117F7">
      <w:pPr>
        <w:pStyle w:val="BodyTextFirstIndent"/>
        <w:tabs>
          <w:tab w:val="left" w:pos="567"/>
        </w:tabs>
        <w:spacing w:after="0"/>
        <w:ind w:firstLine="0"/>
        <w:jc w:val="both"/>
        <w:rPr>
          <w:rFonts w:ascii="Arial" w:hAnsi="Arial" w:cs="Arial"/>
          <w:sz w:val="20"/>
          <w:szCs w:val="20"/>
        </w:rPr>
      </w:pPr>
      <w:r>
        <w:rPr>
          <w:rFonts w:ascii="Arial" w:hAnsi="Arial" w:cs="Arial"/>
          <w:bCs/>
          <w:noProof/>
          <w:sz w:val="20"/>
          <w:szCs w:val="20"/>
        </w:rPr>
        <w:tab/>
      </w:r>
      <w:r>
        <w:rPr>
          <w:rFonts w:ascii="Arial" w:hAnsi="Arial" w:cs="Arial"/>
          <w:sz w:val="20"/>
          <w:szCs w:val="20"/>
        </w:rPr>
        <w:t xml:space="preserve">Gambar 5 </w:t>
      </w:r>
      <w:proofErr w:type="spellStart"/>
      <w:r>
        <w:rPr>
          <w:rFonts w:ascii="Arial" w:hAnsi="Arial" w:cs="Arial"/>
          <w:sz w:val="20"/>
          <w:szCs w:val="20"/>
        </w:rPr>
        <w:t>menunjukkan</w:t>
      </w:r>
      <w:proofErr w:type="spellEnd"/>
      <w:r>
        <w:rPr>
          <w:rFonts w:ascii="Arial" w:hAnsi="Arial" w:cs="Arial"/>
          <w:sz w:val="20"/>
          <w:szCs w:val="20"/>
        </w:rPr>
        <w:t xml:space="preserve"> </w:t>
      </w:r>
      <w:proofErr w:type="spellStart"/>
      <w:r>
        <w:rPr>
          <w:rFonts w:ascii="Arial" w:hAnsi="Arial" w:cs="Arial"/>
          <w:sz w:val="20"/>
          <w:szCs w:val="20"/>
        </w:rPr>
        <w:t>desain</w:t>
      </w:r>
      <w:proofErr w:type="spellEnd"/>
      <w:r>
        <w:rPr>
          <w:rFonts w:ascii="Arial" w:hAnsi="Arial" w:cs="Arial"/>
          <w:sz w:val="20"/>
          <w:szCs w:val="20"/>
        </w:rPr>
        <w:t xml:space="preserve"> </w:t>
      </w:r>
      <w:proofErr w:type="spellStart"/>
      <w:r>
        <w:rPr>
          <w:rFonts w:ascii="Arial" w:hAnsi="Arial" w:cs="Arial"/>
          <w:sz w:val="20"/>
          <w:szCs w:val="20"/>
        </w:rPr>
        <w:t>untuk</w:t>
      </w:r>
      <w:proofErr w:type="spellEnd"/>
      <w:r>
        <w:rPr>
          <w:rFonts w:ascii="Arial" w:hAnsi="Arial" w:cs="Arial"/>
          <w:sz w:val="20"/>
          <w:szCs w:val="20"/>
        </w:rPr>
        <w:t xml:space="preserve"> </w:t>
      </w:r>
      <w:proofErr w:type="spellStart"/>
      <w:r>
        <w:rPr>
          <w:rFonts w:ascii="Arial" w:hAnsi="Arial" w:cs="Arial"/>
          <w:sz w:val="20"/>
          <w:szCs w:val="20"/>
        </w:rPr>
        <w:t>bagian</w:t>
      </w:r>
      <w:proofErr w:type="spellEnd"/>
      <w:r>
        <w:rPr>
          <w:rFonts w:ascii="Arial" w:hAnsi="Arial" w:cs="Arial"/>
          <w:sz w:val="20"/>
          <w:szCs w:val="20"/>
        </w:rPr>
        <w:t xml:space="preserve"> </w:t>
      </w:r>
      <w:r>
        <w:rPr>
          <w:rFonts w:ascii="Arial" w:hAnsi="Arial" w:cs="Arial"/>
          <w:i/>
          <w:sz w:val="20"/>
          <w:szCs w:val="20"/>
        </w:rPr>
        <w:t xml:space="preserve">casing </w:t>
      </w:r>
      <w:proofErr w:type="spellStart"/>
      <w:r>
        <w:rPr>
          <w:rFonts w:ascii="Arial" w:hAnsi="Arial" w:cs="Arial"/>
          <w:sz w:val="20"/>
          <w:szCs w:val="20"/>
        </w:rPr>
        <w:t>atau</w:t>
      </w:r>
      <w:proofErr w:type="spellEnd"/>
      <w:r>
        <w:rPr>
          <w:rFonts w:ascii="Arial" w:hAnsi="Arial" w:cs="Arial"/>
          <w:sz w:val="20"/>
          <w:szCs w:val="20"/>
        </w:rPr>
        <w:t xml:space="preserve"> </w:t>
      </w:r>
      <w:proofErr w:type="spellStart"/>
      <w:r>
        <w:rPr>
          <w:rFonts w:ascii="Arial" w:hAnsi="Arial" w:cs="Arial"/>
          <w:sz w:val="20"/>
          <w:szCs w:val="20"/>
        </w:rPr>
        <w:t>pelindung</w:t>
      </w:r>
      <w:proofErr w:type="spellEnd"/>
      <w:r>
        <w:rPr>
          <w:rFonts w:ascii="Arial" w:hAnsi="Arial" w:cs="Arial"/>
          <w:sz w:val="20"/>
          <w:szCs w:val="20"/>
        </w:rPr>
        <w:t xml:space="preserve"> </w:t>
      </w:r>
      <w:proofErr w:type="spellStart"/>
      <w:r>
        <w:rPr>
          <w:rFonts w:ascii="Arial" w:hAnsi="Arial" w:cs="Arial"/>
          <w:sz w:val="20"/>
          <w:szCs w:val="20"/>
        </w:rPr>
        <w:t>prototipe</w:t>
      </w:r>
      <w:proofErr w:type="spellEnd"/>
      <w:r>
        <w:rPr>
          <w:rFonts w:ascii="Arial" w:hAnsi="Arial" w:cs="Arial"/>
          <w:sz w:val="20"/>
          <w:szCs w:val="20"/>
        </w:rPr>
        <w:t xml:space="preserve"> </w:t>
      </w:r>
      <w:proofErr w:type="spellStart"/>
      <w:r>
        <w:rPr>
          <w:rFonts w:ascii="Arial" w:hAnsi="Arial" w:cs="Arial"/>
          <w:sz w:val="20"/>
          <w:szCs w:val="20"/>
        </w:rPr>
        <w:t>pembagkit</w:t>
      </w:r>
      <w:proofErr w:type="spellEnd"/>
      <w:r>
        <w:rPr>
          <w:rFonts w:ascii="Arial" w:hAnsi="Arial" w:cs="Arial"/>
          <w:sz w:val="20"/>
          <w:szCs w:val="20"/>
        </w:rPr>
        <w:t xml:space="preserve"> </w:t>
      </w:r>
      <w:proofErr w:type="spellStart"/>
      <w:r>
        <w:rPr>
          <w:rFonts w:ascii="Arial" w:hAnsi="Arial" w:cs="Arial"/>
          <w:sz w:val="20"/>
          <w:szCs w:val="20"/>
        </w:rPr>
        <w:t>listrik</w:t>
      </w:r>
      <w:proofErr w:type="spellEnd"/>
      <w:r>
        <w:rPr>
          <w:rFonts w:ascii="Arial" w:hAnsi="Arial" w:cs="Arial"/>
          <w:sz w:val="20"/>
          <w:szCs w:val="20"/>
        </w:rPr>
        <w:t xml:space="preserve"> </w:t>
      </w:r>
      <w:proofErr w:type="spellStart"/>
      <w:r>
        <w:rPr>
          <w:rFonts w:ascii="Arial" w:hAnsi="Arial" w:cs="Arial"/>
          <w:sz w:val="20"/>
          <w:szCs w:val="20"/>
        </w:rPr>
        <w:t>tenaga</w:t>
      </w:r>
      <w:proofErr w:type="spellEnd"/>
      <w:r>
        <w:rPr>
          <w:rFonts w:ascii="Arial" w:hAnsi="Arial" w:cs="Arial"/>
          <w:sz w:val="20"/>
          <w:szCs w:val="20"/>
        </w:rPr>
        <w:t xml:space="preserve"> air </w:t>
      </w:r>
      <w:proofErr w:type="spellStart"/>
      <w:r>
        <w:rPr>
          <w:rFonts w:ascii="Arial" w:hAnsi="Arial" w:cs="Arial"/>
          <w:sz w:val="20"/>
          <w:szCs w:val="20"/>
        </w:rPr>
        <w:t>gambut</w:t>
      </w:r>
      <w:proofErr w:type="spellEnd"/>
      <w:r>
        <w:rPr>
          <w:rFonts w:ascii="Arial" w:hAnsi="Arial" w:cs="Arial"/>
          <w:sz w:val="20"/>
          <w:szCs w:val="20"/>
        </w:rPr>
        <w:t xml:space="preserve"> yang </w:t>
      </w:r>
      <w:proofErr w:type="spellStart"/>
      <w:r>
        <w:rPr>
          <w:rFonts w:ascii="Arial" w:hAnsi="Arial" w:cs="Arial"/>
          <w:sz w:val="20"/>
          <w:szCs w:val="20"/>
        </w:rPr>
        <w:t>berfungsi</w:t>
      </w:r>
      <w:proofErr w:type="spellEnd"/>
      <w:r>
        <w:rPr>
          <w:rFonts w:ascii="Arial" w:hAnsi="Arial" w:cs="Arial"/>
          <w:sz w:val="20"/>
          <w:szCs w:val="20"/>
        </w:rPr>
        <w:t xml:space="preserve"> </w:t>
      </w:r>
      <w:proofErr w:type="spellStart"/>
      <w:r>
        <w:rPr>
          <w:rFonts w:ascii="Arial" w:hAnsi="Arial" w:cs="Arial"/>
          <w:sz w:val="20"/>
          <w:szCs w:val="20"/>
        </w:rPr>
        <w:t>untuk</w:t>
      </w:r>
      <w:proofErr w:type="spellEnd"/>
      <w:r>
        <w:rPr>
          <w:rFonts w:ascii="Arial" w:hAnsi="Arial" w:cs="Arial"/>
          <w:sz w:val="20"/>
          <w:szCs w:val="20"/>
        </w:rPr>
        <w:t xml:space="preserve"> </w:t>
      </w:r>
      <w:proofErr w:type="spellStart"/>
      <w:r>
        <w:rPr>
          <w:rFonts w:ascii="Arial" w:hAnsi="Arial" w:cs="Arial"/>
          <w:sz w:val="20"/>
          <w:szCs w:val="20"/>
        </w:rPr>
        <w:t>melindungi</w:t>
      </w:r>
      <w:proofErr w:type="spellEnd"/>
      <w:r>
        <w:rPr>
          <w:rFonts w:ascii="Arial" w:hAnsi="Arial" w:cs="Arial"/>
          <w:sz w:val="20"/>
          <w:szCs w:val="20"/>
        </w:rPr>
        <w:t xml:space="preserve"> </w:t>
      </w:r>
      <w:proofErr w:type="spellStart"/>
      <w:r>
        <w:rPr>
          <w:rFonts w:ascii="Arial" w:hAnsi="Arial" w:cs="Arial"/>
          <w:sz w:val="20"/>
          <w:szCs w:val="20"/>
        </w:rPr>
        <w:t>komponen</w:t>
      </w:r>
      <w:proofErr w:type="spellEnd"/>
      <w:r>
        <w:rPr>
          <w:rFonts w:ascii="Arial" w:hAnsi="Arial" w:cs="Arial"/>
          <w:sz w:val="20"/>
          <w:szCs w:val="20"/>
        </w:rPr>
        <w:t xml:space="preserve"> </w:t>
      </w:r>
      <w:proofErr w:type="spellStart"/>
      <w:r>
        <w:rPr>
          <w:rFonts w:ascii="Arial" w:hAnsi="Arial" w:cs="Arial"/>
          <w:sz w:val="20"/>
          <w:szCs w:val="20"/>
        </w:rPr>
        <w:t>didalamnya</w:t>
      </w:r>
      <w:proofErr w:type="spellEnd"/>
      <w:r>
        <w:rPr>
          <w:rFonts w:ascii="Arial" w:hAnsi="Arial" w:cs="Arial"/>
          <w:sz w:val="20"/>
          <w:szCs w:val="20"/>
        </w:rPr>
        <w:t xml:space="preserve">, </w:t>
      </w:r>
      <w:proofErr w:type="spellStart"/>
      <w:r>
        <w:rPr>
          <w:rFonts w:ascii="Arial" w:hAnsi="Arial" w:cs="Arial"/>
          <w:sz w:val="20"/>
          <w:szCs w:val="20"/>
        </w:rPr>
        <w:t>dirancang</w:t>
      </w:r>
      <w:proofErr w:type="spellEnd"/>
      <w:r>
        <w:rPr>
          <w:rFonts w:ascii="Arial" w:hAnsi="Arial" w:cs="Arial"/>
          <w:sz w:val="20"/>
          <w:szCs w:val="20"/>
        </w:rPr>
        <w:t xml:space="preserve">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t>ukuran</w:t>
      </w:r>
      <w:proofErr w:type="spellEnd"/>
      <w:r>
        <w:rPr>
          <w:rFonts w:ascii="Arial" w:hAnsi="Arial" w:cs="Arial"/>
          <w:sz w:val="20"/>
          <w:szCs w:val="20"/>
        </w:rPr>
        <w:t xml:space="preserve"> 30</w:t>
      </w:r>
      <w:r w:rsidR="008F5984">
        <w:rPr>
          <w:rFonts w:ascii="Arial" w:hAnsi="Arial" w:cs="Arial"/>
          <w:sz w:val="20"/>
          <w:szCs w:val="20"/>
        </w:rPr>
        <w:t xml:space="preserve"> cm </w:t>
      </w:r>
      <w:r>
        <w:rPr>
          <w:rFonts w:ascii="Arial" w:hAnsi="Arial" w:cs="Arial"/>
          <w:sz w:val="20"/>
          <w:szCs w:val="20"/>
        </w:rPr>
        <w:t>x</w:t>
      </w:r>
      <w:r w:rsidR="008F5984">
        <w:rPr>
          <w:rFonts w:ascii="Arial" w:hAnsi="Arial" w:cs="Arial"/>
          <w:sz w:val="20"/>
          <w:szCs w:val="20"/>
        </w:rPr>
        <w:t xml:space="preserve"> </w:t>
      </w:r>
      <w:r>
        <w:rPr>
          <w:rFonts w:ascii="Arial" w:hAnsi="Arial" w:cs="Arial"/>
          <w:sz w:val="20"/>
          <w:szCs w:val="20"/>
        </w:rPr>
        <w:t>13</w:t>
      </w:r>
      <w:r w:rsidR="008F5984">
        <w:rPr>
          <w:rFonts w:ascii="Arial" w:hAnsi="Arial" w:cs="Arial"/>
          <w:sz w:val="20"/>
          <w:szCs w:val="20"/>
        </w:rPr>
        <w:t xml:space="preserve"> cm </w:t>
      </w:r>
      <w:r>
        <w:rPr>
          <w:rFonts w:ascii="Arial" w:hAnsi="Arial" w:cs="Arial"/>
          <w:sz w:val="20"/>
          <w:szCs w:val="20"/>
        </w:rPr>
        <w:t>x</w:t>
      </w:r>
      <w:r w:rsidR="008F5984">
        <w:rPr>
          <w:rFonts w:ascii="Arial" w:hAnsi="Arial" w:cs="Arial"/>
          <w:sz w:val="20"/>
          <w:szCs w:val="20"/>
        </w:rPr>
        <w:t xml:space="preserve"> </w:t>
      </w:r>
      <w:r>
        <w:rPr>
          <w:rFonts w:ascii="Arial" w:hAnsi="Arial" w:cs="Arial"/>
          <w:sz w:val="20"/>
          <w:szCs w:val="20"/>
        </w:rPr>
        <w:t xml:space="preserve">11 cm </w:t>
      </w:r>
      <w:proofErr w:type="spellStart"/>
      <w:r>
        <w:rPr>
          <w:rFonts w:ascii="Arial" w:hAnsi="Arial" w:cs="Arial"/>
          <w:sz w:val="20"/>
          <w:szCs w:val="20"/>
        </w:rPr>
        <w:t>berisi</w:t>
      </w:r>
      <w:proofErr w:type="spellEnd"/>
      <w:r>
        <w:rPr>
          <w:rFonts w:ascii="Arial" w:hAnsi="Arial" w:cs="Arial"/>
          <w:sz w:val="20"/>
          <w:szCs w:val="20"/>
        </w:rPr>
        <w:t xml:space="preserve"> </w:t>
      </w:r>
      <w:proofErr w:type="spellStart"/>
      <w:r>
        <w:rPr>
          <w:rFonts w:ascii="Arial" w:hAnsi="Arial" w:cs="Arial"/>
          <w:sz w:val="20"/>
          <w:szCs w:val="20"/>
        </w:rPr>
        <w:t>elektroda</w:t>
      </w:r>
      <w:proofErr w:type="spellEnd"/>
      <w:r>
        <w:rPr>
          <w:rFonts w:ascii="Arial" w:hAnsi="Arial" w:cs="Arial"/>
          <w:sz w:val="20"/>
          <w:szCs w:val="20"/>
        </w:rPr>
        <w:t xml:space="preserve"> </w:t>
      </w:r>
      <w:proofErr w:type="spellStart"/>
      <w:r>
        <w:rPr>
          <w:rFonts w:ascii="Arial" w:hAnsi="Arial" w:cs="Arial"/>
          <w:sz w:val="20"/>
          <w:szCs w:val="20"/>
        </w:rPr>
        <w:t>sebanyak</w:t>
      </w:r>
      <w:proofErr w:type="spellEnd"/>
      <w:r>
        <w:rPr>
          <w:rFonts w:ascii="Arial" w:hAnsi="Arial" w:cs="Arial"/>
          <w:sz w:val="20"/>
          <w:szCs w:val="20"/>
        </w:rPr>
        <w:t xml:space="preserve"> 15 </w:t>
      </w:r>
      <w:proofErr w:type="spellStart"/>
      <w:r>
        <w:rPr>
          <w:rFonts w:ascii="Arial" w:hAnsi="Arial" w:cs="Arial"/>
          <w:sz w:val="20"/>
          <w:szCs w:val="20"/>
        </w:rPr>
        <w:t>sel</w:t>
      </w:r>
      <w:proofErr w:type="spellEnd"/>
      <w:r>
        <w:rPr>
          <w:rFonts w:ascii="Arial" w:hAnsi="Arial" w:cs="Arial"/>
          <w:sz w:val="20"/>
          <w:szCs w:val="20"/>
        </w:rPr>
        <w:t xml:space="preserve"> dan air </w:t>
      </w:r>
      <w:proofErr w:type="spellStart"/>
      <w:r>
        <w:rPr>
          <w:rFonts w:ascii="Arial" w:hAnsi="Arial" w:cs="Arial"/>
          <w:sz w:val="20"/>
          <w:szCs w:val="20"/>
        </w:rPr>
        <w:t>gambut</w:t>
      </w:r>
      <w:proofErr w:type="spellEnd"/>
      <w:r>
        <w:rPr>
          <w:rFonts w:ascii="Arial" w:hAnsi="Arial" w:cs="Arial"/>
          <w:sz w:val="20"/>
          <w:szCs w:val="20"/>
        </w:rPr>
        <w:t xml:space="preserve"> yang </w:t>
      </w:r>
      <w:proofErr w:type="spellStart"/>
      <w:r>
        <w:rPr>
          <w:rFonts w:ascii="Arial" w:hAnsi="Arial" w:cs="Arial"/>
          <w:sz w:val="20"/>
          <w:szCs w:val="20"/>
        </w:rPr>
        <w:t>menggenang</w:t>
      </w:r>
      <w:proofErr w:type="spellEnd"/>
      <w:r>
        <w:rPr>
          <w:rFonts w:ascii="Arial" w:hAnsi="Arial" w:cs="Arial"/>
          <w:sz w:val="20"/>
          <w:szCs w:val="20"/>
        </w:rPr>
        <w:t xml:space="preserve"> </w:t>
      </w:r>
      <w:proofErr w:type="spellStart"/>
      <w:r>
        <w:rPr>
          <w:rFonts w:ascii="Arial" w:hAnsi="Arial" w:cs="Arial"/>
          <w:sz w:val="20"/>
          <w:szCs w:val="20"/>
        </w:rPr>
        <w:t>dengan</w:t>
      </w:r>
      <w:proofErr w:type="spellEnd"/>
      <w:r>
        <w:rPr>
          <w:rFonts w:ascii="Arial" w:hAnsi="Arial" w:cs="Arial"/>
          <w:sz w:val="20"/>
          <w:szCs w:val="20"/>
        </w:rPr>
        <w:t xml:space="preserve"> pH 4</w:t>
      </w:r>
      <w:r w:rsidR="000C5592">
        <w:rPr>
          <w:rFonts w:ascii="Arial" w:hAnsi="Arial" w:cs="Arial"/>
          <w:sz w:val="20"/>
          <w:szCs w:val="20"/>
        </w:rPr>
        <w:t>,</w:t>
      </w:r>
      <w:r>
        <w:rPr>
          <w:rFonts w:ascii="Arial" w:hAnsi="Arial" w:cs="Arial"/>
          <w:sz w:val="20"/>
          <w:szCs w:val="20"/>
        </w:rPr>
        <w:t xml:space="preserve">1 </w:t>
      </w:r>
      <w:proofErr w:type="spellStart"/>
      <w:r>
        <w:rPr>
          <w:rFonts w:ascii="Arial" w:hAnsi="Arial" w:cs="Arial"/>
          <w:sz w:val="20"/>
          <w:szCs w:val="20"/>
        </w:rPr>
        <w:t>sebanyak</w:t>
      </w:r>
      <w:proofErr w:type="spellEnd"/>
      <w:r>
        <w:rPr>
          <w:rFonts w:ascii="Arial" w:hAnsi="Arial" w:cs="Arial"/>
          <w:sz w:val="20"/>
          <w:szCs w:val="20"/>
        </w:rPr>
        <w:t xml:space="preserve"> 2500 mL </w:t>
      </w:r>
      <w:proofErr w:type="spellStart"/>
      <w:r>
        <w:rPr>
          <w:rFonts w:ascii="Arial" w:hAnsi="Arial" w:cs="Arial"/>
          <w:sz w:val="20"/>
          <w:szCs w:val="20"/>
        </w:rPr>
        <w:t>untuk</w:t>
      </w:r>
      <w:proofErr w:type="spellEnd"/>
      <w:r>
        <w:rPr>
          <w:rFonts w:ascii="Arial" w:hAnsi="Arial" w:cs="Arial"/>
          <w:sz w:val="20"/>
          <w:szCs w:val="20"/>
        </w:rPr>
        <w:t xml:space="preserve"> </w:t>
      </w:r>
      <w:proofErr w:type="spellStart"/>
      <w:r>
        <w:rPr>
          <w:rFonts w:ascii="Arial" w:hAnsi="Arial" w:cs="Arial"/>
          <w:sz w:val="20"/>
          <w:szCs w:val="20"/>
        </w:rPr>
        <w:t>dilakukan</w:t>
      </w:r>
      <w:proofErr w:type="spellEnd"/>
      <w:r>
        <w:rPr>
          <w:rFonts w:ascii="Arial" w:hAnsi="Arial" w:cs="Arial"/>
          <w:sz w:val="20"/>
          <w:szCs w:val="20"/>
        </w:rPr>
        <w:t xml:space="preserve"> </w:t>
      </w:r>
      <w:proofErr w:type="spellStart"/>
      <w:r>
        <w:rPr>
          <w:rFonts w:ascii="Arial" w:hAnsi="Arial" w:cs="Arial"/>
          <w:sz w:val="20"/>
          <w:szCs w:val="20"/>
        </w:rPr>
        <w:t>pengujian</w:t>
      </w:r>
      <w:proofErr w:type="spellEnd"/>
      <w:r>
        <w:rPr>
          <w:rFonts w:ascii="Arial" w:hAnsi="Arial" w:cs="Arial"/>
          <w:sz w:val="20"/>
          <w:szCs w:val="20"/>
        </w:rPr>
        <w:t xml:space="preserve"> dan </w:t>
      </w:r>
      <w:proofErr w:type="spellStart"/>
      <w:r>
        <w:rPr>
          <w:rFonts w:ascii="Arial" w:hAnsi="Arial" w:cs="Arial"/>
          <w:sz w:val="20"/>
          <w:szCs w:val="20"/>
        </w:rPr>
        <w:t>diukur</w:t>
      </w:r>
      <w:proofErr w:type="spellEnd"/>
      <w:r>
        <w:rPr>
          <w:rFonts w:ascii="Arial" w:hAnsi="Arial" w:cs="Arial"/>
          <w:sz w:val="20"/>
          <w:szCs w:val="20"/>
        </w:rPr>
        <w:t xml:space="preserve"> </w:t>
      </w:r>
      <w:proofErr w:type="spellStart"/>
      <w:r>
        <w:rPr>
          <w:rFonts w:ascii="Arial" w:hAnsi="Arial" w:cs="Arial"/>
          <w:sz w:val="20"/>
          <w:szCs w:val="20"/>
        </w:rPr>
        <w:t>tegangan</w:t>
      </w:r>
      <w:proofErr w:type="spellEnd"/>
      <w:r>
        <w:rPr>
          <w:rFonts w:ascii="Arial" w:hAnsi="Arial" w:cs="Arial"/>
          <w:sz w:val="20"/>
          <w:szCs w:val="20"/>
        </w:rPr>
        <w:t xml:space="preserve"> </w:t>
      </w:r>
      <w:proofErr w:type="spellStart"/>
      <w:r>
        <w:rPr>
          <w:rFonts w:ascii="Arial" w:hAnsi="Arial" w:cs="Arial"/>
          <w:sz w:val="20"/>
          <w:szCs w:val="20"/>
        </w:rPr>
        <w:t>serta</w:t>
      </w:r>
      <w:proofErr w:type="spellEnd"/>
      <w:r>
        <w:rPr>
          <w:rFonts w:ascii="Arial" w:hAnsi="Arial" w:cs="Arial"/>
          <w:sz w:val="20"/>
          <w:szCs w:val="20"/>
        </w:rPr>
        <w:t xml:space="preserve"> </w:t>
      </w:r>
      <w:proofErr w:type="spellStart"/>
      <w:r>
        <w:rPr>
          <w:rFonts w:ascii="Arial" w:hAnsi="Arial" w:cs="Arial"/>
          <w:sz w:val="20"/>
          <w:szCs w:val="20"/>
        </w:rPr>
        <w:t>arus</w:t>
      </w:r>
      <w:proofErr w:type="spellEnd"/>
      <w:r>
        <w:rPr>
          <w:rFonts w:ascii="Arial" w:hAnsi="Arial" w:cs="Arial"/>
          <w:sz w:val="20"/>
          <w:szCs w:val="20"/>
        </w:rPr>
        <w:t xml:space="preserve"> yang </w:t>
      </w:r>
      <w:proofErr w:type="spellStart"/>
      <w:r>
        <w:rPr>
          <w:rFonts w:ascii="Arial" w:hAnsi="Arial" w:cs="Arial"/>
          <w:sz w:val="20"/>
          <w:szCs w:val="20"/>
        </w:rPr>
        <w:t>dihasilkan</w:t>
      </w:r>
      <w:proofErr w:type="spellEnd"/>
      <w:r>
        <w:rPr>
          <w:rFonts w:ascii="Arial" w:hAnsi="Arial" w:cs="Arial"/>
          <w:sz w:val="20"/>
          <w:szCs w:val="20"/>
        </w:rPr>
        <w:t>.</w:t>
      </w:r>
    </w:p>
    <w:p w14:paraId="331651CF" w14:textId="6428D6CE" w:rsidR="004650C5" w:rsidRPr="000D60ED" w:rsidRDefault="004650C5" w:rsidP="000E2B25">
      <w:pPr>
        <w:pStyle w:val="BodyTextFirstIndent"/>
        <w:tabs>
          <w:tab w:val="left" w:pos="567"/>
        </w:tabs>
        <w:spacing w:after="0"/>
        <w:ind w:firstLine="0"/>
        <w:jc w:val="both"/>
        <w:rPr>
          <w:rFonts w:ascii="Arial" w:hAnsi="Arial" w:cs="Arial"/>
          <w:b/>
          <w:noProof/>
          <w:sz w:val="20"/>
          <w:szCs w:val="20"/>
        </w:rPr>
      </w:pPr>
    </w:p>
    <w:p w14:paraId="7D385AEE" w14:textId="7F8D0AAD" w:rsidR="006F61D0" w:rsidRDefault="006F61D0" w:rsidP="000E2B25">
      <w:pPr>
        <w:pStyle w:val="BodyTextFirstIndent"/>
        <w:tabs>
          <w:tab w:val="left" w:pos="567"/>
        </w:tabs>
        <w:spacing w:after="0"/>
        <w:ind w:firstLine="0"/>
        <w:jc w:val="both"/>
        <w:rPr>
          <w:rFonts w:ascii="Arial" w:hAnsi="Arial" w:cs="Arial"/>
          <w:b/>
          <w:sz w:val="20"/>
          <w:szCs w:val="20"/>
        </w:rPr>
      </w:pPr>
      <w:r>
        <w:rPr>
          <w:rFonts w:ascii="Arial" w:hAnsi="Arial" w:cs="Arial"/>
          <w:b/>
          <w:noProof/>
          <w:sz w:val="20"/>
          <w:szCs w:val="20"/>
        </w:rPr>
        <w:drawing>
          <wp:inline distT="0" distB="0" distL="0" distR="0" wp14:anchorId="02568423" wp14:editId="0E636203">
            <wp:extent cx="2906704" cy="1440000"/>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1.jpg"/>
                    <pic:cNvPicPr/>
                  </pic:nvPicPr>
                  <pic:blipFill rotWithShape="1">
                    <a:blip r:embed="rId19" cstate="print">
                      <a:extLst>
                        <a:ext uri="{28A0092B-C50C-407E-A947-70E740481C1C}">
                          <a14:useLocalDpi xmlns:a14="http://schemas.microsoft.com/office/drawing/2010/main" val="0"/>
                        </a:ext>
                      </a:extLst>
                    </a:blip>
                    <a:srcRect l="7275" t="8416" r="7253" b="31712"/>
                    <a:stretch/>
                  </pic:blipFill>
                  <pic:spPr bwMode="auto">
                    <a:xfrm>
                      <a:off x="0" y="0"/>
                      <a:ext cx="2906704" cy="1440000"/>
                    </a:xfrm>
                    <a:prstGeom prst="rect">
                      <a:avLst/>
                    </a:prstGeom>
                    <a:ln>
                      <a:noFill/>
                    </a:ln>
                    <a:extLst>
                      <a:ext uri="{53640926-AAD7-44D8-BBD7-CCE9431645EC}">
                        <a14:shadowObscured xmlns:a14="http://schemas.microsoft.com/office/drawing/2010/main"/>
                      </a:ext>
                    </a:extLst>
                  </pic:spPr>
                </pic:pic>
              </a:graphicData>
            </a:graphic>
          </wp:inline>
        </w:drawing>
      </w:r>
    </w:p>
    <w:p w14:paraId="343C814B" w14:textId="77777777" w:rsidR="00397CC2" w:rsidRDefault="00397CC2" w:rsidP="000E2B25">
      <w:pPr>
        <w:pStyle w:val="BodyTextFirstIndent"/>
        <w:tabs>
          <w:tab w:val="left" w:pos="567"/>
        </w:tabs>
        <w:spacing w:after="0"/>
        <w:ind w:firstLine="0"/>
        <w:jc w:val="both"/>
        <w:rPr>
          <w:rFonts w:ascii="Arial" w:hAnsi="Arial" w:cs="Arial"/>
          <w:b/>
          <w:noProof/>
          <w:sz w:val="20"/>
          <w:szCs w:val="20"/>
        </w:rPr>
      </w:pPr>
    </w:p>
    <w:p w14:paraId="262D663E" w14:textId="6306B3ED" w:rsidR="007A175E" w:rsidRDefault="00397CC2" w:rsidP="000E2B25">
      <w:pPr>
        <w:pStyle w:val="BodyTextFirstIndent"/>
        <w:tabs>
          <w:tab w:val="left" w:pos="567"/>
        </w:tabs>
        <w:spacing w:after="0"/>
        <w:ind w:firstLine="0"/>
        <w:jc w:val="both"/>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13317D11" wp14:editId="6BBC9814">
                <wp:simplePos x="0" y="0"/>
                <wp:positionH relativeFrom="column">
                  <wp:posOffset>1317890</wp:posOffset>
                </wp:positionH>
                <wp:positionV relativeFrom="paragraph">
                  <wp:posOffset>1388772</wp:posOffset>
                </wp:positionV>
                <wp:extent cx="1135416" cy="227402"/>
                <wp:effectExtent l="0" t="0" r="7620" b="1270"/>
                <wp:wrapNone/>
                <wp:docPr id="16" name="Rectangle 16"/>
                <wp:cNvGraphicFramePr/>
                <a:graphic xmlns:a="http://schemas.openxmlformats.org/drawingml/2006/main">
                  <a:graphicData uri="http://schemas.microsoft.com/office/word/2010/wordprocessingShape">
                    <wps:wsp>
                      <wps:cNvSpPr/>
                      <wps:spPr>
                        <a:xfrm>
                          <a:off x="0" y="0"/>
                          <a:ext cx="1135416" cy="22740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C53E85" id="Rectangle 16" o:spid="_x0000_s1026" style="position:absolute;margin-left:103.75pt;margin-top:109.35pt;width:89.4pt;height:17.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" fillcolor="white [3212]" stroked="f" strokeweight="1pt"/>
            </w:pict>
          </mc:Fallback>
        </mc:AlternateContent>
      </w:r>
      <w:r w:rsidR="007A175E">
        <w:rPr>
          <w:rFonts w:ascii="Arial" w:hAnsi="Arial" w:cs="Arial"/>
          <w:b/>
          <w:noProof/>
          <w:sz w:val="20"/>
          <w:szCs w:val="20"/>
        </w:rPr>
        <w:drawing>
          <wp:inline distT="0" distB="0" distL="0" distR="0" wp14:anchorId="3A48E507" wp14:editId="34169394">
            <wp:extent cx="2880000" cy="191953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001.jpg"/>
                    <pic:cNvPicPr/>
                  </pic:nvPicPr>
                  <pic:blipFill rotWithShape="1">
                    <a:blip r:embed="rId20" cstate="print">
                      <a:extLst>
                        <a:ext uri="{28A0092B-C50C-407E-A947-70E740481C1C}">
                          <a14:useLocalDpi xmlns:a14="http://schemas.microsoft.com/office/drawing/2010/main" val="0"/>
                        </a:ext>
                      </a:extLst>
                    </a:blip>
                    <a:srcRect l="7423" t="6995" r="8424" b="13698"/>
                    <a:stretch/>
                  </pic:blipFill>
                  <pic:spPr bwMode="auto">
                    <a:xfrm>
                      <a:off x="0" y="0"/>
                      <a:ext cx="2880000" cy="1919530"/>
                    </a:xfrm>
                    <a:prstGeom prst="rect">
                      <a:avLst/>
                    </a:prstGeom>
                    <a:ln>
                      <a:noFill/>
                    </a:ln>
                    <a:extLst>
                      <a:ext uri="{53640926-AAD7-44D8-BBD7-CCE9431645EC}">
                        <a14:shadowObscured xmlns:a14="http://schemas.microsoft.com/office/drawing/2010/main"/>
                      </a:ext>
                    </a:extLst>
                  </pic:spPr>
                </pic:pic>
              </a:graphicData>
            </a:graphic>
          </wp:inline>
        </w:drawing>
      </w:r>
    </w:p>
    <w:p w14:paraId="4AA4A644" w14:textId="71A6DC84" w:rsidR="006F61D0" w:rsidRDefault="0070081E" w:rsidP="006F61D0">
      <w:pPr>
        <w:pStyle w:val="BodyTextFirstIndent"/>
        <w:tabs>
          <w:tab w:val="left" w:pos="567"/>
        </w:tabs>
        <w:spacing w:after="0"/>
        <w:ind w:firstLine="0"/>
        <w:jc w:val="center"/>
        <w:rPr>
          <w:rFonts w:ascii="Arial" w:hAnsi="Arial" w:cs="Arial"/>
          <w:sz w:val="20"/>
          <w:szCs w:val="20"/>
        </w:rPr>
      </w:pPr>
      <w:r>
        <w:rPr>
          <w:rFonts w:ascii="Arial" w:hAnsi="Arial" w:cs="Arial"/>
          <w:sz w:val="20"/>
          <w:szCs w:val="20"/>
        </w:rPr>
        <w:t xml:space="preserve">Gambar </w:t>
      </w:r>
      <w:r w:rsidR="004650C5">
        <w:rPr>
          <w:rFonts w:ascii="Arial" w:hAnsi="Arial" w:cs="Arial"/>
          <w:sz w:val="20"/>
          <w:szCs w:val="20"/>
        </w:rPr>
        <w:t>5</w:t>
      </w:r>
      <w:r>
        <w:rPr>
          <w:rFonts w:ascii="Arial" w:hAnsi="Arial" w:cs="Arial"/>
          <w:sz w:val="20"/>
          <w:szCs w:val="20"/>
        </w:rPr>
        <w:t xml:space="preserve"> </w:t>
      </w:r>
      <w:r>
        <w:rPr>
          <w:rFonts w:ascii="Arial" w:hAnsi="Arial" w:cs="Arial"/>
          <w:i/>
          <w:sz w:val="20"/>
          <w:szCs w:val="20"/>
        </w:rPr>
        <w:t>Casing</w:t>
      </w:r>
      <w:r w:rsidR="00397CC2">
        <w:rPr>
          <w:rFonts w:ascii="Arial" w:hAnsi="Arial" w:cs="Arial"/>
          <w:i/>
          <w:sz w:val="20"/>
          <w:szCs w:val="20"/>
        </w:rPr>
        <w:t xml:space="preserve"> </w:t>
      </w:r>
      <w:r w:rsidR="00397CC2">
        <w:rPr>
          <w:rFonts w:ascii="Arial" w:hAnsi="Arial" w:cs="Arial"/>
          <w:sz w:val="20"/>
          <w:szCs w:val="20"/>
        </w:rPr>
        <w:t>dan</w:t>
      </w:r>
      <w:r>
        <w:rPr>
          <w:rFonts w:ascii="Arial" w:hAnsi="Arial" w:cs="Arial"/>
          <w:i/>
          <w:sz w:val="20"/>
          <w:szCs w:val="20"/>
        </w:rPr>
        <w:t xml:space="preserve"> </w:t>
      </w:r>
      <w:proofErr w:type="spellStart"/>
      <w:r>
        <w:rPr>
          <w:rFonts w:ascii="Arial" w:hAnsi="Arial" w:cs="Arial"/>
          <w:sz w:val="20"/>
          <w:szCs w:val="20"/>
        </w:rPr>
        <w:t>Prototipe</w:t>
      </w:r>
      <w:proofErr w:type="spellEnd"/>
      <w:r>
        <w:rPr>
          <w:rFonts w:ascii="Arial" w:hAnsi="Arial" w:cs="Arial"/>
          <w:sz w:val="20"/>
          <w:szCs w:val="20"/>
        </w:rPr>
        <w:t xml:space="preserve"> </w:t>
      </w:r>
      <w:proofErr w:type="spellStart"/>
      <w:r>
        <w:rPr>
          <w:rFonts w:ascii="Arial" w:hAnsi="Arial" w:cs="Arial"/>
          <w:sz w:val="20"/>
          <w:szCs w:val="20"/>
        </w:rPr>
        <w:t>Pembangkit</w:t>
      </w:r>
      <w:proofErr w:type="spellEnd"/>
      <w:r>
        <w:rPr>
          <w:rFonts w:ascii="Arial" w:hAnsi="Arial" w:cs="Arial"/>
          <w:sz w:val="20"/>
          <w:szCs w:val="20"/>
        </w:rPr>
        <w:t xml:space="preserve"> Listrik Tenaga Air </w:t>
      </w:r>
      <w:proofErr w:type="spellStart"/>
      <w:r>
        <w:rPr>
          <w:rFonts w:ascii="Arial" w:hAnsi="Arial" w:cs="Arial"/>
          <w:sz w:val="20"/>
          <w:szCs w:val="20"/>
        </w:rPr>
        <w:t>Gambut</w:t>
      </w:r>
      <w:proofErr w:type="spellEnd"/>
    </w:p>
    <w:p w14:paraId="3D4A099A" w14:textId="47225BDF" w:rsidR="0070081E" w:rsidRDefault="0070081E" w:rsidP="0070081E">
      <w:pPr>
        <w:pStyle w:val="BodyTextFirstIndent"/>
        <w:tabs>
          <w:tab w:val="left" w:pos="567"/>
        </w:tabs>
        <w:spacing w:after="0"/>
        <w:ind w:firstLine="0"/>
        <w:jc w:val="both"/>
        <w:rPr>
          <w:rFonts w:ascii="Arial" w:hAnsi="Arial" w:cs="Arial"/>
          <w:sz w:val="20"/>
          <w:szCs w:val="20"/>
        </w:rPr>
      </w:pPr>
    </w:p>
    <w:p w14:paraId="0C2B61A4" w14:textId="200FD43F" w:rsidR="000C5592" w:rsidRDefault="000C5592" w:rsidP="0070081E">
      <w:pPr>
        <w:pStyle w:val="BodyTextFirstIndent"/>
        <w:tabs>
          <w:tab w:val="left" w:pos="567"/>
        </w:tabs>
        <w:spacing w:after="0"/>
        <w:ind w:firstLine="0"/>
        <w:jc w:val="both"/>
        <w:rPr>
          <w:rFonts w:ascii="Arial" w:hAnsi="Arial" w:cs="Arial"/>
          <w:sz w:val="20"/>
          <w:szCs w:val="20"/>
        </w:rPr>
      </w:pPr>
      <w:r>
        <w:rPr>
          <w:rFonts w:ascii="Arial" w:hAnsi="Arial" w:cs="Arial"/>
          <w:noProof/>
          <w:sz w:val="20"/>
          <w:szCs w:val="20"/>
        </w:rPr>
        <w:drawing>
          <wp:inline distT="0" distB="0" distL="0" distR="0" wp14:anchorId="1A4E2585" wp14:editId="02A0B59B">
            <wp:extent cx="2880360" cy="188313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001.jpg"/>
                    <pic:cNvPicPr/>
                  </pic:nvPicPr>
                  <pic:blipFill rotWithShape="1">
                    <a:blip r:embed="rId21" cstate="print">
                      <a:extLst>
                        <a:ext uri="{28A0092B-C50C-407E-A947-70E740481C1C}">
                          <a14:useLocalDpi xmlns:a14="http://schemas.microsoft.com/office/drawing/2010/main" val="0"/>
                        </a:ext>
                      </a:extLst>
                    </a:blip>
                    <a:srcRect l="13426" t="6105" r="18555" b="31014"/>
                    <a:stretch/>
                  </pic:blipFill>
                  <pic:spPr bwMode="auto">
                    <a:xfrm>
                      <a:off x="0" y="0"/>
                      <a:ext cx="2880360" cy="1883135"/>
                    </a:xfrm>
                    <a:prstGeom prst="rect">
                      <a:avLst/>
                    </a:prstGeom>
                    <a:ln>
                      <a:noFill/>
                    </a:ln>
                    <a:extLst>
                      <a:ext uri="{53640926-AAD7-44D8-BBD7-CCE9431645EC}">
                        <a14:shadowObscured xmlns:a14="http://schemas.microsoft.com/office/drawing/2010/main"/>
                      </a:ext>
                    </a:extLst>
                  </pic:spPr>
                </pic:pic>
              </a:graphicData>
            </a:graphic>
          </wp:inline>
        </w:drawing>
      </w:r>
    </w:p>
    <w:p w14:paraId="0FFA9BF7" w14:textId="10CEE475" w:rsidR="000C5592" w:rsidRPr="004C00C6" w:rsidRDefault="000C5592" w:rsidP="000C5592">
      <w:pPr>
        <w:pStyle w:val="BodyTextFirstIndent"/>
        <w:tabs>
          <w:tab w:val="left" w:pos="567"/>
        </w:tabs>
        <w:spacing w:after="0"/>
        <w:ind w:firstLine="0"/>
        <w:jc w:val="center"/>
        <w:rPr>
          <w:rFonts w:ascii="Arial" w:hAnsi="Arial" w:cs="Arial"/>
          <w:sz w:val="20"/>
          <w:szCs w:val="20"/>
        </w:rPr>
      </w:pPr>
      <w:r>
        <w:rPr>
          <w:rFonts w:ascii="Arial" w:hAnsi="Arial" w:cs="Arial"/>
          <w:sz w:val="20"/>
          <w:szCs w:val="20"/>
        </w:rPr>
        <w:t xml:space="preserve">Gambar </w:t>
      </w:r>
      <w:r>
        <w:rPr>
          <w:rFonts w:ascii="Arial" w:hAnsi="Arial" w:cs="Arial"/>
          <w:sz w:val="20"/>
          <w:szCs w:val="20"/>
        </w:rPr>
        <w:t>6</w:t>
      </w:r>
      <w:r>
        <w:rPr>
          <w:rFonts w:ascii="Arial" w:hAnsi="Arial" w:cs="Arial"/>
          <w:sz w:val="20"/>
          <w:szCs w:val="20"/>
        </w:rPr>
        <w:t xml:space="preserve"> Tuas (</w:t>
      </w:r>
      <w:r>
        <w:rPr>
          <w:rFonts w:ascii="Arial" w:hAnsi="Arial" w:cs="Arial"/>
          <w:i/>
          <w:sz w:val="20"/>
          <w:szCs w:val="20"/>
        </w:rPr>
        <w:t>Handle</w:t>
      </w:r>
      <w:r>
        <w:rPr>
          <w:rFonts w:ascii="Arial" w:hAnsi="Arial" w:cs="Arial"/>
          <w:sz w:val="20"/>
          <w:szCs w:val="20"/>
        </w:rPr>
        <w:t>)</w:t>
      </w:r>
    </w:p>
    <w:p w14:paraId="6176E02A" w14:textId="77777777" w:rsidR="000C5592" w:rsidRDefault="000C5592" w:rsidP="000C5592">
      <w:pPr>
        <w:pStyle w:val="BodyTextFirstIndent"/>
        <w:tabs>
          <w:tab w:val="left" w:pos="567"/>
        </w:tabs>
        <w:spacing w:after="0"/>
        <w:ind w:firstLine="0"/>
        <w:jc w:val="both"/>
        <w:rPr>
          <w:rFonts w:ascii="Arial" w:hAnsi="Arial" w:cs="Arial"/>
          <w:i/>
          <w:iCs/>
          <w:sz w:val="20"/>
          <w:szCs w:val="20"/>
        </w:rPr>
      </w:pPr>
    </w:p>
    <w:p w14:paraId="44D7FFDB" w14:textId="672A1C3F" w:rsidR="000C5592" w:rsidRDefault="000C5592" w:rsidP="000C5592">
      <w:pPr>
        <w:pStyle w:val="BodyTextFirstIndent"/>
        <w:tabs>
          <w:tab w:val="left" w:pos="567"/>
        </w:tabs>
        <w:spacing w:after="0"/>
        <w:ind w:firstLine="0"/>
        <w:jc w:val="both"/>
        <w:rPr>
          <w:rFonts w:ascii="Arial" w:hAnsi="Arial" w:cs="Arial"/>
          <w:sz w:val="20"/>
          <w:szCs w:val="20"/>
        </w:rPr>
      </w:pPr>
      <w:r>
        <w:rPr>
          <w:rFonts w:ascii="Arial" w:hAnsi="Arial" w:cs="Arial"/>
          <w:i/>
          <w:iCs/>
          <w:sz w:val="20"/>
          <w:szCs w:val="20"/>
        </w:rPr>
        <w:tab/>
      </w:r>
      <w:r w:rsidRPr="002D14E8">
        <w:rPr>
          <w:rFonts w:ascii="Arial" w:hAnsi="Arial" w:cs="Arial"/>
          <w:i/>
          <w:iCs/>
          <w:sz w:val="20"/>
          <w:szCs w:val="20"/>
        </w:rPr>
        <w:t>H</w:t>
      </w:r>
      <w:r>
        <w:rPr>
          <w:rFonts w:ascii="Arial" w:hAnsi="Arial" w:cs="Arial"/>
          <w:i/>
          <w:sz w:val="20"/>
          <w:szCs w:val="20"/>
        </w:rPr>
        <w:t xml:space="preserve">andle </w:t>
      </w:r>
      <w:proofErr w:type="spellStart"/>
      <w:r>
        <w:rPr>
          <w:rFonts w:ascii="Arial" w:hAnsi="Arial" w:cs="Arial"/>
          <w:sz w:val="20"/>
          <w:szCs w:val="20"/>
        </w:rPr>
        <w:t>atau</w:t>
      </w:r>
      <w:proofErr w:type="spellEnd"/>
      <w:r>
        <w:rPr>
          <w:rFonts w:ascii="Arial" w:hAnsi="Arial" w:cs="Arial"/>
          <w:sz w:val="20"/>
          <w:szCs w:val="20"/>
        </w:rPr>
        <w:t xml:space="preserve"> </w:t>
      </w:r>
      <w:proofErr w:type="spellStart"/>
      <w:r>
        <w:rPr>
          <w:rFonts w:ascii="Arial" w:hAnsi="Arial" w:cs="Arial"/>
          <w:sz w:val="20"/>
          <w:szCs w:val="20"/>
        </w:rPr>
        <w:t>gagang</w:t>
      </w:r>
      <w:proofErr w:type="spellEnd"/>
      <w:r>
        <w:rPr>
          <w:rFonts w:ascii="Arial" w:hAnsi="Arial" w:cs="Arial"/>
          <w:sz w:val="20"/>
          <w:szCs w:val="20"/>
        </w:rPr>
        <w:t xml:space="preserve"> yang </w:t>
      </w:r>
      <w:proofErr w:type="spellStart"/>
      <w:r>
        <w:rPr>
          <w:rFonts w:ascii="Arial" w:hAnsi="Arial" w:cs="Arial"/>
          <w:sz w:val="20"/>
          <w:szCs w:val="20"/>
        </w:rPr>
        <w:t>ditunjukkan</w:t>
      </w:r>
      <w:proofErr w:type="spellEnd"/>
      <w:r>
        <w:rPr>
          <w:rFonts w:ascii="Arial" w:hAnsi="Arial" w:cs="Arial"/>
          <w:sz w:val="20"/>
          <w:szCs w:val="20"/>
        </w:rPr>
        <w:t xml:space="preserve"> pada Gambar </w:t>
      </w:r>
      <w:r>
        <w:rPr>
          <w:rFonts w:ascii="Arial" w:hAnsi="Arial" w:cs="Arial"/>
          <w:sz w:val="20"/>
          <w:szCs w:val="20"/>
        </w:rPr>
        <w:t>6</w:t>
      </w:r>
      <w:r>
        <w:rPr>
          <w:rFonts w:ascii="Arial" w:hAnsi="Arial" w:cs="Arial"/>
          <w:sz w:val="20"/>
          <w:szCs w:val="20"/>
        </w:rPr>
        <w:t xml:space="preserve"> </w:t>
      </w:r>
      <w:proofErr w:type="spellStart"/>
      <w:r>
        <w:rPr>
          <w:rFonts w:ascii="Arial" w:hAnsi="Arial" w:cs="Arial"/>
          <w:sz w:val="20"/>
          <w:szCs w:val="20"/>
        </w:rPr>
        <w:t>berukuran</w:t>
      </w:r>
      <w:proofErr w:type="spellEnd"/>
      <w:r>
        <w:rPr>
          <w:rFonts w:ascii="Arial" w:hAnsi="Arial" w:cs="Arial"/>
          <w:sz w:val="20"/>
          <w:szCs w:val="20"/>
        </w:rPr>
        <w:t xml:space="preserve"> 9</w:t>
      </w:r>
      <w:r w:rsidR="008F5984">
        <w:rPr>
          <w:rFonts w:ascii="Arial" w:hAnsi="Arial" w:cs="Arial"/>
          <w:sz w:val="20"/>
          <w:szCs w:val="20"/>
        </w:rPr>
        <w:t xml:space="preserve"> cm </w:t>
      </w:r>
      <w:r>
        <w:rPr>
          <w:rFonts w:ascii="Arial" w:hAnsi="Arial" w:cs="Arial"/>
          <w:sz w:val="20"/>
          <w:szCs w:val="20"/>
        </w:rPr>
        <w:t>x</w:t>
      </w:r>
      <w:r w:rsidR="008F5984">
        <w:rPr>
          <w:rFonts w:ascii="Arial" w:hAnsi="Arial" w:cs="Arial"/>
          <w:sz w:val="20"/>
          <w:szCs w:val="20"/>
        </w:rPr>
        <w:t xml:space="preserve"> </w:t>
      </w:r>
      <w:r>
        <w:rPr>
          <w:rFonts w:ascii="Arial" w:hAnsi="Arial" w:cs="Arial"/>
          <w:sz w:val="20"/>
          <w:szCs w:val="20"/>
        </w:rPr>
        <w:t>4</w:t>
      </w:r>
      <w:r w:rsidR="008F5984">
        <w:rPr>
          <w:rFonts w:ascii="Arial" w:hAnsi="Arial" w:cs="Arial"/>
          <w:sz w:val="20"/>
          <w:szCs w:val="20"/>
        </w:rPr>
        <w:t xml:space="preserve"> cm </w:t>
      </w:r>
      <w:r>
        <w:rPr>
          <w:rFonts w:ascii="Arial" w:hAnsi="Arial" w:cs="Arial"/>
          <w:sz w:val="20"/>
          <w:szCs w:val="20"/>
        </w:rPr>
        <w:t>x</w:t>
      </w:r>
      <w:r w:rsidR="008F5984">
        <w:rPr>
          <w:rFonts w:ascii="Arial" w:hAnsi="Arial" w:cs="Arial"/>
          <w:sz w:val="20"/>
          <w:szCs w:val="20"/>
        </w:rPr>
        <w:t xml:space="preserve"> </w:t>
      </w:r>
      <w:r>
        <w:rPr>
          <w:rFonts w:ascii="Arial" w:hAnsi="Arial" w:cs="Arial"/>
          <w:sz w:val="20"/>
          <w:szCs w:val="20"/>
        </w:rPr>
        <w:t>11</w:t>
      </w:r>
      <w:r w:rsidR="008F5984">
        <w:rPr>
          <w:rFonts w:ascii="Arial" w:hAnsi="Arial" w:cs="Arial"/>
          <w:sz w:val="20"/>
          <w:szCs w:val="20"/>
        </w:rPr>
        <w:t xml:space="preserve"> cm</w:t>
      </w:r>
      <w:r>
        <w:rPr>
          <w:rFonts w:ascii="Arial" w:hAnsi="Arial" w:cs="Arial"/>
          <w:sz w:val="20"/>
          <w:szCs w:val="20"/>
        </w:rPr>
        <w:t xml:space="preserve"> </w:t>
      </w:r>
      <w:proofErr w:type="spellStart"/>
      <w:r>
        <w:rPr>
          <w:rFonts w:ascii="Arial" w:hAnsi="Arial" w:cs="Arial"/>
          <w:sz w:val="20"/>
          <w:szCs w:val="20"/>
        </w:rPr>
        <w:t>dengan</w:t>
      </w:r>
      <w:proofErr w:type="spellEnd"/>
      <w:r>
        <w:rPr>
          <w:rFonts w:ascii="Arial" w:hAnsi="Arial" w:cs="Arial"/>
          <w:sz w:val="20"/>
          <w:szCs w:val="20"/>
        </w:rPr>
        <w:t xml:space="preserve"> </w:t>
      </w:r>
      <w:proofErr w:type="spellStart"/>
      <w:r>
        <w:rPr>
          <w:rFonts w:ascii="Arial" w:hAnsi="Arial" w:cs="Arial"/>
          <w:sz w:val="20"/>
          <w:szCs w:val="20"/>
        </w:rPr>
        <w:lastRenderedPageBreak/>
        <w:t>dimensi</w:t>
      </w:r>
      <w:proofErr w:type="spellEnd"/>
      <w:r>
        <w:rPr>
          <w:rFonts w:ascii="Arial" w:hAnsi="Arial" w:cs="Arial"/>
          <w:sz w:val="20"/>
          <w:szCs w:val="20"/>
        </w:rPr>
        <w:t xml:space="preserve"> </w:t>
      </w:r>
      <w:proofErr w:type="spellStart"/>
      <w:r>
        <w:rPr>
          <w:rFonts w:ascii="Arial" w:hAnsi="Arial" w:cs="Arial"/>
          <w:sz w:val="20"/>
          <w:szCs w:val="20"/>
        </w:rPr>
        <w:t>luar</w:t>
      </w:r>
      <w:proofErr w:type="spellEnd"/>
      <w:r>
        <w:rPr>
          <w:rFonts w:ascii="Arial" w:hAnsi="Arial" w:cs="Arial"/>
          <w:sz w:val="20"/>
          <w:szCs w:val="20"/>
        </w:rPr>
        <w:t xml:space="preserve"> 4 cm dan </w:t>
      </w:r>
      <w:proofErr w:type="spellStart"/>
      <w:r>
        <w:rPr>
          <w:rFonts w:ascii="Arial" w:hAnsi="Arial" w:cs="Arial"/>
          <w:sz w:val="20"/>
          <w:szCs w:val="20"/>
        </w:rPr>
        <w:t>dimensi</w:t>
      </w:r>
      <w:proofErr w:type="spellEnd"/>
      <w:r>
        <w:rPr>
          <w:rFonts w:ascii="Arial" w:hAnsi="Arial" w:cs="Arial"/>
          <w:sz w:val="20"/>
          <w:szCs w:val="20"/>
        </w:rPr>
        <w:t xml:space="preserve"> </w:t>
      </w:r>
      <w:proofErr w:type="spellStart"/>
      <w:r>
        <w:rPr>
          <w:rFonts w:ascii="Arial" w:hAnsi="Arial" w:cs="Arial"/>
          <w:sz w:val="20"/>
          <w:szCs w:val="20"/>
        </w:rPr>
        <w:t>dalam</w:t>
      </w:r>
      <w:proofErr w:type="spellEnd"/>
      <w:r>
        <w:rPr>
          <w:rFonts w:ascii="Arial" w:hAnsi="Arial" w:cs="Arial"/>
          <w:sz w:val="20"/>
          <w:szCs w:val="20"/>
        </w:rPr>
        <w:t xml:space="preserve"> 2 cm, yang </w:t>
      </w:r>
      <w:proofErr w:type="spellStart"/>
      <w:r>
        <w:rPr>
          <w:rFonts w:ascii="Arial" w:hAnsi="Arial" w:cs="Arial"/>
          <w:sz w:val="20"/>
          <w:szCs w:val="20"/>
        </w:rPr>
        <w:t>berfungsi</w:t>
      </w:r>
      <w:proofErr w:type="spellEnd"/>
      <w:r>
        <w:rPr>
          <w:rFonts w:ascii="Arial" w:hAnsi="Arial" w:cs="Arial"/>
          <w:sz w:val="20"/>
          <w:szCs w:val="20"/>
        </w:rPr>
        <w:t xml:space="preserve"> </w:t>
      </w:r>
      <w:proofErr w:type="spellStart"/>
      <w:r>
        <w:rPr>
          <w:rFonts w:ascii="Arial" w:hAnsi="Arial" w:cs="Arial"/>
          <w:sz w:val="20"/>
          <w:szCs w:val="20"/>
        </w:rPr>
        <w:t>sebagai</w:t>
      </w:r>
      <w:proofErr w:type="spellEnd"/>
      <w:r>
        <w:rPr>
          <w:rFonts w:ascii="Arial" w:hAnsi="Arial" w:cs="Arial"/>
          <w:sz w:val="20"/>
          <w:szCs w:val="20"/>
        </w:rPr>
        <w:t xml:space="preserve"> </w:t>
      </w:r>
      <w:proofErr w:type="spellStart"/>
      <w:r>
        <w:rPr>
          <w:rFonts w:ascii="Arial" w:hAnsi="Arial" w:cs="Arial"/>
          <w:sz w:val="20"/>
          <w:szCs w:val="20"/>
        </w:rPr>
        <w:t>tuas</w:t>
      </w:r>
      <w:proofErr w:type="spellEnd"/>
      <w:r>
        <w:rPr>
          <w:rFonts w:ascii="Arial" w:hAnsi="Arial" w:cs="Arial"/>
          <w:sz w:val="20"/>
          <w:szCs w:val="20"/>
        </w:rPr>
        <w:t>/</w:t>
      </w:r>
      <w:r>
        <w:rPr>
          <w:rFonts w:ascii="Arial" w:hAnsi="Arial" w:cs="Arial"/>
          <w:i/>
          <w:sz w:val="20"/>
          <w:szCs w:val="20"/>
        </w:rPr>
        <w:t>handle</w:t>
      </w:r>
      <w:r>
        <w:rPr>
          <w:rFonts w:ascii="Arial" w:hAnsi="Arial" w:cs="Arial"/>
          <w:sz w:val="20"/>
          <w:szCs w:val="20"/>
        </w:rPr>
        <w:t xml:space="preserve"> </w:t>
      </w:r>
      <w:proofErr w:type="spellStart"/>
      <w:r>
        <w:rPr>
          <w:rFonts w:ascii="Arial" w:hAnsi="Arial" w:cs="Arial"/>
          <w:sz w:val="20"/>
          <w:szCs w:val="20"/>
        </w:rPr>
        <w:t>untuk</w:t>
      </w:r>
      <w:proofErr w:type="spellEnd"/>
      <w:r>
        <w:rPr>
          <w:rFonts w:ascii="Arial" w:hAnsi="Arial" w:cs="Arial"/>
          <w:sz w:val="20"/>
          <w:szCs w:val="20"/>
        </w:rPr>
        <w:t xml:space="preserve"> </w:t>
      </w:r>
      <w:proofErr w:type="spellStart"/>
      <w:r>
        <w:rPr>
          <w:rFonts w:ascii="Arial" w:hAnsi="Arial" w:cs="Arial"/>
          <w:sz w:val="20"/>
          <w:szCs w:val="20"/>
        </w:rPr>
        <w:t>mengurangi</w:t>
      </w:r>
      <w:proofErr w:type="spellEnd"/>
      <w:r>
        <w:rPr>
          <w:rFonts w:ascii="Arial" w:hAnsi="Arial" w:cs="Arial"/>
          <w:sz w:val="20"/>
          <w:szCs w:val="20"/>
        </w:rPr>
        <w:t xml:space="preserve"> </w:t>
      </w:r>
      <w:proofErr w:type="spellStart"/>
      <w:r>
        <w:rPr>
          <w:rFonts w:ascii="Arial" w:hAnsi="Arial" w:cs="Arial"/>
          <w:sz w:val="20"/>
          <w:szCs w:val="20"/>
        </w:rPr>
        <w:t>risiko</w:t>
      </w:r>
      <w:proofErr w:type="spellEnd"/>
      <w:r>
        <w:rPr>
          <w:rFonts w:ascii="Arial" w:hAnsi="Arial" w:cs="Arial"/>
          <w:sz w:val="20"/>
          <w:szCs w:val="20"/>
        </w:rPr>
        <w:t xml:space="preserve"> </w:t>
      </w:r>
      <w:proofErr w:type="spellStart"/>
      <w:r>
        <w:rPr>
          <w:rFonts w:ascii="Arial" w:hAnsi="Arial" w:cs="Arial"/>
          <w:sz w:val="20"/>
          <w:szCs w:val="20"/>
        </w:rPr>
        <w:t>kerusakan</w:t>
      </w:r>
      <w:proofErr w:type="spellEnd"/>
      <w:r>
        <w:rPr>
          <w:rFonts w:ascii="Arial" w:hAnsi="Arial" w:cs="Arial"/>
          <w:sz w:val="20"/>
          <w:szCs w:val="20"/>
        </w:rPr>
        <w:t xml:space="preserve"> pada </w:t>
      </w:r>
      <w:proofErr w:type="spellStart"/>
      <w:r>
        <w:rPr>
          <w:rFonts w:ascii="Arial" w:hAnsi="Arial" w:cs="Arial"/>
          <w:sz w:val="20"/>
          <w:szCs w:val="20"/>
        </w:rPr>
        <w:t>prototipe</w:t>
      </w:r>
      <w:proofErr w:type="spellEnd"/>
      <w:r>
        <w:rPr>
          <w:rFonts w:ascii="Arial" w:hAnsi="Arial" w:cs="Arial"/>
          <w:sz w:val="20"/>
          <w:szCs w:val="20"/>
        </w:rPr>
        <w:t xml:space="preserve"> </w:t>
      </w:r>
      <w:proofErr w:type="spellStart"/>
      <w:r>
        <w:rPr>
          <w:rFonts w:ascii="Arial" w:hAnsi="Arial" w:cs="Arial"/>
          <w:sz w:val="20"/>
          <w:szCs w:val="20"/>
        </w:rPr>
        <w:t>pembangkit</w:t>
      </w:r>
      <w:proofErr w:type="spellEnd"/>
      <w:r>
        <w:rPr>
          <w:rFonts w:ascii="Arial" w:hAnsi="Arial" w:cs="Arial"/>
          <w:sz w:val="20"/>
          <w:szCs w:val="20"/>
        </w:rPr>
        <w:t xml:space="preserve"> </w:t>
      </w:r>
      <w:proofErr w:type="spellStart"/>
      <w:r>
        <w:rPr>
          <w:rFonts w:ascii="Arial" w:hAnsi="Arial" w:cs="Arial"/>
          <w:sz w:val="20"/>
          <w:szCs w:val="20"/>
        </w:rPr>
        <w:t>listrik</w:t>
      </w:r>
      <w:proofErr w:type="spellEnd"/>
      <w:r>
        <w:rPr>
          <w:rFonts w:ascii="Arial" w:hAnsi="Arial" w:cs="Arial"/>
          <w:sz w:val="20"/>
          <w:szCs w:val="20"/>
        </w:rPr>
        <w:t xml:space="preserve"> </w:t>
      </w:r>
      <w:proofErr w:type="spellStart"/>
      <w:r>
        <w:rPr>
          <w:rFonts w:ascii="Arial" w:hAnsi="Arial" w:cs="Arial"/>
          <w:sz w:val="20"/>
          <w:szCs w:val="20"/>
        </w:rPr>
        <w:t>tenaga</w:t>
      </w:r>
      <w:proofErr w:type="spellEnd"/>
      <w:r>
        <w:rPr>
          <w:rFonts w:ascii="Arial" w:hAnsi="Arial" w:cs="Arial"/>
          <w:sz w:val="20"/>
          <w:szCs w:val="20"/>
        </w:rPr>
        <w:t xml:space="preserve"> air </w:t>
      </w:r>
      <w:proofErr w:type="spellStart"/>
      <w:r>
        <w:rPr>
          <w:rFonts w:ascii="Arial" w:hAnsi="Arial" w:cs="Arial"/>
          <w:sz w:val="20"/>
          <w:szCs w:val="20"/>
        </w:rPr>
        <w:t>gambut</w:t>
      </w:r>
      <w:proofErr w:type="spellEnd"/>
      <w:r>
        <w:rPr>
          <w:rFonts w:ascii="Arial" w:hAnsi="Arial" w:cs="Arial"/>
          <w:sz w:val="20"/>
          <w:szCs w:val="20"/>
        </w:rPr>
        <w:t xml:space="preserve"> </w:t>
      </w:r>
      <w:proofErr w:type="spellStart"/>
      <w:r>
        <w:rPr>
          <w:rFonts w:ascii="Arial" w:hAnsi="Arial" w:cs="Arial"/>
          <w:sz w:val="20"/>
          <w:szCs w:val="20"/>
        </w:rPr>
        <w:t>ketika</w:t>
      </w:r>
      <w:proofErr w:type="spellEnd"/>
      <w:r>
        <w:rPr>
          <w:rFonts w:ascii="Arial" w:hAnsi="Arial" w:cs="Arial"/>
          <w:sz w:val="20"/>
          <w:szCs w:val="20"/>
        </w:rPr>
        <w:t xml:space="preserve"> di </w:t>
      </w:r>
      <w:proofErr w:type="spellStart"/>
      <w:r>
        <w:rPr>
          <w:rFonts w:ascii="Arial" w:hAnsi="Arial" w:cs="Arial"/>
          <w:sz w:val="20"/>
          <w:szCs w:val="20"/>
        </w:rPr>
        <w:t>angkat</w:t>
      </w:r>
      <w:proofErr w:type="spellEnd"/>
      <w:r>
        <w:rPr>
          <w:rFonts w:ascii="Arial" w:hAnsi="Arial" w:cs="Arial"/>
          <w:sz w:val="20"/>
          <w:szCs w:val="20"/>
        </w:rPr>
        <w:t>.</w:t>
      </w:r>
    </w:p>
    <w:p w14:paraId="2C7D84C8" w14:textId="2D4FF290" w:rsidR="00EA415E" w:rsidRDefault="00EA415E" w:rsidP="005C6E51">
      <w:pPr>
        <w:pStyle w:val="BodyTextFirstIndent"/>
        <w:tabs>
          <w:tab w:val="left" w:pos="567"/>
        </w:tabs>
        <w:spacing w:after="0"/>
        <w:ind w:firstLine="0"/>
        <w:jc w:val="center"/>
        <w:rPr>
          <w:rFonts w:ascii="Arial" w:hAnsi="Arial" w:cs="Arial"/>
          <w:noProof/>
          <w:sz w:val="20"/>
          <w:szCs w:val="20"/>
        </w:rPr>
      </w:pPr>
    </w:p>
    <w:p w14:paraId="09AF64A5" w14:textId="77777777" w:rsidR="00D67BE7" w:rsidRDefault="00EA415E" w:rsidP="005C6E51">
      <w:pPr>
        <w:pStyle w:val="BodyTextFirstIndent"/>
        <w:tabs>
          <w:tab w:val="left" w:pos="567"/>
        </w:tabs>
        <w:spacing w:after="0"/>
        <w:ind w:firstLine="0"/>
        <w:jc w:val="center"/>
        <w:rPr>
          <w:rFonts w:ascii="Arial" w:hAnsi="Arial" w:cs="Arial"/>
          <w:noProof/>
          <w:sz w:val="20"/>
          <w:szCs w:val="20"/>
        </w:rPr>
      </w:pPr>
      <w:r>
        <w:rPr>
          <w:rFonts w:ascii="Arial" w:hAnsi="Arial" w:cs="Arial"/>
          <w:noProof/>
          <w:sz w:val="20"/>
          <w:szCs w:val="20"/>
        </w:rPr>
        <w:drawing>
          <wp:inline distT="0" distB="0" distL="0" distR="0" wp14:anchorId="5339A0B4" wp14:editId="56B93877">
            <wp:extent cx="2953571" cy="1573618"/>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0001.jpg"/>
                    <pic:cNvPicPr/>
                  </pic:nvPicPr>
                  <pic:blipFill rotWithShape="1">
                    <a:blip r:embed="rId22" cstate="print">
                      <a:extLst>
                        <a:ext uri="{28A0092B-C50C-407E-A947-70E740481C1C}">
                          <a14:useLocalDpi xmlns:a14="http://schemas.microsoft.com/office/drawing/2010/main" val="0"/>
                        </a:ext>
                      </a:extLst>
                    </a:blip>
                    <a:srcRect l="12346" t="6233" r="4898" b="31422"/>
                    <a:stretch/>
                  </pic:blipFill>
                  <pic:spPr bwMode="auto">
                    <a:xfrm>
                      <a:off x="0" y="0"/>
                      <a:ext cx="2966418" cy="1580463"/>
                    </a:xfrm>
                    <a:prstGeom prst="rect">
                      <a:avLst/>
                    </a:prstGeom>
                    <a:ln>
                      <a:noFill/>
                    </a:ln>
                    <a:extLst>
                      <a:ext uri="{53640926-AAD7-44D8-BBD7-CCE9431645EC}">
                        <a14:shadowObscured xmlns:a14="http://schemas.microsoft.com/office/drawing/2010/main"/>
                      </a:ext>
                    </a:extLst>
                  </pic:spPr>
                </pic:pic>
              </a:graphicData>
            </a:graphic>
          </wp:inline>
        </w:drawing>
      </w:r>
      <w:r w:rsidR="00005316">
        <w:rPr>
          <w:rFonts w:ascii="Arial" w:hAnsi="Arial" w:cs="Arial"/>
          <w:sz w:val="20"/>
          <w:szCs w:val="20"/>
        </w:rPr>
        <w:t xml:space="preserve">  </w:t>
      </w:r>
    </w:p>
    <w:p w14:paraId="3B7F275A" w14:textId="77777777" w:rsidR="00D67BE7" w:rsidRDefault="00D67BE7" w:rsidP="005C6E51">
      <w:pPr>
        <w:pStyle w:val="BodyTextFirstIndent"/>
        <w:tabs>
          <w:tab w:val="left" w:pos="567"/>
        </w:tabs>
        <w:spacing w:after="0"/>
        <w:ind w:firstLine="0"/>
        <w:jc w:val="center"/>
        <w:rPr>
          <w:rFonts w:ascii="Arial" w:hAnsi="Arial" w:cs="Arial"/>
          <w:noProof/>
          <w:sz w:val="20"/>
          <w:szCs w:val="20"/>
        </w:rPr>
      </w:pPr>
    </w:p>
    <w:p w14:paraId="71A754D9" w14:textId="77777777" w:rsidR="002D14E8" w:rsidRDefault="0070081E" w:rsidP="002D14E8">
      <w:pPr>
        <w:pStyle w:val="BodyTextFirstIndent"/>
        <w:keepNext/>
        <w:tabs>
          <w:tab w:val="left" w:pos="567"/>
        </w:tabs>
        <w:spacing w:after="0"/>
        <w:ind w:firstLine="0"/>
        <w:jc w:val="center"/>
      </w:pPr>
      <w:r>
        <w:rPr>
          <w:rFonts w:ascii="Arial" w:hAnsi="Arial" w:cs="Arial"/>
          <w:noProof/>
          <w:sz w:val="20"/>
          <w:szCs w:val="20"/>
        </w:rPr>
        <w:drawing>
          <wp:inline distT="0" distB="0" distL="0" distR="0" wp14:anchorId="16ED720A" wp14:editId="1272B68B">
            <wp:extent cx="3023418" cy="1616149"/>
            <wp:effectExtent l="0" t="0" r="571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001.jpg"/>
                    <pic:cNvPicPr/>
                  </pic:nvPicPr>
                  <pic:blipFill rotWithShape="1">
                    <a:blip r:embed="rId23" cstate="print">
                      <a:extLst>
                        <a:ext uri="{28A0092B-C50C-407E-A947-70E740481C1C}">
                          <a14:useLocalDpi xmlns:a14="http://schemas.microsoft.com/office/drawing/2010/main" val="0"/>
                        </a:ext>
                      </a:extLst>
                    </a:blip>
                    <a:srcRect l="15190" t="13222" r="9799" b="38015"/>
                    <a:stretch/>
                  </pic:blipFill>
                  <pic:spPr bwMode="auto">
                    <a:xfrm>
                      <a:off x="0" y="0"/>
                      <a:ext cx="3029909" cy="1619619"/>
                    </a:xfrm>
                    <a:prstGeom prst="rect">
                      <a:avLst/>
                    </a:prstGeom>
                    <a:ln>
                      <a:noFill/>
                    </a:ln>
                    <a:extLst>
                      <a:ext uri="{53640926-AAD7-44D8-BBD7-CCE9431645EC}">
                        <a14:shadowObscured xmlns:a14="http://schemas.microsoft.com/office/drawing/2010/main"/>
                      </a:ext>
                    </a:extLst>
                  </pic:spPr>
                </pic:pic>
              </a:graphicData>
            </a:graphic>
          </wp:inline>
        </w:drawing>
      </w:r>
    </w:p>
    <w:p w14:paraId="759661D7" w14:textId="7FE87404" w:rsidR="00D67BE7" w:rsidRDefault="002D14E8" w:rsidP="005C6E51">
      <w:pPr>
        <w:pStyle w:val="BodyTextFirstIndent"/>
        <w:tabs>
          <w:tab w:val="left" w:pos="567"/>
        </w:tabs>
        <w:spacing w:after="0"/>
        <w:ind w:firstLine="0"/>
        <w:jc w:val="center"/>
        <w:rPr>
          <w:rFonts w:ascii="Arial" w:hAnsi="Arial" w:cs="Arial"/>
          <w:sz w:val="20"/>
          <w:szCs w:val="20"/>
        </w:rPr>
      </w:pPr>
      <w:r>
        <w:rPr>
          <w:rFonts w:ascii="Arial" w:hAnsi="Arial" w:cs="Arial"/>
          <w:sz w:val="20"/>
          <w:szCs w:val="20"/>
        </w:rPr>
        <w:t xml:space="preserve">Gambar </w:t>
      </w:r>
      <w:r w:rsidR="000C5592">
        <w:rPr>
          <w:rFonts w:ascii="Arial" w:hAnsi="Arial" w:cs="Arial"/>
          <w:sz w:val="20"/>
          <w:szCs w:val="20"/>
        </w:rPr>
        <w:t>7</w:t>
      </w:r>
      <w:r>
        <w:rPr>
          <w:rFonts w:ascii="Arial" w:hAnsi="Arial" w:cs="Arial"/>
          <w:sz w:val="20"/>
          <w:szCs w:val="20"/>
        </w:rPr>
        <w:t xml:space="preserve"> </w:t>
      </w:r>
      <w:proofErr w:type="spellStart"/>
      <w:r>
        <w:rPr>
          <w:rFonts w:ascii="Arial" w:hAnsi="Arial" w:cs="Arial"/>
          <w:sz w:val="20"/>
          <w:szCs w:val="20"/>
        </w:rPr>
        <w:t>Elektroda</w:t>
      </w:r>
      <w:proofErr w:type="spellEnd"/>
      <w:r>
        <w:rPr>
          <w:rFonts w:ascii="Arial" w:hAnsi="Arial" w:cs="Arial"/>
          <w:sz w:val="20"/>
          <w:szCs w:val="20"/>
        </w:rPr>
        <w:t xml:space="preserve"> (</w:t>
      </w:r>
      <w:proofErr w:type="spellStart"/>
      <w:r>
        <w:rPr>
          <w:rFonts w:ascii="Arial" w:hAnsi="Arial" w:cs="Arial"/>
          <w:sz w:val="20"/>
          <w:szCs w:val="20"/>
        </w:rPr>
        <w:t>katoda</w:t>
      </w:r>
      <w:proofErr w:type="spellEnd"/>
      <w:r>
        <w:rPr>
          <w:rFonts w:ascii="Arial" w:hAnsi="Arial" w:cs="Arial"/>
          <w:sz w:val="20"/>
          <w:szCs w:val="20"/>
        </w:rPr>
        <w:t xml:space="preserve"> dan </w:t>
      </w:r>
      <w:proofErr w:type="spellStart"/>
      <w:r>
        <w:rPr>
          <w:rFonts w:ascii="Arial" w:hAnsi="Arial" w:cs="Arial"/>
          <w:sz w:val="20"/>
          <w:szCs w:val="20"/>
        </w:rPr>
        <w:t>anoda</w:t>
      </w:r>
      <w:proofErr w:type="spellEnd"/>
      <w:r>
        <w:rPr>
          <w:rFonts w:ascii="Arial" w:hAnsi="Arial" w:cs="Arial"/>
          <w:sz w:val="20"/>
          <w:szCs w:val="20"/>
        </w:rPr>
        <w:t>)</w:t>
      </w:r>
    </w:p>
    <w:p w14:paraId="4B0B8873" w14:textId="77777777" w:rsidR="002D14E8" w:rsidRDefault="002D14E8" w:rsidP="002D14E8">
      <w:pPr>
        <w:pStyle w:val="BodyTextFirstIndent"/>
        <w:tabs>
          <w:tab w:val="left" w:pos="567"/>
        </w:tabs>
        <w:spacing w:after="0"/>
        <w:ind w:firstLine="0"/>
        <w:jc w:val="both"/>
        <w:rPr>
          <w:rFonts w:ascii="Arial" w:hAnsi="Arial" w:cs="Arial"/>
          <w:sz w:val="20"/>
          <w:szCs w:val="20"/>
        </w:rPr>
      </w:pPr>
    </w:p>
    <w:p w14:paraId="3C36A5EC" w14:textId="7CE8FD9B" w:rsidR="006F61D0" w:rsidRDefault="002D14E8" w:rsidP="000E2B25">
      <w:pPr>
        <w:pStyle w:val="BodyTextFirstIndent"/>
        <w:tabs>
          <w:tab w:val="left" w:pos="567"/>
        </w:tabs>
        <w:spacing w:after="0"/>
        <w:ind w:firstLine="0"/>
        <w:jc w:val="both"/>
        <w:rPr>
          <w:rFonts w:ascii="Arial" w:hAnsi="Arial" w:cs="Arial"/>
          <w:noProof/>
          <w:sz w:val="20"/>
          <w:szCs w:val="20"/>
        </w:rPr>
      </w:pPr>
      <w:r>
        <w:rPr>
          <w:rFonts w:ascii="Arial" w:hAnsi="Arial" w:cs="Arial"/>
          <w:sz w:val="20"/>
          <w:szCs w:val="20"/>
        </w:rPr>
        <w:tab/>
        <w:t xml:space="preserve">Gambar </w:t>
      </w:r>
      <w:r w:rsidR="000C5592">
        <w:rPr>
          <w:rFonts w:ascii="Arial" w:hAnsi="Arial" w:cs="Arial"/>
          <w:sz w:val="20"/>
          <w:szCs w:val="20"/>
        </w:rPr>
        <w:t>7</w:t>
      </w:r>
      <w:r>
        <w:rPr>
          <w:rFonts w:ascii="Arial" w:hAnsi="Arial" w:cs="Arial"/>
          <w:sz w:val="20"/>
          <w:szCs w:val="20"/>
        </w:rPr>
        <w:t xml:space="preserve"> </w:t>
      </w:r>
      <w:proofErr w:type="spellStart"/>
      <w:r>
        <w:rPr>
          <w:rFonts w:ascii="Arial" w:hAnsi="Arial" w:cs="Arial"/>
          <w:sz w:val="20"/>
          <w:szCs w:val="20"/>
        </w:rPr>
        <w:t>menunjukkan</w:t>
      </w:r>
      <w:proofErr w:type="spellEnd"/>
      <w:r>
        <w:rPr>
          <w:rFonts w:ascii="Arial" w:hAnsi="Arial" w:cs="Arial"/>
          <w:sz w:val="20"/>
          <w:szCs w:val="20"/>
        </w:rPr>
        <w:t xml:space="preserve"> </w:t>
      </w:r>
      <w:proofErr w:type="spellStart"/>
      <w:r>
        <w:rPr>
          <w:rFonts w:ascii="Arial" w:hAnsi="Arial" w:cs="Arial"/>
          <w:sz w:val="20"/>
          <w:szCs w:val="20"/>
        </w:rPr>
        <w:t>logam</w:t>
      </w:r>
      <w:proofErr w:type="spellEnd"/>
      <w:r>
        <w:rPr>
          <w:rFonts w:ascii="Arial" w:hAnsi="Arial" w:cs="Arial"/>
          <w:sz w:val="20"/>
          <w:szCs w:val="20"/>
        </w:rPr>
        <w:t xml:space="preserve"> </w:t>
      </w:r>
      <w:proofErr w:type="spellStart"/>
      <w:r>
        <w:rPr>
          <w:rFonts w:ascii="Arial" w:hAnsi="Arial" w:cs="Arial"/>
          <w:sz w:val="20"/>
          <w:szCs w:val="20"/>
        </w:rPr>
        <w:t>bekas</w:t>
      </w:r>
      <w:proofErr w:type="spellEnd"/>
      <w:r>
        <w:rPr>
          <w:rFonts w:ascii="Arial" w:hAnsi="Arial" w:cs="Arial"/>
          <w:sz w:val="20"/>
          <w:szCs w:val="20"/>
        </w:rPr>
        <w:t xml:space="preserve"> Cu-Zn </w:t>
      </w:r>
      <w:proofErr w:type="spellStart"/>
      <w:r>
        <w:rPr>
          <w:rFonts w:ascii="Arial" w:hAnsi="Arial" w:cs="Arial"/>
          <w:sz w:val="20"/>
          <w:szCs w:val="20"/>
        </w:rPr>
        <w:t>ataupun</w:t>
      </w:r>
      <w:proofErr w:type="spellEnd"/>
      <w:r>
        <w:rPr>
          <w:rFonts w:ascii="Arial" w:hAnsi="Arial" w:cs="Arial"/>
          <w:sz w:val="20"/>
          <w:szCs w:val="20"/>
        </w:rPr>
        <w:t xml:space="preserve"> Cu-Al </w:t>
      </w:r>
      <w:proofErr w:type="spellStart"/>
      <w:r>
        <w:rPr>
          <w:rFonts w:ascii="Arial" w:hAnsi="Arial" w:cs="Arial"/>
          <w:sz w:val="20"/>
          <w:szCs w:val="20"/>
        </w:rPr>
        <w:t>berukuran</w:t>
      </w:r>
      <w:proofErr w:type="spellEnd"/>
      <w:r>
        <w:rPr>
          <w:rFonts w:ascii="Arial" w:hAnsi="Arial" w:cs="Arial"/>
          <w:sz w:val="20"/>
          <w:szCs w:val="20"/>
        </w:rPr>
        <w:t xml:space="preserve"> 9</w:t>
      </w:r>
      <w:r w:rsidR="008F5984">
        <w:rPr>
          <w:rFonts w:ascii="Arial" w:hAnsi="Arial" w:cs="Arial"/>
          <w:sz w:val="20"/>
          <w:szCs w:val="20"/>
        </w:rPr>
        <w:t xml:space="preserve"> cm </w:t>
      </w:r>
      <w:r>
        <w:rPr>
          <w:rFonts w:ascii="Arial" w:hAnsi="Arial" w:cs="Arial"/>
          <w:sz w:val="20"/>
          <w:szCs w:val="20"/>
        </w:rPr>
        <w:t>x</w:t>
      </w:r>
      <w:r w:rsidR="008F5984">
        <w:rPr>
          <w:rFonts w:ascii="Arial" w:hAnsi="Arial" w:cs="Arial"/>
          <w:sz w:val="20"/>
          <w:szCs w:val="20"/>
        </w:rPr>
        <w:t xml:space="preserve"> </w:t>
      </w:r>
      <w:r>
        <w:rPr>
          <w:rFonts w:ascii="Arial" w:hAnsi="Arial" w:cs="Arial"/>
          <w:sz w:val="20"/>
          <w:szCs w:val="20"/>
        </w:rPr>
        <w:t>11</w:t>
      </w:r>
      <w:r w:rsidR="008F5984">
        <w:rPr>
          <w:rFonts w:ascii="Arial" w:hAnsi="Arial" w:cs="Arial"/>
          <w:sz w:val="20"/>
          <w:szCs w:val="20"/>
        </w:rPr>
        <w:t xml:space="preserve"> cm</w:t>
      </w:r>
      <w:r>
        <w:rPr>
          <w:rFonts w:ascii="Arial" w:hAnsi="Arial" w:cs="Arial"/>
          <w:sz w:val="20"/>
          <w:szCs w:val="20"/>
          <w:vertAlign w:val="superscript"/>
        </w:rPr>
        <w:t xml:space="preserve"> </w:t>
      </w:r>
      <w:r>
        <w:rPr>
          <w:rFonts w:ascii="Arial" w:hAnsi="Arial" w:cs="Arial"/>
          <w:sz w:val="20"/>
          <w:szCs w:val="20"/>
        </w:rPr>
        <w:t xml:space="preserve">yang </w:t>
      </w:r>
      <w:proofErr w:type="spellStart"/>
      <w:r>
        <w:rPr>
          <w:rFonts w:ascii="Arial" w:hAnsi="Arial" w:cs="Arial"/>
          <w:sz w:val="20"/>
          <w:szCs w:val="20"/>
        </w:rPr>
        <w:t>akan</w:t>
      </w:r>
      <w:proofErr w:type="spellEnd"/>
      <w:r>
        <w:rPr>
          <w:rFonts w:ascii="Arial" w:hAnsi="Arial" w:cs="Arial"/>
          <w:sz w:val="20"/>
          <w:szCs w:val="20"/>
        </w:rPr>
        <w:t xml:space="preserve"> </w:t>
      </w:r>
      <w:proofErr w:type="spellStart"/>
      <w:r>
        <w:rPr>
          <w:rFonts w:ascii="Arial" w:hAnsi="Arial" w:cs="Arial"/>
          <w:sz w:val="20"/>
          <w:szCs w:val="20"/>
        </w:rPr>
        <w:t>dirangkai</w:t>
      </w:r>
      <w:proofErr w:type="spellEnd"/>
      <w:r>
        <w:rPr>
          <w:rFonts w:ascii="Arial" w:hAnsi="Arial" w:cs="Arial"/>
          <w:sz w:val="20"/>
          <w:szCs w:val="20"/>
        </w:rPr>
        <w:t xml:space="preserve"> </w:t>
      </w:r>
      <w:proofErr w:type="spellStart"/>
      <w:r>
        <w:rPr>
          <w:rFonts w:ascii="Arial" w:hAnsi="Arial" w:cs="Arial"/>
          <w:sz w:val="20"/>
          <w:szCs w:val="20"/>
        </w:rPr>
        <w:t>seri</w:t>
      </w:r>
      <w:proofErr w:type="spellEnd"/>
      <w:r>
        <w:rPr>
          <w:rFonts w:ascii="Arial" w:hAnsi="Arial" w:cs="Arial"/>
          <w:sz w:val="20"/>
          <w:szCs w:val="20"/>
        </w:rPr>
        <w:t xml:space="preserve"> </w:t>
      </w:r>
      <w:proofErr w:type="spellStart"/>
      <w:r>
        <w:rPr>
          <w:rFonts w:ascii="Arial" w:hAnsi="Arial" w:cs="Arial"/>
          <w:sz w:val="20"/>
          <w:szCs w:val="20"/>
        </w:rPr>
        <w:t>sebanyak</w:t>
      </w:r>
      <w:proofErr w:type="spellEnd"/>
      <w:r>
        <w:rPr>
          <w:rFonts w:ascii="Arial" w:hAnsi="Arial" w:cs="Arial"/>
          <w:sz w:val="20"/>
          <w:szCs w:val="20"/>
        </w:rPr>
        <w:t xml:space="preserve"> 15 </w:t>
      </w:r>
      <w:proofErr w:type="spellStart"/>
      <w:r>
        <w:rPr>
          <w:rFonts w:ascii="Arial" w:hAnsi="Arial" w:cs="Arial"/>
          <w:sz w:val="20"/>
          <w:szCs w:val="20"/>
        </w:rPr>
        <w:t>sel</w:t>
      </w:r>
      <w:proofErr w:type="spellEnd"/>
      <w:r>
        <w:rPr>
          <w:rFonts w:ascii="Arial" w:hAnsi="Arial" w:cs="Arial"/>
          <w:sz w:val="20"/>
          <w:szCs w:val="20"/>
        </w:rPr>
        <w:t xml:space="preserve"> pada </w:t>
      </w:r>
      <w:proofErr w:type="spellStart"/>
      <w:r>
        <w:rPr>
          <w:rFonts w:ascii="Arial" w:hAnsi="Arial" w:cs="Arial"/>
          <w:sz w:val="20"/>
          <w:szCs w:val="20"/>
        </w:rPr>
        <w:t>prototipe</w:t>
      </w:r>
      <w:proofErr w:type="spellEnd"/>
      <w:r>
        <w:rPr>
          <w:rFonts w:ascii="Arial" w:hAnsi="Arial" w:cs="Arial"/>
          <w:sz w:val="20"/>
          <w:szCs w:val="20"/>
        </w:rPr>
        <w:t xml:space="preserve"> </w:t>
      </w:r>
      <w:proofErr w:type="spellStart"/>
      <w:r>
        <w:rPr>
          <w:rFonts w:ascii="Arial" w:hAnsi="Arial" w:cs="Arial"/>
          <w:sz w:val="20"/>
          <w:szCs w:val="20"/>
        </w:rPr>
        <w:t>pembangkit</w:t>
      </w:r>
      <w:proofErr w:type="spellEnd"/>
      <w:r>
        <w:rPr>
          <w:rFonts w:ascii="Arial" w:hAnsi="Arial" w:cs="Arial"/>
          <w:sz w:val="20"/>
          <w:szCs w:val="20"/>
        </w:rPr>
        <w:t xml:space="preserve"> </w:t>
      </w:r>
      <w:proofErr w:type="spellStart"/>
      <w:r>
        <w:rPr>
          <w:rFonts w:ascii="Arial" w:hAnsi="Arial" w:cs="Arial"/>
          <w:sz w:val="20"/>
          <w:szCs w:val="20"/>
        </w:rPr>
        <w:t>listrik</w:t>
      </w:r>
      <w:proofErr w:type="spellEnd"/>
      <w:r>
        <w:rPr>
          <w:rFonts w:ascii="Arial" w:hAnsi="Arial" w:cs="Arial"/>
          <w:sz w:val="20"/>
          <w:szCs w:val="20"/>
        </w:rPr>
        <w:t xml:space="preserve"> </w:t>
      </w:r>
      <w:proofErr w:type="spellStart"/>
      <w:r>
        <w:rPr>
          <w:rFonts w:ascii="Arial" w:hAnsi="Arial" w:cs="Arial"/>
          <w:sz w:val="20"/>
          <w:szCs w:val="20"/>
        </w:rPr>
        <w:t>tenaga</w:t>
      </w:r>
      <w:proofErr w:type="spellEnd"/>
      <w:r>
        <w:rPr>
          <w:rFonts w:ascii="Arial" w:hAnsi="Arial" w:cs="Arial"/>
          <w:sz w:val="20"/>
          <w:szCs w:val="20"/>
        </w:rPr>
        <w:t xml:space="preserve"> air </w:t>
      </w:r>
      <w:proofErr w:type="spellStart"/>
      <w:r>
        <w:rPr>
          <w:rFonts w:ascii="Arial" w:hAnsi="Arial" w:cs="Arial"/>
          <w:sz w:val="20"/>
          <w:szCs w:val="20"/>
        </w:rPr>
        <w:t>gambut</w:t>
      </w:r>
      <w:proofErr w:type="spellEnd"/>
      <w:r>
        <w:rPr>
          <w:rFonts w:ascii="Arial" w:hAnsi="Arial" w:cs="Arial"/>
          <w:sz w:val="20"/>
          <w:szCs w:val="20"/>
        </w:rPr>
        <w:t xml:space="preserve"> </w:t>
      </w:r>
      <w:proofErr w:type="spellStart"/>
      <w:r>
        <w:rPr>
          <w:rFonts w:ascii="Arial" w:hAnsi="Arial" w:cs="Arial"/>
          <w:sz w:val="20"/>
          <w:szCs w:val="20"/>
        </w:rPr>
        <w:t>atau</w:t>
      </w:r>
      <w:proofErr w:type="spellEnd"/>
      <w:r>
        <w:rPr>
          <w:rFonts w:ascii="Arial" w:hAnsi="Arial" w:cs="Arial"/>
          <w:sz w:val="20"/>
          <w:szCs w:val="20"/>
        </w:rPr>
        <w:t xml:space="preserve"> pada Gambar 8.</w:t>
      </w:r>
    </w:p>
    <w:p w14:paraId="0D73D137" w14:textId="77777777" w:rsidR="002D14E8" w:rsidRPr="00397CC2" w:rsidRDefault="002D14E8" w:rsidP="000E2B25">
      <w:pPr>
        <w:pStyle w:val="BodyTextFirstIndent"/>
        <w:tabs>
          <w:tab w:val="left" w:pos="567"/>
        </w:tabs>
        <w:spacing w:after="0"/>
        <w:ind w:firstLine="0"/>
        <w:jc w:val="both"/>
        <w:rPr>
          <w:rFonts w:ascii="Arial" w:hAnsi="Arial" w:cs="Arial"/>
          <w:sz w:val="20"/>
          <w:szCs w:val="20"/>
        </w:rPr>
      </w:pPr>
    </w:p>
    <w:p w14:paraId="6AE8A0A0" w14:textId="77777777" w:rsidR="007663F8" w:rsidRDefault="002A4656" w:rsidP="0061794D">
      <w:pPr>
        <w:keepNext/>
        <w:jc w:val="center"/>
      </w:pPr>
      <w:r>
        <w:rPr>
          <w:rFonts w:asciiTheme="majorBidi" w:hAnsiTheme="majorBidi" w:cstheme="majorBidi"/>
          <w:noProof/>
        </w:rPr>
        <w:drawing>
          <wp:inline distT="0" distB="0" distL="0" distR="0" wp14:anchorId="6DAECA1E" wp14:editId="18FFDD7C">
            <wp:extent cx="2232561" cy="1674421"/>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255558" cy="1691669"/>
                    </a:xfrm>
                    <a:prstGeom prst="rect">
                      <a:avLst/>
                    </a:prstGeom>
                  </pic:spPr>
                </pic:pic>
              </a:graphicData>
            </a:graphic>
          </wp:inline>
        </w:drawing>
      </w:r>
    </w:p>
    <w:p w14:paraId="11EEC361" w14:textId="20273FDC" w:rsidR="002A4656" w:rsidRDefault="007663F8" w:rsidP="007663F8">
      <w:pPr>
        <w:pStyle w:val="Caption"/>
        <w:jc w:val="center"/>
        <w:rPr>
          <w:rFonts w:ascii="Arial" w:hAnsi="Arial" w:cs="Arial"/>
          <w:i w:val="0"/>
          <w:iCs w:val="0"/>
          <w:color w:val="auto"/>
          <w:sz w:val="20"/>
          <w:szCs w:val="20"/>
        </w:rPr>
      </w:pPr>
      <w:r w:rsidRPr="007663F8">
        <w:rPr>
          <w:rFonts w:ascii="Arial" w:hAnsi="Arial" w:cs="Arial"/>
          <w:i w:val="0"/>
          <w:iCs w:val="0"/>
          <w:color w:val="auto"/>
          <w:sz w:val="20"/>
          <w:szCs w:val="20"/>
        </w:rPr>
        <w:t xml:space="preserve">Gambar </w:t>
      </w:r>
      <w:r w:rsidR="002D14E8">
        <w:rPr>
          <w:rFonts w:ascii="Arial" w:hAnsi="Arial" w:cs="Arial"/>
          <w:i w:val="0"/>
          <w:iCs w:val="0"/>
          <w:color w:val="auto"/>
          <w:sz w:val="20"/>
          <w:szCs w:val="20"/>
        </w:rPr>
        <w:t>8</w:t>
      </w:r>
      <w:r w:rsidRPr="007663F8">
        <w:rPr>
          <w:rFonts w:ascii="Arial" w:hAnsi="Arial" w:cs="Arial"/>
          <w:i w:val="0"/>
          <w:iCs w:val="0"/>
          <w:color w:val="auto"/>
          <w:sz w:val="20"/>
          <w:szCs w:val="20"/>
        </w:rPr>
        <w:t xml:space="preserve"> </w:t>
      </w:r>
      <w:proofErr w:type="spellStart"/>
      <w:r w:rsidRPr="007663F8">
        <w:rPr>
          <w:rFonts w:ascii="Arial" w:hAnsi="Arial" w:cs="Arial"/>
          <w:i w:val="0"/>
          <w:iCs w:val="0"/>
          <w:color w:val="auto"/>
          <w:sz w:val="20"/>
          <w:szCs w:val="20"/>
        </w:rPr>
        <w:t>Prototipe</w:t>
      </w:r>
      <w:proofErr w:type="spellEnd"/>
      <w:r w:rsidRPr="007663F8">
        <w:rPr>
          <w:rFonts w:ascii="Arial" w:hAnsi="Arial" w:cs="Arial"/>
          <w:i w:val="0"/>
          <w:iCs w:val="0"/>
          <w:color w:val="auto"/>
          <w:sz w:val="20"/>
          <w:szCs w:val="20"/>
        </w:rPr>
        <w:t xml:space="preserve"> </w:t>
      </w:r>
      <w:proofErr w:type="spellStart"/>
      <w:r w:rsidRPr="007663F8">
        <w:rPr>
          <w:rFonts w:ascii="Arial" w:hAnsi="Arial" w:cs="Arial"/>
          <w:i w:val="0"/>
          <w:iCs w:val="0"/>
          <w:color w:val="auto"/>
          <w:sz w:val="20"/>
          <w:szCs w:val="20"/>
        </w:rPr>
        <w:t>Pembangkit</w:t>
      </w:r>
      <w:proofErr w:type="spellEnd"/>
      <w:r w:rsidRPr="007663F8">
        <w:rPr>
          <w:rFonts w:ascii="Arial" w:hAnsi="Arial" w:cs="Arial"/>
          <w:i w:val="0"/>
          <w:iCs w:val="0"/>
          <w:color w:val="auto"/>
          <w:sz w:val="20"/>
          <w:szCs w:val="20"/>
        </w:rPr>
        <w:t xml:space="preserve"> Listrik Tenaga Air </w:t>
      </w:r>
      <w:proofErr w:type="spellStart"/>
      <w:r w:rsidRPr="007663F8">
        <w:rPr>
          <w:rFonts w:ascii="Arial" w:hAnsi="Arial" w:cs="Arial"/>
          <w:i w:val="0"/>
          <w:iCs w:val="0"/>
          <w:color w:val="auto"/>
          <w:sz w:val="20"/>
          <w:szCs w:val="20"/>
        </w:rPr>
        <w:t>Gambut</w:t>
      </w:r>
      <w:proofErr w:type="spellEnd"/>
      <w:r w:rsidRPr="007663F8">
        <w:rPr>
          <w:rFonts w:ascii="Arial" w:hAnsi="Arial" w:cs="Arial"/>
          <w:i w:val="0"/>
          <w:iCs w:val="0"/>
          <w:color w:val="auto"/>
          <w:sz w:val="20"/>
          <w:szCs w:val="20"/>
        </w:rPr>
        <w:t xml:space="preserve"> </w:t>
      </w:r>
      <w:proofErr w:type="spellStart"/>
      <w:r w:rsidRPr="007663F8">
        <w:rPr>
          <w:rFonts w:ascii="Arial" w:hAnsi="Arial" w:cs="Arial"/>
          <w:i w:val="0"/>
          <w:iCs w:val="0"/>
          <w:color w:val="auto"/>
          <w:sz w:val="20"/>
          <w:szCs w:val="20"/>
        </w:rPr>
        <w:t>dengan</w:t>
      </w:r>
      <w:proofErr w:type="spellEnd"/>
      <w:r w:rsidRPr="007663F8">
        <w:rPr>
          <w:rFonts w:ascii="Arial" w:hAnsi="Arial" w:cs="Arial"/>
          <w:i w:val="0"/>
          <w:iCs w:val="0"/>
          <w:color w:val="auto"/>
          <w:sz w:val="20"/>
          <w:szCs w:val="20"/>
        </w:rPr>
        <w:t xml:space="preserve"> </w:t>
      </w:r>
      <w:proofErr w:type="spellStart"/>
      <w:r w:rsidRPr="007663F8">
        <w:rPr>
          <w:rFonts w:ascii="Arial" w:hAnsi="Arial" w:cs="Arial"/>
          <w:i w:val="0"/>
          <w:iCs w:val="0"/>
          <w:color w:val="auto"/>
          <w:sz w:val="20"/>
          <w:szCs w:val="20"/>
        </w:rPr>
        <w:t>Eleketroda</w:t>
      </w:r>
      <w:proofErr w:type="spellEnd"/>
      <w:r w:rsidRPr="007663F8">
        <w:rPr>
          <w:rFonts w:ascii="Arial" w:hAnsi="Arial" w:cs="Arial"/>
          <w:i w:val="0"/>
          <w:iCs w:val="0"/>
          <w:color w:val="auto"/>
          <w:sz w:val="20"/>
          <w:szCs w:val="20"/>
        </w:rPr>
        <w:t xml:space="preserve"> </w:t>
      </w:r>
      <w:proofErr w:type="spellStart"/>
      <w:r w:rsidRPr="007663F8">
        <w:rPr>
          <w:rFonts w:ascii="Arial" w:hAnsi="Arial" w:cs="Arial"/>
          <w:i w:val="0"/>
          <w:iCs w:val="0"/>
          <w:color w:val="auto"/>
          <w:sz w:val="20"/>
          <w:szCs w:val="20"/>
        </w:rPr>
        <w:t>Logam</w:t>
      </w:r>
      <w:proofErr w:type="spellEnd"/>
      <w:r w:rsidRPr="007663F8">
        <w:rPr>
          <w:rFonts w:ascii="Arial" w:hAnsi="Arial" w:cs="Arial"/>
          <w:i w:val="0"/>
          <w:iCs w:val="0"/>
          <w:color w:val="auto"/>
          <w:sz w:val="20"/>
          <w:szCs w:val="20"/>
        </w:rPr>
        <w:t xml:space="preserve"> </w:t>
      </w:r>
      <w:proofErr w:type="spellStart"/>
      <w:r w:rsidRPr="007663F8">
        <w:rPr>
          <w:rFonts w:ascii="Arial" w:hAnsi="Arial" w:cs="Arial"/>
          <w:i w:val="0"/>
          <w:iCs w:val="0"/>
          <w:color w:val="auto"/>
          <w:sz w:val="20"/>
          <w:szCs w:val="20"/>
        </w:rPr>
        <w:t>Bekas</w:t>
      </w:r>
      <w:proofErr w:type="spellEnd"/>
      <w:r w:rsidRPr="007663F8">
        <w:rPr>
          <w:rFonts w:ascii="Arial" w:hAnsi="Arial" w:cs="Arial"/>
          <w:i w:val="0"/>
          <w:iCs w:val="0"/>
          <w:color w:val="auto"/>
          <w:sz w:val="20"/>
          <w:szCs w:val="20"/>
        </w:rPr>
        <w:t xml:space="preserve"> Cu-Zn</w:t>
      </w:r>
    </w:p>
    <w:p w14:paraId="67B1E9E0" w14:textId="031C4A0A" w:rsidR="004C00C6" w:rsidRDefault="004C00C6" w:rsidP="002D14E8">
      <w:pPr>
        <w:ind w:firstLine="720"/>
        <w:jc w:val="both"/>
        <w:rPr>
          <w:rFonts w:ascii="Arial" w:hAnsi="Arial" w:cs="Arial"/>
          <w:sz w:val="20"/>
          <w:szCs w:val="20"/>
        </w:rPr>
      </w:pPr>
      <w:r>
        <w:rPr>
          <w:rFonts w:ascii="Arial" w:hAnsi="Arial" w:cs="Arial"/>
          <w:sz w:val="20"/>
          <w:szCs w:val="20"/>
        </w:rPr>
        <w:t xml:space="preserve">Gambar </w:t>
      </w:r>
      <w:r w:rsidR="002D14E8">
        <w:rPr>
          <w:rFonts w:ascii="Arial" w:hAnsi="Arial" w:cs="Arial"/>
          <w:sz w:val="20"/>
          <w:szCs w:val="20"/>
        </w:rPr>
        <w:t>8</w:t>
      </w:r>
      <w:r>
        <w:rPr>
          <w:rFonts w:ascii="Arial" w:hAnsi="Arial" w:cs="Arial"/>
          <w:sz w:val="20"/>
          <w:szCs w:val="20"/>
        </w:rPr>
        <w:t xml:space="preserve"> </w:t>
      </w:r>
      <w:proofErr w:type="spellStart"/>
      <w:r>
        <w:rPr>
          <w:rFonts w:ascii="Arial" w:hAnsi="Arial" w:cs="Arial"/>
          <w:sz w:val="20"/>
          <w:szCs w:val="20"/>
        </w:rPr>
        <w:t>menunjukkan</w:t>
      </w:r>
      <w:proofErr w:type="spellEnd"/>
      <w:r w:rsidR="002D14E8">
        <w:rPr>
          <w:rFonts w:ascii="Arial" w:hAnsi="Arial" w:cs="Arial"/>
          <w:sz w:val="20"/>
          <w:szCs w:val="20"/>
        </w:rPr>
        <w:t xml:space="preserve"> </w:t>
      </w:r>
      <w:proofErr w:type="spellStart"/>
      <w:r w:rsidR="002D14E8">
        <w:rPr>
          <w:rFonts w:ascii="Arial" w:hAnsi="Arial" w:cs="Arial"/>
          <w:sz w:val="20"/>
          <w:szCs w:val="20"/>
        </w:rPr>
        <w:t>hasil</w:t>
      </w:r>
      <w:proofErr w:type="spellEnd"/>
      <w:r w:rsidR="002D14E8">
        <w:rPr>
          <w:rFonts w:ascii="Arial" w:hAnsi="Arial" w:cs="Arial"/>
          <w:sz w:val="20"/>
          <w:szCs w:val="20"/>
        </w:rPr>
        <w:t xml:space="preserve"> </w:t>
      </w:r>
      <w:proofErr w:type="spellStart"/>
      <w:r w:rsidR="002D14E8">
        <w:rPr>
          <w:rFonts w:ascii="Arial" w:hAnsi="Arial" w:cs="Arial"/>
          <w:sz w:val="20"/>
          <w:szCs w:val="20"/>
        </w:rPr>
        <w:t>rancangan</w:t>
      </w:r>
      <w:proofErr w:type="spellEnd"/>
      <w:r w:rsidR="002D14E8">
        <w:rPr>
          <w:rFonts w:ascii="Arial" w:hAnsi="Arial" w:cs="Arial"/>
          <w:sz w:val="20"/>
          <w:szCs w:val="20"/>
        </w:rPr>
        <w:t xml:space="preserve"> </w:t>
      </w:r>
      <w:proofErr w:type="spellStart"/>
      <w:r>
        <w:rPr>
          <w:rFonts w:ascii="Arial" w:hAnsi="Arial" w:cs="Arial"/>
          <w:sz w:val="20"/>
          <w:szCs w:val="20"/>
        </w:rPr>
        <w:t>prototipe</w:t>
      </w:r>
      <w:proofErr w:type="spellEnd"/>
      <w:r>
        <w:rPr>
          <w:rFonts w:ascii="Arial" w:hAnsi="Arial" w:cs="Arial"/>
          <w:sz w:val="20"/>
          <w:szCs w:val="20"/>
        </w:rPr>
        <w:t xml:space="preserve"> </w:t>
      </w:r>
      <w:proofErr w:type="spellStart"/>
      <w:r>
        <w:rPr>
          <w:rFonts w:ascii="Arial" w:hAnsi="Arial" w:cs="Arial"/>
          <w:sz w:val="20"/>
          <w:szCs w:val="20"/>
        </w:rPr>
        <w:t>pembangkit</w:t>
      </w:r>
      <w:proofErr w:type="spellEnd"/>
      <w:r>
        <w:rPr>
          <w:rFonts w:ascii="Arial" w:hAnsi="Arial" w:cs="Arial"/>
          <w:sz w:val="20"/>
          <w:szCs w:val="20"/>
        </w:rPr>
        <w:t xml:space="preserve"> </w:t>
      </w:r>
      <w:proofErr w:type="spellStart"/>
      <w:r>
        <w:rPr>
          <w:rFonts w:ascii="Arial" w:hAnsi="Arial" w:cs="Arial"/>
          <w:sz w:val="20"/>
          <w:szCs w:val="20"/>
        </w:rPr>
        <w:t>listrik</w:t>
      </w:r>
      <w:proofErr w:type="spellEnd"/>
      <w:r>
        <w:rPr>
          <w:rFonts w:ascii="Arial" w:hAnsi="Arial" w:cs="Arial"/>
          <w:sz w:val="20"/>
          <w:szCs w:val="20"/>
        </w:rPr>
        <w:t xml:space="preserve"> </w:t>
      </w:r>
      <w:proofErr w:type="spellStart"/>
      <w:r>
        <w:rPr>
          <w:rFonts w:ascii="Arial" w:hAnsi="Arial" w:cs="Arial"/>
          <w:sz w:val="20"/>
          <w:szCs w:val="20"/>
        </w:rPr>
        <w:t>tenaga</w:t>
      </w:r>
      <w:proofErr w:type="spellEnd"/>
      <w:r>
        <w:rPr>
          <w:rFonts w:ascii="Arial" w:hAnsi="Arial" w:cs="Arial"/>
          <w:sz w:val="20"/>
          <w:szCs w:val="20"/>
        </w:rPr>
        <w:t xml:space="preserve"> air </w:t>
      </w:r>
      <w:proofErr w:type="spellStart"/>
      <w:r>
        <w:rPr>
          <w:rFonts w:ascii="Arial" w:hAnsi="Arial" w:cs="Arial"/>
          <w:sz w:val="20"/>
          <w:szCs w:val="20"/>
        </w:rPr>
        <w:t>gambut</w:t>
      </w:r>
      <w:proofErr w:type="spellEnd"/>
      <w:r>
        <w:rPr>
          <w:rFonts w:ascii="Arial" w:hAnsi="Arial" w:cs="Arial"/>
          <w:sz w:val="20"/>
          <w:szCs w:val="20"/>
        </w:rPr>
        <w:t xml:space="preserve"> </w:t>
      </w:r>
      <w:proofErr w:type="spellStart"/>
      <w:r>
        <w:rPr>
          <w:rFonts w:ascii="Arial" w:hAnsi="Arial" w:cs="Arial"/>
          <w:sz w:val="20"/>
          <w:szCs w:val="20"/>
        </w:rPr>
        <w:t>menggunakan</w:t>
      </w:r>
      <w:proofErr w:type="spellEnd"/>
      <w:r>
        <w:rPr>
          <w:rFonts w:ascii="Arial" w:hAnsi="Arial" w:cs="Arial"/>
          <w:sz w:val="20"/>
          <w:szCs w:val="20"/>
        </w:rPr>
        <w:t xml:space="preserve"> </w:t>
      </w:r>
      <w:proofErr w:type="spellStart"/>
      <w:r>
        <w:rPr>
          <w:rFonts w:ascii="Arial" w:hAnsi="Arial" w:cs="Arial"/>
          <w:sz w:val="20"/>
          <w:szCs w:val="20"/>
        </w:rPr>
        <w:t>logam</w:t>
      </w:r>
      <w:proofErr w:type="spellEnd"/>
      <w:r>
        <w:rPr>
          <w:rFonts w:ascii="Arial" w:hAnsi="Arial" w:cs="Arial"/>
          <w:sz w:val="20"/>
          <w:szCs w:val="20"/>
        </w:rPr>
        <w:t xml:space="preserve"> </w:t>
      </w:r>
      <w:proofErr w:type="spellStart"/>
      <w:r>
        <w:rPr>
          <w:rFonts w:ascii="Arial" w:hAnsi="Arial" w:cs="Arial"/>
          <w:sz w:val="20"/>
          <w:szCs w:val="20"/>
        </w:rPr>
        <w:t>bekas</w:t>
      </w:r>
      <w:proofErr w:type="spellEnd"/>
      <w:r>
        <w:rPr>
          <w:rFonts w:ascii="Arial" w:hAnsi="Arial" w:cs="Arial"/>
          <w:sz w:val="20"/>
          <w:szCs w:val="20"/>
        </w:rPr>
        <w:t xml:space="preserve"> Cu-Zn </w:t>
      </w:r>
      <w:proofErr w:type="spellStart"/>
      <w:r>
        <w:rPr>
          <w:rFonts w:ascii="Arial" w:hAnsi="Arial" w:cs="Arial"/>
          <w:sz w:val="20"/>
          <w:szCs w:val="20"/>
        </w:rPr>
        <w:t>sebagai</w:t>
      </w:r>
      <w:proofErr w:type="spellEnd"/>
      <w:r>
        <w:rPr>
          <w:rFonts w:ascii="Arial" w:hAnsi="Arial" w:cs="Arial"/>
          <w:sz w:val="20"/>
          <w:szCs w:val="20"/>
        </w:rPr>
        <w:t xml:space="preserve"> </w:t>
      </w:r>
      <w:proofErr w:type="spellStart"/>
      <w:r>
        <w:rPr>
          <w:rFonts w:ascii="Arial" w:hAnsi="Arial" w:cs="Arial"/>
          <w:sz w:val="20"/>
          <w:szCs w:val="20"/>
        </w:rPr>
        <w:t>elektroda</w:t>
      </w:r>
      <w:proofErr w:type="spellEnd"/>
      <w:r>
        <w:rPr>
          <w:rFonts w:ascii="Arial" w:hAnsi="Arial" w:cs="Arial"/>
          <w:sz w:val="20"/>
          <w:szCs w:val="20"/>
        </w:rPr>
        <w:t xml:space="preserve">. </w:t>
      </w:r>
      <w:r w:rsidRPr="002A4656">
        <w:rPr>
          <w:rFonts w:ascii="Arial" w:hAnsi="Arial" w:cs="Arial"/>
          <w:sz w:val="20"/>
          <w:szCs w:val="20"/>
        </w:rPr>
        <w:t xml:space="preserve">Adapun </w:t>
      </w:r>
      <w:proofErr w:type="spellStart"/>
      <w:r w:rsidRPr="002A4656">
        <w:rPr>
          <w:rFonts w:ascii="Arial" w:hAnsi="Arial" w:cs="Arial"/>
          <w:sz w:val="20"/>
          <w:szCs w:val="20"/>
        </w:rPr>
        <w:t>hasilnya</w:t>
      </w:r>
      <w:proofErr w:type="spellEnd"/>
      <w:r w:rsidRPr="002A4656">
        <w:rPr>
          <w:rFonts w:ascii="Arial" w:hAnsi="Arial" w:cs="Arial"/>
          <w:sz w:val="20"/>
          <w:szCs w:val="20"/>
        </w:rPr>
        <w:t xml:space="preserve"> LED </w:t>
      </w:r>
      <w:r>
        <w:rPr>
          <w:rFonts w:ascii="Arial" w:hAnsi="Arial" w:cs="Arial"/>
          <w:sz w:val="20"/>
          <w:szCs w:val="20"/>
        </w:rPr>
        <w:t xml:space="preserve">12 Volt </w:t>
      </w:r>
      <w:proofErr w:type="spellStart"/>
      <w:r w:rsidRPr="002A4656">
        <w:rPr>
          <w:rFonts w:ascii="Arial" w:hAnsi="Arial" w:cs="Arial"/>
          <w:sz w:val="20"/>
          <w:szCs w:val="20"/>
        </w:rPr>
        <w:t>menyala</w:t>
      </w:r>
      <w:proofErr w:type="spellEnd"/>
      <w:r w:rsidRPr="002A4656">
        <w:rPr>
          <w:rFonts w:ascii="Arial" w:hAnsi="Arial" w:cs="Arial"/>
          <w:sz w:val="20"/>
          <w:szCs w:val="20"/>
        </w:rPr>
        <w:t xml:space="preserve"> </w:t>
      </w:r>
      <w:proofErr w:type="spellStart"/>
      <w:r w:rsidRPr="002A4656">
        <w:rPr>
          <w:rFonts w:ascii="Arial" w:hAnsi="Arial" w:cs="Arial"/>
          <w:sz w:val="20"/>
          <w:szCs w:val="20"/>
        </w:rPr>
        <w:t>dengan</w:t>
      </w:r>
      <w:proofErr w:type="spellEnd"/>
      <w:r w:rsidRPr="002A4656">
        <w:rPr>
          <w:rFonts w:ascii="Arial" w:hAnsi="Arial" w:cs="Arial"/>
          <w:sz w:val="20"/>
          <w:szCs w:val="20"/>
        </w:rPr>
        <w:t xml:space="preserve"> </w:t>
      </w:r>
      <w:proofErr w:type="spellStart"/>
      <w:r w:rsidRPr="002A4656">
        <w:rPr>
          <w:rFonts w:ascii="Arial" w:hAnsi="Arial" w:cs="Arial"/>
          <w:sz w:val="20"/>
          <w:szCs w:val="20"/>
        </w:rPr>
        <w:t>sangat</w:t>
      </w:r>
      <w:proofErr w:type="spellEnd"/>
      <w:r w:rsidRPr="002A4656">
        <w:rPr>
          <w:rFonts w:ascii="Arial" w:hAnsi="Arial" w:cs="Arial"/>
          <w:sz w:val="20"/>
          <w:szCs w:val="20"/>
        </w:rPr>
        <w:t xml:space="preserve"> </w:t>
      </w:r>
      <w:proofErr w:type="spellStart"/>
      <w:r w:rsidRPr="002A4656">
        <w:rPr>
          <w:rFonts w:ascii="Arial" w:hAnsi="Arial" w:cs="Arial"/>
          <w:sz w:val="20"/>
          <w:szCs w:val="20"/>
        </w:rPr>
        <w:t>terang</w:t>
      </w:r>
      <w:proofErr w:type="spellEnd"/>
      <w:r w:rsidRPr="002A4656">
        <w:rPr>
          <w:rFonts w:ascii="Arial" w:hAnsi="Arial" w:cs="Arial"/>
          <w:sz w:val="20"/>
          <w:szCs w:val="20"/>
        </w:rPr>
        <w:t xml:space="preserve"> dan </w:t>
      </w:r>
      <w:proofErr w:type="spellStart"/>
      <w:r w:rsidRPr="002A4656">
        <w:rPr>
          <w:rFonts w:ascii="Arial" w:hAnsi="Arial" w:cs="Arial"/>
          <w:sz w:val="20"/>
          <w:szCs w:val="20"/>
        </w:rPr>
        <w:t>stabil</w:t>
      </w:r>
      <w:proofErr w:type="spellEnd"/>
      <w:r w:rsidR="004650C5">
        <w:rPr>
          <w:rFonts w:ascii="Arial" w:hAnsi="Arial" w:cs="Arial"/>
          <w:sz w:val="20"/>
          <w:szCs w:val="20"/>
        </w:rPr>
        <w:t xml:space="preserve"> (</w:t>
      </w:r>
      <w:proofErr w:type="spellStart"/>
      <w:r w:rsidR="004650C5">
        <w:rPr>
          <w:rFonts w:ascii="Arial" w:hAnsi="Arial" w:cs="Arial"/>
          <w:sz w:val="20"/>
          <w:szCs w:val="20"/>
        </w:rPr>
        <w:t>ditunjukkan</w:t>
      </w:r>
      <w:proofErr w:type="spellEnd"/>
      <w:r w:rsidR="004650C5">
        <w:rPr>
          <w:rFonts w:ascii="Arial" w:hAnsi="Arial" w:cs="Arial"/>
          <w:sz w:val="20"/>
          <w:szCs w:val="20"/>
        </w:rPr>
        <w:t xml:space="preserve"> oleh Gambar </w:t>
      </w:r>
      <w:r w:rsidR="002D14E8">
        <w:rPr>
          <w:rFonts w:ascii="Arial" w:hAnsi="Arial" w:cs="Arial"/>
          <w:sz w:val="20"/>
          <w:szCs w:val="20"/>
        </w:rPr>
        <w:t>9</w:t>
      </w:r>
      <w:r w:rsidR="004650C5">
        <w:rPr>
          <w:rFonts w:ascii="Arial" w:hAnsi="Arial" w:cs="Arial"/>
          <w:sz w:val="20"/>
          <w:szCs w:val="20"/>
        </w:rPr>
        <w:t>)</w:t>
      </w:r>
      <w:r w:rsidRPr="002A4656">
        <w:rPr>
          <w:rFonts w:ascii="Arial" w:hAnsi="Arial" w:cs="Arial"/>
          <w:sz w:val="20"/>
          <w:szCs w:val="20"/>
        </w:rPr>
        <w:t xml:space="preserve"> </w:t>
      </w:r>
      <w:proofErr w:type="spellStart"/>
      <w:r w:rsidRPr="002A4656">
        <w:rPr>
          <w:rFonts w:ascii="Arial" w:hAnsi="Arial" w:cs="Arial"/>
          <w:sz w:val="20"/>
          <w:szCs w:val="20"/>
        </w:rPr>
        <w:t>dengan</w:t>
      </w:r>
      <w:proofErr w:type="spellEnd"/>
      <w:r w:rsidRPr="002A4656">
        <w:rPr>
          <w:rFonts w:ascii="Arial" w:hAnsi="Arial" w:cs="Arial"/>
          <w:sz w:val="20"/>
          <w:szCs w:val="20"/>
        </w:rPr>
        <w:t xml:space="preserve"> </w:t>
      </w:r>
      <w:proofErr w:type="spellStart"/>
      <w:r w:rsidRPr="002A4656">
        <w:rPr>
          <w:rFonts w:ascii="Arial" w:hAnsi="Arial" w:cs="Arial"/>
          <w:sz w:val="20"/>
          <w:szCs w:val="20"/>
        </w:rPr>
        <w:t>tegangan</w:t>
      </w:r>
      <w:proofErr w:type="spellEnd"/>
      <w:r w:rsidRPr="002A4656">
        <w:rPr>
          <w:rFonts w:ascii="Arial" w:hAnsi="Arial" w:cs="Arial"/>
          <w:sz w:val="20"/>
          <w:szCs w:val="20"/>
        </w:rPr>
        <w:t xml:space="preserve"> yang </w:t>
      </w:r>
      <w:proofErr w:type="spellStart"/>
      <w:r w:rsidRPr="002A4656">
        <w:rPr>
          <w:rFonts w:ascii="Arial" w:hAnsi="Arial" w:cs="Arial"/>
          <w:sz w:val="20"/>
          <w:szCs w:val="20"/>
        </w:rPr>
        <w:t>dihasilkan</w:t>
      </w:r>
      <w:proofErr w:type="spellEnd"/>
      <w:r w:rsidRPr="002A4656">
        <w:rPr>
          <w:rFonts w:ascii="Arial" w:hAnsi="Arial" w:cs="Arial"/>
          <w:sz w:val="20"/>
          <w:szCs w:val="20"/>
        </w:rPr>
        <w:t xml:space="preserve"> </w:t>
      </w:r>
      <w:proofErr w:type="spellStart"/>
      <w:r w:rsidRPr="002A4656">
        <w:rPr>
          <w:rFonts w:ascii="Arial" w:hAnsi="Arial" w:cs="Arial"/>
          <w:sz w:val="20"/>
          <w:szCs w:val="20"/>
        </w:rPr>
        <w:t>sebesar</w:t>
      </w:r>
      <w:proofErr w:type="spellEnd"/>
      <w:r w:rsidRPr="002A4656">
        <w:rPr>
          <w:rFonts w:ascii="Arial" w:hAnsi="Arial" w:cs="Arial"/>
          <w:sz w:val="20"/>
          <w:szCs w:val="20"/>
        </w:rPr>
        <w:t xml:space="preserve"> </w:t>
      </w:r>
      <w:r>
        <w:rPr>
          <w:rFonts w:ascii="Arial" w:hAnsi="Arial" w:cs="Arial"/>
          <w:sz w:val="20"/>
          <w:szCs w:val="20"/>
        </w:rPr>
        <w:t>13,4 Volt (</w:t>
      </w:r>
      <w:proofErr w:type="spellStart"/>
      <w:r>
        <w:rPr>
          <w:rFonts w:ascii="Arial" w:hAnsi="Arial" w:cs="Arial"/>
          <w:sz w:val="20"/>
          <w:szCs w:val="20"/>
        </w:rPr>
        <w:t>kuat</w:t>
      </w:r>
      <w:proofErr w:type="spellEnd"/>
      <w:r>
        <w:rPr>
          <w:rFonts w:ascii="Arial" w:hAnsi="Arial" w:cs="Arial"/>
          <w:sz w:val="20"/>
          <w:szCs w:val="20"/>
        </w:rPr>
        <w:t xml:space="preserve"> </w:t>
      </w:r>
      <w:proofErr w:type="spellStart"/>
      <w:r>
        <w:rPr>
          <w:rFonts w:ascii="Arial" w:hAnsi="Arial" w:cs="Arial"/>
          <w:sz w:val="20"/>
          <w:szCs w:val="20"/>
        </w:rPr>
        <w:t>arus</w:t>
      </w:r>
      <w:proofErr w:type="spellEnd"/>
      <w:r>
        <w:rPr>
          <w:rFonts w:ascii="Arial" w:hAnsi="Arial" w:cs="Arial"/>
          <w:sz w:val="20"/>
          <w:szCs w:val="20"/>
        </w:rPr>
        <w:t xml:space="preserve"> </w:t>
      </w:r>
      <w:proofErr w:type="spellStart"/>
      <w:r>
        <w:rPr>
          <w:rFonts w:ascii="Arial" w:hAnsi="Arial" w:cs="Arial"/>
          <w:sz w:val="20"/>
          <w:szCs w:val="20"/>
        </w:rPr>
        <w:t>sebesar</w:t>
      </w:r>
      <w:proofErr w:type="spellEnd"/>
      <w:r>
        <w:rPr>
          <w:rFonts w:ascii="Arial" w:hAnsi="Arial" w:cs="Arial"/>
          <w:sz w:val="20"/>
          <w:szCs w:val="20"/>
        </w:rPr>
        <w:t xml:space="preserve"> 1,313 mA) pada </w:t>
      </w:r>
      <w:proofErr w:type="spellStart"/>
      <w:r>
        <w:rPr>
          <w:rFonts w:ascii="Arial" w:hAnsi="Arial" w:cs="Arial"/>
          <w:sz w:val="20"/>
          <w:szCs w:val="20"/>
        </w:rPr>
        <w:t>waktu</w:t>
      </w:r>
      <w:proofErr w:type="spellEnd"/>
      <w:r>
        <w:rPr>
          <w:rFonts w:ascii="Arial" w:hAnsi="Arial" w:cs="Arial"/>
          <w:sz w:val="20"/>
          <w:szCs w:val="20"/>
        </w:rPr>
        <w:t xml:space="preserve"> </w:t>
      </w:r>
      <w:proofErr w:type="spellStart"/>
      <w:r>
        <w:rPr>
          <w:rFonts w:ascii="Arial" w:hAnsi="Arial" w:cs="Arial"/>
          <w:sz w:val="20"/>
          <w:szCs w:val="20"/>
        </w:rPr>
        <w:t>pengamatan</w:t>
      </w:r>
      <w:proofErr w:type="spellEnd"/>
      <w:r>
        <w:rPr>
          <w:rFonts w:ascii="Arial" w:hAnsi="Arial" w:cs="Arial"/>
          <w:sz w:val="20"/>
          <w:szCs w:val="20"/>
        </w:rPr>
        <w:t xml:space="preserve"> 1 </w:t>
      </w:r>
      <w:proofErr w:type="spellStart"/>
      <w:r>
        <w:rPr>
          <w:rFonts w:ascii="Arial" w:hAnsi="Arial" w:cs="Arial"/>
          <w:sz w:val="20"/>
          <w:szCs w:val="20"/>
        </w:rPr>
        <w:t>menit</w:t>
      </w:r>
      <w:proofErr w:type="spellEnd"/>
      <w:r>
        <w:rPr>
          <w:rFonts w:ascii="Arial" w:hAnsi="Arial" w:cs="Arial"/>
          <w:sz w:val="20"/>
          <w:szCs w:val="20"/>
        </w:rPr>
        <w:t xml:space="preserve">, </w:t>
      </w:r>
      <w:proofErr w:type="spellStart"/>
      <w:r>
        <w:rPr>
          <w:rFonts w:ascii="Arial" w:hAnsi="Arial" w:cs="Arial"/>
          <w:sz w:val="20"/>
          <w:szCs w:val="20"/>
        </w:rPr>
        <w:t>sedangkan</w:t>
      </w:r>
      <w:proofErr w:type="spellEnd"/>
      <w:r>
        <w:rPr>
          <w:rFonts w:ascii="Arial" w:hAnsi="Arial" w:cs="Arial"/>
          <w:sz w:val="20"/>
          <w:szCs w:val="20"/>
        </w:rPr>
        <w:t xml:space="preserve"> pada </w:t>
      </w:r>
      <w:proofErr w:type="spellStart"/>
      <w:r>
        <w:rPr>
          <w:rFonts w:ascii="Arial" w:hAnsi="Arial" w:cs="Arial"/>
          <w:sz w:val="20"/>
          <w:szCs w:val="20"/>
        </w:rPr>
        <w:t>waktu</w:t>
      </w:r>
      <w:proofErr w:type="spellEnd"/>
      <w:r>
        <w:rPr>
          <w:rFonts w:ascii="Arial" w:hAnsi="Arial" w:cs="Arial"/>
          <w:sz w:val="20"/>
          <w:szCs w:val="20"/>
        </w:rPr>
        <w:t xml:space="preserve"> </w:t>
      </w:r>
      <w:proofErr w:type="spellStart"/>
      <w:r>
        <w:rPr>
          <w:rFonts w:ascii="Arial" w:hAnsi="Arial" w:cs="Arial"/>
          <w:sz w:val="20"/>
          <w:szCs w:val="20"/>
        </w:rPr>
        <w:t>pengamatan</w:t>
      </w:r>
      <w:proofErr w:type="spellEnd"/>
      <w:r>
        <w:rPr>
          <w:rFonts w:ascii="Arial" w:hAnsi="Arial" w:cs="Arial"/>
          <w:sz w:val="20"/>
          <w:szCs w:val="20"/>
        </w:rPr>
        <w:t xml:space="preserve"> 90 </w:t>
      </w:r>
      <w:proofErr w:type="spellStart"/>
      <w:r>
        <w:rPr>
          <w:rFonts w:ascii="Arial" w:hAnsi="Arial" w:cs="Arial"/>
          <w:sz w:val="20"/>
          <w:szCs w:val="20"/>
        </w:rPr>
        <w:t>menit</w:t>
      </w:r>
      <w:proofErr w:type="spellEnd"/>
      <w:r>
        <w:rPr>
          <w:rFonts w:ascii="Arial" w:hAnsi="Arial" w:cs="Arial"/>
          <w:sz w:val="20"/>
          <w:szCs w:val="20"/>
        </w:rPr>
        <w:t xml:space="preserve"> </w:t>
      </w:r>
      <w:proofErr w:type="spellStart"/>
      <w:r>
        <w:rPr>
          <w:rFonts w:ascii="Arial" w:hAnsi="Arial" w:cs="Arial"/>
          <w:sz w:val="20"/>
          <w:szCs w:val="20"/>
        </w:rPr>
        <w:t>menghasilkan</w:t>
      </w:r>
      <w:proofErr w:type="spellEnd"/>
      <w:r>
        <w:rPr>
          <w:rFonts w:ascii="Arial" w:hAnsi="Arial" w:cs="Arial"/>
          <w:sz w:val="20"/>
          <w:szCs w:val="20"/>
        </w:rPr>
        <w:t xml:space="preserve"> </w:t>
      </w:r>
      <w:proofErr w:type="spellStart"/>
      <w:r>
        <w:rPr>
          <w:rFonts w:ascii="Arial" w:hAnsi="Arial" w:cs="Arial"/>
          <w:sz w:val="20"/>
          <w:szCs w:val="20"/>
        </w:rPr>
        <w:t>tegangan</w:t>
      </w:r>
      <w:proofErr w:type="spellEnd"/>
      <w:r>
        <w:rPr>
          <w:rFonts w:ascii="Arial" w:hAnsi="Arial" w:cs="Arial"/>
          <w:sz w:val="20"/>
          <w:szCs w:val="20"/>
        </w:rPr>
        <w:t xml:space="preserve"> </w:t>
      </w:r>
      <w:proofErr w:type="spellStart"/>
      <w:r>
        <w:rPr>
          <w:rFonts w:ascii="Arial" w:hAnsi="Arial" w:cs="Arial"/>
          <w:sz w:val="20"/>
          <w:szCs w:val="20"/>
        </w:rPr>
        <w:t>listrik</w:t>
      </w:r>
      <w:proofErr w:type="spellEnd"/>
      <w:r>
        <w:rPr>
          <w:rFonts w:ascii="Arial" w:hAnsi="Arial" w:cs="Arial"/>
          <w:sz w:val="20"/>
          <w:szCs w:val="20"/>
        </w:rPr>
        <w:t xml:space="preserve"> </w:t>
      </w:r>
      <w:proofErr w:type="spellStart"/>
      <w:r>
        <w:rPr>
          <w:rFonts w:ascii="Arial" w:hAnsi="Arial" w:cs="Arial"/>
          <w:sz w:val="20"/>
          <w:szCs w:val="20"/>
        </w:rPr>
        <w:t>sebesar</w:t>
      </w:r>
      <w:proofErr w:type="spellEnd"/>
      <w:r>
        <w:rPr>
          <w:rFonts w:ascii="Arial" w:hAnsi="Arial" w:cs="Arial"/>
          <w:sz w:val="20"/>
          <w:szCs w:val="20"/>
        </w:rPr>
        <w:t xml:space="preserve"> 10,03 Volt (</w:t>
      </w:r>
      <w:proofErr w:type="spellStart"/>
      <w:r>
        <w:rPr>
          <w:rFonts w:ascii="Arial" w:hAnsi="Arial" w:cs="Arial"/>
          <w:sz w:val="20"/>
          <w:szCs w:val="20"/>
        </w:rPr>
        <w:t>kuat</w:t>
      </w:r>
      <w:proofErr w:type="spellEnd"/>
      <w:r>
        <w:rPr>
          <w:rFonts w:ascii="Arial" w:hAnsi="Arial" w:cs="Arial"/>
          <w:sz w:val="20"/>
          <w:szCs w:val="20"/>
        </w:rPr>
        <w:t xml:space="preserve"> </w:t>
      </w:r>
      <w:proofErr w:type="spellStart"/>
      <w:r>
        <w:rPr>
          <w:rFonts w:ascii="Arial" w:hAnsi="Arial" w:cs="Arial"/>
          <w:sz w:val="20"/>
          <w:szCs w:val="20"/>
        </w:rPr>
        <w:t>arus</w:t>
      </w:r>
      <w:proofErr w:type="spellEnd"/>
      <w:r>
        <w:rPr>
          <w:rFonts w:ascii="Arial" w:hAnsi="Arial" w:cs="Arial"/>
          <w:sz w:val="20"/>
          <w:szCs w:val="20"/>
        </w:rPr>
        <w:t xml:space="preserve"> </w:t>
      </w:r>
      <w:proofErr w:type="spellStart"/>
      <w:r>
        <w:rPr>
          <w:rFonts w:ascii="Arial" w:hAnsi="Arial" w:cs="Arial"/>
          <w:sz w:val="20"/>
          <w:szCs w:val="20"/>
        </w:rPr>
        <w:t>sebesar</w:t>
      </w:r>
      <w:proofErr w:type="spellEnd"/>
      <w:r>
        <w:rPr>
          <w:rFonts w:ascii="Arial" w:hAnsi="Arial" w:cs="Arial"/>
          <w:sz w:val="20"/>
          <w:szCs w:val="20"/>
        </w:rPr>
        <w:t xml:space="preserve"> 0,876 mA)</w:t>
      </w:r>
      <w:r w:rsidR="004650C5">
        <w:rPr>
          <w:rFonts w:ascii="Arial" w:hAnsi="Arial" w:cs="Arial"/>
          <w:sz w:val="20"/>
          <w:szCs w:val="20"/>
        </w:rPr>
        <w:t xml:space="preserve"> </w:t>
      </w:r>
      <w:proofErr w:type="spellStart"/>
      <w:r w:rsidR="004650C5">
        <w:rPr>
          <w:rFonts w:ascii="Arial" w:hAnsi="Arial" w:cs="Arial"/>
          <w:sz w:val="20"/>
          <w:szCs w:val="20"/>
        </w:rPr>
        <w:t>ditunjukkan</w:t>
      </w:r>
      <w:proofErr w:type="spellEnd"/>
      <w:r w:rsidR="004650C5">
        <w:rPr>
          <w:rFonts w:ascii="Arial" w:hAnsi="Arial" w:cs="Arial"/>
          <w:sz w:val="20"/>
          <w:szCs w:val="20"/>
        </w:rPr>
        <w:t xml:space="preserve"> oleh data pada </w:t>
      </w:r>
      <w:proofErr w:type="spellStart"/>
      <w:r w:rsidR="004650C5">
        <w:rPr>
          <w:rFonts w:ascii="Arial" w:hAnsi="Arial" w:cs="Arial"/>
          <w:sz w:val="20"/>
          <w:szCs w:val="20"/>
        </w:rPr>
        <w:t>Tabel</w:t>
      </w:r>
      <w:proofErr w:type="spellEnd"/>
      <w:r w:rsidR="004650C5">
        <w:rPr>
          <w:rFonts w:ascii="Arial" w:hAnsi="Arial" w:cs="Arial"/>
          <w:sz w:val="20"/>
          <w:szCs w:val="20"/>
        </w:rPr>
        <w:t xml:space="preserve"> 2</w:t>
      </w:r>
      <w:r>
        <w:rPr>
          <w:rFonts w:ascii="Arial" w:hAnsi="Arial" w:cs="Arial"/>
          <w:sz w:val="20"/>
          <w:szCs w:val="20"/>
        </w:rPr>
        <w:t xml:space="preserve">. </w:t>
      </w:r>
    </w:p>
    <w:p w14:paraId="09BB0B6C" w14:textId="77777777" w:rsidR="004C00C6" w:rsidRPr="004C00C6" w:rsidRDefault="004C00C6" w:rsidP="004C00C6"/>
    <w:p w14:paraId="102A4A53" w14:textId="77777777" w:rsidR="007663F8" w:rsidRDefault="007663F8" w:rsidP="007663F8">
      <w:pPr>
        <w:keepNext/>
        <w:jc w:val="center"/>
      </w:pPr>
      <w:r>
        <w:rPr>
          <w:noProof/>
        </w:rPr>
        <w:drawing>
          <wp:inline distT="0" distB="0" distL="0" distR="0" wp14:anchorId="41C9CBEC" wp14:editId="0F0E3345">
            <wp:extent cx="1686296" cy="126472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02119" cy="1276590"/>
                    </a:xfrm>
                    <a:prstGeom prst="rect">
                      <a:avLst/>
                    </a:prstGeom>
                  </pic:spPr>
                </pic:pic>
              </a:graphicData>
            </a:graphic>
          </wp:inline>
        </w:drawing>
      </w:r>
    </w:p>
    <w:p w14:paraId="0D1C0E55" w14:textId="146D074E" w:rsidR="007663F8" w:rsidRDefault="007663F8" w:rsidP="007663F8">
      <w:pPr>
        <w:pStyle w:val="Caption"/>
        <w:jc w:val="center"/>
        <w:rPr>
          <w:rFonts w:ascii="Arial" w:hAnsi="Arial" w:cs="Arial"/>
          <w:i w:val="0"/>
          <w:iCs w:val="0"/>
          <w:color w:val="auto"/>
          <w:sz w:val="20"/>
          <w:szCs w:val="20"/>
        </w:rPr>
      </w:pPr>
      <w:r w:rsidRPr="007663F8">
        <w:rPr>
          <w:rFonts w:ascii="Arial" w:hAnsi="Arial" w:cs="Arial"/>
          <w:i w:val="0"/>
          <w:iCs w:val="0"/>
          <w:color w:val="auto"/>
          <w:sz w:val="20"/>
          <w:szCs w:val="20"/>
        </w:rPr>
        <w:t xml:space="preserve">Gambar </w:t>
      </w:r>
      <w:r w:rsidR="002D14E8">
        <w:rPr>
          <w:rFonts w:ascii="Arial" w:hAnsi="Arial" w:cs="Arial"/>
          <w:i w:val="0"/>
          <w:iCs w:val="0"/>
          <w:color w:val="auto"/>
          <w:sz w:val="20"/>
          <w:szCs w:val="20"/>
        </w:rPr>
        <w:t>9</w:t>
      </w:r>
      <w:r w:rsidRPr="007663F8">
        <w:rPr>
          <w:rFonts w:ascii="Arial" w:hAnsi="Arial" w:cs="Arial"/>
          <w:i w:val="0"/>
          <w:iCs w:val="0"/>
          <w:color w:val="auto"/>
          <w:sz w:val="20"/>
          <w:szCs w:val="20"/>
        </w:rPr>
        <w:t xml:space="preserve"> </w:t>
      </w:r>
      <w:r>
        <w:rPr>
          <w:rFonts w:ascii="Arial" w:hAnsi="Arial" w:cs="Arial"/>
          <w:i w:val="0"/>
          <w:iCs w:val="0"/>
          <w:color w:val="auto"/>
          <w:sz w:val="20"/>
          <w:szCs w:val="20"/>
        </w:rPr>
        <w:t xml:space="preserve">Hasil </w:t>
      </w:r>
      <w:proofErr w:type="spellStart"/>
      <w:r>
        <w:rPr>
          <w:rFonts w:ascii="Arial" w:hAnsi="Arial" w:cs="Arial"/>
          <w:i w:val="0"/>
          <w:iCs w:val="0"/>
          <w:color w:val="auto"/>
          <w:sz w:val="20"/>
          <w:szCs w:val="20"/>
        </w:rPr>
        <w:t>Pengujian</w:t>
      </w:r>
      <w:proofErr w:type="spellEnd"/>
      <w:r>
        <w:rPr>
          <w:rFonts w:ascii="Arial" w:hAnsi="Arial" w:cs="Arial"/>
          <w:i w:val="0"/>
          <w:iCs w:val="0"/>
          <w:color w:val="auto"/>
          <w:sz w:val="20"/>
          <w:szCs w:val="20"/>
        </w:rPr>
        <w:t xml:space="preserve"> </w:t>
      </w:r>
      <w:proofErr w:type="spellStart"/>
      <w:r w:rsidRPr="007663F8">
        <w:rPr>
          <w:rFonts w:ascii="Arial" w:hAnsi="Arial" w:cs="Arial"/>
          <w:i w:val="0"/>
          <w:iCs w:val="0"/>
          <w:color w:val="auto"/>
          <w:sz w:val="20"/>
          <w:szCs w:val="20"/>
        </w:rPr>
        <w:t>Prototipe</w:t>
      </w:r>
      <w:proofErr w:type="spellEnd"/>
      <w:r w:rsidRPr="007663F8">
        <w:rPr>
          <w:rFonts w:ascii="Arial" w:hAnsi="Arial" w:cs="Arial"/>
          <w:i w:val="0"/>
          <w:iCs w:val="0"/>
          <w:color w:val="auto"/>
          <w:sz w:val="20"/>
          <w:szCs w:val="20"/>
        </w:rPr>
        <w:t xml:space="preserve"> </w:t>
      </w:r>
      <w:proofErr w:type="spellStart"/>
      <w:r w:rsidRPr="007663F8">
        <w:rPr>
          <w:rFonts w:ascii="Arial" w:hAnsi="Arial" w:cs="Arial"/>
          <w:i w:val="0"/>
          <w:iCs w:val="0"/>
          <w:color w:val="auto"/>
          <w:sz w:val="20"/>
          <w:szCs w:val="20"/>
        </w:rPr>
        <w:t>Pembangkit</w:t>
      </w:r>
      <w:proofErr w:type="spellEnd"/>
      <w:r w:rsidRPr="007663F8">
        <w:rPr>
          <w:rFonts w:ascii="Arial" w:hAnsi="Arial" w:cs="Arial"/>
          <w:i w:val="0"/>
          <w:iCs w:val="0"/>
          <w:color w:val="auto"/>
          <w:sz w:val="20"/>
          <w:szCs w:val="20"/>
        </w:rPr>
        <w:t xml:space="preserve"> Listrik Tenaga Air </w:t>
      </w:r>
      <w:proofErr w:type="spellStart"/>
      <w:r w:rsidRPr="007663F8">
        <w:rPr>
          <w:rFonts w:ascii="Arial" w:hAnsi="Arial" w:cs="Arial"/>
          <w:i w:val="0"/>
          <w:iCs w:val="0"/>
          <w:color w:val="auto"/>
          <w:sz w:val="20"/>
          <w:szCs w:val="20"/>
        </w:rPr>
        <w:t>Gambut</w:t>
      </w:r>
      <w:proofErr w:type="spellEnd"/>
      <w:r w:rsidRPr="007663F8">
        <w:rPr>
          <w:rFonts w:ascii="Arial" w:hAnsi="Arial" w:cs="Arial"/>
          <w:i w:val="0"/>
          <w:iCs w:val="0"/>
          <w:color w:val="auto"/>
          <w:sz w:val="20"/>
          <w:szCs w:val="20"/>
        </w:rPr>
        <w:t xml:space="preserve"> </w:t>
      </w:r>
      <w:proofErr w:type="spellStart"/>
      <w:r w:rsidRPr="007663F8">
        <w:rPr>
          <w:rFonts w:ascii="Arial" w:hAnsi="Arial" w:cs="Arial"/>
          <w:i w:val="0"/>
          <w:iCs w:val="0"/>
          <w:color w:val="auto"/>
          <w:sz w:val="20"/>
          <w:szCs w:val="20"/>
        </w:rPr>
        <w:t>Elektroda</w:t>
      </w:r>
      <w:proofErr w:type="spellEnd"/>
      <w:r w:rsidRPr="007663F8">
        <w:rPr>
          <w:rFonts w:ascii="Arial" w:hAnsi="Arial" w:cs="Arial"/>
          <w:i w:val="0"/>
          <w:iCs w:val="0"/>
          <w:color w:val="auto"/>
          <w:sz w:val="20"/>
          <w:szCs w:val="20"/>
        </w:rPr>
        <w:t xml:space="preserve"> Cu-Zn </w:t>
      </w:r>
      <w:proofErr w:type="spellStart"/>
      <w:r w:rsidRPr="007663F8">
        <w:rPr>
          <w:rFonts w:ascii="Arial" w:hAnsi="Arial" w:cs="Arial"/>
          <w:i w:val="0"/>
          <w:iCs w:val="0"/>
          <w:color w:val="auto"/>
          <w:sz w:val="20"/>
          <w:szCs w:val="20"/>
        </w:rPr>
        <w:t>dalam</w:t>
      </w:r>
      <w:proofErr w:type="spellEnd"/>
      <w:r w:rsidRPr="007663F8">
        <w:rPr>
          <w:rFonts w:ascii="Arial" w:hAnsi="Arial" w:cs="Arial"/>
          <w:i w:val="0"/>
          <w:iCs w:val="0"/>
          <w:color w:val="auto"/>
          <w:sz w:val="20"/>
          <w:szCs w:val="20"/>
        </w:rPr>
        <w:t xml:space="preserve"> </w:t>
      </w:r>
      <w:proofErr w:type="spellStart"/>
      <w:r w:rsidRPr="007663F8">
        <w:rPr>
          <w:rFonts w:ascii="Arial" w:hAnsi="Arial" w:cs="Arial"/>
          <w:i w:val="0"/>
          <w:iCs w:val="0"/>
          <w:color w:val="auto"/>
          <w:sz w:val="20"/>
          <w:szCs w:val="20"/>
        </w:rPr>
        <w:t>Menyalakan</w:t>
      </w:r>
      <w:proofErr w:type="spellEnd"/>
      <w:r w:rsidRPr="007663F8">
        <w:rPr>
          <w:rFonts w:ascii="Arial" w:hAnsi="Arial" w:cs="Arial"/>
          <w:i w:val="0"/>
          <w:iCs w:val="0"/>
          <w:color w:val="auto"/>
          <w:sz w:val="20"/>
          <w:szCs w:val="20"/>
        </w:rPr>
        <w:t xml:space="preserve"> </w:t>
      </w:r>
      <w:proofErr w:type="spellStart"/>
      <w:r w:rsidRPr="007663F8">
        <w:rPr>
          <w:rFonts w:ascii="Arial" w:hAnsi="Arial" w:cs="Arial"/>
          <w:i w:val="0"/>
          <w:iCs w:val="0"/>
          <w:color w:val="auto"/>
          <w:sz w:val="20"/>
          <w:szCs w:val="20"/>
        </w:rPr>
        <w:t>Lampu</w:t>
      </w:r>
      <w:proofErr w:type="spellEnd"/>
      <w:r w:rsidRPr="007663F8">
        <w:rPr>
          <w:rFonts w:ascii="Arial" w:hAnsi="Arial" w:cs="Arial"/>
          <w:i w:val="0"/>
          <w:iCs w:val="0"/>
          <w:color w:val="auto"/>
          <w:sz w:val="20"/>
          <w:szCs w:val="20"/>
        </w:rPr>
        <w:t xml:space="preserve"> LED 12 V</w:t>
      </w:r>
    </w:p>
    <w:p w14:paraId="0CF090BE" w14:textId="046C4402" w:rsidR="007663F8" w:rsidRDefault="007663F8" w:rsidP="004650C5">
      <w:pPr>
        <w:ind w:firstLine="720"/>
        <w:jc w:val="both"/>
        <w:rPr>
          <w:rFonts w:ascii="Arial" w:hAnsi="Arial" w:cs="Arial"/>
          <w:sz w:val="20"/>
          <w:szCs w:val="20"/>
        </w:rPr>
      </w:pPr>
      <w:r w:rsidRPr="007663F8">
        <w:rPr>
          <w:rFonts w:ascii="Arial" w:hAnsi="Arial" w:cs="Arial"/>
          <w:sz w:val="20"/>
          <w:szCs w:val="20"/>
        </w:rPr>
        <w:t xml:space="preserve">Pada </w:t>
      </w:r>
      <w:proofErr w:type="spellStart"/>
      <w:r w:rsidRPr="007663F8">
        <w:rPr>
          <w:rFonts w:ascii="Arial" w:hAnsi="Arial" w:cs="Arial"/>
          <w:sz w:val="20"/>
          <w:szCs w:val="20"/>
        </w:rPr>
        <w:t>penelitian</w:t>
      </w:r>
      <w:proofErr w:type="spellEnd"/>
      <w:r w:rsidRPr="007663F8">
        <w:rPr>
          <w:rFonts w:ascii="Arial" w:hAnsi="Arial" w:cs="Arial"/>
          <w:sz w:val="20"/>
          <w:szCs w:val="20"/>
        </w:rPr>
        <w:t xml:space="preserve"> </w:t>
      </w:r>
      <w:proofErr w:type="spellStart"/>
      <w:r w:rsidRPr="007663F8">
        <w:rPr>
          <w:rFonts w:ascii="Arial" w:hAnsi="Arial" w:cs="Arial"/>
          <w:sz w:val="20"/>
          <w:szCs w:val="20"/>
        </w:rPr>
        <w:t>ini</w:t>
      </w:r>
      <w:proofErr w:type="spellEnd"/>
      <w:r w:rsidRPr="007663F8">
        <w:rPr>
          <w:rFonts w:ascii="Arial" w:hAnsi="Arial" w:cs="Arial"/>
          <w:sz w:val="20"/>
          <w:szCs w:val="20"/>
        </w:rPr>
        <w:t xml:space="preserve"> juga </w:t>
      </w:r>
      <w:proofErr w:type="spellStart"/>
      <w:r w:rsidRPr="007663F8">
        <w:rPr>
          <w:rFonts w:ascii="Arial" w:hAnsi="Arial" w:cs="Arial"/>
          <w:sz w:val="20"/>
          <w:szCs w:val="20"/>
        </w:rPr>
        <w:t>dirancang</w:t>
      </w:r>
      <w:proofErr w:type="spellEnd"/>
      <w:r w:rsidRPr="007663F8">
        <w:rPr>
          <w:rFonts w:ascii="Arial" w:hAnsi="Arial" w:cs="Arial"/>
          <w:sz w:val="20"/>
          <w:szCs w:val="20"/>
        </w:rPr>
        <w:t xml:space="preserve"> </w:t>
      </w:r>
      <w:proofErr w:type="spellStart"/>
      <w:r w:rsidRPr="007663F8">
        <w:rPr>
          <w:rFonts w:ascii="Arial" w:hAnsi="Arial" w:cs="Arial"/>
          <w:sz w:val="20"/>
          <w:szCs w:val="20"/>
        </w:rPr>
        <w:t>prototipe</w:t>
      </w:r>
      <w:proofErr w:type="spellEnd"/>
      <w:r w:rsidRPr="007663F8">
        <w:rPr>
          <w:rFonts w:ascii="Arial" w:hAnsi="Arial" w:cs="Arial"/>
          <w:sz w:val="20"/>
          <w:szCs w:val="20"/>
        </w:rPr>
        <w:t xml:space="preserve"> </w:t>
      </w:r>
      <w:proofErr w:type="spellStart"/>
      <w:r w:rsidRPr="007663F8">
        <w:rPr>
          <w:rFonts w:ascii="Arial" w:hAnsi="Arial" w:cs="Arial"/>
          <w:sz w:val="20"/>
          <w:szCs w:val="20"/>
        </w:rPr>
        <w:t>pembangkit</w:t>
      </w:r>
      <w:proofErr w:type="spellEnd"/>
      <w:r w:rsidRPr="007663F8">
        <w:rPr>
          <w:rFonts w:ascii="Arial" w:hAnsi="Arial" w:cs="Arial"/>
          <w:sz w:val="20"/>
          <w:szCs w:val="20"/>
        </w:rPr>
        <w:t xml:space="preserve"> </w:t>
      </w:r>
      <w:proofErr w:type="spellStart"/>
      <w:r w:rsidRPr="007663F8">
        <w:rPr>
          <w:rFonts w:ascii="Arial" w:hAnsi="Arial" w:cs="Arial"/>
          <w:sz w:val="20"/>
          <w:szCs w:val="20"/>
        </w:rPr>
        <w:t>listrik</w:t>
      </w:r>
      <w:proofErr w:type="spellEnd"/>
      <w:r w:rsidRPr="007663F8">
        <w:rPr>
          <w:rFonts w:ascii="Arial" w:hAnsi="Arial" w:cs="Arial"/>
          <w:sz w:val="20"/>
          <w:szCs w:val="20"/>
        </w:rPr>
        <w:t xml:space="preserve"> </w:t>
      </w:r>
      <w:proofErr w:type="spellStart"/>
      <w:r w:rsidRPr="007663F8">
        <w:rPr>
          <w:rFonts w:ascii="Arial" w:hAnsi="Arial" w:cs="Arial"/>
          <w:sz w:val="20"/>
          <w:szCs w:val="20"/>
        </w:rPr>
        <w:t>tenaga</w:t>
      </w:r>
      <w:proofErr w:type="spellEnd"/>
      <w:r w:rsidRPr="007663F8">
        <w:rPr>
          <w:rFonts w:ascii="Arial" w:hAnsi="Arial" w:cs="Arial"/>
          <w:sz w:val="20"/>
          <w:szCs w:val="20"/>
        </w:rPr>
        <w:t xml:space="preserve"> air </w:t>
      </w:r>
      <w:proofErr w:type="spellStart"/>
      <w:r w:rsidRPr="007663F8">
        <w:rPr>
          <w:rFonts w:ascii="Arial" w:hAnsi="Arial" w:cs="Arial"/>
          <w:sz w:val="20"/>
          <w:szCs w:val="20"/>
        </w:rPr>
        <w:t>gambut</w:t>
      </w:r>
      <w:proofErr w:type="spellEnd"/>
      <w:r w:rsidRPr="007663F8">
        <w:rPr>
          <w:rFonts w:ascii="Arial" w:hAnsi="Arial" w:cs="Arial"/>
          <w:sz w:val="20"/>
          <w:szCs w:val="20"/>
        </w:rPr>
        <w:t xml:space="preserve"> </w:t>
      </w:r>
      <w:proofErr w:type="spellStart"/>
      <w:r w:rsidRPr="007663F8">
        <w:rPr>
          <w:rFonts w:ascii="Arial" w:hAnsi="Arial" w:cs="Arial"/>
          <w:sz w:val="20"/>
          <w:szCs w:val="20"/>
        </w:rPr>
        <w:t>menggunakan</w:t>
      </w:r>
      <w:proofErr w:type="spellEnd"/>
      <w:r w:rsidRPr="007663F8">
        <w:rPr>
          <w:rFonts w:ascii="Arial" w:hAnsi="Arial" w:cs="Arial"/>
          <w:sz w:val="20"/>
          <w:szCs w:val="20"/>
        </w:rPr>
        <w:t xml:space="preserve"> </w:t>
      </w:r>
      <w:proofErr w:type="spellStart"/>
      <w:r w:rsidRPr="007663F8">
        <w:rPr>
          <w:rFonts w:ascii="Arial" w:hAnsi="Arial" w:cs="Arial"/>
          <w:sz w:val="20"/>
          <w:szCs w:val="20"/>
        </w:rPr>
        <w:t>logam</w:t>
      </w:r>
      <w:proofErr w:type="spellEnd"/>
      <w:r w:rsidRPr="007663F8">
        <w:rPr>
          <w:rFonts w:ascii="Arial" w:hAnsi="Arial" w:cs="Arial"/>
          <w:sz w:val="20"/>
          <w:szCs w:val="20"/>
        </w:rPr>
        <w:t xml:space="preserve"> </w:t>
      </w:r>
      <w:proofErr w:type="spellStart"/>
      <w:r w:rsidRPr="007663F8">
        <w:rPr>
          <w:rFonts w:ascii="Arial" w:hAnsi="Arial" w:cs="Arial"/>
          <w:sz w:val="20"/>
          <w:szCs w:val="20"/>
        </w:rPr>
        <w:t>bekas</w:t>
      </w:r>
      <w:proofErr w:type="spellEnd"/>
      <w:r w:rsidRPr="007663F8">
        <w:rPr>
          <w:rFonts w:ascii="Arial" w:hAnsi="Arial" w:cs="Arial"/>
          <w:sz w:val="20"/>
          <w:szCs w:val="20"/>
        </w:rPr>
        <w:t xml:space="preserve"> Cu-Al </w:t>
      </w:r>
      <w:proofErr w:type="spellStart"/>
      <w:r w:rsidRPr="007663F8">
        <w:rPr>
          <w:rFonts w:ascii="Arial" w:hAnsi="Arial" w:cs="Arial"/>
          <w:sz w:val="20"/>
          <w:szCs w:val="20"/>
        </w:rPr>
        <w:t>sebagai</w:t>
      </w:r>
      <w:proofErr w:type="spellEnd"/>
      <w:r w:rsidRPr="007663F8">
        <w:rPr>
          <w:rFonts w:ascii="Arial" w:hAnsi="Arial" w:cs="Arial"/>
          <w:sz w:val="20"/>
          <w:szCs w:val="20"/>
        </w:rPr>
        <w:t xml:space="preserve"> </w:t>
      </w:r>
      <w:proofErr w:type="spellStart"/>
      <w:r w:rsidRPr="007663F8">
        <w:rPr>
          <w:rFonts w:ascii="Arial" w:hAnsi="Arial" w:cs="Arial"/>
          <w:sz w:val="20"/>
          <w:szCs w:val="20"/>
        </w:rPr>
        <w:t>elektroda</w:t>
      </w:r>
      <w:proofErr w:type="spellEnd"/>
      <w:r w:rsidR="000E2B25">
        <w:rPr>
          <w:rFonts w:ascii="Arial" w:hAnsi="Arial" w:cs="Arial"/>
          <w:sz w:val="20"/>
          <w:szCs w:val="20"/>
        </w:rPr>
        <w:t xml:space="preserve">. </w:t>
      </w:r>
      <w:proofErr w:type="spellStart"/>
      <w:r w:rsidRPr="007663F8">
        <w:rPr>
          <w:rFonts w:ascii="Arial" w:hAnsi="Arial" w:cs="Arial"/>
          <w:sz w:val="20"/>
          <w:szCs w:val="20"/>
        </w:rPr>
        <w:t>Jumlah</w:t>
      </w:r>
      <w:proofErr w:type="spellEnd"/>
      <w:r w:rsidRPr="007663F8">
        <w:rPr>
          <w:rFonts w:ascii="Arial" w:hAnsi="Arial" w:cs="Arial"/>
          <w:sz w:val="20"/>
          <w:szCs w:val="20"/>
        </w:rPr>
        <w:t xml:space="preserve"> </w:t>
      </w:r>
      <w:proofErr w:type="spellStart"/>
      <w:r w:rsidRPr="007663F8">
        <w:rPr>
          <w:rFonts w:ascii="Arial" w:hAnsi="Arial" w:cs="Arial"/>
          <w:sz w:val="20"/>
          <w:szCs w:val="20"/>
        </w:rPr>
        <w:t>lempengan</w:t>
      </w:r>
      <w:proofErr w:type="spellEnd"/>
      <w:r w:rsidRPr="007663F8">
        <w:rPr>
          <w:rFonts w:ascii="Arial" w:hAnsi="Arial" w:cs="Arial"/>
          <w:sz w:val="20"/>
          <w:szCs w:val="20"/>
        </w:rPr>
        <w:t xml:space="preserve"> </w:t>
      </w:r>
      <w:proofErr w:type="spellStart"/>
      <w:r w:rsidRPr="007663F8">
        <w:rPr>
          <w:rFonts w:ascii="Arial" w:hAnsi="Arial" w:cs="Arial"/>
          <w:sz w:val="20"/>
          <w:szCs w:val="20"/>
        </w:rPr>
        <w:t>elektroda</w:t>
      </w:r>
      <w:proofErr w:type="spellEnd"/>
      <w:r w:rsidRPr="007663F8">
        <w:rPr>
          <w:rFonts w:ascii="Arial" w:hAnsi="Arial" w:cs="Arial"/>
          <w:sz w:val="20"/>
          <w:szCs w:val="20"/>
        </w:rPr>
        <w:t xml:space="preserve"> </w:t>
      </w:r>
      <w:proofErr w:type="spellStart"/>
      <w:r w:rsidRPr="007663F8">
        <w:rPr>
          <w:rFonts w:ascii="Arial" w:hAnsi="Arial" w:cs="Arial"/>
          <w:sz w:val="20"/>
          <w:szCs w:val="20"/>
        </w:rPr>
        <w:t>sama</w:t>
      </w:r>
      <w:proofErr w:type="spellEnd"/>
      <w:r w:rsidRPr="007663F8">
        <w:rPr>
          <w:rFonts w:ascii="Arial" w:hAnsi="Arial" w:cs="Arial"/>
          <w:sz w:val="20"/>
          <w:szCs w:val="20"/>
        </w:rPr>
        <w:t xml:space="preserve"> </w:t>
      </w:r>
      <w:proofErr w:type="spellStart"/>
      <w:r w:rsidRPr="007663F8">
        <w:rPr>
          <w:rFonts w:ascii="Arial" w:hAnsi="Arial" w:cs="Arial"/>
          <w:sz w:val="20"/>
          <w:szCs w:val="20"/>
        </w:rPr>
        <w:t>yaitu</w:t>
      </w:r>
      <w:proofErr w:type="spellEnd"/>
      <w:r w:rsidRPr="007663F8">
        <w:rPr>
          <w:rFonts w:ascii="Arial" w:hAnsi="Arial" w:cs="Arial"/>
          <w:sz w:val="20"/>
          <w:szCs w:val="20"/>
        </w:rPr>
        <w:t xml:space="preserve"> 15 </w:t>
      </w:r>
      <w:proofErr w:type="spellStart"/>
      <w:r w:rsidRPr="007663F8">
        <w:rPr>
          <w:rFonts w:ascii="Arial" w:hAnsi="Arial" w:cs="Arial"/>
          <w:sz w:val="20"/>
          <w:szCs w:val="20"/>
        </w:rPr>
        <w:t>sel</w:t>
      </w:r>
      <w:proofErr w:type="spellEnd"/>
      <w:r w:rsidRPr="007663F8">
        <w:rPr>
          <w:rFonts w:ascii="Arial" w:hAnsi="Arial" w:cs="Arial"/>
          <w:sz w:val="20"/>
          <w:szCs w:val="20"/>
        </w:rPr>
        <w:t xml:space="preserve">, </w:t>
      </w:r>
      <w:proofErr w:type="spellStart"/>
      <w:r w:rsidRPr="007663F8">
        <w:rPr>
          <w:rFonts w:ascii="Arial" w:hAnsi="Arial" w:cs="Arial"/>
          <w:sz w:val="20"/>
          <w:szCs w:val="20"/>
        </w:rPr>
        <w:t>luas</w:t>
      </w:r>
      <w:proofErr w:type="spellEnd"/>
      <w:r w:rsidRPr="007663F8">
        <w:rPr>
          <w:rFonts w:ascii="Arial" w:hAnsi="Arial" w:cs="Arial"/>
          <w:sz w:val="20"/>
          <w:szCs w:val="20"/>
        </w:rPr>
        <w:t xml:space="preserve"> </w:t>
      </w:r>
      <w:proofErr w:type="spellStart"/>
      <w:r w:rsidRPr="007663F8">
        <w:rPr>
          <w:rFonts w:ascii="Arial" w:hAnsi="Arial" w:cs="Arial"/>
          <w:sz w:val="20"/>
          <w:szCs w:val="20"/>
        </w:rPr>
        <w:t>penampang</w:t>
      </w:r>
      <w:proofErr w:type="spellEnd"/>
      <w:r w:rsidRPr="007663F8">
        <w:rPr>
          <w:rFonts w:ascii="Arial" w:hAnsi="Arial" w:cs="Arial"/>
          <w:sz w:val="20"/>
          <w:szCs w:val="20"/>
        </w:rPr>
        <w:t xml:space="preserve"> </w:t>
      </w:r>
      <w:proofErr w:type="spellStart"/>
      <w:r w:rsidRPr="007663F8">
        <w:rPr>
          <w:rFonts w:ascii="Arial" w:hAnsi="Arial" w:cs="Arial"/>
          <w:sz w:val="20"/>
          <w:szCs w:val="20"/>
        </w:rPr>
        <w:t>elektroda</w:t>
      </w:r>
      <w:proofErr w:type="spellEnd"/>
      <w:r w:rsidRPr="007663F8">
        <w:rPr>
          <w:rFonts w:ascii="Arial" w:hAnsi="Arial" w:cs="Arial"/>
          <w:sz w:val="20"/>
          <w:szCs w:val="20"/>
        </w:rPr>
        <w:t xml:space="preserve"> Cu-Al yang </w:t>
      </w:r>
      <w:proofErr w:type="spellStart"/>
      <w:r w:rsidRPr="007663F8">
        <w:rPr>
          <w:rFonts w:ascii="Arial" w:hAnsi="Arial" w:cs="Arial"/>
          <w:sz w:val="20"/>
          <w:szCs w:val="20"/>
        </w:rPr>
        <w:t>digunakan</w:t>
      </w:r>
      <w:proofErr w:type="spellEnd"/>
      <w:r w:rsidRPr="007663F8">
        <w:rPr>
          <w:rFonts w:ascii="Arial" w:hAnsi="Arial" w:cs="Arial"/>
          <w:sz w:val="20"/>
          <w:szCs w:val="20"/>
        </w:rPr>
        <w:t xml:space="preserve"> juga </w:t>
      </w:r>
      <w:proofErr w:type="spellStart"/>
      <w:r w:rsidRPr="007663F8">
        <w:rPr>
          <w:rFonts w:ascii="Arial" w:hAnsi="Arial" w:cs="Arial"/>
          <w:sz w:val="20"/>
          <w:szCs w:val="20"/>
        </w:rPr>
        <w:t>sama</w:t>
      </w:r>
      <w:proofErr w:type="spellEnd"/>
      <w:r w:rsidRPr="007663F8">
        <w:rPr>
          <w:rFonts w:ascii="Arial" w:hAnsi="Arial" w:cs="Arial"/>
          <w:sz w:val="20"/>
          <w:szCs w:val="20"/>
        </w:rPr>
        <w:t xml:space="preserve"> </w:t>
      </w:r>
      <w:proofErr w:type="spellStart"/>
      <w:r w:rsidRPr="007663F8">
        <w:rPr>
          <w:rFonts w:ascii="Arial" w:hAnsi="Arial" w:cs="Arial"/>
          <w:sz w:val="20"/>
          <w:szCs w:val="20"/>
        </w:rPr>
        <w:t>yaitu</w:t>
      </w:r>
      <w:proofErr w:type="spellEnd"/>
      <w:r w:rsidRPr="007663F8">
        <w:rPr>
          <w:rFonts w:ascii="Arial" w:hAnsi="Arial" w:cs="Arial"/>
          <w:sz w:val="20"/>
          <w:szCs w:val="20"/>
        </w:rPr>
        <w:t xml:space="preserve"> 9 x 11 cm</w:t>
      </w:r>
      <w:r w:rsidRPr="007663F8">
        <w:rPr>
          <w:rFonts w:ascii="Arial" w:hAnsi="Arial" w:cs="Arial"/>
          <w:sz w:val="20"/>
          <w:szCs w:val="20"/>
          <w:vertAlign w:val="superscript"/>
        </w:rPr>
        <w:t>2</w:t>
      </w:r>
      <w:r w:rsidRPr="007663F8">
        <w:rPr>
          <w:rFonts w:ascii="Arial" w:hAnsi="Arial" w:cs="Arial"/>
          <w:sz w:val="20"/>
          <w:szCs w:val="20"/>
        </w:rPr>
        <w:t xml:space="preserve">, dan volume air </w:t>
      </w:r>
      <w:proofErr w:type="spellStart"/>
      <w:r w:rsidRPr="007663F8">
        <w:rPr>
          <w:rFonts w:ascii="Arial" w:hAnsi="Arial" w:cs="Arial"/>
          <w:sz w:val="20"/>
          <w:szCs w:val="20"/>
        </w:rPr>
        <w:t>gambut</w:t>
      </w:r>
      <w:proofErr w:type="spellEnd"/>
      <w:r w:rsidRPr="007663F8">
        <w:rPr>
          <w:rFonts w:ascii="Arial" w:hAnsi="Arial" w:cs="Arial"/>
          <w:sz w:val="20"/>
          <w:szCs w:val="20"/>
        </w:rPr>
        <w:t xml:space="preserve"> </w:t>
      </w:r>
      <w:proofErr w:type="spellStart"/>
      <w:r w:rsidRPr="007663F8">
        <w:rPr>
          <w:rFonts w:ascii="Arial" w:hAnsi="Arial" w:cs="Arial"/>
          <w:sz w:val="20"/>
          <w:szCs w:val="20"/>
        </w:rPr>
        <w:t>menggenang</w:t>
      </w:r>
      <w:proofErr w:type="spellEnd"/>
      <w:r w:rsidRPr="007663F8">
        <w:rPr>
          <w:rFonts w:ascii="Arial" w:hAnsi="Arial" w:cs="Arial"/>
          <w:sz w:val="20"/>
          <w:szCs w:val="20"/>
        </w:rPr>
        <w:t xml:space="preserve"> yang </w:t>
      </w:r>
      <w:proofErr w:type="spellStart"/>
      <w:r w:rsidRPr="007663F8">
        <w:rPr>
          <w:rFonts w:ascii="Arial" w:hAnsi="Arial" w:cs="Arial"/>
          <w:sz w:val="20"/>
          <w:szCs w:val="20"/>
        </w:rPr>
        <w:t>digunakan</w:t>
      </w:r>
      <w:proofErr w:type="spellEnd"/>
      <w:r w:rsidRPr="007663F8">
        <w:rPr>
          <w:rFonts w:ascii="Arial" w:hAnsi="Arial" w:cs="Arial"/>
          <w:sz w:val="20"/>
          <w:szCs w:val="20"/>
        </w:rPr>
        <w:t xml:space="preserve"> juga 2500 </w:t>
      </w:r>
      <w:proofErr w:type="spellStart"/>
      <w:r w:rsidRPr="007663F8">
        <w:rPr>
          <w:rFonts w:ascii="Arial" w:hAnsi="Arial" w:cs="Arial"/>
          <w:sz w:val="20"/>
          <w:szCs w:val="20"/>
        </w:rPr>
        <w:t>mL.</w:t>
      </w:r>
      <w:proofErr w:type="spellEnd"/>
      <w:r w:rsidR="000E2B25">
        <w:rPr>
          <w:rFonts w:ascii="Arial" w:hAnsi="Arial" w:cs="Arial"/>
          <w:sz w:val="20"/>
          <w:szCs w:val="20"/>
        </w:rPr>
        <w:t xml:space="preserve"> </w:t>
      </w:r>
      <w:r>
        <w:rPr>
          <w:rFonts w:ascii="Arial" w:hAnsi="Arial" w:cs="Arial"/>
          <w:sz w:val="20"/>
          <w:szCs w:val="20"/>
        </w:rPr>
        <w:t xml:space="preserve">Hasil </w:t>
      </w:r>
      <w:proofErr w:type="spellStart"/>
      <w:r>
        <w:rPr>
          <w:rFonts w:ascii="Arial" w:hAnsi="Arial" w:cs="Arial"/>
          <w:sz w:val="20"/>
          <w:szCs w:val="20"/>
        </w:rPr>
        <w:t>pengujian</w:t>
      </w:r>
      <w:proofErr w:type="spellEnd"/>
      <w:r>
        <w:rPr>
          <w:rFonts w:ascii="Arial" w:hAnsi="Arial" w:cs="Arial"/>
          <w:sz w:val="20"/>
          <w:szCs w:val="20"/>
        </w:rPr>
        <w:t xml:space="preserve"> </w:t>
      </w:r>
      <w:proofErr w:type="spellStart"/>
      <w:r>
        <w:rPr>
          <w:rFonts w:ascii="Arial" w:hAnsi="Arial" w:cs="Arial"/>
          <w:sz w:val="20"/>
          <w:szCs w:val="20"/>
        </w:rPr>
        <w:t>energi</w:t>
      </w:r>
      <w:proofErr w:type="spellEnd"/>
      <w:r>
        <w:rPr>
          <w:rFonts w:ascii="Arial" w:hAnsi="Arial" w:cs="Arial"/>
          <w:sz w:val="20"/>
          <w:szCs w:val="20"/>
        </w:rPr>
        <w:t xml:space="preserve"> </w:t>
      </w:r>
      <w:proofErr w:type="spellStart"/>
      <w:r>
        <w:rPr>
          <w:rFonts w:ascii="Arial" w:hAnsi="Arial" w:cs="Arial"/>
          <w:sz w:val="20"/>
          <w:szCs w:val="20"/>
        </w:rPr>
        <w:t>listrik</w:t>
      </w:r>
      <w:proofErr w:type="spellEnd"/>
      <w:r>
        <w:rPr>
          <w:rFonts w:ascii="Arial" w:hAnsi="Arial" w:cs="Arial"/>
          <w:sz w:val="20"/>
          <w:szCs w:val="20"/>
        </w:rPr>
        <w:t xml:space="preserve"> yang </w:t>
      </w:r>
      <w:proofErr w:type="spellStart"/>
      <w:r>
        <w:rPr>
          <w:rFonts w:ascii="Arial" w:hAnsi="Arial" w:cs="Arial"/>
          <w:sz w:val="20"/>
          <w:szCs w:val="20"/>
        </w:rPr>
        <w:t>dihasilkan</w:t>
      </w:r>
      <w:proofErr w:type="spellEnd"/>
      <w:r>
        <w:rPr>
          <w:rFonts w:ascii="Arial" w:hAnsi="Arial" w:cs="Arial"/>
          <w:sz w:val="20"/>
          <w:szCs w:val="20"/>
        </w:rPr>
        <w:t xml:space="preserve"> pada </w:t>
      </w:r>
      <w:proofErr w:type="spellStart"/>
      <w:r>
        <w:rPr>
          <w:rFonts w:ascii="Arial" w:hAnsi="Arial" w:cs="Arial"/>
          <w:sz w:val="20"/>
          <w:szCs w:val="20"/>
        </w:rPr>
        <w:t>prototipe</w:t>
      </w:r>
      <w:proofErr w:type="spellEnd"/>
      <w:r>
        <w:rPr>
          <w:rFonts w:ascii="Arial" w:hAnsi="Arial" w:cs="Arial"/>
          <w:sz w:val="20"/>
          <w:szCs w:val="20"/>
        </w:rPr>
        <w:t xml:space="preserve"> </w:t>
      </w:r>
      <w:proofErr w:type="spellStart"/>
      <w:r>
        <w:rPr>
          <w:rFonts w:ascii="Arial" w:hAnsi="Arial" w:cs="Arial"/>
          <w:sz w:val="20"/>
          <w:szCs w:val="20"/>
        </w:rPr>
        <w:t>pembangkit</w:t>
      </w:r>
      <w:proofErr w:type="spellEnd"/>
      <w:r>
        <w:rPr>
          <w:rFonts w:ascii="Arial" w:hAnsi="Arial" w:cs="Arial"/>
          <w:sz w:val="20"/>
          <w:szCs w:val="20"/>
        </w:rPr>
        <w:t xml:space="preserve"> </w:t>
      </w:r>
      <w:proofErr w:type="spellStart"/>
      <w:r>
        <w:rPr>
          <w:rFonts w:ascii="Arial" w:hAnsi="Arial" w:cs="Arial"/>
          <w:sz w:val="20"/>
          <w:szCs w:val="20"/>
        </w:rPr>
        <w:t>listrik</w:t>
      </w:r>
      <w:proofErr w:type="spellEnd"/>
      <w:r>
        <w:rPr>
          <w:rFonts w:ascii="Arial" w:hAnsi="Arial" w:cs="Arial"/>
          <w:sz w:val="20"/>
          <w:szCs w:val="20"/>
        </w:rPr>
        <w:t xml:space="preserve"> </w:t>
      </w:r>
      <w:proofErr w:type="spellStart"/>
      <w:r>
        <w:rPr>
          <w:rFonts w:ascii="Arial" w:hAnsi="Arial" w:cs="Arial"/>
          <w:sz w:val="20"/>
          <w:szCs w:val="20"/>
        </w:rPr>
        <w:t>tenaga</w:t>
      </w:r>
      <w:proofErr w:type="spellEnd"/>
      <w:r>
        <w:rPr>
          <w:rFonts w:ascii="Arial" w:hAnsi="Arial" w:cs="Arial"/>
          <w:sz w:val="20"/>
          <w:szCs w:val="20"/>
        </w:rPr>
        <w:t xml:space="preserve"> air </w:t>
      </w:r>
      <w:proofErr w:type="spellStart"/>
      <w:r>
        <w:rPr>
          <w:rFonts w:ascii="Arial" w:hAnsi="Arial" w:cs="Arial"/>
          <w:sz w:val="20"/>
          <w:szCs w:val="20"/>
        </w:rPr>
        <w:t>gambut</w:t>
      </w:r>
      <w:proofErr w:type="spellEnd"/>
      <w:r>
        <w:rPr>
          <w:rFonts w:ascii="Arial" w:hAnsi="Arial" w:cs="Arial"/>
          <w:sz w:val="20"/>
          <w:szCs w:val="20"/>
        </w:rPr>
        <w:t xml:space="preserve"> </w:t>
      </w:r>
      <w:proofErr w:type="spellStart"/>
      <w:r>
        <w:rPr>
          <w:rFonts w:ascii="Arial" w:hAnsi="Arial" w:cs="Arial"/>
          <w:sz w:val="20"/>
          <w:szCs w:val="20"/>
        </w:rPr>
        <w:t>menggunakan</w:t>
      </w:r>
      <w:proofErr w:type="spellEnd"/>
      <w:r>
        <w:rPr>
          <w:rFonts w:ascii="Arial" w:hAnsi="Arial" w:cs="Arial"/>
          <w:sz w:val="20"/>
          <w:szCs w:val="20"/>
        </w:rPr>
        <w:t xml:space="preserve"> </w:t>
      </w:r>
      <w:proofErr w:type="spellStart"/>
      <w:r>
        <w:rPr>
          <w:rFonts w:ascii="Arial" w:hAnsi="Arial" w:cs="Arial"/>
          <w:sz w:val="20"/>
          <w:szCs w:val="20"/>
        </w:rPr>
        <w:t>elektroda</w:t>
      </w:r>
      <w:proofErr w:type="spellEnd"/>
      <w:r>
        <w:rPr>
          <w:rFonts w:ascii="Arial" w:hAnsi="Arial" w:cs="Arial"/>
          <w:sz w:val="20"/>
          <w:szCs w:val="20"/>
        </w:rPr>
        <w:t xml:space="preserve"> Cu-Al </w:t>
      </w:r>
      <w:proofErr w:type="spellStart"/>
      <w:r>
        <w:rPr>
          <w:rFonts w:ascii="Arial" w:hAnsi="Arial" w:cs="Arial"/>
          <w:sz w:val="20"/>
          <w:szCs w:val="20"/>
        </w:rPr>
        <w:t>lebih</w:t>
      </w:r>
      <w:proofErr w:type="spellEnd"/>
      <w:r>
        <w:rPr>
          <w:rFonts w:ascii="Arial" w:hAnsi="Arial" w:cs="Arial"/>
          <w:sz w:val="20"/>
          <w:szCs w:val="20"/>
        </w:rPr>
        <w:t xml:space="preserve"> </w:t>
      </w:r>
      <w:proofErr w:type="spellStart"/>
      <w:r>
        <w:rPr>
          <w:rFonts w:ascii="Arial" w:hAnsi="Arial" w:cs="Arial"/>
          <w:sz w:val="20"/>
          <w:szCs w:val="20"/>
        </w:rPr>
        <w:t>rendah</w:t>
      </w:r>
      <w:proofErr w:type="spellEnd"/>
      <w:r>
        <w:rPr>
          <w:rFonts w:ascii="Arial" w:hAnsi="Arial" w:cs="Arial"/>
          <w:sz w:val="20"/>
          <w:szCs w:val="20"/>
        </w:rPr>
        <w:t xml:space="preserve"> </w:t>
      </w:r>
      <w:proofErr w:type="spellStart"/>
      <w:r>
        <w:rPr>
          <w:rFonts w:ascii="Arial" w:hAnsi="Arial" w:cs="Arial"/>
          <w:sz w:val="20"/>
          <w:szCs w:val="20"/>
        </w:rPr>
        <w:t>dibandingkan</w:t>
      </w:r>
      <w:proofErr w:type="spellEnd"/>
      <w:r>
        <w:rPr>
          <w:rFonts w:ascii="Arial" w:hAnsi="Arial" w:cs="Arial"/>
          <w:sz w:val="20"/>
          <w:szCs w:val="20"/>
        </w:rPr>
        <w:t xml:space="preserve"> </w:t>
      </w:r>
      <w:proofErr w:type="spellStart"/>
      <w:r>
        <w:rPr>
          <w:rFonts w:ascii="Arial" w:hAnsi="Arial" w:cs="Arial"/>
          <w:sz w:val="20"/>
          <w:szCs w:val="20"/>
        </w:rPr>
        <w:t>menggunakan</w:t>
      </w:r>
      <w:proofErr w:type="spellEnd"/>
      <w:r>
        <w:rPr>
          <w:rFonts w:ascii="Arial" w:hAnsi="Arial" w:cs="Arial"/>
          <w:sz w:val="20"/>
          <w:szCs w:val="20"/>
        </w:rPr>
        <w:t xml:space="preserve"> </w:t>
      </w:r>
      <w:proofErr w:type="spellStart"/>
      <w:r>
        <w:rPr>
          <w:rFonts w:ascii="Arial" w:hAnsi="Arial" w:cs="Arial"/>
          <w:sz w:val="20"/>
          <w:szCs w:val="20"/>
        </w:rPr>
        <w:t>elektroda</w:t>
      </w:r>
      <w:proofErr w:type="spellEnd"/>
      <w:r>
        <w:rPr>
          <w:rFonts w:ascii="Arial" w:hAnsi="Arial" w:cs="Arial"/>
          <w:sz w:val="20"/>
          <w:szCs w:val="20"/>
        </w:rPr>
        <w:t xml:space="preserve"> Cu-Zn</w:t>
      </w:r>
      <w:r w:rsidR="000E2B25">
        <w:rPr>
          <w:rFonts w:ascii="Arial" w:hAnsi="Arial" w:cs="Arial"/>
          <w:sz w:val="20"/>
          <w:szCs w:val="20"/>
        </w:rPr>
        <w:t xml:space="preserve"> </w:t>
      </w:r>
      <w:proofErr w:type="spellStart"/>
      <w:r w:rsidR="000E2B25">
        <w:rPr>
          <w:rFonts w:ascii="Arial" w:hAnsi="Arial" w:cs="Arial"/>
          <w:sz w:val="20"/>
          <w:szCs w:val="20"/>
        </w:rPr>
        <w:t>seperti</w:t>
      </w:r>
      <w:proofErr w:type="spellEnd"/>
      <w:r w:rsidR="000E2B25">
        <w:rPr>
          <w:rFonts w:ascii="Arial" w:hAnsi="Arial" w:cs="Arial"/>
          <w:sz w:val="20"/>
          <w:szCs w:val="20"/>
        </w:rPr>
        <w:t xml:space="preserve"> yang </w:t>
      </w:r>
      <w:proofErr w:type="spellStart"/>
      <w:r w:rsidR="000E2B25">
        <w:rPr>
          <w:rFonts w:ascii="Arial" w:hAnsi="Arial" w:cs="Arial"/>
          <w:sz w:val="20"/>
          <w:szCs w:val="20"/>
        </w:rPr>
        <w:t>terlihat</w:t>
      </w:r>
      <w:proofErr w:type="spellEnd"/>
      <w:r w:rsidR="000E2B25">
        <w:rPr>
          <w:rFonts w:ascii="Arial" w:hAnsi="Arial" w:cs="Arial"/>
          <w:sz w:val="20"/>
          <w:szCs w:val="20"/>
        </w:rPr>
        <w:t xml:space="preserve"> pada </w:t>
      </w:r>
      <w:proofErr w:type="spellStart"/>
      <w:r w:rsidR="000E2B25">
        <w:rPr>
          <w:rFonts w:ascii="Arial" w:hAnsi="Arial" w:cs="Arial"/>
          <w:sz w:val="20"/>
          <w:szCs w:val="20"/>
        </w:rPr>
        <w:t>Tabel</w:t>
      </w:r>
      <w:proofErr w:type="spellEnd"/>
      <w:r w:rsidR="000E2B25">
        <w:rPr>
          <w:rFonts w:ascii="Arial" w:hAnsi="Arial" w:cs="Arial"/>
          <w:sz w:val="20"/>
          <w:szCs w:val="20"/>
        </w:rPr>
        <w:t xml:space="preserve"> 2</w:t>
      </w:r>
      <w:r>
        <w:rPr>
          <w:rFonts w:ascii="Arial" w:hAnsi="Arial" w:cs="Arial"/>
          <w:sz w:val="20"/>
          <w:szCs w:val="20"/>
        </w:rPr>
        <w:t xml:space="preserve">, </w:t>
      </w:r>
      <w:proofErr w:type="spellStart"/>
      <w:r>
        <w:rPr>
          <w:rFonts w:ascii="Arial" w:hAnsi="Arial" w:cs="Arial"/>
          <w:sz w:val="20"/>
          <w:szCs w:val="20"/>
        </w:rPr>
        <w:t>yaitu</w:t>
      </w:r>
      <w:proofErr w:type="spellEnd"/>
      <w:r>
        <w:rPr>
          <w:rFonts w:ascii="Arial" w:hAnsi="Arial" w:cs="Arial"/>
          <w:sz w:val="20"/>
          <w:szCs w:val="20"/>
        </w:rPr>
        <w:t xml:space="preserve"> pada </w:t>
      </w:r>
      <w:proofErr w:type="spellStart"/>
      <w:r>
        <w:rPr>
          <w:rFonts w:ascii="Arial" w:hAnsi="Arial" w:cs="Arial"/>
          <w:sz w:val="20"/>
          <w:szCs w:val="20"/>
        </w:rPr>
        <w:t>waktu</w:t>
      </w:r>
      <w:proofErr w:type="spellEnd"/>
      <w:r>
        <w:rPr>
          <w:rFonts w:ascii="Arial" w:hAnsi="Arial" w:cs="Arial"/>
          <w:sz w:val="20"/>
          <w:szCs w:val="20"/>
        </w:rPr>
        <w:t xml:space="preserve"> 1 </w:t>
      </w:r>
      <w:proofErr w:type="spellStart"/>
      <w:r>
        <w:rPr>
          <w:rFonts w:ascii="Arial" w:hAnsi="Arial" w:cs="Arial"/>
          <w:sz w:val="20"/>
          <w:szCs w:val="20"/>
        </w:rPr>
        <w:t>menit</w:t>
      </w:r>
      <w:proofErr w:type="spellEnd"/>
      <w:r>
        <w:rPr>
          <w:rFonts w:ascii="Arial" w:hAnsi="Arial" w:cs="Arial"/>
          <w:sz w:val="20"/>
          <w:szCs w:val="20"/>
        </w:rPr>
        <w:t xml:space="preserve"> </w:t>
      </w:r>
      <w:proofErr w:type="spellStart"/>
      <w:r>
        <w:rPr>
          <w:rFonts w:ascii="Arial" w:hAnsi="Arial" w:cs="Arial"/>
          <w:sz w:val="20"/>
          <w:szCs w:val="20"/>
        </w:rPr>
        <w:t>pengamatan</w:t>
      </w:r>
      <w:proofErr w:type="spellEnd"/>
      <w:r>
        <w:rPr>
          <w:rFonts w:ascii="Arial" w:hAnsi="Arial" w:cs="Arial"/>
          <w:sz w:val="20"/>
          <w:szCs w:val="20"/>
        </w:rPr>
        <w:t xml:space="preserve"> </w:t>
      </w:r>
      <w:proofErr w:type="spellStart"/>
      <w:r>
        <w:rPr>
          <w:rFonts w:ascii="Arial" w:hAnsi="Arial" w:cs="Arial"/>
          <w:sz w:val="20"/>
          <w:szCs w:val="20"/>
        </w:rPr>
        <w:t>menghasilkan</w:t>
      </w:r>
      <w:proofErr w:type="spellEnd"/>
      <w:r>
        <w:rPr>
          <w:rFonts w:ascii="Arial" w:hAnsi="Arial" w:cs="Arial"/>
          <w:sz w:val="20"/>
          <w:szCs w:val="20"/>
        </w:rPr>
        <w:t xml:space="preserve"> </w:t>
      </w:r>
      <w:proofErr w:type="spellStart"/>
      <w:r>
        <w:rPr>
          <w:rFonts w:ascii="Arial" w:hAnsi="Arial" w:cs="Arial"/>
          <w:sz w:val="20"/>
          <w:szCs w:val="20"/>
        </w:rPr>
        <w:t>tegangan</w:t>
      </w:r>
      <w:proofErr w:type="spellEnd"/>
      <w:r>
        <w:rPr>
          <w:rFonts w:ascii="Arial" w:hAnsi="Arial" w:cs="Arial"/>
          <w:sz w:val="20"/>
          <w:szCs w:val="20"/>
        </w:rPr>
        <w:t xml:space="preserve"> </w:t>
      </w:r>
      <w:proofErr w:type="spellStart"/>
      <w:r>
        <w:rPr>
          <w:rFonts w:ascii="Arial" w:hAnsi="Arial" w:cs="Arial"/>
          <w:sz w:val="20"/>
          <w:szCs w:val="20"/>
        </w:rPr>
        <w:t>listrik</w:t>
      </w:r>
      <w:proofErr w:type="spellEnd"/>
      <w:r>
        <w:rPr>
          <w:rFonts w:ascii="Arial" w:hAnsi="Arial" w:cs="Arial"/>
          <w:sz w:val="20"/>
          <w:szCs w:val="20"/>
        </w:rPr>
        <w:t xml:space="preserve"> </w:t>
      </w:r>
      <w:proofErr w:type="spellStart"/>
      <w:r>
        <w:rPr>
          <w:rFonts w:ascii="Arial" w:hAnsi="Arial" w:cs="Arial"/>
          <w:sz w:val="20"/>
          <w:szCs w:val="20"/>
        </w:rPr>
        <w:t>sebesar</w:t>
      </w:r>
      <w:proofErr w:type="spellEnd"/>
      <w:r>
        <w:rPr>
          <w:rFonts w:ascii="Arial" w:hAnsi="Arial" w:cs="Arial"/>
          <w:sz w:val="20"/>
          <w:szCs w:val="20"/>
        </w:rPr>
        <w:t xml:space="preserve"> </w:t>
      </w:r>
      <w:r w:rsidR="000E2B25">
        <w:rPr>
          <w:rFonts w:ascii="Arial" w:hAnsi="Arial" w:cs="Arial"/>
          <w:sz w:val="20"/>
          <w:szCs w:val="20"/>
        </w:rPr>
        <w:t>7,86 Volt (</w:t>
      </w:r>
      <w:proofErr w:type="spellStart"/>
      <w:r w:rsidR="000E2B25">
        <w:rPr>
          <w:rFonts w:ascii="Arial" w:hAnsi="Arial" w:cs="Arial"/>
          <w:sz w:val="20"/>
          <w:szCs w:val="20"/>
        </w:rPr>
        <w:t>kuat</w:t>
      </w:r>
      <w:proofErr w:type="spellEnd"/>
      <w:r w:rsidR="000E2B25">
        <w:rPr>
          <w:rFonts w:ascii="Arial" w:hAnsi="Arial" w:cs="Arial"/>
          <w:sz w:val="20"/>
          <w:szCs w:val="20"/>
        </w:rPr>
        <w:t xml:space="preserve"> </w:t>
      </w:r>
      <w:proofErr w:type="spellStart"/>
      <w:r w:rsidR="000E2B25">
        <w:rPr>
          <w:rFonts w:ascii="Arial" w:hAnsi="Arial" w:cs="Arial"/>
          <w:sz w:val="20"/>
          <w:szCs w:val="20"/>
        </w:rPr>
        <w:t>arus</w:t>
      </w:r>
      <w:proofErr w:type="spellEnd"/>
      <w:r w:rsidR="000E2B25">
        <w:rPr>
          <w:rFonts w:ascii="Arial" w:hAnsi="Arial" w:cs="Arial"/>
          <w:sz w:val="20"/>
          <w:szCs w:val="20"/>
        </w:rPr>
        <w:t xml:space="preserve"> </w:t>
      </w:r>
      <w:proofErr w:type="spellStart"/>
      <w:r w:rsidR="000E2B25">
        <w:rPr>
          <w:rFonts w:ascii="Arial" w:hAnsi="Arial" w:cs="Arial"/>
          <w:sz w:val="20"/>
          <w:szCs w:val="20"/>
        </w:rPr>
        <w:t>sebesar</w:t>
      </w:r>
      <w:proofErr w:type="spellEnd"/>
      <w:r w:rsidR="000E2B25">
        <w:rPr>
          <w:rFonts w:ascii="Arial" w:hAnsi="Arial" w:cs="Arial"/>
          <w:sz w:val="20"/>
          <w:szCs w:val="20"/>
        </w:rPr>
        <w:t xml:space="preserve"> 0,698 mA), dan pada </w:t>
      </w:r>
      <w:proofErr w:type="spellStart"/>
      <w:r w:rsidR="000E2B25">
        <w:rPr>
          <w:rFonts w:ascii="Arial" w:hAnsi="Arial" w:cs="Arial"/>
          <w:sz w:val="20"/>
          <w:szCs w:val="20"/>
        </w:rPr>
        <w:t>waktu</w:t>
      </w:r>
      <w:proofErr w:type="spellEnd"/>
      <w:r w:rsidR="000E2B25">
        <w:rPr>
          <w:rFonts w:ascii="Arial" w:hAnsi="Arial" w:cs="Arial"/>
          <w:sz w:val="20"/>
          <w:szCs w:val="20"/>
        </w:rPr>
        <w:t xml:space="preserve"> </w:t>
      </w:r>
      <w:proofErr w:type="spellStart"/>
      <w:r w:rsidR="000E2B25">
        <w:rPr>
          <w:rFonts w:ascii="Arial" w:hAnsi="Arial" w:cs="Arial"/>
          <w:sz w:val="20"/>
          <w:szCs w:val="20"/>
        </w:rPr>
        <w:t>pengamatan</w:t>
      </w:r>
      <w:proofErr w:type="spellEnd"/>
      <w:r w:rsidR="000E2B25">
        <w:rPr>
          <w:rFonts w:ascii="Arial" w:hAnsi="Arial" w:cs="Arial"/>
          <w:sz w:val="20"/>
          <w:szCs w:val="20"/>
        </w:rPr>
        <w:t xml:space="preserve"> 90 </w:t>
      </w:r>
      <w:proofErr w:type="spellStart"/>
      <w:r w:rsidR="000E2B25">
        <w:rPr>
          <w:rFonts w:ascii="Arial" w:hAnsi="Arial" w:cs="Arial"/>
          <w:sz w:val="20"/>
          <w:szCs w:val="20"/>
        </w:rPr>
        <w:t>menit</w:t>
      </w:r>
      <w:proofErr w:type="spellEnd"/>
      <w:r w:rsidR="000E2B25">
        <w:rPr>
          <w:rFonts w:ascii="Arial" w:hAnsi="Arial" w:cs="Arial"/>
          <w:sz w:val="20"/>
          <w:szCs w:val="20"/>
        </w:rPr>
        <w:t xml:space="preserve"> </w:t>
      </w:r>
      <w:proofErr w:type="spellStart"/>
      <w:r w:rsidR="000E2B25">
        <w:rPr>
          <w:rFonts w:ascii="Arial" w:hAnsi="Arial" w:cs="Arial"/>
          <w:sz w:val="20"/>
          <w:szCs w:val="20"/>
        </w:rPr>
        <w:t>menghasilkan</w:t>
      </w:r>
      <w:proofErr w:type="spellEnd"/>
      <w:r w:rsidR="000E2B25">
        <w:rPr>
          <w:rFonts w:ascii="Arial" w:hAnsi="Arial" w:cs="Arial"/>
          <w:sz w:val="20"/>
          <w:szCs w:val="20"/>
        </w:rPr>
        <w:t xml:space="preserve"> </w:t>
      </w:r>
      <w:proofErr w:type="spellStart"/>
      <w:r w:rsidR="000E2B25">
        <w:rPr>
          <w:rFonts w:ascii="Arial" w:hAnsi="Arial" w:cs="Arial"/>
          <w:sz w:val="20"/>
          <w:szCs w:val="20"/>
        </w:rPr>
        <w:t>tegangan</w:t>
      </w:r>
      <w:proofErr w:type="spellEnd"/>
      <w:r w:rsidR="000E2B25">
        <w:rPr>
          <w:rFonts w:ascii="Arial" w:hAnsi="Arial" w:cs="Arial"/>
          <w:sz w:val="20"/>
          <w:szCs w:val="20"/>
        </w:rPr>
        <w:t xml:space="preserve"> </w:t>
      </w:r>
      <w:proofErr w:type="spellStart"/>
      <w:r w:rsidR="000E2B25">
        <w:rPr>
          <w:rFonts w:ascii="Arial" w:hAnsi="Arial" w:cs="Arial"/>
          <w:sz w:val="20"/>
          <w:szCs w:val="20"/>
        </w:rPr>
        <w:t>listrik</w:t>
      </w:r>
      <w:proofErr w:type="spellEnd"/>
      <w:r w:rsidR="000E2B25">
        <w:rPr>
          <w:rFonts w:ascii="Arial" w:hAnsi="Arial" w:cs="Arial"/>
          <w:sz w:val="20"/>
          <w:szCs w:val="20"/>
        </w:rPr>
        <w:t xml:space="preserve"> 5,92 Volt (</w:t>
      </w:r>
      <w:proofErr w:type="spellStart"/>
      <w:r w:rsidR="000E2B25">
        <w:rPr>
          <w:rFonts w:ascii="Arial" w:hAnsi="Arial" w:cs="Arial"/>
          <w:sz w:val="20"/>
          <w:szCs w:val="20"/>
        </w:rPr>
        <w:t>kuat</w:t>
      </w:r>
      <w:proofErr w:type="spellEnd"/>
      <w:r w:rsidR="000E2B25">
        <w:rPr>
          <w:rFonts w:ascii="Arial" w:hAnsi="Arial" w:cs="Arial"/>
          <w:sz w:val="20"/>
          <w:szCs w:val="20"/>
        </w:rPr>
        <w:t xml:space="preserve"> </w:t>
      </w:r>
      <w:proofErr w:type="spellStart"/>
      <w:r w:rsidR="000E2B25">
        <w:rPr>
          <w:rFonts w:ascii="Arial" w:hAnsi="Arial" w:cs="Arial"/>
          <w:sz w:val="20"/>
          <w:szCs w:val="20"/>
        </w:rPr>
        <w:t>arus</w:t>
      </w:r>
      <w:proofErr w:type="spellEnd"/>
      <w:r w:rsidR="000E2B25">
        <w:rPr>
          <w:rFonts w:ascii="Arial" w:hAnsi="Arial" w:cs="Arial"/>
          <w:sz w:val="20"/>
          <w:szCs w:val="20"/>
        </w:rPr>
        <w:t xml:space="preserve"> </w:t>
      </w:r>
      <w:proofErr w:type="spellStart"/>
      <w:r w:rsidR="000E2B25">
        <w:rPr>
          <w:rFonts w:ascii="Arial" w:hAnsi="Arial" w:cs="Arial"/>
          <w:sz w:val="20"/>
          <w:szCs w:val="20"/>
        </w:rPr>
        <w:t>sebesar</w:t>
      </w:r>
      <w:proofErr w:type="spellEnd"/>
      <w:r w:rsidR="000E2B25">
        <w:rPr>
          <w:rFonts w:ascii="Arial" w:hAnsi="Arial" w:cs="Arial"/>
          <w:sz w:val="20"/>
          <w:szCs w:val="20"/>
        </w:rPr>
        <w:t xml:space="preserve"> 0,472 mA). Data pada </w:t>
      </w:r>
      <w:proofErr w:type="spellStart"/>
      <w:r w:rsidR="000E2B25">
        <w:rPr>
          <w:rFonts w:ascii="Arial" w:hAnsi="Arial" w:cs="Arial"/>
          <w:sz w:val="20"/>
          <w:szCs w:val="20"/>
        </w:rPr>
        <w:t>Tabel</w:t>
      </w:r>
      <w:proofErr w:type="spellEnd"/>
      <w:r w:rsidR="000E2B25">
        <w:rPr>
          <w:rFonts w:ascii="Arial" w:hAnsi="Arial" w:cs="Arial"/>
          <w:sz w:val="20"/>
          <w:szCs w:val="20"/>
        </w:rPr>
        <w:t xml:space="preserve"> 2 </w:t>
      </w:r>
      <w:proofErr w:type="spellStart"/>
      <w:r w:rsidR="000E2B25">
        <w:rPr>
          <w:rFonts w:ascii="Arial" w:hAnsi="Arial" w:cs="Arial"/>
          <w:sz w:val="20"/>
          <w:szCs w:val="20"/>
        </w:rPr>
        <w:t>disajikan</w:t>
      </w:r>
      <w:proofErr w:type="spellEnd"/>
      <w:r w:rsidR="000E2B25">
        <w:rPr>
          <w:rFonts w:ascii="Arial" w:hAnsi="Arial" w:cs="Arial"/>
          <w:sz w:val="20"/>
          <w:szCs w:val="20"/>
        </w:rPr>
        <w:t xml:space="preserve"> </w:t>
      </w:r>
      <w:proofErr w:type="spellStart"/>
      <w:r w:rsidR="000E2B25">
        <w:rPr>
          <w:rFonts w:ascii="Arial" w:hAnsi="Arial" w:cs="Arial"/>
          <w:sz w:val="20"/>
          <w:szCs w:val="20"/>
        </w:rPr>
        <w:t>dalam</w:t>
      </w:r>
      <w:proofErr w:type="spellEnd"/>
      <w:r w:rsidR="000E2B25">
        <w:rPr>
          <w:rFonts w:ascii="Arial" w:hAnsi="Arial" w:cs="Arial"/>
          <w:sz w:val="20"/>
          <w:szCs w:val="20"/>
        </w:rPr>
        <w:t xml:space="preserve"> </w:t>
      </w:r>
      <w:proofErr w:type="spellStart"/>
      <w:r w:rsidR="000E2B25">
        <w:rPr>
          <w:rFonts w:ascii="Arial" w:hAnsi="Arial" w:cs="Arial"/>
          <w:sz w:val="20"/>
          <w:szCs w:val="20"/>
        </w:rPr>
        <w:t>bentuk</w:t>
      </w:r>
      <w:proofErr w:type="spellEnd"/>
      <w:r w:rsidR="000E2B25">
        <w:rPr>
          <w:rFonts w:ascii="Arial" w:hAnsi="Arial" w:cs="Arial"/>
          <w:sz w:val="20"/>
          <w:szCs w:val="20"/>
        </w:rPr>
        <w:t xml:space="preserve"> </w:t>
      </w:r>
      <w:proofErr w:type="spellStart"/>
      <w:r w:rsidR="000E2B25">
        <w:rPr>
          <w:rFonts w:ascii="Arial" w:hAnsi="Arial" w:cs="Arial"/>
          <w:sz w:val="20"/>
          <w:szCs w:val="20"/>
        </w:rPr>
        <w:t>grafik</w:t>
      </w:r>
      <w:proofErr w:type="spellEnd"/>
      <w:r w:rsidR="000E2B25">
        <w:rPr>
          <w:rFonts w:ascii="Arial" w:hAnsi="Arial" w:cs="Arial"/>
          <w:sz w:val="20"/>
          <w:szCs w:val="20"/>
        </w:rPr>
        <w:t xml:space="preserve"> </w:t>
      </w:r>
      <w:proofErr w:type="spellStart"/>
      <w:r w:rsidR="000E2B25">
        <w:rPr>
          <w:rFonts w:ascii="Arial" w:hAnsi="Arial" w:cs="Arial"/>
          <w:sz w:val="20"/>
          <w:szCs w:val="20"/>
        </w:rPr>
        <w:t>seperti</w:t>
      </w:r>
      <w:proofErr w:type="spellEnd"/>
      <w:r w:rsidR="000E2B25">
        <w:rPr>
          <w:rFonts w:ascii="Arial" w:hAnsi="Arial" w:cs="Arial"/>
          <w:sz w:val="20"/>
          <w:szCs w:val="20"/>
        </w:rPr>
        <w:t xml:space="preserve"> yang </w:t>
      </w:r>
      <w:proofErr w:type="spellStart"/>
      <w:r w:rsidR="000E2B25">
        <w:rPr>
          <w:rFonts w:ascii="Arial" w:hAnsi="Arial" w:cs="Arial"/>
          <w:sz w:val="20"/>
          <w:szCs w:val="20"/>
        </w:rPr>
        <w:t>terlihat</w:t>
      </w:r>
      <w:proofErr w:type="spellEnd"/>
      <w:r w:rsidR="000E2B25">
        <w:rPr>
          <w:rFonts w:ascii="Arial" w:hAnsi="Arial" w:cs="Arial"/>
          <w:sz w:val="20"/>
          <w:szCs w:val="20"/>
        </w:rPr>
        <w:t xml:space="preserve"> pada Gambar </w:t>
      </w:r>
      <w:r w:rsidR="002D14E8">
        <w:rPr>
          <w:rFonts w:ascii="Arial" w:hAnsi="Arial" w:cs="Arial"/>
          <w:sz w:val="20"/>
          <w:szCs w:val="20"/>
        </w:rPr>
        <w:t>10</w:t>
      </w:r>
      <w:r w:rsidR="000E2B25">
        <w:rPr>
          <w:rFonts w:ascii="Arial" w:hAnsi="Arial" w:cs="Arial"/>
          <w:sz w:val="20"/>
          <w:szCs w:val="20"/>
        </w:rPr>
        <w:t xml:space="preserve"> dan Gambar </w:t>
      </w:r>
      <w:r w:rsidR="00132CE6">
        <w:rPr>
          <w:rFonts w:ascii="Arial" w:hAnsi="Arial" w:cs="Arial"/>
          <w:sz w:val="20"/>
          <w:szCs w:val="20"/>
        </w:rPr>
        <w:t>1</w:t>
      </w:r>
      <w:r w:rsidR="002D14E8">
        <w:rPr>
          <w:rFonts w:ascii="Arial" w:hAnsi="Arial" w:cs="Arial"/>
          <w:sz w:val="20"/>
          <w:szCs w:val="20"/>
        </w:rPr>
        <w:t>1</w:t>
      </w:r>
      <w:r w:rsidR="000E2B25">
        <w:rPr>
          <w:rFonts w:ascii="Arial" w:hAnsi="Arial" w:cs="Arial"/>
          <w:sz w:val="20"/>
          <w:szCs w:val="20"/>
        </w:rPr>
        <w:t xml:space="preserve">. Data </w:t>
      </w:r>
      <w:proofErr w:type="spellStart"/>
      <w:r w:rsidR="000E2B25">
        <w:rPr>
          <w:rFonts w:ascii="Arial" w:hAnsi="Arial" w:cs="Arial"/>
          <w:sz w:val="20"/>
          <w:szCs w:val="20"/>
        </w:rPr>
        <w:t>tersebut</w:t>
      </w:r>
      <w:proofErr w:type="spellEnd"/>
      <w:r w:rsidR="000E2B25">
        <w:rPr>
          <w:rFonts w:ascii="Arial" w:hAnsi="Arial" w:cs="Arial"/>
          <w:sz w:val="20"/>
          <w:szCs w:val="20"/>
        </w:rPr>
        <w:t xml:space="preserve"> </w:t>
      </w:r>
      <w:proofErr w:type="spellStart"/>
      <w:r w:rsidR="000E2B25">
        <w:rPr>
          <w:rFonts w:ascii="Arial" w:hAnsi="Arial" w:cs="Arial"/>
          <w:sz w:val="20"/>
          <w:szCs w:val="20"/>
        </w:rPr>
        <w:t>menunjukkan</w:t>
      </w:r>
      <w:proofErr w:type="spellEnd"/>
      <w:r w:rsidR="000E2B25">
        <w:rPr>
          <w:rFonts w:ascii="Arial" w:hAnsi="Arial" w:cs="Arial"/>
          <w:sz w:val="20"/>
          <w:szCs w:val="20"/>
        </w:rPr>
        <w:t xml:space="preserve"> </w:t>
      </w:r>
      <w:proofErr w:type="spellStart"/>
      <w:r w:rsidR="000E2B25">
        <w:rPr>
          <w:rFonts w:ascii="Arial" w:hAnsi="Arial" w:cs="Arial"/>
          <w:sz w:val="20"/>
          <w:szCs w:val="20"/>
        </w:rPr>
        <w:t>bahwa</w:t>
      </w:r>
      <w:proofErr w:type="spellEnd"/>
      <w:r w:rsidR="000E2B25">
        <w:rPr>
          <w:rFonts w:ascii="Arial" w:hAnsi="Arial" w:cs="Arial"/>
          <w:sz w:val="20"/>
          <w:szCs w:val="20"/>
        </w:rPr>
        <w:t xml:space="preserve"> </w:t>
      </w:r>
      <w:proofErr w:type="spellStart"/>
      <w:r w:rsidR="000E2B25">
        <w:rPr>
          <w:rFonts w:ascii="Arial" w:hAnsi="Arial" w:cs="Arial"/>
          <w:sz w:val="20"/>
          <w:szCs w:val="20"/>
        </w:rPr>
        <w:t>semakin</w:t>
      </w:r>
      <w:proofErr w:type="spellEnd"/>
      <w:r w:rsidR="000E2B25">
        <w:rPr>
          <w:rFonts w:ascii="Arial" w:hAnsi="Arial" w:cs="Arial"/>
          <w:sz w:val="20"/>
          <w:szCs w:val="20"/>
        </w:rPr>
        <w:t xml:space="preserve"> lama </w:t>
      </w:r>
      <w:proofErr w:type="spellStart"/>
      <w:r w:rsidR="000E2B25">
        <w:rPr>
          <w:rFonts w:ascii="Arial" w:hAnsi="Arial" w:cs="Arial"/>
          <w:sz w:val="20"/>
          <w:szCs w:val="20"/>
        </w:rPr>
        <w:t>waktu</w:t>
      </w:r>
      <w:proofErr w:type="spellEnd"/>
      <w:r w:rsidR="000E2B25">
        <w:rPr>
          <w:rFonts w:ascii="Arial" w:hAnsi="Arial" w:cs="Arial"/>
          <w:sz w:val="20"/>
          <w:szCs w:val="20"/>
        </w:rPr>
        <w:t xml:space="preserve"> </w:t>
      </w:r>
      <w:proofErr w:type="spellStart"/>
      <w:r w:rsidR="000E2B25">
        <w:rPr>
          <w:rFonts w:ascii="Arial" w:hAnsi="Arial" w:cs="Arial"/>
          <w:sz w:val="20"/>
          <w:szCs w:val="20"/>
        </w:rPr>
        <w:t>pengamatan</w:t>
      </w:r>
      <w:proofErr w:type="spellEnd"/>
      <w:r w:rsidR="000E2B25">
        <w:rPr>
          <w:rFonts w:ascii="Arial" w:hAnsi="Arial" w:cs="Arial"/>
          <w:sz w:val="20"/>
          <w:szCs w:val="20"/>
        </w:rPr>
        <w:t xml:space="preserve">, </w:t>
      </w:r>
      <w:proofErr w:type="spellStart"/>
      <w:r w:rsidR="000E2B25">
        <w:rPr>
          <w:rFonts w:ascii="Arial" w:hAnsi="Arial" w:cs="Arial"/>
          <w:sz w:val="20"/>
          <w:szCs w:val="20"/>
        </w:rPr>
        <w:t>terjadi</w:t>
      </w:r>
      <w:proofErr w:type="spellEnd"/>
      <w:r w:rsidR="000E2B25">
        <w:rPr>
          <w:rFonts w:ascii="Arial" w:hAnsi="Arial" w:cs="Arial"/>
          <w:sz w:val="20"/>
          <w:szCs w:val="20"/>
        </w:rPr>
        <w:t xml:space="preserve"> </w:t>
      </w:r>
      <w:proofErr w:type="spellStart"/>
      <w:r w:rsidR="000E2B25">
        <w:rPr>
          <w:rFonts w:ascii="Arial" w:hAnsi="Arial" w:cs="Arial"/>
          <w:sz w:val="20"/>
          <w:szCs w:val="20"/>
        </w:rPr>
        <w:t>penurunan</w:t>
      </w:r>
      <w:proofErr w:type="spellEnd"/>
      <w:r w:rsidR="000E2B25">
        <w:rPr>
          <w:rFonts w:ascii="Arial" w:hAnsi="Arial" w:cs="Arial"/>
          <w:sz w:val="20"/>
          <w:szCs w:val="20"/>
        </w:rPr>
        <w:t xml:space="preserve"> </w:t>
      </w:r>
      <w:proofErr w:type="spellStart"/>
      <w:r w:rsidR="000E2B25">
        <w:rPr>
          <w:rFonts w:ascii="Arial" w:hAnsi="Arial" w:cs="Arial"/>
          <w:sz w:val="20"/>
          <w:szCs w:val="20"/>
        </w:rPr>
        <w:t>tegangan</w:t>
      </w:r>
      <w:proofErr w:type="spellEnd"/>
      <w:r w:rsidR="000E2B25">
        <w:rPr>
          <w:rFonts w:ascii="Arial" w:hAnsi="Arial" w:cs="Arial"/>
          <w:sz w:val="20"/>
          <w:szCs w:val="20"/>
        </w:rPr>
        <w:t xml:space="preserve"> </w:t>
      </w:r>
      <w:proofErr w:type="spellStart"/>
      <w:r w:rsidR="000E2B25">
        <w:rPr>
          <w:rFonts w:ascii="Arial" w:hAnsi="Arial" w:cs="Arial"/>
          <w:sz w:val="20"/>
          <w:szCs w:val="20"/>
        </w:rPr>
        <w:t>listrik</w:t>
      </w:r>
      <w:proofErr w:type="spellEnd"/>
      <w:r w:rsidR="000E2B25">
        <w:rPr>
          <w:rFonts w:ascii="Arial" w:hAnsi="Arial" w:cs="Arial"/>
          <w:sz w:val="20"/>
          <w:szCs w:val="20"/>
        </w:rPr>
        <w:t xml:space="preserve"> dan </w:t>
      </w:r>
      <w:proofErr w:type="spellStart"/>
      <w:r w:rsidR="000E2B25">
        <w:rPr>
          <w:rFonts w:ascii="Arial" w:hAnsi="Arial" w:cs="Arial"/>
          <w:sz w:val="20"/>
          <w:szCs w:val="20"/>
        </w:rPr>
        <w:t>kuat</w:t>
      </w:r>
      <w:proofErr w:type="spellEnd"/>
      <w:r w:rsidR="000E2B25">
        <w:rPr>
          <w:rFonts w:ascii="Arial" w:hAnsi="Arial" w:cs="Arial"/>
          <w:sz w:val="20"/>
          <w:szCs w:val="20"/>
        </w:rPr>
        <w:t xml:space="preserve"> </w:t>
      </w:r>
      <w:proofErr w:type="spellStart"/>
      <w:r w:rsidR="000E2B25">
        <w:rPr>
          <w:rFonts w:ascii="Arial" w:hAnsi="Arial" w:cs="Arial"/>
          <w:sz w:val="20"/>
          <w:szCs w:val="20"/>
        </w:rPr>
        <w:t>arus</w:t>
      </w:r>
      <w:proofErr w:type="spellEnd"/>
      <w:r w:rsidR="000E2B25">
        <w:rPr>
          <w:rFonts w:ascii="Arial" w:hAnsi="Arial" w:cs="Arial"/>
          <w:sz w:val="20"/>
          <w:szCs w:val="20"/>
        </w:rPr>
        <w:t xml:space="preserve"> yang </w:t>
      </w:r>
      <w:proofErr w:type="spellStart"/>
      <w:r w:rsidR="000E2B25">
        <w:rPr>
          <w:rFonts w:ascii="Arial" w:hAnsi="Arial" w:cs="Arial"/>
          <w:sz w:val="20"/>
          <w:szCs w:val="20"/>
        </w:rPr>
        <w:t>dihasilkan</w:t>
      </w:r>
      <w:proofErr w:type="spellEnd"/>
      <w:r w:rsidR="000E2B25">
        <w:rPr>
          <w:rFonts w:ascii="Arial" w:hAnsi="Arial" w:cs="Arial"/>
          <w:sz w:val="20"/>
          <w:szCs w:val="20"/>
        </w:rPr>
        <w:t xml:space="preserve"> oleh </w:t>
      </w:r>
      <w:proofErr w:type="spellStart"/>
      <w:r w:rsidR="000E2B25">
        <w:rPr>
          <w:rFonts w:ascii="Arial" w:hAnsi="Arial" w:cs="Arial"/>
          <w:sz w:val="20"/>
          <w:szCs w:val="20"/>
        </w:rPr>
        <w:t>prototipe</w:t>
      </w:r>
      <w:proofErr w:type="spellEnd"/>
      <w:r w:rsidR="000E2B25">
        <w:rPr>
          <w:rFonts w:ascii="Arial" w:hAnsi="Arial" w:cs="Arial"/>
          <w:sz w:val="20"/>
          <w:szCs w:val="20"/>
        </w:rPr>
        <w:t xml:space="preserve"> </w:t>
      </w:r>
      <w:proofErr w:type="spellStart"/>
      <w:r w:rsidR="000E2B25">
        <w:rPr>
          <w:rFonts w:ascii="Arial" w:hAnsi="Arial" w:cs="Arial"/>
          <w:sz w:val="20"/>
          <w:szCs w:val="20"/>
        </w:rPr>
        <w:t>pembangkit</w:t>
      </w:r>
      <w:proofErr w:type="spellEnd"/>
      <w:r w:rsidR="000E2B25">
        <w:rPr>
          <w:rFonts w:ascii="Arial" w:hAnsi="Arial" w:cs="Arial"/>
          <w:sz w:val="20"/>
          <w:szCs w:val="20"/>
        </w:rPr>
        <w:t xml:space="preserve"> </w:t>
      </w:r>
      <w:proofErr w:type="spellStart"/>
      <w:r w:rsidR="000E2B25">
        <w:rPr>
          <w:rFonts w:ascii="Arial" w:hAnsi="Arial" w:cs="Arial"/>
          <w:sz w:val="20"/>
          <w:szCs w:val="20"/>
        </w:rPr>
        <w:t>listrik</w:t>
      </w:r>
      <w:proofErr w:type="spellEnd"/>
      <w:r w:rsidR="000E2B25">
        <w:rPr>
          <w:rFonts w:ascii="Arial" w:hAnsi="Arial" w:cs="Arial"/>
          <w:sz w:val="20"/>
          <w:szCs w:val="20"/>
        </w:rPr>
        <w:t xml:space="preserve"> </w:t>
      </w:r>
      <w:proofErr w:type="spellStart"/>
      <w:r w:rsidR="000E2B25">
        <w:rPr>
          <w:rFonts w:ascii="Arial" w:hAnsi="Arial" w:cs="Arial"/>
          <w:sz w:val="20"/>
          <w:szCs w:val="20"/>
        </w:rPr>
        <w:t>tenaga</w:t>
      </w:r>
      <w:proofErr w:type="spellEnd"/>
      <w:r w:rsidR="000E2B25">
        <w:rPr>
          <w:rFonts w:ascii="Arial" w:hAnsi="Arial" w:cs="Arial"/>
          <w:sz w:val="20"/>
          <w:szCs w:val="20"/>
        </w:rPr>
        <w:t xml:space="preserve"> air </w:t>
      </w:r>
      <w:proofErr w:type="spellStart"/>
      <w:r w:rsidR="000E2B25">
        <w:rPr>
          <w:rFonts w:ascii="Arial" w:hAnsi="Arial" w:cs="Arial"/>
          <w:sz w:val="20"/>
          <w:szCs w:val="20"/>
        </w:rPr>
        <w:t>gambut</w:t>
      </w:r>
      <w:proofErr w:type="spellEnd"/>
      <w:r w:rsidR="000E2B25">
        <w:rPr>
          <w:rFonts w:ascii="Arial" w:hAnsi="Arial" w:cs="Arial"/>
          <w:sz w:val="20"/>
          <w:szCs w:val="20"/>
        </w:rPr>
        <w:t xml:space="preserve"> </w:t>
      </w:r>
      <w:proofErr w:type="spellStart"/>
      <w:r w:rsidR="000E2B25">
        <w:rPr>
          <w:rFonts w:ascii="Arial" w:hAnsi="Arial" w:cs="Arial"/>
          <w:sz w:val="20"/>
          <w:szCs w:val="20"/>
        </w:rPr>
        <w:t>dengan</w:t>
      </w:r>
      <w:proofErr w:type="spellEnd"/>
      <w:r w:rsidR="000E2B25">
        <w:rPr>
          <w:rFonts w:ascii="Arial" w:hAnsi="Arial" w:cs="Arial"/>
          <w:sz w:val="20"/>
          <w:szCs w:val="20"/>
        </w:rPr>
        <w:t xml:space="preserve"> </w:t>
      </w:r>
      <w:proofErr w:type="spellStart"/>
      <w:r w:rsidR="000E2B25">
        <w:rPr>
          <w:rFonts w:ascii="Arial" w:hAnsi="Arial" w:cs="Arial"/>
          <w:sz w:val="20"/>
          <w:szCs w:val="20"/>
        </w:rPr>
        <w:t>elektroda</w:t>
      </w:r>
      <w:proofErr w:type="spellEnd"/>
      <w:r w:rsidR="000E2B25">
        <w:rPr>
          <w:rFonts w:ascii="Arial" w:hAnsi="Arial" w:cs="Arial"/>
          <w:sz w:val="20"/>
          <w:szCs w:val="20"/>
        </w:rPr>
        <w:t xml:space="preserve"> </w:t>
      </w:r>
      <w:proofErr w:type="spellStart"/>
      <w:r w:rsidR="000E2B25">
        <w:rPr>
          <w:rFonts w:ascii="Arial" w:hAnsi="Arial" w:cs="Arial"/>
          <w:sz w:val="20"/>
          <w:szCs w:val="20"/>
        </w:rPr>
        <w:t>logam</w:t>
      </w:r>
      <w:proofErr w:type="spellEnd"/>
      <w:r w:rsidR="000E2B25">
        <w:rPr>
          <w:rFonts w:ascii="Arial" w:hAnsi="Arial" w:cs="Arial"/>
          <w:sz w:val="20"/>
          <w:szCs w:val="20"/>
        </w:rPr>
        <w:t xml:space="preserve"> </w:t>
      </w:r>
      <w:proofErr w:type="spellStart"/>
      <w:r w:rsidR="000E2B25">
        <w:rPr>
          <w:rFonts w:ascii="Arial" w:hAnsi="Arial" w:cs="Arial"/>
          <w:sz w:val="20"/>
          <w:szCs w:val="20"/>
        </w:rPr>
        <w:t>bekas</w:t>
      </w:r>
      <w:proofErr w:type="spellEnd"/>
      <w:r w:rsidR="000E2B25">
        <w:rPr>
          <w:rFonts w:ascii="Arial" w:hAnsi="Arial" w:cs="Arial"/>
          <w:sz w:val="20"/>
          <w:szCs w:val="20"/>
        </w:rPr>
        <w:t xml:space="preserve"> Cu-Zn </w:t>
      </w:r>
      <w:proofErr w:type="spellStart"/>
      <w:r w:rsidR="000E2B25">
        <w:rPr>
          <w:rFonts w:ascii="Arial" w:hAnsi="Arial" w:cs="Arial"/>
          <w:sz w:val="20"/>
          <w:szCs w:val="20"/>
        </w:rPr>
        <w:t>maupun</w:t>
      </w:r>
      <w:proofErr w:type="spellEnd"/>
      <w:r w:rsidR="000E2B25">
        <w:rPr>
          <w:rFonts w:ascii="Arial" w:hAnsi="Arial" w:cs="Arial"/>
          <w:sz w:val="20"/>
          <w:szCs w:val="20"/>
        </w:rPr>
        <w:t xml:space="preserve"> Cu-Al. </w:t>
      </w:r>
      <w:proofErr w:type="spellStart"/>
      <w:r w:rsidR="00D34A00">
        <w:rPr>
          <w:rFonts w:ascii="Arial" w:hAnsi="Arial" w:cs="Arial"/>
          <w:sz w:val="20"/>
          <w:szCs w:val="20"/>
        </w:rPr>
        <w:t>Namun</w:t>
      </w:r>
      <w:proofErr w:type="spellEnd"/>
      <w:r w:rsidR="00D34A00">
        <w:rPr>
          <w:rFonts w:ascii="Arial" w:hAnsi="Arial" w:cs="Arial"/>
          <w:sz w:val="20"/>
          <w:szCs w:val="20"/>
        </w:rPr>
        <w:t xml:space="preserve">, pada </w:t>
      </w:r>
      <w:proofErr w:type="spellStart"/>
      <w:r w:rsidR="00D34A00">
        <w:rPr>
          <w:rFonts w:ascii="Arial" w:hAnsi="Arial" w:cs="Arial"/>
          <w:sz w:val="20"/>
          <w:szCs w:val="20"/>
        </w:rPr>
        <w:t>waktu</w:t>
      </w:r>
      <w:proofErr w:type="spellEnd"/>
      <w:r w:rsidR="00D34A00">
        <w:rPr>
          <w:rFonts w:ascii="Arial" w:hAnsi="Arial" w:cs="Arial"/>
          <w:sz w:val="20"/>
          <w:szCs w:val="20"/>
        </w:rPr>
        <w:t xml:space="preserve"> </w:t>
      </w:r>
      <w:proofErr w:type="spellStart"/>
      <w:r w:rsidR="00D34A00">
        <w:rPr>
          <w:rFonts w:ascii="Arial" w:hAnsi="Arial" w:cs="Arial"/>
          <w:sz w:val="20"/>
          <w:szCs w:val="20"/>
        </w:rPr>
        <w:t>pengamatan</w:t>
      </w:r>
      <w:proofErr w:type="spellEnd"/>
      <w:r w:rsidR="00D34A00">
        <w:rPr>
          <w:rFonts w:ascii="Arial" w:hAnsi="Arial" w:cs="Arial"/>
          <w:sz w:val="20"/>
          <w:szCs w:val="20"/>
        </w:rPr>
        <w:t xml:space="preserve"> 60 </w:t>
      </w:r>
      <w:proofErr w:type="spellStart"/>
      <w:r w:rsidR="00D34A00">
        <w:rPr>
          <w:rFonts w:ascii="Arial" w:hAnsi="Arial" w:cs="Arial"/>
          <w:sz w:val="20"/>
          <w:szCs w:val="20"/>
        </w:rPr>
        <w:t>menit</w:t>
      </w:r>
      <w:proofErr w:type="spellEnd"/>
      <w:r w:rsidR="00D34A00">
        <w:rPr>
          <w:rFonts w:ascii="Arial" w:hAnsi="Arial" w:cs="Arial"/>
          <w:sz w:val="20"/>
          <w:szCs w:val="20"/>
        </w:rPr>
        <w:t xml:space="preserve"> dan 90 </w:t>
      </w:r>
      <w:proofErr w:type="spellStart"/>
      <w:r w:rsidR="00D34A00">
        <w:rPr>
          <w:rFonts w:ascii="Arial" w:hAnsi="Arial" w:cs="Arial"/>
          <w:sz w:val="20"/>
          <w:szCs w:val="20"/>
        </w:rPr>
        <w:t>menit</w:t>
      </w:r>
      <w:proofErr w:type="spellEnd"/>
      <w:r w:rsidR="00D34A00">
        <w:rPr>
          <w:rFonts w:ascii="Arial" w:hAnsi="Arial" w:cs="Arial"/>
          <w:sz w:val="20"/>
          <w:szCs w:val="20"/>
        </w:rPr>
        <w:t xml:space="preserve"> </w:t>
      </w:r>
      <w:proofErr w:type="spellStart"/>
      <w:r w:rsidR="00D34A00">
        <w:rPr>
          <w:rFonts w:ascii="Arial" w:hAnsi="Arial" w:cs="Arial"/>
          <w:sz w:val="20"/>
          <w:szCs w:val="20"/>
        </w:rPr>
        <w:t>sudah</w:t>
      </w:r>
      <w:proofErr w:type="spellEnd"/>
      <w:r w:rsidR="00D34A00">
        <w:rPr>
          <w:rFonts w:ascii="Arial" w:hAnsi="Arial" w:cs="Arial"/>
          <w:sz w:val="20"/>
          <w:szCs w:val="20"/>
        </w:rPr>
        <w:t xml:space="preserve"> </w:t>
      </w:r>
      <w:proofErr w:type="spellStart"/>
      <w:r w:rsidR="00D34A00">
        <w:rPr>
          <w:rFonts w:ascii="Arial" w:hAnsi="Arial" w:cs="Arial"/>
          <w:sz w:val="20"/>
          <w:szCs w:val="20"/>
        </w:rPr>
        <w:t>tidak</w:t>
      </w:r>
      <w:proofErr w:type="spellEnd"/>
      <w:r w:rsidR="00D34A00">
        <w:rPr>
          <w:rFonts w:ascii="Arial" w:hAnsi="Arial" w:cs="Arial"/>
          <w:sz w:val="20"/>
          <w:szCs w:val="20"/>
        </w:rPr>
        <w:t xml:space="preserve"> </w:t>
      </w:r>
      <w:proofErr w:type="spellStart"/>
      <w:r w:rsidR="00D34A00">
        <w:rPr>
          <w:rFonts w:ascii="Arial" w:hAnsi="Arial" w:cs="Arial"/>
          <w:sz w:val="20"/>
          <w:szCs w:val="20"/>
        </w:rPr>
        <w:t>terjadi</w:t>
      </w:r>
      <w:proofErr w:type="spellEnd"/>
      <w:r w:rsidR="00D34A00">
        <w:rPr>
          <w:rFonts w:ascii="Arial" w:hAnsi="Arial" w:cs="Arial"/>
          <w:sz w:val="20"/>
          <w:szCs w:val="20"/>
        </w:rPr>
        <w:t xml:space="preserve"> </w:t>
      </w:r>
      <w:proofErr w:type="spellStart"/>
      <w:r w:rsidR="00D34A00">
        <w:rPr>
          <w:rFonts w:ascii="Arial" w:hAnsi="Arial" w:cs="Arial"/>
          <w:sz w:val="20"/>
          <w:szCs w:val="20"/>
        </w:rPr>
        <w:t>penurunan</w:t>
      </w:r>
      <w:proofErr w:type="spellEnd"/>
      <w:r w:rsidR="00D34A00">
        <w:rPr>
          <w:rFonts w:ascii="Arial" w:hAnsi="Arial" w:cs="Arial"/>
          <w:sz w:val="20"/>
          <w:szCs w:val="20"/>
        </w:rPr>
        <w:t xml:space="preserve"> </w:t>
      </w:r>
      <w:proofErr w:type="spellStart"/>
      <w:r w:rsidR="00D34A00">
        <w:rPr>
          <w:rFonts w:ascii="Arial" w:hAnsi="Arial" w:cs="Arial"/>
          <w:sz w:val="20"/>
          <w:szCs w:val="20"/>
        </w:rPr>
        <w:t>tegangan</w:t>
      </w:r>
      <w:proofErr w:type="spellEnd"/>
      <w:r w:rsidR="00D34A00">
        <w:rPr>
          <w:rFonts w:ascii="Arial" w:hAnsi="Arial" w:cs="Arial"/>
          <w:sz w:val="20"/>
          <w:szCs w:val="20"/>
        </w:rPr>
        <w:t xml:space="preserve"> </w:t>
      </w:r>
      <w:proofErr w:type="spellStart"/>
      <w:r w:rsidR="00D34A00">
        <w:rPr>
          <w:rFonts w:ascii="Arial" w:hAnsi="Arial" w:cs="Arial"/>
          <w:sz w:val="20"/>
          <w:szCs w:val="20"/>
        </w:rPr>
        <w:t>listrik</w:t>
      </w:r>
      <w:proofErr w:type="spellEnd"/>
      <w:r w:rsidR="00D34A00">
        <w:rPr>
          <w:rFonts w:ascii="Arial" w:hAnsi="Arial" w:cs="Arial"/>
          <w:sz w:val="20"/>
          <w:szCs w:val="20"/>
        </w:rPr>
        <w:t xml:space="preserve"> </w:t>
      </w:r>
      <w:proofErr w:type="spellStart"/>
      <w:r w:rsidR="00D34A00">
        <w:rPr>
          <w:rFonts w:ascii="Arial" w:hAnsi="Arial" w:cs="Arial"/>
          <w:sz w:val="20"/>
          <w:szCs w:val="20"/>
        </w:rPr>
        <w:t>maupun</w:t>
      </w:r>
      <w:proofErr w:type="spellEnd"/>
      <w:r w:rsidR="00D34A00">
        <w:rPr>
          <w:rFonts w:ascii="Arial" w:hAnsi="Arial" w:cs="Arial"/>
          <w:sz w:val="20"/>
          <w:szCs w:val="20"/>
        </w:rPr>
        <w:t xml:space="preserve"> </w:t>
      </w:r>
      <w:proofErr w:type="spellStart"/>
      <w:r w:rsidR="00D34A00">
        <w:rPr>
          <w:rFonts w:ascii="Arial" w:hAnsi="Arial" w:cs="Arial"/>
          <w:sz w:val="20"/>
          <w:szCs w:val="20"/>
        </w:rPr>
        <w:t>kuat</w:t>
      </w:r>
      <w:proofErr w:type="spellEnd"/>
      <w:r w:rsidR="00D34A00">
        <w:rPr>
          <w:rFonts w:ascii="Arial" w:hAnsi="Arial" w:cs="Arial"/>
          <w:sz w:val="20"/>
          <w:szCs w:val="20"/>
        </w:rPr>
        <w:t xml:space="preserve"> </w:t>
      </w:r>
      <w:proofErr w:type="spellStart"/>
      <w:r w:rsidR="00D34A00">
        <w:rPr>
          <w:rFonts w:ascii="Arial" w:hAnsi="Arial" w:cs="Arial"/>
          <w:sz w:val="20"/>
          <w:szCs w:val="20"/>
        </w:rPr>
        <w:t>arus</w:t>
      </w:r>
      <w:proofErr w:type="spellEnd"/>
      <w:r w:rsidR="00D34A00">
        <w:rPr>
          <w:rFonts w:ascii="Arial" w:hAnsi="Arial" w:cs="Arial"/>
          <w:sz w:val="20"/>
          <w:szCs w:val="20"/>
        </w:rPr>
        <w:t xml:space="preserve"> yang </w:t>
      </w:r>
      <w:proofErr w:type="spellStart"/>
      <w:r w:rsidR="00D34A00">
        <w:rPr>
          <w:rFonts w:ascii="Arial" w:hAnsi="Arial" w:cs="Arial"/>
          <w:sz w:val="20"/>
          <w:szCs w:val="20"/>
        </w:rPr>
        <w:t>dihasilkan</w:t>
      </w:r>
      <w:proofErr w:type="spellEnd"/>
      <w:r w:rsidR="00D34A00">
        <w:rPr>
          <w:rFonts w:ascii="Arial" w:hAnsi="Arial" w:cs="Arial"/>
          <w:sz w:val="20"/>
          <w:szCs w:val="20"/>
        </w:rPr>
        <w:t xml:space="preserve"> </w:t>
      </w:r>
      <w:proofErr w:type="spellStart"/>
      <w:r w:rsidR="00D34A00">
        <w:rPr>
          <w:rFonts w:ascii="Arial" w:hAnsi="Arial" w:cs="Arial"/>
          <w:sz w:val="20"/>
          <w:szCs w:val="20"/>
        </w:rPr>
        <w:t>secara</w:t>
      </w:r>
      <w:proofErr w:type="spellEnd"/>
      <w:r w:rsidR="00D34A00">
        <w:rPr>
          <w:rFonts w:ascii="Arial" w:hAnsi="Arial" w:cs="Arial"/>
          <w:sz w:val="20"/>
          <w:szCs w:val="20"/>
        </w:rPr>
        <w:t xml:space="preserve"> </w:t>
      </w:r>
      <w:proofErr w:type="spellStart"/>
      <w:r w:rsidR="00D34A00">
        <w:rPr>
          <w:rFonts w:ascii="Arial" w:hAnsi="Arial" w:cs="Arial"/>
          <w:sz w:val="20"/>
          <w:szCs w:val="20"/>
        </w:rPr>
        <w:t>signifikan</w:t>
      </w:r>
      <w:proofErr w:type="spellEnd"/>
      <w:r w:rsidR="00D34A00">
        <w:rPr>
          <w:rFonts w:ascii="Arial" w:hAnsi="Arial" w:cs="Arial"/>
          <w:sz w:val="20"/>
          <w:szCs w:val="20"/>
        </w:rPr>
        <w:t xml:space="preserve"> (</w:t>
      </w:r>
      <w:proofErr w:type="spellStart"/>
      <w:r w:rsidR="00D34A00">
        <w:rPr>
          <w:rFonts w:ascii="Arial" w:hAnsi="Arial" w:cs="Arial"/>
          <w:sz w:val="20"/>
          <w:szCs w:val="20"/>
        </w:rPr>
        <w:t>terlihat</w:t>
      </w:r>
      <w:proofErr w:type="spellEnd"/>
      <w:r w:rsidR="00D34A00">
        <w:rPr>
          <w:rFonts w:ascii="Arial" w:hAnsi="Arial" w:cs="Arial"/>
          <w:sz w:val="20"/>
          <w:szCs w:val="20"/>
        </w:rPr>
        <w:t xml:space="preserve"> pada </w:t>
      </w:r>
      <w:proofErr w:type="spellStart"/>
      <w:r w:rsidR="00D34A00">
        <w:rPr>
          <w:rFonts w:ascii="Arial" w:hAnsi="Arial" w:cs="Arial"/>
          <w:sz w:val="20"/>
          <w:szCs w:val="20"/>
        </w:rPr>
        <w:t>Gambat</w:t>
      </w:r>
      <w:proofErr w:type="spellEnd"/>
      <w:r w:rsidR="00D34A00">
        <w:rPr>
          <w:rFonts w:ascii="Arial" w:hAnsi="Arial" w:cs="Arial"/>
          <w:sz w:val="20"/>
          <w:szCs w:val="20"/>
        </w:rPr>
        <w:t xml:space="preserve"> 10 dan 11). Hal </w:t>
      </w:r>
      <w:proofErr w:type="spellStart"/>
      <w:r w:rsidR="00D34A00">
        <w:rPr>
          <w:rFonts w:ascii="Arial" w:hAnsi="Arial" w:cs="Arial"/>
          <w:sz w:val="20"/>
          <w:szCs w:val="20"/>
        </w:rPr>
        <w:t>ini</w:t>
      </w:r>
      <w:proofErr w:type="spellEnd"/>
      <w:r w:rsidR="00D34A00">
        <w:rPr>
          <w:rFonts w:ascii="Arial" w:hAnsi="Arial" w:cs="Arial"/>
          <w:sz w:val="20"/>
          <w:szCs w:val="20"/>
        </w:rPr>
        <w:t xml:space="preserve"> </w:t>
      </w:r>
      <w:proofErr w:type="spellStart"/>
      <w:r w:rsidR="00D34A00">
        <w:rPr>
          <w:rFonts w:ascii="Arial" w:hAnsi="Arial" w:cs="Arial"/>
          <w:sz w:val="20"/>
          <w:szCs w:val="20"/>
        </w:rPr>
        <w:t>menunjukkan</w:t>
      </w:r>
      <w:proofErr w:type="spellEnd"/>
      <w:r w:rsidR="00D34A00">
        <w:rPr>
          <w:rFonts w:ascii="Arial" w:hAnsi="Arial" w:cs="Arial"/>
          <w:sz w:val="20"/>
          <w:szCs w:val="20"/>
        </w:rPr>
        <w:t xml:space="preserve"> </w:t>
      </w:r>
      <w:proofErr w:type="spellStart"/>
      <w:r w:rsidR="00D34A00">
        <w:rPr>
          <w:rFonts w:ascii="Arial" w:hAnsi="Arial" w:cs="Arial"/>
          <w:sz w:val="20"/>
          <w:szCs w:val="20"/>
        </w:rPr>
        <w:t>bahwa</w:t>
      </w:r>
      <w:proofErr w:type="spellEnd"/>
      <w:r w:rsidR="00D34A00">
        <w:rPr>
          <w:rFonts w:ascii="Arial" w:hAnsi="Arial" w:cs="Arial"/>
          <w:sz w:val="20"/>
          <w:szCs w:val="20"/>
        </w:rPr>
        <w:t xml:space="preserve"> </w:t>
      </w:r>
      <w:proofErr w:type="spellStart"/>
      <w:r w:rsidR="00D34A00">
        <w:rPr>
          <w:rFonts w:ascii="Arial" w:hAnsi="Arial" w:cs="Arial"/>
          <w:sz w:val="20"/>
          <w:szCs w:val="20"/>
        </w:rPr>
        <w:t>energi</w:t>
      </w:r>
      <w:proofErr w:type="spellEnd"/>
      <w:r w:rsidR="00D34A00">
        <w:rPr>
          <w:rFonts w:ascii="Arial" w:hAnsi="Arial" w:cs="Arial"/>
          <w:sz w:val="20"/>
          <w:szCs w:val="20"/>
        </w:rPr>
        <w:t xml:space="preserve"> </w:t>
      </w:r>
      <w:proofErr w:type="spellStart"/>
      <w:r w:rsidR="00D34A00">
        <w:rPr>
          <w:rFonts w:ascii="Arial" w:hAnsi="Arial" w:cs="Arial"/>
          <w:sz w:val="20"/>
          <w:szCs w:val="20"/>
        </w:rPr>
        <w:t>listrik</w:t>
      </w:r>
      <w:proofErr w:type="spellEnd"/>
      <w:r w:rsidR="00D34A00">
        <w:rPr>
          <w:rFonts w:ascii="Arial" w:hAnsi="Arial" w:cs="Arial"/>
          <w:sz w:val="20"/>
          <w:szCs w:val="20"/>
        </w:rPr>
        <w:t xml:space="preserve"> yang </w:t>
      </w:r>
      <w:proofErr w:type="spellStart"/>
      <w:r w:rsidR="00D34A00">
        <w:rPr>
          <w:rFonts w:ascii="Arial" w:hAnsi="Arial" w:cs="Arial"/>
          <w:sz w:val="20"/>
          <w:szCs w:val="20"/>
        </w:rPr>
        <w:t>mampu</w:t>
      </w:r>
      <w:proofErr w:type="spellEnd"/>
      <w:r w:rsidR="00D34A00">
        <w:rPr>
          <w:rFonts w:ascii="Arial" w:hAnsi="Arial" w:cs="Arial"/>
          <w:sz w:val="20"/>
          <w:szCs w:val="20"/>
        </w:rPr>
        <w:t xml:space="preserve"> </w:t>
      </w:r>
      <w:proofErr w:type="spellStart"/>
      <w:r w:rsidR="00D34A00">
        <w:rPr>
          <w:rFonts w:ascii="Arial" w:hAnsi="Arial" w:cs="Arial"/>
          <w:sz w:val="20"/>
          <w:szCs w:val="20"/>
        </w:rPr>
        <w:t>dihasilkan</w:t>
      </w:r>
      <w:proofErr w:type="spellEnd"/>
      <w:r w:rsidR="00D34A00">
        <w:rPr>
          <w:rFonts w:ascii="Arial" w:hAnsi="Arial" w:cs="Arial"/>
          <w:sz w:val="20"/>
          <w:szCs w:val="20"/>
        </w:rPr>
        <w:t xml:space="preserve"> oleh </w:t>
      </w:r>
      <w:proofErr w:type="spellStart"/>
      <w:r w:rsidR="00D34A00">
        <w:rPr>
          <w:rFonts w:ascii="Arial" w:hAnsi="Arial" w:cs="Arial"/>
          <w:sz w:val="20"/>
          <w:szCs w:val="20"/>
        </w:rPr>
        <w:t>prototipe</w:t>
      </w:r>
      <w:proofErr w:type="spellEnd"/>
      <w:r w:rsidR="00D34A00">
        <w:rPr>
          <w:rFonts w:ascii="Arial" w:hAnsi="Arial" w:cs="Arial"/>
          <w:sz w:val="20"/>
          <w:szCs w:val="20"/>
        </w:rPr>
        <w:t xml:space="preserve"> </w:t>
      </w:r>
      <w:proofErr w:type="spellStart"/>
      <w:r w:rsidR="00D34A00">
        <w:rPr>
          <w:rFonts w:ascii="Arial" w:hAnsi="Arial" w:cs="Arial"/>
          <w:sz w:val="20"/>
          <w:szCs w:val="20"/>
        </w:rPr>
        <w:t>tenaga</w:t>
      </w:r>
      <w:proofErr w:type="spellEnd"/>
      <w:r w:rsidR="00D34A00">
        <w:rPr>
          <w:rFonts w:ascii="Arial" w:hAnsi="Arial" w:cs="Arial"/>
          <w:sz w:val="20"/>
          <w:szCs w:val="20"/>
        </w:rPr>
        <w:t xml:space="preserve"> </w:t>
      </w:r>
      <w:proofErr w:type="spellStart"/>
      <w:r w:rsidR="00D34A00">
        <w:rPr>
          <w:rFonts w:ascii="Arial" w:hAnsi="Arial" w:cs="Arial"/>
          <w:sz w:val="20"/>
          <w:szCs w:val="20"/>
        </w:rPr>
        <w:t>listrik</w:t>
      </w:r>
      <w:proofErr w:type="spellEnd"/>
      <w:r w:rsidR="00D34A00">
        <w:rPr>
          <w:rFonts w:ascii="Arial" w:hAnsi="Arial" w:cs="Arial"/>
          <w:sz w:val="20"/>
          <w:szCs w:val="20"/>
        </w:rPr>
        <w:t xml:space="preserve"> air </w:t>
      </w:r>
      <w:proofErr w:type="spellStart"/>
      <w:r w:rsidR="00D34A00">
        <w:rPr>
          <w:rFonts w:ascii="Arial" w:hAnsi="Arial" w:cs="Arial"/>
          <w:sz w:val="20"/>
          <w:szCs w:val="20"/>
        </w:rPr>
        <w:t>gambut</w:t>
      </w:r>
      <w:proofErr w:type="spellEnd"/>
      <w:r w:rsidR="00D34A00">
        <w:rPr>
          <w:rFonts w:ascii="Arial" w:hAnsi="Arial" w:cs="Arial"/>
          <w:sz w:val="20"/>
          <w:szCs w:val="20"/>
        </w:rPr>
        <w:t xml:space="preserve"> </w:t>
      </w:r>
      <w:proofErr w:type="spellStart"/>
      <w:r w:rsidR="00D34A00">
        <w:rPr>
          <w:rFonts w:ascii="Arial" w:hAnsi="Arial" w:cs="Arial"/>
          <w:sz w:val="20"/>
          <w:szCs w:val="20"/>
        </w:rPr>
        <w:t>mulai</w:t>
      </w:r>
      <w:proofErr w:type="spellEnd"/>
      <w:r w:rsidR="00D34A00">
        <w:rPr>
          <w:rFonts w:ascii="Arial" w:hAnsi="Arial" w:cs="Arial"/>
          <w:sz w:val="20"/>
          <w:szCs w:val="20"/>
        </w:rPr>
        <w:t xml:space="preserve"> </w:t>
      </w:r>
      <w:proofErr w:type="spellStart"/>
      <w:r w:rsidR="00D34A00">
        <w:rPr>
          <w:rFonts w:ascii="Arial" w:hAnsi="Arial" w:cs="Arial"/>
          <w:sz w:val="20"/>
          <w:szCs w:val="20"/>
        </w:rPr>
        <w:t>stabil</w:t>
      </w:r>
      <w:proofErr w:type="spellEnd"/>
      <w:r w:rsidR="00D34A00">
        <w:rPr>
          <w:rFonts w:ascii="Arial" w:hAnsi="Arial" w:cs="Arial"/>
          <w:sz w:val="20"/>
          <w:szCs w:val="20"/>
        </w:rPr>
        <w:t xml:space="preserve"> pada </w:t>
      </w:r>
      <w:proofErr w:type="spellStart"/>
      <w:r w:rsidR="00D34A00">
        <w:rPr>
          <w:rFonts w:ascii="Arial" w:hAnsi="Arial" w:cs="Arial"/>
          <w:sz w:val="20"/>
          <w:szCs w:val="20"/>
        </w:rPr>
        <w:t>waktu</w:t>
      </w:r>
      <w:proofErr w:type="spellEnd"/>
      <w:r w:rsidR="00D34A00">
        <w:rPr>
          <w:rFonts w:ascii="Arial" w:hAnsi="Arial" w:cs="Arial"/>
          <w:sz w:val="20"/>
          <w:szCs w:val="20"/>
        </w:rPr>
        <w:t xml:space="preserve"> </w:t>
      </w:r>
      <w:proofErr w:type="spellStart"/>
      <w:r w:rsidR="00D34A00">
        <w:rPr>
          <w:rFonts w:ascii="Arial" w:hAnsi="Arial" w:cs="Arial"/>
          <w:sz w:val="20"/>
          <w:szCs w:val="20"/>
        </w:rPr>
        <w:t>pengamatan</w:t>
      </w:r>
      <w:proofErr w:type="spellEnd"/>
      <w:r w:rsidR="00D34A00">
        <w:rPr>
          <w:rFonts w:ascii="Arial" w:hAnsi="Arial" w:cs="Arial"/>
          <w:sz w:val="20"/>
          <w:szCs w:val="20"/>
        </w:rPr>
        <w:t xml:space="preserve"> </w:t>
      </w:r>
      <w:proofErr w:type="spellStart"/>
      <w:r w:rsidR="00D34A00">
        <w:rPr>
          <w:rFonts w:ascii="Arial" w:hAnsi="Arial" w:cs="Arial"/>
          <w:sz w:val="20"/>
          <w:szCs w:val="20"/>
        </w:rPr>
        <w:t>diatas</w:t>
      </w:r>
      <w:proofErr w:type="spellEnd"/>
      <w:r w:rsidR="00D34A00">
        <w:rPr>
          <w:rFonts w:ascii="Arial" w:hAnsi="Arial" w:cs="Arial"/>
          <w:sz w:val="20"/>
          <w:szCs w:val="20"/>
        </w:rPr>
        <w:t xml:space="preserve"> 60 </w:t>
      </w:r>
      <w:proofErr w:type="spellStart"/>
      <w:r w:rsidR="00D34A00">
        <w:rPr>
          <w:rFonts w:ascii="Arial" w:hAnsi="Arial" w:cs="Arial"/>
          <w:sz w:val="20"/>
          <w:szCs w:val="20"/>
        </w:rPr>
        <w:t>menit</w:t>
      </w:r>
      <w:proofErr w:type="spellEnd"/>
      <w:r w:rsidR="00D34A00">
        <w:rPr>
          <w:rFonts w:ascii="Arial" w:hAnsi="Arial" w:cs="Arial"/>
          <w:sz w:val="20"/>
          <w:szCs w:val="20"/>
        </w:rPr>
        <w:t>.</w:t>
      </w:r>
    </w:p>
    <w:p w14:paraId="253AC333" w14:textId="77777777" w:rsidR="000C5592" w:rsidRDefault="000C5592" w:rsidP="000C5592">
      <w:pPr>
        <w:pStyle w:val="Caption"/>
      </w:pPr>
    </w:p>
    <w:p w14:paraId="5A5F51D8" w14:textId="77777777" w:rsidR="000C5592" w:rsidRDefault="000C5592" w:rsidP="000C5592">
      <w:pPr>
        <w:keepNext/>
        <w:jc w:val="center"/>
      </w:pPr>
      <w:r>
        <w:rPr>
          <w:noProof/>
        </w:rPr>
        <w:drawing>
          <wp:inline distT="0" distB="0" distL="0" distR="0" wp14:anchorId="236F9C4C" wp14:editId="0BCBE10F">
            <wp:extent cx="3007139" cy="1656272"/>
            <wp:effectExtent l="0" t="0" r="3175"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3314" cy="1676196"/>
                    </a:xfrm>
                    <a:prstGeom prst="rect">
                      <a:avLst/>
                    </a:prstGeom>
                    <a:noFill/>
                  </pic:spPr>
                </pic:pic>
              </a:graphicData>
            </a:graphic>
          </wp:inline>
        </w:drawing>
      </w:r>
    </w:p>
    <w:p w14:paraId="15D3AEE7" w14:textId="77777777" w:rsidR="000C5592" w:rsidRDefault="000C5592" w:rsidP="000C5592">
      <w:pPr>
        <w:pStyle w:val="Caption"/>
        <w:jc w:val="center"/>
        <w:rPr>
          <w:rFonts w:ascii="Arial" w:hAnsi="Arial" w:cs="Arial"/>
          <w:i w:val="0"/>
          <w:iCs w:val="0"/>
          <w:color w:val="auto"/>
          <w:sz w:val="20"/>
          <w:szCs w:val="20"/>
        </w:rPr>
      </w:pPr>
      <w:r w:rsidRPr="000E2B25">
        <w:rPr>
          <w:rFonts w:ascii="Arial" w:hAnsi="Arial" w:cs="Arial"/>
          <w:i w:val="0"/>
          <w:iCs w:val="0"/>
          <w:color w:val="auto"/>
          <w:sz w:val="20"/>
          <w:szCs w:val="20"/>
        </w:rPr>
        <w:t xml:space="preserve">Gambar </w:t>
      </w:r>
      <w:r>
        <w:rPr>
          <w:rFonts w:ascii="Arial" w:hAnsi="Arial" w:cs="Arial"/>
          <w:i w:val="0"/>
          <w:iCs w:val="0"/>
          <w:color w:val="auto"/>
          <w:sz w:val="20"/>
          <w:szCs w:val="20"/>
        </w:rPr>
        <w:t>10</w:t>
      </w:r>
      <w:r w:rsidRPr="000E2B25">
        <w:rPr>
          <w:rFonts w:ascii="Arial" w:hAnsi="Arial" w:cs="Arial"/>
          <w:i w:val="0"/>
          <w:iCs w:val="0"/>
          <w:color w:val="auto"/>
          <w:sz w:val="20"/>
          <w:szCs w:val="20"/>
        </w:rPr>
        <w:t xml:space="preserve"> </w:t>
      </w:r>
      <w:proofErr w:type="spellStart"/>
      <w:r w:rsidRPr="000E2B25">
        <w:rPr>
          <w:rFonts w:ascii="Arial" w:hAnsi="Arial" w:cs="Arial"/>
          <w:i w:val="0"/>
          <w:iCs w:val="0"/>
          <w:color w:val="auto"/>
          <w:sz w:val="20"/>
          <w:szCs w:val="20"/>
        </w:rPr>
        <w:t>Pengaruh</w:t>
      </w:r>
      <w:proofErr w:type="spellEnd"/>
      <w:r w:rsidRPr="000E2B25">
        <w:rPr>
          <w:rFonts w:ascii="Arial" w:hAnsi="Arial" w:cs="Arial"/>
          <w:i w:val="0"/>
          <w:iCs w:val="0"/>
          <w:color w:val="auto"/>
          <w:sz w:val="20"/>
          <w:szCs w:val="20"/>
        </w:rPr>
        <w:t xml:space="preserve"> Waktu </w:t>
      </w:r>
      <w:proofErr w:type="spellStart"/>
      <w:r w:rsidRPr="000E2B25">
        <w:rPr>
          <w:rFonts w:ascii="Arial" w:hAnsi="Arial" w:cs="Arial"/>
          <w:i w:val="0"/>
          <w:iCs w:val="0"/>
          <w:color w:val="auto"/>
          <w:sz w:val="20"/>
          <w:szCs w:val="20"/>
        </w:rPr>
        <w:t>Pengamatan</w:t>
      </w:r>
      <w:proofErr w:type="spellEnd"/>
      <w:r w:rsidRPr="000E2B25">
        <w:rPr>
          <w:rFonts w:ascii="Arial" w:hAnsi="Arial" w:cs="Arial"/>
          <w:i w:val="0"/>
          <w:iCs w:val="0"/>
          <w:color w:val="auto"/>
          <w:sz w:val="20"/>
          <w:szCs w:val="20"/>
        </w:rPr>
        <w:t xml:space="preserve"> </w:t>
      </w:r>
      <w:proofErr w:type="spellStart"/>
      <w:r w:rsidRPr="000E2B25">
        <w:rPr>
          <w:rFonts w:ascii="Arial" w:hAnsi="Arial" w:cs="Arial"/>
          <w:i w:val="0"/>
          <w:iCs w:val="0"/>
          <w:color w:val="auto"/>
          <w:sz w:val="20"/>
          <w:szCs w:val="20"/>
        </w:rPr>
        <w:t>Terhadap</w:t>
      </w:r>
      <w:proofErr w:type="spellEnd"/>
      <w:r w:rsidRPr="000E2B25">
        <w:rPr>
          <w:rFonts w:ascii="Arial" w:hAnsi="Arial" w:cs="Arial"/>
          <w:i w:val="0"/>
          <w:iCs w:val="0"/>
          <w:color w:val="auto"/>
          <w:sz w:val="20"/>
          <w:szCs w:val="20"/>
        </w:rPr>
        <w:t xml:space="preserve"> </w:t>
      </w:r>
      <w:proofErr w:type="spellStart"/>
      <w:r w:rsidRPr="000E2B25">
        <w:rPr>
          <w:rFonts w:ascii="Arial" w:hAnsi="Arial" w:cs="Arial"/>
          <w:i w:val="0"/>
          <w:iCs w:val="0"/>
          <w:color w:val="auto"/>
          <w:sz w:val="20"/>
          <w:szCs w:val="20"/>
        </w:rPr>
        <w:t>Tegangan</w:t>
      </w:r>
      <w:proofErr w:type="spellEnd"/>
      <w:r w:rsidRPr="000E2B25">
        <w:rPr>
          <w:rFonts w:ascii="Arial" w:hAnsi="Arial" w:cs="Arial"/>
          <w:i w:val="0"/>
          <w:iCs w:val="0"/>
          <w:color w:val="auto"/>
          <w:sz w:val="20"/>
          <w:szCs w:val="20"/>
        </w:rPr>
        <w:t xml:space="preserve"> </w:t>
      </w:r>
      <w:proofErr w:type="spellStart"/>
      <w:r w:rsidRPr="000E2B25">
        <w:rPr>
          <w:rFonts w:ascii="Arial" w:hAnsi="Arial" w:cs="Arial"/>
          <w:i w:val="0"/>
          <w:iCs w:val="0"/>
          <w:color w:val="auto"/>
          <w:sz w:val="20"/>
          <w:szCs w:val="20"/>
        </w:rPr>
        <w:t>Prototipe</w:t>
      </w:r>
      <w:proofErr w:type="spellEnd"/>
    </w:p>
    <w:p w14:paraId="74E988D0" w14:textId="77777777" w:rsidR="000C5592" w:rsidRPr="000E2B25" w:rsidRDefault="000C5592" w:rsidP="000C5592"/>
    <w:p w14:paraId="3E329CE8" w14:textId="77777777" w:rsidR="000C5592" w:rsidRDefault="000C5592" w:rsidP="000C5592">
      <w:pPr>
        <w:keepNext/>
        <w:jc w:val="center"/>
      </w:pPr>
      <w:r>
        <w:rPr>
          <w:noProof/>
        </w:rPr>
        <w:lastRenderedPageBreak/>
        <w:drawing>
          <wp:inline distT="0" distB="0" distL="0" distR="0" wp14:anchorId="2785C0EF" wp14:editId="51476B69">
            <wp:extent cx="3030279" cy="1698116"/>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65645" cy="1717934"/>
                    </a:xfrm>
                    <a:prstGeom prst="rect">
                      <a:avLst/>
                    </a:prstGeom>
                    <a:noFill/>
                  </pic:spPr>
                </pic:pic>
              </a:graphicData>
            </a:graphic>
          </wp:inline>
        </w:drawing>
      </w:r>
    </w:p>
    <w:p w14:paraId="2A9141EB" w14:textId="3BF08C23" w:rsidR="000E2B25" w:rsidRPr="000C5592" w:rsidRDefault="000C5592" w:rsidP="000C5592">
      <w:pPr>
        <w:pStyle w:val="Caption"/>
        <w:jc w:val="center"/>
        <w:rPr>
          <w:rFonts w:ascii="Arial" w:hAnsi="Arial" w:cs="Arial"/>
          <w:i w:val="0"/>
          <w:iCs w:val="0"/>
          <w:color w:val="auto"/>
          <w:sz w:val="20"/>
          <w:szCs w:val="20"/>
        </w:rPr>
      </w:pPr>
      <w:r w:rsidRPr="000E2B25">
        <w:rPr>
          <w:rFonts w:ascii="Arial" w:hAnsi="Arial" w:cs="Arial"/>
          <w:i w:val="0"/>
          <w:iCs w:val="0"/>
          <w:color w:val="auto"/>
          <w:sz w:val="20"/>
          <w:szCs w:val="20"/>
        </w:rPr>
        <w:t xml:space="preserve">Gambar </w:t>
      </w:r>
      <w:r>
        <w:rPr>
          <w:rFonts w:ascii="Arial" w:hAnsi="Arial" w:cs="Arial"/>
          <w:i w:val="0"/>
          <w:iCs w:val="0"/>
          <w:color w:val="auto"/>
          <w:sz w:val="20"/>
          <w:szCs w:val="20"/>
        </w:rPr>
        <w:t>11</w:t>
      </w:r>
      <w:r w:rsidRPr="000E2B25">
        <w:rPr>
          <w:rFonts w:ascii="Arial" w:hAnsi="Arial" w:cs="Arial"/>
          <w:i w:val="0"/>
          <w:iCs w:val="0"/>
          <w:color w:val="auto"/>
          <w:sz w:val="20"/>
          <w:szCs w:val="20"/>
        </w:rPr>
        <w:t xml:space="preserve"> </w:t>
      </w:r>
      <w:proofErr w:type="spellStart"/>
      <w:r w:rsidRPr="000E2B25">
        <w:rPr>
          <w:rFonts w:ascii="Arial" w:hAnsi="Arial" w:cs="Arial"/>
          <w:i w:val="0"/>
          <w:iCs w:val="0"/>
          <w:color w:val="auto"/>
          <w:sz w:val="20"/>
          <w:szCs w:val="20"/>
        </w:rPr>
        <w:t>Pengaruh</w:t>
      </w:r>
      <w:proofErr w:type="spellEnd"/>
      <w:r w:rsidRPr="000E2B25">
        <w:rPr>
          <w:rFonts w:ascii="Arial" w:hAnsi="Arial" w:cs="Arial"/>
          <w:i w:val="0"/>
          <w:iCs w:val="0"/>
          <w:color w:val="auto"/>
          <w:sz w:val="20"/>
          <w:szCs w:val="20"/>
        </w:rPr>
        <w:t xml:space="preserve"> Waktu </w:t>
      </w:r>
      <w:proofErr w:type="spellStart"/>
      <w:r w:rsidRPr="000E2B25">
        <w:rPr>
          <w:rFonts w:ascii="Arial" w:hAnsi="Arial" w:cs="Arial"/>
          <w:i w:val="0"/>
          <w:iCs w:val="0"/>
          <w:color w:val="auto"/>
          <w:sz w:val="20"/>
          <w:szCs w:val="20"/>
        </w:rPr>
        <w:t>Pengamatan</w:t>
      </w:r>
      <w:proofErr w:type="spellEnd"/>
      <w:r w:rsidRPr="000E2B25">
        <w:rPr>
          <w:rFonts w:ascii="Arial" w:hAnsi="Arial" w:cs="Arial"/>
          <w:i w:val="0"/>
          <w:iCs w:val="0"/>
          <w:color w:val="auto"/>
          <w:sz w:val="20"/>
          <w:szCs w:val="20"/>
        </w:rPr>
        <w:t xml:space="preserve"> </w:t>
      </w:r>
      <w:proofErr w:type="spellStart"/>
      <w:r w:rsidRPr="000E2B25">
        <w:rPr>
          <w:rFonts w:ascii="Arial" w:hAnsi="Arial" w:cs="Arial"/>
          <w:i w:val="0"/>
          <w:iCs w:val="0"/>
          <w:color w:val="auto"/>
          <w:sz w:val="20"/>
          <w:szCs w:val="20"/>
        </w:rPr>
        <w:t>Terhadap</w:t>
      </w:r>
      <w:proofErr w:type="spellEnd"/>
      <w:r w:rsidRPr="000E2B25">
        <w:rPr>
          <w:rFonts w:ascii="Arial" w:hAnsi="Arial" w:cs="Arial"/>
          <w:i w:val="0"/>
          <w:iCs w:val="0"/>
          <w:color w:val="auto"/>
          <w:sz w:val="20"/>
          <w:szCs w:val="20"/>
        </w:rPr>
        <w:t xml:space="preserve"> </w:t>
      </w:r>
      <w:proofErr w:type="spellStart"/>
      <w:r w:rsidRPr="000E2B25">
        <w:rPr>
          <w:rFonts w:ascii="Arial" w:hAnsi="Arial" w:cs="Arial"/>
          <w:i w:val="0"/>
          <w:iCs w:val="0"/>
          <w:color w:val="auto"/>
          <w:sz w:val="20"/>
          <w:szCs w:val="20"/>
        </w:rPr>
        <w:t>Kuat</w:t>
      </w:r>
      <w:proofErr w:type="spellEnd"/>
      <w:r w:rsidRPr="000E2B25">
        <w:rPr>
          <w:rFonts w:ascii="Arial" w:hAnsi="Arial" w:cs="Arial"/>
          <w:i w:val="0"/>
          <w:iCs w:val="0"/>
          <w:color w:val="auto"/>
          <w:sz w:val="20"/>
          <w:szCs w:val="20"/>
        </w:rPr>
        <w:t xml:space="preserve"> </w:t>
      </w:r>
      <w:proofErr w:type="spellStart"/>
      <w:r w:rsidRPr="000E2B25">
        <w:rPr>
          <w:rFonts w:ascii="Arial" w:hAnsi="Arial" w:cs="Arial"/>
          <w:i w:val="0"/>
          <w:iCs w:val="0"/>
          <w:color w:val="auto"/>
          <w:sz w:val="20"/>
          <w:szCs w:val="20"/>
        </w:rPr>
        <w:t>Arus</w:t>
      </w:r>
      <w:proofErr w:type="spellEnd"/>
      <w:r w:rsidRPr="000E2B25">
        <w:rPr>
          <w:rFonts w:ascii="Arial" w:hAnsi="Arial" w:cs="Arial"/>
          <w:i w:val="0"/>
          <w:iCs w:val="0"/>
          <w:color w:val="auto"/>
          <w:sz w:val="20"/>
          <w:szCs w:val="20"/>
        </w:rPr>
        <w:t xml:space="preserve"> </w:t>
      </w:r>
      <w:proofErr w:type="spellStart"/>
      <w:r w:rsidRPr="000E2B25">
        <w:rPr>
          <w:rFonts w:ascii="Arial" w:hAnsi="Arial" w:cs="Arial"/>
          <w:i w:val="0"/>
          <w:iCs w:val="0"/>
          <w:color w:val="auto"/>
          <w:sz w:val="20"/>
          <w:szCs w:val="20"/>
        </w:rPr>
        <w:t>Prototipe</w:t>
      </w:r>
      <w:proofErr w:type="spellEnd"/>
      <w:r w:rsidRPr="00FB64AA">
        <w:rPr>
          <w:rFonts w:ascii="Arial" w:hAnsi="Arial" w:cs="Arial"/>
          <w:sz w:val="20"/>
          <w:szCs w:val="20"/>
        </w:rPr>
        <w:t xml:space="preserve">. </w:t>
      </w:r>
    </w:p>
    <w:p w14:paraId="00283889" w14:textId="0CE8B8FF" w:rsidR="000E2B25" w:rsidRDefault="000E2B25" w:rsidP="000E2B25">
      <w:pPr>
        <w:pStyle w:val="Caption"/>
        <w:keepNext/>
        <w:spacing w:after="0"/>
        <w:jc w:val="center"/>
        <w:rPr>
          <w:rFonts w:ascii="Arial" w:hAnsi="Arial" w:cs="Arial"/>
          <w:i w:val="0"/>
          <w:iCs w:val="0"/>
          <w:color w:val="auto"/>
          <w:sz w:val="20"/>
          <w:szCs w:val="20"/>
        </w:rPr>
      </w:pPr>
      <w:proofErr w:type="spellStart"/>
      <w:r w:rsidRPr="000E2B25">
        <w:rPr>
          <w:rFonts w:ascii="Arial" w:hAnsi="Arial" w:cs="Arial"/>
          <w:i w:val="0"/>
          <w:iCs w:val="0"/>
          <w:color w:val="auto"/>
          <w:sz w:val="20"/>
          <w:szCs w:val="20"/>
        </w:rPr>
        <w:t>Tabel</w:t>
      </w:r>
      <w:proofErr w:type="spellEnd"/>
      <w:r w:rsidRPr="000E2B25">
        <w:rPr>
          <w:rFonts w:ascii="Arial" w:hAnsi="Arial" w:cs="Arial"/>
          <w:i w:val="0"/>
          <w:iCs w:val="0"/>
          <w:color w:val="auto"/>
          <w:sz w:val="20"/>
          <w:szCs w:val="20"/>
        </w:rPr>
        <w:t xml:space="preserve"> </w:t>
      </w:r>
      <w:r w:rsidRPr="000E2B25">
        <w:rPr>
          <w:rFonts w:ascii="Arial" w:hAnsi="Arial" w:cs="Arial"/>
          <w:i w:val="0"/>
          <w:iCs w:val="0"/>
          <w:color w:val="auto"/>
          <w:sz w:val="20"/>
          <w:szCs w:val="20"/>
        </w:rPr>
        <w:fldChar w:fldCharType="begin"/>
      </w:r>
      <w:r w:rsidRPr="000E2B25">
        <w:rPr>
          <w:rFonts w:ascii="Arial" w:hAnsi="Arial" w:cs="Arial"/>
          <w:i w:val="0"/>
          <w:iCs w:val="0"/>
          <w:color w:val="auto"/>
          <w:sz w:val="20"/>
          <w:szCs w:val="20"/>
        </w:rPr>
        <w:instrText xml:space="preserve"> SEQ Tabel \* ARABIC </w:instrText>
      </w:r>
      <w:r w:rsidRPr="000E2B25">
        <w:rPr>
          <w:rFonts w:ascii="Arial" w:hAnsi="Arial" w:cs="Arial"/>
          <w:i w:val="0"/>
          <w:iCs w:val="0"/>
          <w:color w:val="auto"/>
          <w:sz w:val="20"/>
          <w:szCs w:val="20"/>
        </w:rPr>
        <w:fldChar w:fldCharType="separate"/>
      </w:r>
      <w:r w:rsidR="00B91C7F">
        <w:rPr>
          <w:rFonts w:ascii="Arial" w:hAnsi="Arial" w:cs="Arial"/>
          <w:i w:val="0"/>
          <w:iCs w:val="0"/>
          <w:noProof/>
          <w:color w:val="auto"/>
          <w:sz w:val="20"/>
          <w:szCs w:val="20"/>
        </w:rPr>
        <w:t>2</w:t>
      </w:r>
      <w:r w:rsidRPr="000E2B25">
        <w:rPr>
          <w:rFonts w:ascii="Arial" w:hAnsi="Arial" w:cs="Arial"/>
          <w:i w:val="0"/>
          <w:iCs w:val="0"/>
          <w:color w:val="auto"/>
          <w:sz w:val="20"/>
          <w:szCs w:val="20"/>
        </w:rPr>
        <w:fldChar w:fldCharType="end"/>
      </w:r>
      <w:r w:rsidRPr="000E2B25">
        <w:rPr>
          <w:rFonts w:ascii="Arial" w:hAnsi="Arial" w:cs="Arial"/>
          <w:i w:val="0"/>
          <w:iCs w:val="0"/>
          <w:color w:val="auto"/>
          <w:sz w:val="20"/>
          <w:szCs w:val="20"/>
        </w:rPr>
        <w:t xml:space="preserve"> Hasil </w:t>
      </w:r>
      <w:proofErr w:type="spellStart"/>
      <w:r w:rsidRPr="000E2B25">
        <w:rPr>
          <w:rFonts w:ascii="Arial" w:hAnsi="Arial" w:cs="Arial"/>
          <w:i w:val="0"/>
          <w:iCs w:val="0"/>
          <w:color w:val="auto"/>
          <w:sz w:val="20"/>
          <w:szCs w:val="20"/>
        </w:rPr>
        <w:t>Pengujian</w:t>
      </w:r>
      <w:proofErr w:type="spellEnd"/>
      <w:r w:rsidRPr="000E2B25">
        <w:rPr>
          <w:rFonts w:ascii="Arial" w:hAnsi="Arial" w:cs="Arial"/>
          <w:i w:val="0"/>
          <w:iCs w:val="0"/>
          <w:color w:val="auto"/>
          <w:sz w:val="20"/>
          <w:szCs w:val="20"/>
        </w:rPr>
        <w:t xml:space="preserve"> </w:t>
      </w:r>
      <w:proofErr w:type="spellStart"/>
      <w:r w:rsidRPr="000E2B25">
        <w:rPr>
          <w:rFonts w:ascii="Arial" w:hAnsi="Arial" w:cs="Arial"/>
          <w:i w:val="0"/>
          <w:iCs w:val="0"/>
          <w:color w:val="auto"/>
          <w:sz w:val="20"/>
          <w:szCs w:val="20"/>
        </w:rPr>
        <w:t>Prototipe</w:t>
      </w:r>
      <w:proofErr w:type="spellEnd"/>
      <w:r w:rsidRPr="000E2B25">
        <w:rPr>
          <w:rFonts w:ascii="Arial" w:hAnsi="Arial" w:cs="Arial"/>
          <w:i w:val="0"/>
          <w:iCs w:val="0"/>
          <w:color w:val="auto"/>
          <w:sz w:val="20"/>
          <w:szCs w:val="20"/>
        </w:rPr>
        <w:t xml:space="preserve"> </w:t>
      </w:r>
      <w:proofErr w:type="spellStart"/>
      <w:r w:rsidRPr="000E2B25">
        <w:rPr>
          <w:rFonts w:ascii="Arial" w:hAnsi="Arial" w:cs="Arial"/>
          <w:i w:val="0"/>
          <w:iCs w:val="0"/>
          <w:color w:val="auto"/>
          <w:sz w:val="20"/>
          <w:szCs w:val="20"/>
        </w:rPr>
        <w:t>Pembangkit</w:t>
      </w:r>
      <w:proofErr w:type="spellEnd"/>
      <w:r w:rsidRPr="000E2B25">
        <w:rPr>
          <w:rFonts w:ascii="Arial" w:hAnsi="Arial" w:cs="Arial"/>
          <w:i w:val="0"/>
          <w:iCs w:val="0"/>
          <w:color w:val="auto"/>
          <w:sz w:val="20"/>
          <w:szCs w:val="20"/>
        </w:rPr>
        <w:t xml:space="preserve"> Listrik Tenaga Air </w:t>
      </w:r>
      <w:proofErr w:type="spellStart"/>
      <w:r w:rsidRPr="000E2B25">
        <w:rPr>
          <w:rFonts w:ascii="Arial" w:hAnsi="Arial" w:cs="Arial"/>
          <w:i w:val="0"/>
          <w:iCs w:val="0"/>
          <w:color w:val="auto"/>
          <w:sz w:val="20"/>
          <w:szCs w:val="20"/>
        </w:rPr>
        <w:t>Gambut</w:t>
      </w:r>
      <w:proofErr w:type="spellEnd"/>
    </w:p>
    <w:tbl>
      <w:tblPr>
        <w:tblStyle w:val="TableGrid"/>
        <w:tblW w:w="0" w:type="auto"/>
        <w:tblLook w:val="04A0" w:firstRow="1" w:lastRow="0" w:firstColumn="1" w:lastColumn="0" w:noHBand="0" w:noVBand="1"/>
      </w:tblPr>
      <w:tblGrid>
        <w:gridCol w:w="511"/>
        <w:gridCol w:w="1289"/>
        <w:gridCol w:w="848"/>
        <w:gridCol w:w="1084"/>
        <w:gridCol w:w="794"/>
      </w:tblGrid>
      <w:tr w:rsidR="000D60ED" w:rsidRPr="000D60ED" w14:paraId="223FF84A" w14:textId="77777777" w:rsidTr="000D60ED">
        <w:trPr>
          <w:trHeight w:val="360"/>
        </w:trPr>
        <w:tc>
          <w:tcPr>
            <w:tcW w:w="536" w:type="dxa"/>
            <w:noWrap/>
            <w:hideMark/>
          </w:tcPr>
          <w:p w14:paraId="4298387D" w14:textId="77777777" w:rsidR="000D60ED" w:rsidRPr="000D60ED" w:rsidRDefault="000D60ED" w:rsidP="000D60ED">
            <w:pPr>
              <w:rPr>
                <w:rFonts w:ascii="Arial" w:hAnsi="Arial" w:cs="Arial"/>
                <w:b/>
                <w:bCs/>
                <w:sz w:val="20"/>
                <w:szCs w:val="20"/>
              </w:rPr>
            </w:pPr>
            <w:r w:rsidRPr="000D60ED">
              <w:rPr>
                <w:rFonts w:ascii="Arial" w:hAnsi="Arial" w:cs="Arial"/>
                <w:b/>
                <w:bCs/>
                <w:sz w:val="20"/>
                <w:szCs w:val="20"/>
              </w:rPr>
              <w:t>No</w:t>
            </w:r>
          </w:p>
        </w:tc>
        <w:tc>
          <w:tcPr>
            <w:tcW w:w="1297" w:type="dxa"/>
            <w:noWrap/>
            <w:hideMark/>
          </w:tcPr>
          <w:p w14:paraId="64BBE2C2" w14:textId="77777777" w:rsidR="000D60ED" w:rsidRPr="000D60ED" w:rsidRDefault="000D60ED" w:rsidP="000D60ED">
            <w:pPr>
              <w:rPr>
                <w:rFonts w:ascii="Arial" w:hAnsi="Arial" w:cs="Arial"/>
                <w:b/>
                <w:bCs/>
                <w:sz w:val="20"/>
                <w:szCs w:val="20"/>
              </w:rPr>
            </w:pPr>
            <w:proofErr w:type="spellStart"/>
            <w:r w:rsidRPr="000D60ED">
              <w:rPr>
                <w:rFonts w:ascii="Arial" w:hAnsi="Arial" w:cs="Arial"/>
                <w:b/>
                <w:bCs/>
                <w:sz w:val="20"/>
                <w:szCs w:val="20"/>
              </w:rPr>
              <w:t>Keterangan</w:t>
            </w:r>
            <w:proofErr w:type="spellEnd"/>
          </w:p>
        </w:tc>
        <w:tc>
          <w:tcPr>
            <w:tcW w:w="904" w:type="dxa"/>
            <w:noWrap/>
            <w:hideMark/>
          </w:tcPr>
          <w:p w14:paraId="16F71408" w14:textId="77777777" w:rsidR="000D60ED" w:rsidRPr="000D60ED" w:rsidRDefault="000D60ED" w:rsidP="000D60ED">
            <w:pPr>
              <w:rPr>
                <w:rFonts w:ascii="Arial" w:hAnsi="Arial" w:cs="Arial"/>
                <w:b/>
                <w:bCs/>
                <w:sz w:val="20"/>
                <w:szCs w:val="20"/>
              </w:rPr>
            </w:pPr>
            <w:r w:rsidRPr="000D60ED">
              <w:rPr>
                <w:rFonts w:ascii="Arial" w:hAnsi="Arial" w:cs="Arial"/>
                <w:b/>
                <w:bCs/>
                <w:sz w:val="20"/>
                <w:szCs w:val="20"/>
              </w:rPr>
              <w:t>Waktu (</w:t>
            </w:r>
            <w:proofErr w:type="spellStart"/>
            <w:r w:rsidRPr="000D60ED">
              <w:rPr>
                <w:rFonts w:ascii="Arial" w:hAnsi="Arial" w:cs="Arial"/>
                <w:b/>
                <w:bCs/>
                <w:sz w:val="20"/>
                <w:szCs w:val="20"/>
              </w:rPr>
              <w:t>menit</w:t>
            </w:r>
            <w:proofErr w:type="spellEnd"/>
            <w:r w:rsidRPr="000D60ED">
              <w:rPr>
                <w:rFonts w:ascii="Arial" w:hAnsi="Arial" w:cs="Arial"/>
                <w:b/>
                <w:bCs/>
                <w:sz w:val="20"/>
                <w:szCs w:val="20"/>
              </w:rPr>
              <w:t>)</w:t>
            </w:r>
          </w:p>
        </w:tc>
        <w:tc>
          <w:tcPr>
            <w:tcW w:w="944" w:type="dxa"/>
            <w:noWrap/>
            <w:hideMark/>
          </w:tcPr>
          <w:p w14:paraId="1FC82B6F" w14:textId="77777777" w:rsidR="000D60ED" w:rsidRPr="000D60ED" w:rsidRDefault="000D60ED" w:rsidP="000D60ED">
            <w:pPr>
              <w:rPr>
                <w:rFonts w:ascii="Arial" w:hAnsi="Arial" w:cs="Arial"/>
                <w:b/>
                <w:bCs/>
                <w:sz w:val="20"/>
                <w:szCs w:val="20"/>
              </w:rPr>
            </w:pPr>
            <w:proofErr w:type="spellStart"/>
            <w:r w:rsidRPr="000D60ED">
              <w:rPr>
                <w:rFonts w:ascii="Arial" w:hAnsi="Arial" w:cs="Arial"/>
                <w:b/>
                <w:bCs/>
                <w:sz w:val="20"/>
                <w:szCs w:val="20"/>
              </w:rPr>
              <w:t>Tegangan</w:t>
            </w:r>
            <w:proofErr w:type="spellEnd"/>
            <w:r w:rsidRPr="000D60ED">
              <w:rPr>
                <w:rFonts w:ascii="Arial" w:hAnsi="Arial" w:cs="Arial"/>
                <w:b/>
                <w:bCs/>
                <w:sz w:val="20"/>
                <w:szCs w:val="20"/>
              </w:rPr>
              <w:t xml:space="preserve"> (volt)</w:t>
            </w:r>
          </w:p>
        </w:tc>
        <w:tc>
          <w:tcPr>
            <w:tcW w:w="845" w:type="dxa"/>
            <w:noWrap/>
            <w:hideMark/>
          </w:tcPr>
          <w:p w14:paraId="5D370176" w14:textId="77777777" w:rsidR="000D60ED" w:rsidRPr="000D60ED" w:rsidRDefault="000D60ED" w:rsidP="000D60ED">
            <w:pPr>
              <w:rPr>
                <w:rFonts w:ascii="Arial" w:hAnsi="Arial" w:cs="Arial"/>
                <w:b/>
                <w:bCs/>
                <w:sz w:val="20"/>
                <w:szCs w:val="20"/>
              </w:rPr>
            </w:pPr>
            <w:proofErr w:type="spellStart"/>
            <w:r w:rsidRPr="000D60ED">
              <w:rPr>
                <w:rFonts w:ascii="Arial" w:hAnsi="Arial" w:cs="Arial"/>
                <w:b/>
                <w:bCs/>
                <w:sz w:val="20"/>
                <w:szCs w:val="20"/>
              </w:rPr>
              <w:t>Kuat</w:t>
            </w:r>
            <w:proofErr w:type="spellEnd"/>
            <w:r w:rsidRPr="000D60ED">
              <w:rPr>
                <w:rFonts w:ascii="Arial" w:hAnsi="Arial" w:cs="Arial"/>
                <w:b/>
                <w:bCs/>
                <w:sz w:val="20"/>
                <w:szCs w:val="20"/>
              </w:rPr>
              <w:t xml:space="preserve"> </w:t>
            </w:r>
            <w:proofErr w:type="spellStart"/>
            <w:r w:rsidRPr="000D60ED">
              <w:rPr>
                <w:rFonts w:ascii="Arial" w:hAnsi="Arial" w:cs="Arial"/>
                <w:b/>
                <w:bCs/>
                <w:sz w:val="20"/>
                <w:szCs w:val="20"/>
              </w:rPr>
              <w:t>Arus</w:t>
            </w:r>
            <w:proofErr w:type="spellEnd"/>
            <w:r w:rsidRPr="000D60ED">
              <w:rPr>
                <w:rFonts w:ascii="Arial" w:hAnsi="Arial" w:cs="Arial"/>
                <w:b/>
                <w:bCs/>
                <w:sz w:val="20"/>
                <w:szCs w:val="20"/>
              </w:rPr>
              <w:t xml:space="preserve"> (mA)</w:t>
            </w:r>
          </w:p>
        </w:tc>
      </w:tr>
      <w:tr w:rsidR="000D60ED" w:rsidRPr="000D60ED" w14:paraId="3DD98D19" w14:textId="77777777" w:rsidTr="000D60ED">
        <w:trPr>
          <w:trHeight w:val="360"/>
        </w:trPr>
        <w:tc>
          <w:tcPr>
            <w:tcW w:w="536" w:type="dxa"/>
            <w:vMerge w:val="restart"/>
            <w:noWrap/>
            <w:hideMark/>
          </w:tcPr>
          <w:p w14:paraId="0B25025B" w14:textId="77777777" w:rsidR="000D60ED" w:rsidRPr="000D60ED" w:rsidRDefault="000D60ED" w:rsidP="000D60ED">
            <w:pPr>
              <w:rPr>
                <w:rFonts w:ascii="Arial" w:hAnsi="Arial" w:cs="Arial"/>
                <w:sz w:val="20"/>
                <w:szCs w:val="20"/>
              </w:rPr>
            </w:pPr>
            <w:r w:rsidRPr="000D60ED">
              <w:rPr>
                <w:rFonts w:ascii="Arial" w:hAnsi="Arial" w:cs="Arial"/>
                <w:sz w:val="20"/>
                <w:szCs w:val="20"/>
              </w:rPr>
              <w:t>1</w:t>
            </w:r>
          </w:p>
        </w:tc>
        <w:tc>
          <w:tcPr>
            <w:tcW w:w="1297" w:type="dxa"/>
            <w:shd w:val="clear" w:color="auto" w:fill="FFFF00"/>
            <w:noWrap/>
            <w:hideMark/>
          </w:tcPr>
          <w:p w14:paraId="25D81DE0" w14:textId="77777777" w:rsidR="000D60ED" w:rsidRPr="000D60ED" w:rsidRDefault="000D60ED" w:rsidP="000D60ED">
            <w:pPr>
              <w:rPr>
                <w:rFonts w:ascii="Arial" w:hAnsi="Arial" w:cs="Arial"/>
                <w:sz w:val="20"/>
                <w:szCs w:val="20"/>
              </w:rPr>
            </w:pPr>
            <w:r w:rsidRPr="000D60ED">
              <w:rPr>
                <w:rFonts w:ascii="Arial" w:hAnsi="Arial" w:cs="Arial"/>
                <w:sz w:val="20"/>
                <w:szCs w:val="20"/>
              </w:rPr>
              <w:t>Cu-Zn</w:t>
            </w:r>
          </w:p>
        </w:tc>
        <w:tc>
          <w:tcPr>
            <w:tcW w:w="904" w:type="dxa"/>
            <w:shd w:val="clear" w:color="auto" w:fill="FFFF00"/>
            <w:noWrap/>
            <w:hideMark/>
          </w:tcPr>
          <w:p w14:paraId="6EFED26B" w14:textId="77777777" w:rsidR="000D60ED" w:rsidRPr="000D60ED" w:rsidRDefault="000D60ED" w:rsidP="000D60ED">
            <w:pPr>
              <w:jc w:val="center"/>
              <w:rPr>
                <w:rFonts w:ascii="Arial" w:hAnsi="Arial" w:cs="Arial"/>
                <w:sz w:val="20"/>
                <w:szCs w:val="20"/>
              </w:rPr>
            </w:pPr>
            <w:r w:rsidRPr="000D60ED">
              <w:rPr>
                <w:rFonts w:ascii="Arial" w:hAnsi="Arial" w:cs="Arial"/>
                <w:sz w:val="20"/>
                <w:szCs w:val="20"/>
              </w:rPr>
              <w:t>1</w:t>
            </w:r>
          </w:p>
        </w:tc>
        <w:tc>
          <w:tcPr>
            <w:tcW w:w="944" w:type="dxa"/>
            <w:shd w:val="clear" w:color="auto" w:fill="FFFF00"/>
            <w:noWrap/>
            <w:hideMark/>
          </w:tcPr>
          <w:p w14:paraId="40DB4DFB" w14:textId="77777777" w:rsidR="000D60ED" w:rsidRPr="000D60ED" w:rsidRDefault="000D60ED" w:rsidP="000D60ED">
            <w:pPr>
              <w:jc w:val="center"/>
              <w:rPr>
                <w:rFonts w:ascii="Arial" w:hAnsi="Arial" w:cs="Arial"/>
                <w:sz w:val="20"/>
                <w:szCs w:val="20"/>
              </w:rPr>
            </w:pPr>
            <w:r w:rsidRPr="000D60ED">
              <w:rPr>
                <w:rFonts w:ascii="Arial" w:hAnsi="Arial" w:cs="Arial"/>
                <w:sz w:val="20"/>
                <w:szCs w:val="20"/>
              </w:rPr>
              <w:t>13,4</w:t>
            </w:r>
          </w:p>
        </w:tc>
        <w:tc>
          <w:tcPr>
            <w:tcW w:w="845" w:type="dxa"/>
            <w:shd w:val="clear" w:color="auto" w:fill="FFFF00"/>
            <w:noWrap/>
            <w:hideMark/>
          </w:tcPr>
          <w:p w14:paraId="384B5A72" w14:textId="77777777" w:rsidR="000D60ED" w:rsidRPr="000D60ED" w:rsidRDefault="000D60ED" w:rsidP="000D60ED">
            <w:pPr>
              <w:jc w:val="center"/>
              <w:rPr>
                <w:rFonts w:ascii="Arial" w:hAnsi="Arial" w:cs="Arial"/>
                <w:sz w:val="20"/>
                <w:szCs w:val="20"/>
              </w:rPr>
            </w:pPr>
            <w:r w:rsidRPr="000D60ED">
              <w:rPr>
                <w:rFonts w:ascii="Arial" w:hAnsi="Arial" w:cs="Arial"/>
                <w:sz w:val="20"/>
                <w:szCs w:val="20"/>
              </w:rPr>
              <w:t>1,313</w:t>
            </w:r>
          </w:p>
        </w:tc>
      </w:tr>
      <w:tr w:rsidR="000D60ED" w:rsidRPr="000D60ED" w14:paraId="470FAE0B" w14:textId="77777777" w:rsidTr="000D60ED">
        <w:trPr>
          <w:trHeight w:val="360"/>
        </w:trPr>
        <w:tc>
          <w:tcPr>
            <w:tcW w:w="536" w:type="dxa"/>
            <w:vMerge/>
            <w:hideMark/>
          </w:tcPr>
          <w:p w14:paraId="5E06CF13" w14:textId="77777777" w:rsidR="000D60ED" w:rsidRPr="000D60ED" w:rsidRDefault="000D60ED">
            <w:pPr>
              <w:rPr>
                <w:rFonts w:ascii="Arial" w:hAnsi="Arial" w:cs="Arial"/>
                <w:sz w:val="20"/>
                <w:szCs w:val="20"/>
              </w:rPr>
            </w:pPr>
          </w:p>
        </w:tc>
        <w:tc>
          <w:tcPr>
            <w:tcW w:w="1297" w:type="dxa"/>
            <w:shd w:val="clear" w:color="auto" w:fill="FFFF00"/>
            <w:noWrap/>
            <w:hideMark/>
          </w:tcPr>
          <w:p w14:paraId="4642E152" w14:textId="77777777" w:rsidR="000D60ED" w:rsidRPr="000D60ED" w:rsidRDefault="000D60ED" w:rsidP="000D60ED">
            <w:pPr>
              <w:rPr>
                <w:rFonts w:ascii="Arial" w:hAnsi="Arial" w:cs="Arial"/>
                <w:sz w:val="20"/>
                <w:szCs w:val="20"/>
              </w:rPr>
            </w:pPr>
            <w:r w:rsidRPr="000D60ED">
              <w:rPr>
                <w:rFonts w:ascii="Arial" w:hAnsi="Arial" w:cs="Arial"/>
                <w:sz w:val="20"/>
                <w:szCs w:val="20"/>
              </w:rPr>
              <w:t xml:space="preserve">Air </w:t>
            </w:r>
            <w:proofErr w:type="spellStart"/>
            <w:r w:rsidRPr="000D60ED">
              <w:rPr>
                <w:rFonts w:ascii="Arial" w:hAnsi="Arial" w:cs="Arial"/>
                <w:sz w:val="20"/>
                <w:szCs w:val="20"/>
              </w:rPr>
              <w:t>Gambut</w:t>
            </w:r>
            <w:proofErr w:type="spellEnd"/>
            <w:r w:rsidRPr="000D60ED">
              <w:rPr>
                <w:rFonts w:ascii="Arial" w:hAnsi="Arial" w:cs="Arial"/>
                <w:sz w:val="20"/>
                <w:szCs w:val="20"/>
              </w:rPr>
              <w:t xml:space="preserve"> </w:t>
            </w:r>
            <w:proofErr w:type="spellStart"/>
            <w:r w:rsidRPr="000D60ED">
              <w:rPr>
                <w:rFonts w:ascii="Arial" w:hAnsi="Arial" w:cs="Arial"/>
                <w:sz w:val="20"/>
                <w:szCs w:val="20"/>
              </w:rPr>
              <w:t>Menggenang</w:t>
            </w:r>
            <w:proofErr w:type="spellEnd"/>
          </w:p>
        </w:tc>
        <w:tc>
          <w:tcPr>
            <w:tcW w:w="904" w:type="dxa"/>
            <w:shd w:val="clear" w:color="auto" w:fill="FFFF00"/>
            <w:noWrap/>
            <w:hideMark/>
          </w:tcPr>
          <w:p w14:paraId="0ECAE354" w14:textId="77777777" w:rsidR="000D60ED" w:rsidRPr="000D60ED" w:rsidRDefault="000D60ED" w:rsidP="000D60ED">
            <w:pPr>
              <w:jc w:val="center"/>
              <w:rPr>
                <w:rFonts w:ascii="Arial" w:hAnsi="Arial" w:cs="Arial"/>
                <w:sz w:val="20"/>
                <w:szCs w:val="20"/>
              </w:rPr>
            </w:pPr>
            <w:r w:rsidRPr="000D60ED">
              <w:rPr>
                <w:rFonts w:ascii="Arial" w:hAnsi="Arial" w:cs="Arial"/>
                <w:sz w:val="20"/>
                <w:szCs w:val="20"/>
              </w:rPr>
              <w:t>10</w:t>
            </w:r>
          </w:p>
        </w:tc>
        <w:tc>
          <w:tcPr>
            <w:tcW w:w="944" w:type="dxa"/>
            <w:shd w:val="clear" w:color="auto" w:fill="FFFF00"/>
            <w:noWrap/>
            <w:hideMark/>
          </w:tcPr>
          <w:p w14:paraId="187FCD82" w14:textId="77777777" w:rsidR="000D60ED" w:rsidRPr="000D60ED" w:rsidRDefault="000D60ED" w:rsidP="000D60ED">
            <w:pPr>
              <w:jc w:val="center"/>
              <w:rPr>
                <w:rFonts w:ascii="Arial" w:hAnsi="Arial" w:cs="Arial"/>
                <w:sz w:val="20"/>
                <w:szCs w:val="20"/>
              </w:rPr>
            </w:pPr>
            <w:r w:rsidRPr="000D60ED">
              <w:rPr>
                <w:rFonts w:ascii="Arial" w:hAnsi="Arial" w:cs="Arial"/>
                <w:sz w:val="20"/>
                <w:szCs w:val="20"/>
              </w:rPr>
              <w:t>12,58</w:t>
            </w:r>
          </w:p>
        </w:tc>
        <w:tc>
          <w:tcPr>
            <w:tcW w:w="845" w:type="dxa"/>
            <w:shd w:val="clear" w:color="auto" w:fill="FFFF00"/>
            <w:noWrap/>
            <w:hideMark/>
          </w:tcPr>
          <w:p w14:paraId="79FBAC58" w14:textId="77777777" w:rsidR="000D60ED" w:rsidRPr="000D60ED" w:rsidRDefault="000D60ED" w:rsidP="000D60ED">
            <w:pPr>
              <w:jc w:val="center"/>
              <w:rPr>
                <w:rFonts w:ascii="Arial" w:hAnsi="Arial" w:cs="Arial"/>
                <w:sz w:val="20"/>
                <w:szCs w:val="20"/>
              </w:rPr>
            </w:pPr>
            <w:r w:rsidRPr="000D60ED">
              <w:rPr>
                <w:rFonts w:ascii="Arial" w:hAnsi="Arial" w:cs="Arial"/>
                <w:sz w:val="20"/>
                <w:szCs w:val="20"/>
              </w:rPr>
              <w:t>0,945</w:t>
            </w:r>
          </w:p>
        </w:tc>
      </w:tr>
      <w:tr w:rsidR="000D60ED" w:rsidRPr="000D60ED" w14:paraId="60215C67" w14:textId="77777777" w:rsidTr="000D60ED">
        <w:trPr>
          <w:trHeight w:val="360"/>
        </w:trPr>
        <w:tc>
          <w:tcPr>
            <w:tcW w:w="536" w:type="dxa"/>
            <w:vMerge/>
            <w:hideMark/>
          </w:tcPr>
          <w:p w14:paraId="3F94C26C" w14:textId="77777777" w:rsidR="000D60ED" w:rsidRPr="000D60ED" w:rsidRDefault="000D60ED">
            <w:pPr>
              <w:rPr>
                <w:rFonts w:ascii="Arial" w:hAnsi="Arial" w:cs="Arial"/>
                <w:sz w:val="20"/>
                <w:szCs w:val="20"/>
              </w:rPr>
            </w:pPr>
          </w:p>
        </w:tc>
        <w:tc>
          <w:tcPr>
            <w:tcW w:w="1297" w:type="dxa"/>
            <w:shd w:val="clear" w:color="auto" w:fill="FFFF00"/>
            <w:noWrap/>
            <w:hideMark/>
          </w:tcPr>
          <w:p w14:paraId="48F38EB0" w14:textId="77777777" w:rsidR="000D60ED" w:rsidRPr="000D60ED" w:rsidRDefault="000D60ED" w:rsidP="000D60ED">
            <w:pPr>
              <w:rPr>
                <w:rFonts w:ascii="Arial" w:hAnsi="Arial" w:cs="Arial"/>
                <w:sz w:val="20"/>
                <w:szCs w:val="20"/>
              </w:rPr>
            </w:pPr>
            <w:r w:rsidRPr="000D60ED">
              <w:rPr>
                <w:rFonts w:ascii="Arial" w:hAnsi="Arial" w:cs="Arial"/>
                <w:sz w:val="20"/>
                <w:szCs w:val="20"/>
              </w:rPr>
              <w:t>9 x 11 cm</w:t>
            </w:r>
          </w:p>
        </w:tc>
        <w:tc>
          <w:tcPr>
            <w:tcW w:w="904" w:type="dxa"/>
            <w:shd w:val="clear" w:color="auto" w:fill="FFFF00"/>
            <w:noWrap/>
            <w:hideMark/>
          </w:tcPr>
          <w:p w14:paraId="42B5CD87" w14:textId="77777777" w:rsidR="000D60ED" w:rsidRPr="000D60ED" w:rsidRDefault="000D60ED" w:rsidP="000D60ED">
            <w:pPr>
              <w:jc w:val="center"/>
              <w:rPr>
                <w:rFonts w:ascii="Arial" w:hAnsi="Arial" w:cs="Arial"/>
                <w:sz w:val="20"/>
                <w:szCs w:val="20"/>
              </w:rPr>
            </w:pPr>
            <w:r w:rsidRPr="000D60ED">
              <w:rPr>
                <w:rFonts w:ascii="Arial" w:hAnsi="Arial" w:cs="Arial"/>
                <w:sz w:val="20"/>
                <w:szCs w:val="20"/>
              </w:rPr>
              <w:t>30</w:t>
            </w:r>
          </w:p>
        </w:tc>
        <w:tc>
          <w:tcPr>
            <w:tcW w:w="944" w:type="dxa"/>
            <w:shd w:val="clear" w:color="auto" w:fill="FFFF00"/>
            <w:noWrap/>
            <w:hideMark/>
          </w:tcPr>
          <w:p w14:paraId="539A9AD8" w14:textId="77777777" w:rsidR="000D60ED" w:rsidRPr="000D60ED" w:rsidRDefault="000D60ED" w:rsidP="000D60ED">
            <w:pPr>
              <w:jc w:val="center"/>
              <w:rPr>
                <w:rFonts w:ascii="Arial" w:hAnsi="Arial" w:cs="Arial"/>
                <w:sz w:val="20"/>
                <w:szCs w:val="20"/>
              </w:rPr>
            </w:pPr>
            <w:r w:rsidRPr="000D60ED">
              <w:rPr>
                <w:rFonts w:ascii="Arial" w:hAnsi="Arial" w:cs="Arial"/>
                <w:sz w:val="20"/>
                <w:szCs w:val="20"/>
              </w:rPr>
              <w:t>11,56</w:t>
            </w:r>
          </w:p>
        </w:tc>
        <w:tc>
          <w:tcPr>
            <w:tcW w:w="845" w:type="dxa"/>
            <w:shd w:val="clear" w:color="auto" w:fill="FFFF00"/>
            <w:noWrap/>
            <w:hideMark/>
          </w:tcPr>
          <w:p w14:paraId="6D333266" w14:textId="77777777" w:rsidR="000D60ED" w:rsidRPr="000D60ED" w:rsidRDefault="000D60ED" w:rsidP="000D60ED">
            <w:pPr>
              <w:jc w:val="center"/>
              <w:rPr>
                <w:rFonts w:ascii="Arial" w:hAnsi="Arial" w:cs="Arial"/>
                <w:sz w:val="20"/>
                <w:szCs w:val="20"/>
              </w:rPr>
            </w:pPr>
            <w:r w:rsidRPr="000D60ED">
              <w:rPr>
                <w:rFonts w:ascii="Arial" w:hAnsi="Arial" w:cs="Arial"/>
                <w:sz w:val="20"/>
                <w:szCs w:val="20"/>
              </w:rPr>
              <w:t>0,931</w:t>
            </w:r>
          </w:p>
        </w:tc>
      </w:tr>
      <w:tr w:rsidR="000D60ED" w:rsidRPr="000D60ED" w14:paraId="29B320E0" w14:textId="77777777" w:rsidTr="000D60ED">
        <w:trPr>
          <w:trHeight w:val="360"/>
        </w:trPr>
        <w:tc>
          <w:tcPr>
            <w:tcW w:w="536" w:type="dxa"/>
            <w:vMerge/>
            <w:hideMark/>
          </w:tcPr>
          <w:p w14:paraId="7AE2C43D" w14:textId="77777777" w:rsidR="000D60ED" w:rsidRPr="000D60ED" w:rsidRDefault="000D60ED">
            <w:pPr>
              <w:rPr>
                <w:rFonts w:ascii="Arial" w:hAnsi="Arial" w:cs="Arial"/>
                <w:sz w:val="20"/>
                <w:szCs w:val="20"/>
              </w:rPr>
            </w:pPr>
          </w:p>
        </w:tc>
        <w:tc>
          <w:tcPr>
            <w:tcW w:w="1297" w:type="dxa"/>
            <w:shd w:val="clear" w:color="auto" w:fill="FFFF00"/>
            <w:noWrap/>
            <w:hideMark/>
          </w:tcPr>
          <w:p w14:paraId="688F5CC8" w14:textId="77777777" w:rsidR="000D60ED" w:rsidRPr="000D60ED" w:rsidRDefault="000D60ED" w:rsidP="000D60ED">
            <w:pPr>
              <w:rPr>
                <w:rFonts w:ascii="Arial" w:hAnsi="Arial" w:cs="Arial"/>
                <w:sz w:val="20"/>
                <w:szCs w:val="20"/>
              </w:rPr>
            </w:pPr>
            <w:r w:rsidRPr="000D60ED">
              <w:rPr>
                <w:rFonts w:ascii="Arial" w:hAnsi="Arial" w:cs="Arial"/>
                <w:sz w:val="20"/>
                <w:szCs w:val="20"/>
              </w:rPr>
              <w:t>15 shell</w:t>
            </w:r>
          </w:p>
        </w:tc>
        <w:tc>
          <w:tcPr>
            <w:tcW w:w="904" w:type="dxa"/>
            <w:shd w:val="clear" w:color="auto" w:fill="FFFF00"/>
            <w:noWrap/>
            <w:hideMark/>
          </w:tcPr>
          <w:p w14:paraId="5EE751FA" w14:textId="77777777" w:rsidR="000D60ED" w:rsidRPr="000D60ED" w:rsidRDefault="000D60ED" w:rsidP="000D60ED">
            <w:pPr>
              <w:jc w:val="center"/>
              <w:rPr>
                <w:rFonts w:ascii="Arial" w:hAnsi="Arial" w:cs="Arial"/>
                <w:sz w:val="20"/>
                <w:szCs w:val="20"/>
              </w:rPr>
            </w:pPr>
            <w:r w:rsidRPr="000D60ED">
              <w:rPr>
                <w:rFonts w:ascii="Arial" w:hAnsi="Arial" w:cs="Arial"/>
                <w:sz w:val="20"/>
                <w:szCs w:val="20"/>
              </w:rPr>
              <w:t>60</w:t>
            </w:r>
          </w:p>
        </w:tc>
        <w:tc>
          <w:tcPr>
            <w:tcW w:w="944" w:type="dxa"/>
            <w:shd w:val="clear" w:color="auto" w:fill="FFFF00"/>
            <w:noWrap/>
            <w:hideMark/>
          </w:tcPr>
          <w:p w14:paraId="6B40BE2E" w14:textId="77777777" w:rsidR="000D60ED" w:rsidRPr="000D60ED" w:rsidRDefault="000D60ED" w:rsidP="000D60ED">
            <w:pPr>
              <w:jc w:val="center"/>
              <w:rPr>
                <w:rFonts w:ascii="Arial" w:hAnsi="Arial" w:cs="Arial"/>
                <w:sz w:val="20"/>
                <w:szCs w:val="20"/>
              </w:rPr>
            </w:pPr>
            <w:r w:rsidRPr="000D60ED">
              <w:rPr>
                <w:rFonts w:ascii="Arial" w:hAnsi="Arial" w:cs="Arial"/>
                <w:sz w:val="20"/>
                <w:szCs w:val="20"/>
              </w:rPr>
              <w:t>10,4</w:t>
            </w:r>
          </w:p>
        </w:tc>
        <w:tc>
          <w:tcPr>
            <w:tcW w:w="845" w:type="dxa"/>
            <w:shd w:val="clear" w:color="auto" w:fill="FFFF00"/>
            <w:noWrap/>
            <w:hideMark/>
          </w:tcPr>
          <w:p w14:paraId="2DCCED2A" w14:textId="77777777" w:rsidR="000D60ED" w:rsidRPr="000D60ED" w:rsidRDefault="000D60ED" w:rsidP="000D60ED">
            <w:pPr>
              <w:jc w:val="center"/>
              <w:rPr>
                <w:rFonts w:ascii="Arial" w:hAnsi="Arial" w:cs="Arial"/>
                <w:sz w:val="20"/>
                <w:szCs w:val="20"/>
              </w:rPr>
            </w:pPr>
            <w:r w:rsidRPr="000D60ED">
              <w:rPr>
                <w:rFonts w:ascii="Arial" w:hAnsi="Arial" w:cs="Arial"/>
                <w:sz w:val="20"/>
                <w:szCs w:val="20"/>
              </w:rPr>
              <w:t>0,924</w:t>
            </w:r>
          </w:p>
        </w:tc>
      </w:tr>
      <w:tr w:rsidR="000D60ED" w:rsidRPr="000D60ED" w14:paraId="0E28AC74" w14:textId="77777777" w:rsidTr="000D60ED">
        <w:trPr>
          <w:trHeight w:val="360"/>
        </w:trPr>
        <w:tc>
          <w:tcPr>
            <w:tcW w:w="536" w:type="dxa"/>
            <w:vMerge/>
            <w:hideMark/>
          </w:tcPr>
          <w:p w14:paraId="58010931" w14:textId="77777777" w:rsidR="000D60ED" w:rsidRPr="000D60ED" w:rsidRDefault="000D60ED">
            <w:pPr>
              <w:rPr>
                <w:rFonts w:ascii="Arial" w:hAnsi="Arial" w:cs="Arial"/>
                <w:sz w:val="20"/>
                <w:szCs w:val="20"/>
              </w:rPr>
            </w:pPr>
          </w:p>
        </w:tc>
        <w:tc>
          <w:tcPr>
            <w:tcW w:w="1297" w:type="dxa"/>
            <w:shd w:val="clear" w:color="auto" w:fill="FFFF00"/>
            <w:noWrap/>
            <w:hideMark/>
          </w:tcPr>
          <w:p w14:paraId="3ACA7225" w14:textId="1DF7B5D3" w:rsidR="000D60ED" w:rsidRPr="000D60ED" w:rsidRDefault="000D60ED" w:rsidP="000D60ED">
            <w:pPr>
              <w:rPr>
                <w:rFonts w:ascii="Arial" w:hAnsi="Arial" w:cs="Arial"/>
                <w:sz w:val="20"/>
                <w:szCs w:val="20"/>
              </w:rPr>
            </w:pPr>
            <w:r w:rsidRPr="000D60ED">
              <w:rPr>
                <w:rFonts w:ascii="Arial" w:hAnsi="Arial" w:cs="Arial"/>
                <w:sz w:val="20"/>
                <w:szCs w:val="20"/>
              </w:rPr>
              <w:t>1 LED 12 V</w:t>
            </w:r>
          </w:p>
        </w:tc>
        <w:tc>
          <w:tcPr>
            <w:tcW w:w="904" w:type="dxa"/>
            <w:shd w:val="clear" w:color="auto" w:fill="FFFF00"/>
            <w:noWrap/>
            <w:hideMark/>
          </w:tcPr>
          <w:p w14:paraId="0389CB03" w14:textId="77777777" w:rsidR="000D60ED" w:rsidRPr="000D60ED" w:rsidRDefault="000D60ED" w:rsidP="000D60ED">
            <w:pPr>
              <w:jc w:val="center"/>
              <w:rPr>
                <w:rFonts w:ascii="Arial" w:hAnsi="Arial" w:cs="Arial"/>
                <w:sz w:val="20"/>
                <w:szCs w:val="20"/>
              </w:rPr>
            </w:pPr>
            <w:r w:rsidRPr="000D60ED">
              <w:rPr>
                <w:rFonts w:ascii="Arial" w:hAnsi="Arial" w:cs="Arial"/>
                <w:sz w:val="20"/>
                <w:szCs w:val="20"/>
              </w:rPr>
              <w:t>90</w:t>
            </w:r>
          </w:p>
        </w:tc>
        <w:tc>
          <w:tcPr>
            <w:tcW w:w="944" w:type="dxa"/>
            <w:shd w:val="clear" w:color="auto" w:fill="FFFF00"/>
            <w:noWrap/>
            <w:hideMark/>
          </w:tcPr>
          <w:p w14:paraId="583DF633" w14:textId="77777777" w:rsidR="000D60ED" w:rsidRPr="000D60ED" w:rsidRDefault="000D60ED" w:rsidP="000D60ED">
            <w:pPr>
              <w:jc w:val="center"/>
              <w:rPr>
                <w:rFonts w:ascii="Arial" w:hAnsi="Arial" w:cs="Arial"/>
                <w:sz w:val="20"/>
                <w:szCs w:val="20"/>
              </w:rPr>
            </w:pPr>
            <w:r w:rsidRPr="000D60ED">
              <w:rPr>
                <w:rFonts w:ascii="Arial" w:hAnsi="Arial" w:cs="Arial"/>
                <w:sz w:val="20"/>
                <w:szCs w:val="20"/>
              </w:rPr>
              <w:t>10,03</w:t>
            </w:r>
          </w:p>
        </w:tc>
        <w:tc>
          <w:tcPr>
            <w:tcW w:w="845" w:type="dxa"/>
            <w:shd w:val="clear" w:color="auto" w:fill="FFFF00"/>
            <w:noWrap/>
            <w:hideMark/>
          </w:tcPr>
          <w:p w14:paraId="5C1AE0A3" w14:textId="77777777" w:rsidR="000D60ED" w:rsidRPr="000D60ED" w:rsidRDefault="000D60ED" w:rsidP="000D60ED">
            <w:pPr>
              <w:jc w:val="center"/>
              <w:rPr>
                <w:rFonts w:ascii="Arial" w:hAnsi="Arial" w:cs="Arial"/>
                <w:sz w:val="20"/>
                <w:szCs w:val="20"/>
              </w:rPr>
            </w:pPr>
            <w:r w:rsidRPr="000D60ED">
              <w:rPr>
                <w:rFonts w:ascii="Arial" w:hAnsi="Arial" w:cs="Arial"/>
                <w:sz w:val="20"/>
                <w:szCs w:val="20"/>
              </w:rPr>
              <w:t>0,876</w:t>
            </w:r>
          </w:p>
        </w:tc>
      </w:tr>
      <w:tr w:rsidR="000D60ED" w:rsidRPr="000D60ED" w14:paraId="25A2C3BC" w14:textId="77777777" w:rsidTr="000D60ED">
        <w:trPr>
          <w:trHeight w:val="360"/>
        </w:trPr>
        <w:tc>
          <w:tcPr>
            <w:tcW w:w="536" w:type="dxa"/>
            <w:noWrap/>
            <w:hideMark/>
          </w:tcPr>
          <w:p w14:paraId="496C8C72" w14:textId="77777777" w:rsidR="000D60ED" w:rsidRPr="000D60ED" w:rsidRDefault="000D60ED" w:rsidP="000D60ED">
            <w:pPr>
              <w:rPr>
                <w:rFonts w:ascii="Arial" w:hAnsi="Arial" w:cs="Arial"/>
                <w:sz w:val="20"/>
                <w:szCs w:val="20"/>
              </w:rPr>
            </w:pPr>
            <w:r w:rsidRPr="000D60ED">
              <w:rPr>
                <w:rFonts w:ascii="Arial" w:hAnsi="Arial" w:cs="Arial"/>
                <w:sz w:val="20"/>
                <w:szCs w:val="20"/>
              </w:rPr>
              <w:t> </w:t>
            </w:r>
          </w:p>
        </w:tc>
        <w:tc>
          <w:tcPr>
            <w:tcW w:w="1297" w:type="dxa"/>
            <w:noWrap/>
            <w:hideMark/>
          </w:tcPr>
          <w:p w14:paraId="6454D4FE" w14:textId="77777777" w:rsidR="000D60ED" w:rsidRPr="000D60ED" w:rsidRDefault="000D60ED" w:rsidP="000D60ED">
            <w:pPr>
              <w:rPr>
                <w:rFonts w:ascii="Arial" w:hAnsi="Arial" w:cs="Arial"/>
                <w:sz w:val="20"/>
                <w:szCs w:val="20"/>
              </w:rPr>
            </w:pPr>
            <w:r w:rsidRPr="000D60ED">
              <w:rPr>
                <w:rFonts w:ascii="Arial" w:hAnsi="Arial" w:cs="Arial"/>
                <w:sz w:val="20"/>
                <w:szCs w:val="20"/>
              </w:rPr>
              <w:t> </w:t>
            </w:r>
          </w:p>
        </w:tc>
        <w:tc>
          <w:tcPr>
            <w:tcW w:w="904" w:type="dxa"/>
            <w:noWrap/>
            <w:hideMark/>
          </w:tcPr>
          <w:p w14:paraId="257BFD7A" w14:textId="1D0D2B22" w:rsidR="000D60ED" w:rsidRPr="000D60ED" w:rsidRDefault="000D60ED" w:rsidP="000D60ED">
            <w:pPr>
              <w:jc w:val="center"/>
              <w:rPr>
                <w:rFonts w:ascii="Arial" w:hAnsi="Arial" w:cs="Arial"/>
                <w:sz w:val="20"/>
                <w:szCs w:val="20"/>
              </w:rPr>
            </w:pPr>
          </w:p>
        </w:tc>
        <w:tc>
          <w:tcPr>
            <w:tcW w:w="944" w:type="dxa"/>
            <w:noWrap/>
            <w:hideMark/>
          </w:tcPr>
          <w:p w14:paraId="20B7E5B3" w14:textId="1D3C7B17" w:rsidR="000D60ED" w:rsidRPr="000D60ED" w:rsidRDefault="000D60ED" w:rsidP="000D60ED">
            <w:pPr>
              <w:jc w:val="center"/>
              <w:rPr>
                <w:rFonts w:ascii="Arial" w:hAnsi="Arial" w:cs="Arial"/>
                <w:sz w:val="20"/>
                <w:szCs w:val="20"/>
              </w:rPr>
            </w:pPr>
          </w:p>
        </w:tc>
        <w:tc>
          <w:tcPr>
            <w:tcW w:w="845" w:type="dxa"/>
            <w:noWrap/>
            <w:hideMark/>
          </w:tcPr>
          <w:p w14:paraId="49F3B63B" w14:textId="344ADCA0" w:rsidR="000D60ED" w:rsidRPr="000D60ED" w:rsidRDefault="000D60ED" w:rsidP="000D60ED">
            <w:pPr>
              <w:jc w:val="center"/>
              <w:rPr>
                <w:rFonts w:ascii="Arial" w:hAnsi="Arial" w:cs="Arial"/>
                <w:sz w:val="20"/>
                <w:szCs w:val="20"/>
              </w:rPr>
            </w:pPr>
          </w:p>
        </w:tc>
      </w:tr>
      <w:tr w:rsidR="000D60ED" w:rsidRPr="000D60ED" w14:paraId="1150DE93" w14:textId="77777777" w:rsidTr="000D60ED">
        <w:trPr>
          <w:trHeight w:val="360"/>
        </w:trPr>
        <w:tc>
          <w:tcPr>
            <w:tcW w:w="536" w:type="dxa"/>
            <w:vMerge w:val="restart"/>
            <w:noWrap/>
            <w:hideMark/>
          </w:tcPr>
          <w:p w14:paraId="703BD604" w14:textId="77777777" w:rsidR="000D60ED" w:rsidRPr="000D60ED" w:rsidRDefault="000D60ED" w:rsidP="000D60ED">
            <w:pPr>
              <w:rPr>
                <w:rFonts w:ascii="Arial" w:hAnsi="Arial" w:cs="Arial"/>
                <w:sz w:val="20"/>
                <w:szCs w:val="20"/>
              </w:rPr>
            </w:pPr>
            <w:r w:rsidRPr="000D60ED">
              <w:rPr>
                <w:rFonts w:ascii="Arial" w:hAnsi="Arial" w:cs="Arial"/>
                <w:sz w:val="20"/>
                <w:szCs w:val="20"/>
              </w:rPr>
              <w:t>2</w:t>
            </w:r>
          </w:p>
        </w:tc>
        <w:tc>
          <w:tcPr>
            <w:tcW w:w="1297" w:type="dxa"/>
            <w:shd w:val="clear" w:color="auto" w:fill="92D050"/>
            <w:noWrap/>
            <w:hideMark/>
          </w:tcPr>
          <w:p w14:paraId="428E45AC" w14:textId="77777777" w:rsidR="000D60ED" w:rsidRPr="000D60ED" w:rsidRDefault="000D60ED" w:rsidP="000D60ED">
            <w:pPr>
              <w:rPr>
                <w:rFonts w:ascii="Arial" w:hAnsi="Arial" w:cs="Arial"/>
                <w:sz w:val="20"/>
                <w:szCs w:val="20"/>
              </w:rPr>
            </w:pPr>
            <w:r w:rsidRPr="000D60ED">
              <w:rPr>
                <w:rFonts w:ascii="Arial" w:hAnsi="Arial" w:cs="Arial"/>
                <w:sz w:val="20"/>
                <w:szCs w:val="20"/>
              </w:rPr>
              <w:t>Cu-Al</w:t>
            </w:r>
          </w:p>
        </w:tc>
        <w:tc>
          <w:tcPr>
            <w:tcW w:w="904" w:type="dxa"/>
            <w:shd w:val="clear" w:color="auto" w:fill="92D050"/>
            <w:noWrap/>
            <w:hideMark/>
          </w:tcPr>
          <w:p w14:paraId="6713B8D0" w14:textId="77777777" w:rsidR="000D60ED" w:rsidRPr="000D60ED" w:rsidRDefault="000D60ED" w:rsidP="000D60ED">
            <w:pPr>
              <w:jc w:val="center"/>
              <w:rPr>
                <w:rFonts w:ascii="Arial" w:hAnsi="Arial" w:cs="Arial"/>
                <w:sz w:val="20"/>
                <w:szCs w:val="20"/>
              </w:rPr>
            </w:pPr>
            <w:r w:rsidRPr="000D60ED">
              <w:rPr>
                <w:rFonts w:ascii="Arial" w:hAnsi="Arial" w:cs="Arial"/>
                <w:sz w:val="20"/>
                <w:szCs w:val="20"/>
              </w:rPr>
              <w:t>1</w:t>
            </w:r>
          </w:p>
        </w:tc>
        <w:tc>
          <w:tcPr>
            <w:tcW w:w="944" w:type="dxa"/>
            <w:shd w:val="clear" w:color="auto" w:fill="92D050"/>
            <w:noWrap/>
            <w:hideMark/>
          </w:tcPr>
          <w:p w14:paraId="7AA601E3" w14:textId="77777777" w:rsidR="000D60ED" w:rsidRPr="000D60ED" w:rsidRDefault="000D60ED" w:rsidP="000D60ED">
            <w:pPr>
              <w:jc w:val="center"/>
              <w:rPr>
                <w:rFonts w:ascii="Arial" w:hAnsi="Arial" w:cs="Arial"/>
                <w:sz w:val="20"/>
                <w:szCs w:val="20"/>
              </w:rPr>
            </w:pPr>
            <w:r w:rsidRPr="000D60ED">
              <w:rPr>
                <w:rFonts w:ascii="Arial" w:hAnsi="Arial" w:cs="Arial"/>
                <w:sz w:val="20"/>
                <w:szCs w:val="20"/>
              </w:rPr>
              <w:t>7,86</w:t>
            </w:r>
          </w:p>
        </w:tc>
        <w:tc>
          <w:tcPr>
            <w:tcW w:w="845" w:type="dxa"/>
            <w:shd w:val="clear" w:color="auto" w:fill="92D050"/>
            <w:noWrap/>
            <w:hideMark/>
          </w:tcPr>
          <w:p w14:paraId="4DA36B1C" w14:textId="77777777" w:rsidR="000D60ED" w:rsidRPr="000D60ED" w:rsidRDefault="000D60ED" w:rsidP="000D60ED">
            <w:pPr>
              <w:jc w:val="center"/>
              <w:rPr>
                <w:rFonts w:ascii="Arial" w:hAnsi="Arial" w:cs="Arial"/>
                <w:sz w:val="20"/>
                <w:szCs w:val="20"/>
              </w:rPr>
            </w:pPr>
            <w:r w:rsidRPr="000D60ED">
              <w:rPr>
                <w:rFonts w:ascii="Arial" w:hAnsi="Arial" w:cs="Arial"/>
                <w:sz w:val="20"/>
                <w:szCs w:val="20"/>
              </w:rPr>
              <w:t>0,698</w:t>
            </w:r>
          </w:p>
        </w:tc>
      </w:tr>
      <w:tr w:rsidR="000D60ED" w:rsidRPr="000D60ED" w14:paraId="48C6D1E6" w14:textId="77777777" w:rsidTr="000D60ED">
        <w:trPr>
          <w:trHeight w:val="360"/>
        </w:trPr>
        <w:tc>
          <w:tcPr>
            <w:tcW w:w="536" w:type="dxa"/>
            <w:vMerge/>
            <w:hideMark/>
          </w:tcPr>
          <w:p w14:paraId="6677793A" w14:textId="77777777" w:rsidR="000D60ED" w:rsidRPr="000D60ED" w:rsidRDefault="000D60ED">
            <w:pPr>
              <w:rPr>
                <w:rFonts w:ascii="Arial" w:hAnsi="Arial" w:cs="Arial"/>
                <w:sz w:val="20"/>
                <w:szCs w:val="20"/>
              </w:rPr>
            </w:pPr>
          </w:p>
        </w:tc>
        <w:tc>
          <w:tcPr>
            <w:tcW w:w="1297" w:type="dxa"/>
            <w:shd w:val="clear" w:color="auto" w:fill="92D050"/>
            <w:noWrap/>
            <w:hideMark/>
          </w:tcPr>
          <w:p w14:paraId="10729F62" w14:textId="77777777" w:rsidR="000D60ED" w:rsidRPr="000D60ED" w:rsidRDefault="000D60ED" w:rsidP="000D60ED">
            <w:pPr>
              <w:rPr>
                <w:rFonts w:ascii="Arial" w:hAnsi="Arial" w:cs="Arial"/>
                <w:sz w:val="20"/>
                <w:szCs w:val="20"/>
              </w:rPr>
            </w:pPr>
            <w:r w:rsidRPr="000D60ED">
              <w:rPr>
                <w:rFonts w:ascii="Arial" w:hAnsi="Arial" w:cs="Arial"/>
                <w:sz w:val="20"/>
                <w:szCs w:val="20"/>
              </w:rPr>
              <w:t xml:space="preserve">Air </w:t>
            </w:r>
            <w:proofErr w:type="spellStart"/>
            <w:r w:rsidRPr="000D60ED">
              <w:rPr>
                <w:rFonts w:ascii="Arial" w:hAnsi="Arial" w:cs="Arial"/>
                <w:sz w:val="20"/>
                <w:szCs w:val="20"/>
              </w:rPr>
              <w:t>Gambut</w:t>
            </w:r>
            <w:proofErr w:type="spellEnd"/>
            <w:r w:rsidRPr="000D60ED">
              <w:rPr>
                <w:rFonts w:ascii="Arial" w:hAnsi="Arial" w:cs="Arial"/>
                <w:sz w:val="20"/>
                <w:szCs w:val="20"/>
              </w:rPr>
              <w:t xml:space="preserve"> </w:t>
            </w:r>
            <w:proofErr w:type="spellStart"/>
            <w:r w:rsidRPr="000D60ED">
              <w:rPr>
                <w:rFonts w:ascii="Arial" w:hAnsi="Arial" w:cs="Arial"/>
                <w:sz w:val="20"/>
                <w:szCs w:val="20"/>
              </w:rPr>
              <w:t>Menggenang</w:t>
            </w:r>
            <w:proofErr w:type="spellEnd"/>
          </w:p>
        </w:tc>
        <w:tc>
          <w:tcPr>
            <w:tcW w:w="904" w:type="dxa"/>
            <w:shd w:val="clear" w:color="auto" w:fill="92D050"/>
            <w:noWrap/>
            <w:hideMark/>
          </w:tcPr>
          <w:p w14:paraId="18592901" w14:textId="77777777" w:rsidR="000D60ED" w:rsidRPr="000D60ED" w:rsidRDefault="000D60ED" w:rsidP="000D60ED">
            <w:pPr>
              <w:jc w:val="center"/>
              <w:rPr>
                <w:rFonts w:ascii="Arial" w:hAnsi="Arial" w:cs="Arial"/>
                <w:sz w:val="20"/>
                <w:szCs w:val="20"/>
              </w:rPr>
            </w:pPr>
            <w:r w:rsidRPr="000D60ED">
              <w:rPr>
                <w:rFonts w:ascii="Arial" w:hAnsi="Arial" w:cs="Arial"/>
                <w:sz w:val="20"/>
                <w:szCs w:val="20"/>
              </w:rPr>
              <w:t>10</w:t>
            </w:r>
          </w:p>
        </w:tc>
        <w:tc>
          <w:tcPr>
            <w:tcW w:w="944" w:type="dxa"/>
            <w:shd w:val="clear" w:color="auto" w:fill="92D050"/>
            <w:noWrap/>
            <w:hideMark/>
          </w:tcPr>
          <w:p w14:paraId="2F86B9E5" w14:textId="77777777" w:rsidR="000D60ED" w:rsidRPr="000D60ED" w:rsidRDefault="000D60ED" w:rsidP="000D60ED">
            <w:pPr>
              <w:jc w:val="center"/>
              <w:rPr>
                <w:rFonts w:ascii="Arial" w:hAnsi="Arial" w:cs="Arial"/>
                <w:sz w:val="20"/>
                <w:szCs w:val="20"/>
              </w:rPr>
            </w:pPr>
            <w:r w:rsidRPr="000D60ED">
              <w:rPr>
                <w:rFonts w:ascii="Arial" w:hAnsi="Arial" w:cs="Arial"/>
                <w:sz w:val="20"/>
                <w:szCs w:val="20"/>
              </w:rPr>
              <w:t>7,71</w:t>
            </w:r>
          </w:p>
        </w:tc>
        <w:tc>
          <w:tcPr>
            <w:tcW w:w="845" w:type="dxa"/>
            <w:shd w:val="clear" w:color="auto" w:fill="92D050"/>
            <w:noWrap/>
            <w:hideMark/>
          </w:tcPr>
          <w:p w14:paraId="5E965850" w14:textId="77777777" w:rsidR="000D60ED" w:rsidRPr="000D60ED" w:rsidRDefault="000D60ED" w:rsidP="000D60ED">
            <w:pPr>
              <w:jc w:val="center"/>
              <w:rPr>
                <w:rFonts w:ascii="Arial" w:hAnsi="Arial" w:cs="Arial"/>
                <w:sz w:val="20"/>
                <w:szCs w:val="20"/>
              </w:rPr>
            </w:pPr>
            <w:r w:rsidRPr="000D60ED">
              <w:rPr>
                <w:rFonts w:ascii="Arial" w:hAnsi="Arial" w:cs="Arial"/>
                <w:sz w:val="20"/>
                <w:szCs w:val="20"/>
              </w:rPr>
              <w:t>0,656</w:t>
            </w:r>
          </w:p>
        </w:tc>
      </w:tr>
      <w:tr w:rsidR="000D60ED" w:rsidRPr="000D60ED" w14:paraId="1C9CD2DB" w14:textId="77777777" w:rsidTr="000D60ED">
        <w:trPr>
          <w:trHeight w:val="360"/>
        </w:trPr>
        <w:tc>
          <w:tcPr>
            <w:tcW w:w="536" w:type="dxa"/>
            <w:vMerge/>
            <w:hideMark/>
          </w:tcPr>
          <w:p w14:paraId="0E6F406C" w14:textId="77777777" w:rsidR="000D60ED" w:rsidRPr="000D60ED" w:rsidRDefault="000D60ED">
            <w:pPr>
              <w:rPr>
                <w:rFonts w:ascii="Arial" w:hAnsi="Arial" w:cs="Arial"/>
                <w:sz w:val="20"/>
                <w:szCs w:val="20"/>
              </w:rPr>
            </w:pPr>
          </w:p>
        </w:tc>
        <w:tc>
          <w:tcPr>
            <w:tcW w:w="1297" w:type="dxa"/>
            <w:shd w:val="clear" w:color="auto" w:fill="92D050"/>
            <w:noWrap/>
            <w:hideMark/>
          </w:tcPr>
          <w:p w14:paraId="5D0716DF" w14:textId="77777777" w:rsidR="000D60ED" w:rsidRPr="000D60ED" w:rsidRDefault="000D60ED" w:rsidP="000D60ED">
            <w:pPr>
              <w:rPr>
                <w:rFonts w:ascii="Arial" w:hAnsi="Arial" w:cs="Arial"/>
                <w:sz w:val="20"/>
                <w:szCs w:val="20"/>
              </w:rPr>
            </w:pPr>
            <w:r w:rsidRPr="000D60ED">
              <w:rPr>
                <w:rFonts w:ascii="Arial" w:hAnsi="Arial" w:cs="Arial"/>
                <w:sz w:val="20"/>
                <w:szCs w:val="20"/>
              </w:rPr>
              <w:t>9 x 11 cm</w:t>
            </w:r>
          </w:p>
        </w:tc>
        <w:tc>
          <w:tcPr>
            <w:tcW w:w="904" w:type="dxa"/>
            <w:shd w:val="clear" w:color="auto" w:fill="92D050"/>
            <w:noWrap/>
            <w:hideMark/>
          </w:tcPr>
          <w:p w14:paraId="74054638" w14:textId="77777777" w:rsidR="000D60ED" w:rsidRPr="000D60ED" w:rsidRDefault="000D60ED" w:rsidP="000D60ED">
            <w:pPr>
              <w:jc w:val="center"/>
              <w:rPr>
                <w:rFonts w:ascii="Arial" w:hAnsi="Arial" w:cs="Arial"/>
                <w:sz w:val="20"/>
                <w:szCs w:val="20"/>
              </w:rPr>
            </w:pPr>
            <w:r w:rsidRPr="000D60ED">
              <w:rPr>
                <w:rFonts w:ascii="Arial" w:hAnsi="Arial" w:cs="Arial"/>
                <w:sz w:val="20"/>
                <w:szCs w:val="20"/>
              </w:rPr>
              <w:t>30</w:t>
            </w:r>
          </w:p>
        </w:tc>
        <w:tc>
          <w:tcPr>
            <w:tcW w:w="944" w:type="dxa"/>
            <w:shd w:val="clear" w:color="auto" w:fill="92D050"/>
            <w:noWrap/>
            <w:hideMark/>
          </w:tcPr>
          <w:p w14:paraId="0963D10D" w14:textId="77777777" w:rsidR="000D60ED" w:rsidRPr="000D60ED" w:rsidRDefault="000D60ED" w:rsidP="000D60ED">
            <w:pPr>
              <w:jc w:val="center"/>
              <w:rPr>
                <w:rFonts w:ascii="Arial" w:hAnsi="Arial" w:cs="Arial"/>
                <w:sz w:val="20"/>
                <w:szCs w:val="20"/>
              </w:rPr>
            </w:pPr>
            <w:r w:rsidRPr="000D60ED">
              <w:rPr>
                <w:rFonts w:ascii="Arial" w:hAnsi="Arial" w:cs="Arial"/>
                <w:sz w:val="20"/>
                <w:szCs w:val="20"/>
              </w:rPr>
              <w:t>6,65</w:t>
            </w:r>
          </w:p>
        </w:tc>
        <w:tc>
          <w:tcPr>
            <w:tcW w:w="845" w:type="dxa"/>
            <w:shd w:val="clear" w:color="auto" w:fill="92D050"/>
            <w:noWrap/>
            <w:hideMark/>
          </w:tcPr>
          <w:p w14:paraId="55579931" w14:textId="77777777" w:rsidR="000D60ED" w:rsidRPr="000D60ED" w:rsidRDefault="000D60ED" w:rsidP="000D60ED">
            <w:pPr>
              <w:jc w:val="center"/>
              <w:rPr>
                <w:rFonts w:ascii="Arial" w:hAnsi="Arial" w:cs="Arial"/>
                <w:sz w:val="20"/>
                <w:szCs w:val="20"/>
              </w:rPr>
            </w:pPr>
            <w:r w:rsidRPr="000D60ED">
              <w:rPr>
                <w:rFonts w:ascii="Arial" w:hAnsi="Arial" w:cs="Arial"/>
                <w:sz w:val="20"/>
                <w:szCs w:val="20"/>
              </w:rPr>
              <w:t>0,543</w:t>
            </w:r>
          </w:p>
        </w:tc>
      </w:tr>
      <w:tr w:rsidR="000D60ED" w:rsidRPr="000D60ED" w14:paraId="19F20771" w14:textId="77777777" w:rsidTr="000D60ED">
        <w:trPr>
          <w:trHeight w:val="360"/>
        </w:trPr>
        <w:tc>
          <w:tcPr>
            <w:tcW w:w="536" w:type="dxa"/>
            <w:vMerge/>
            <w:hideMark/>
          </w:tcPr>
          <w:p w14:paraId="4751DE2B" w14:textId="77777777" w:rsidR="000D60ED" w:rsidRPr="000D60ED" w:rsidRDefault="000D60ED">
            <w:pPr>
              <w:rPr>
                <w:rFonts w:ascii="Arial" w:hAnsi="Arial" w:cs="Arial"/>
                <w:sz w:val="20"/>
                <w:szCs w:val="20"/>
              </w:rPr>
            </w:pPr>
          </w:p>
        </w:tc>
        <w:tc>
          <w:tcPr>
            <w:tcW w:w="1297" w:type="dxa"/>
            <w:shd w:val="clear" w:color="auto" w:fill="92D050"/>
            <w:noWrap/>
            <w:hideMark/>
          </w:tcPr>
          <w:p w14:paraId="2AC503D2" w14:textId="77777777" w:rsidR="000D60ED" w:rsidRPr="000D60ED" w:rsidRDefault="000D60ED" w:rsidP="000D60ED">
            <w:pPr>
              <w:rPr>
                <w:rFonts w:ascii="Arial" w:hAnsi="Arial" w:cs="Arial"/>
                <w:sz w:val="20"/>
                <w:szCs w:val="20"/>
              </w:rPr>
            </w:pPr>
            <w:r w:rsidRPr="000D60ED">
              <w:rPr>
                <w:rFonts w:ascii="Arial" w:hAnsi="Arial" w:cs="Arial"/>
                <w:sz w:val="20"/>
                <w:szCs w:val="20"/>
              </w:rPr>
              <w:t>15 shell</w:t>
            </w:r>
          </w:p>
        </w:tc>
        <w:tc>
          <w:tcPr>
            <w:tcW w:w="904" w:type="dxa"/>
            <w:shd w:val="clear" w:color="auto" w:fill="92D050"/>
            <w:noWrap/>
            <w:hideMark/>
          </w:tcPr>
          <w:p w14:paraId="63304DDA" w14:textId="77777777" w:rsidR="000D60ED" w:rsidRPr="000D60ED" w:rsidRDefault="000D60ED" w:rsidP="000D60ED">
            <w:pPr>
              <w:jc w:val="center"/>
              <w:rPr>
                <w:rFonts w:ascii="Arial" w:hAnsi="Arial" w:cs="Arial"/>
                <w:sz w:val="20"/>
                <w:szCs w:val="20"/>
              </w:rPr>
            </w:pPr>
            <w:r w:rsidRPr="000D60ED">
              <w:rPr>
                <w:rFonts w:ascii="Arial" w:hAnsi="Arial" w:cs="Arial"/>
                <w:sz w:val="20"/>
                <w:szCs w:val="20"/>
              </w:rPr>
              <w:t>60</w:t>
            </w:r>
          </w:p>
        </w:tc>
        <w:tc>
          <w:tcPr>
            <w:tcW w:w="944" w:type="dxa"/>
            <w:shd w:val="clear" w:color="auto" w:fill="92D050"/>
            <w:noWrap/>
            <w:hideMark/>
          </w:tcPr>
          <w:p w14:paraId="4F2797BC" w14:textId="77777777" w:rsidR="000D60ED" w:rsidRPr="000D60ED" w:rsidRDefault="000D60ED" w:rsidP="000D60ED">
            <w:pPr>
              <w:jc w:val="center"/>
              <w:rPr>
                <w:rFonts w:ascii="Arial" w:hAnsi="Arial" w:cs="Arial"/>
                <w:sz w:val="20"/>
                <w:szCs w:val="20"/>
              </w:rPr>
            </w:pPr>
            <w:r w:rsidRPr="000D60ED">
              <w:rPr>
                <w:rFonts w:ascii="Arial" w:hAnsi="Arial" w:cs="Arial"/>
                <w:sz w:val="20"/>
                <w:szCs w:val="20"/>
              </w:rPr>
              <w:t>6,61</w:t>
            </w:r>
          </w:p>
        </w:tc>
        <w:tc>
          <w:tcPr>
            <w:tcW w:w="845" w:type="dxa"/>
            <w:shd w:val="clear" w:color="auto" w:fill="92D050"/>
            <w:noWrap/>
            <w:hideMark/>
          </w:tcPr>
          <w:p w14:paraId="3CF4E495" w14:textId="77777777" w:rsidR="000D60ED" w:rsidRPr="000D60ED" w:rsidRDefault="000D60ED" w:rsidP="000D60ED">
            <w:pPr>
              <w:jc w:val="center"/>
              <w:rPr>
                <w:rFonts w:ascii="Arial" w:hAnsi="Arial" w:cs="Arial"/>
                <w:sz w:val="20"/>
                <w:szCs w:val="20"/>
              </w:rPr>
            </w:pPr>
            <w:r w:rsidRPr="000D60ED">
              <w:rPr>
                <w:rFonts w:ascii="Arial" w:hAnsi="Arial" w:cs="Arial"/>
                <w:sz w:val="20"/>
                <w:szCs w:val="20"/>
              </w:rPr>
              <w:t>0,512</w:t>
            </w:r>
          </w:p>
        </w:tc>
      </w:tr>
      <w:tr w:rsidR="000D60ED" w:rsidRPr="000D60ED" w14:paraId="1B6A2526" w14:textId="77777777" w:rsidTr="000D60ED">
        <w:trPr>
          <w:trHeight w:val="360"/>
        </w:trPr>
        <w:tc>
          <w:tcPr>
            <w:tcW w:w="536" w:type="dxa"/>
            <w:vMerge/>
            <w:hideMark/>
          </w:tcPr>
          <w:p w14:paraId="75142F52" w14:textId="77777777" w:rsidR="000D60ED" w:rsidRPr="000D60ED" w:rsidRDefault="000D60ED">
            <w:pPr>
              <w:rPr>
                <w:rFonts w:ascii="Arial" w:hAnsi="Arial" w:cs="Arial"/>
                <w:sz w:val="20"/>
                <w:szCs w:val="20"/>
              </w:rPr>
            </w:pPr>
          </w:p>
        </w:tc>
        <w:tc>
          <w:tcPr>
            <w:tcW w:w="1297" w:type="dxa"/>
            <w:shd w:val="clear" w:color="auto" w:fill="92D050"/>
            <w:noWrap/>
            <w:hideMark/>
          </w:tcPr>
          <w:p w14:paraId="2268629D" w14:textId="77777777" w:rsidR="000D60ED" w:rsidRPr="000D60ED" w:rsidRDefault="000D60ED" w:rsidP="000D60ED">
            <w:pPr>
              <w:rPr>
                <w:rFonts w:ascii="Arial" w:hAnsi="Arial" w:cs="Arial"/>
                <w:sz w:val="20"/>
                <w:szCs w:val="20"/>
              </w:rPr>
            </w:pPr>
            <w:r w:rsidRPr="000D60ED">
              <w:rPr>
                <w:rFonts w:ascii="Arial" w:hAnsi="Arial" w:cs="Arial"/>
                <w:sz w:val="20"/>
                <w:szCs w:val="20"/>
              </w:rPr>
              <w:t>1 LED 12 V</w:t>
            </w:r>
          </w:p>
        </w:tc>
        <w:tc>
          <w:tcPr>
            <w:tcW w:w="904" w:type="dxa"/>
            <w:shd w:val="clear" w:color="auto" w:fill="92D050"/>
            <w:noWrap/>
            <w:hideMark/>
          </w:tcPr>
          <w:p w14:paraId="199BE466" w14:textId="77777777" w:rsidR="000D60ED" w:rsidRPr="000D60ED" w:rsidRDefault="000D60ED" w:rsidP="000D60ED">
            <w:pPr>
              <w:jc w:val="center"/>
              <w:rPr>
                <w:rFonts w:ascii="Arial" w:hAnsi="Arial" w:cs="Arial"/>
                <w:sz w:val="20"/>
                <w:szCs w:val="20"/>
              </w:rPr>
            </w:pPr>
            <w:r w:rsidRPr="000D60ED">
              <w:rPr>
                <w:rFonts w:ascii="Arial" w:hAnsi="Arial" w:cs="Arial"/>
                <w:sz w:val="20"/>
                <w:szCs w:val="20"/>
              </w:rPr>
              <w:t>90</w:t>
            </w:r>
          </w:p>
        </w:tc>
        <w:tc>
          <w:tcPr>
            <w:tcW w:w="944" w:type="dxa"/>
            <w:shd w:val="clear" w:color="auto" w:fill="92D050"/>
            <w:noWrap/>
            <w:hideMark/>
          </w:tcPr>
          <w:p w14:paraId="0C95DBD9" w14:textId="77777777" w:rsidR="000D60ED" w:rsidRPr="000D60ED" w:rsidRDefault="000D60ED" w:rsidP="000D60ED">
            <w:pPr>
              <w:jc w:val="center"/>
              <w:rPr>
                <w:rFonts w:ascii="Arial" w:hAnsi="Arial" w:cs="Arial"/>
                <w:sz w:val="20"/>
                <w:szCs w:val="20"/>
              </w:rPr>
            </w:pPr>
            <w:r w:rsidRPr="000D60ED">
              <w:rPr>
                <w:rFonts w:ascii="Arial" w:hAnsi="Arial" w:cs="Arial"/>
                <w:sz w:val="20"/>
                <w:szCs w:val="20"/>
              </w:rPr>
              <w:t>5,92</w:t>
            </w:r>
          </w:p>
        </w:tc>
        <w:tc>
          <w:tcPr>
            <w:tcW w:w="845" w:type="dxa"/>
            <w:shd w:val="clear" w:color="auto" w:fill="92D050"/>
            <w:noWrap/>
            <w:hideMark/>
          </w:tcPr>
          <w:p w14:paraId="6C1FCF8C" w14:textId="77777777" w:rsidR="000D60ED" w:rsidRPr="000D60ED" w:rsidRDefault="000D60ED" w:rsidP="000D60ED">
            <w:pPr>
              <w:jc w:val="center"/>
              <w:rPr>
                <w:rFonts w:ascii="Arial" w:hAnsi="Arial" w:cs="Arial"/>
                <w:sz w:val="20"/>
                <w:szCs w:val="20"/>
              </w:rPr>
            </w:pPr>
            <w:r w:rsidRPr="000D60ED">
              <w:rPr>
                <w:rFonts w:ascii="Arial" w:hAnsi="Arial" w:cs="Arial"/>
                <w:sz w:val="20"/>
                <w:szCs w:val="20"/>
              </w:rPr>
              <w:t>0,472</w:t>
            </w:r>
          </w:p>
        </w:tc>
      </w:tr>
    </w:tbl>
    <w:p w14:paraId="3B0042F3" w14:textId="77777777" w:rsidR="000C5592" w:rsidRDefault="000C5592">
      <w:pPr>
        <w:pStyle w:val="BodyTextFirstIndent"/>
        <w:tabs>
          <w:tab w:val="left" w:pos="567"/>
        </w:tabs>
        <w:spacing w:after="0"/>
        <w:ind w:firstLine="0"/>
        <w:jc w:val="both"/>
        <w:rPr>
          <w:rFonts w:ascii="Arial" w:hAnsi="Arial" w:cs="Arial"/>
          <w:b/>
          <w:sz w:val="20"/>
          <w:szCs w:val="20"/>
        </w:rPr>
      </w:pPr>
    </w:p>
    <w:p w14:paraId="0C592975" w14:textId="77777777" w:rsidR="000C5592" w:rsidRDefault="000C5592">
      <w:pPr>
        <w:pStyle w:val="BodyTextFirstIndent"/>
        <w:tabs>
          <w:tab w:val="left" w:pos="567"/>
        </w:tabs>
        <w:spacing w:after="0"/>
        <w:ind w:firstLine="0"/>
        <w:jc w:val="both"/>
        <w:rPr>
          <w:rFonts w:ascii="Arial" w:hAnsi="Arial" w:cs="Arial"/>
          <w:b/>
          <w:sz w:val="20"/>
          <w:szCs w:val="20"/>
        </w:rPr>
      </w:pPr>
    </w:p>
    <w:p w14:paraId="37F450CF" w14:textId="1415332E" w:rsidR="00047151" w:rsidRDefault="00A856EF">
      <w:pPr>
        <w:pStyle w:val="BodyTextFirstIndent"/>
        <w:tabs>
          <w:tab w:val="left" w:pos="567"/>
        </w:tabs>
        <w:spacing w:after="0"/>
        <w:ind w:firstLine="0"/>
        <w:jc w:val="both"/>
        <w:rPr>
          <w:rFonts w:ascii="Arial" w:hAnsi="Arial" w:cs="Arial"/>
          <w:b/>
          <w:sz w:val="20"/>
          <w:szCs w:val="20"/>
        </w:rPr>
      </w:pPr>
      <w:r>
        <w:rPr>
          <w:rFonts w:ascii="Arial" w:hAnsi="Arial" w:cs="Arial"/>
          <w:b/>
          <w:sz w:val="20"/>
          <w:szCs w:val="20"/>
        </w:rPr>
        <w:t>4.</w:t>
      </w:r>
      <w:r>
        <w:rPr>
          <w:rFonts w:ascii="Arial" w:hAnsi="Arial" w:cs="Arial"/>
          <w:b/>
          <w:sz w:val="20"/>
          <w:szCs w:val="20"/>
        </w:rPr>
        <w:tab/>
        <w:t>KESIMPULAN</w:t>
      </w:r>
    </w:p>
    <w:p w14:paraId="24084529" w14:textId="77777777" w:rsidR="00132CE6" w:rsidRDefault="00132CE6" w:rsidP="00B45B78">
      <w:pPr>
        <w:pStyle w:val="icsmheading1"/>
        <w:spacing w:before="0" w:after="0"/>
        <w:ind w:firstLine="567"/>
        <w:jc w:val="both"/>
        <w:rPr>
          <w:rFonts w:ascii="Arial" w:hAnsi="Arial" w:cs="Arial"/>
          <w:b w:val="0"/>
          <w:lang w:val="en-US"/>
        </w:rPr>
      </w:pPr>
    </w:p>
    <w:p w14:paraId="5BABDB44" w14:textId="40BA6AC7" w:rsidR="00EF5453" w:rsidRPr="00EF5453" w:rsidRDefault="00B3517B" w:rsidP="00EF5453">
      <w:pPr>
        <w:ind w:firstLine="720"/>
        <w:jc w:val="both"/>
        <w:rPr>
          <w:rFonts w:ascii="Arial" w:hAnsi="Arial" w:cs="Arial"/>
          <w:sz w:val="20"/>
          <w:szCs w:val="20"/>
        </w:rPr>
      </w:pPr>
      <w:r w:rsidRPr="00B3517B">
        <w:rPr>
          <w:rFonts w:ascii="Arial" w:hAnsi="Arial" w:cs="Arial"/>
          <w:sz w:val="20"/>
          <w:szCs w:val="20"/>
        </w:rPr>
        <w:t xml:space="preserve">Air </w:t>
      </w:r>
      <w:proofErr w:type="spellStart"/>
      <w:r w:rsidRPr="00B3517B">
        <w:rPr>
          <w:rFonts w:ascii="Arial" w:hAnsi="Arial" w:cs="Arial"/>
          <w:sz w:val="20"/>
          <w:szCs w:val="20"/>
        </w:rPr>
        <w:t>gambut</w:t>
      </w:r>
      <w:proofErr w:type="spellEnd"/>
      <w:r w:rsidRPr="00B3517B">
        <w:rPr>
          <w:rFonts w:ascii="Arial" w:hAnsi="Arial" w:cs="Arial"/>
          <w:sz w:val="20"/>
          <w:szCs w:val="20"/>
        </w:rPr>
        <w:t xml:space="preserve"> </w:t>
      </w:r>
      <w:proofErr w:type="spellStart"/>
      <w:r w:rsidRPr="00B3517B">
        <w:rPr>
          <w:rFonts w:ascii="Arial" w:hAnsi="Arial" w:cs="Arial"/>
          <w:sz w:val="20"/>
          <w:szCs w:val="20"/>
        </w:rPr>
        <w:t>terdapat</w:t>
      </w:r>
      <w:proofErr w:type="spellEnd"/>
      <w:r w:rsidRPr="00B3517B">
        <w:rPr>
          <w:rFonts w:ascii="Arial" w:hAnsi="Arial" w:cs="Arial"/>
          <w:sz w:val="20"/>
          <w:szCs w:val="20"/>
        </w:rPr>
        <w:t xml:space="preserve"> 2 </w:t>
      </w:r>
      <w:proofErr w:type="spellStart"/>
      <w:r w:rsidRPr="00B3517B">
        <w:rPr>
          <w:rFonts w:ascii="Arial" w:hAnsi="Arial" w:cs="Arial"/>
          <w:sz w:val="20"/>
          <w:szCs w:val="20"/>
        </w:rPr>
        <w:t>jenis</w:t>
      </w:r>
      <w:proofErr w:type="spellEnd"/>
      <w:r w:rsidRPr="00B3517B">
        <w:rPr>
          <w:rFonts w:ascii="Arial" w:hAnsi="Arial" w:cs="Arial"/>
          <w:sz w:val="20"/>
          <w:szCs w:val="20"/>
        </w:rPr>
        <w:t xml:space="preserve"> </w:t>
      </w:r>
      <w:proofErr w:type="spellStart"/>
      <w:r w:rsidRPr="00B3517B">
        <w:rPr>
          <w:rFonts w:ascii="Arial" w:hAnsi="Arial" w:cs="Arial"/>
          <w:sz w:val="20"/>
          <w:szCs w:val="20"/>
        </w:rPr>
        <w:t>yaitu</w:t>
      </w:r>
      <w:proofErr w:type="spellEnd"/>
      <w:r w:rsidRPr="00B3517B">
        <w:rPr>
          <w:rFonts w:ascii="Arial" w:hAnsi="Arial" w:cs="Arial"/>
          <w:sz w:val="20"/>
          <w:szCs w:val="20"/>
        </w:rPr>
        <w:t xml:space="preserve"> air </w:t>
      </w:r>
      <w:proofErr w:type="spellStart"/>
      <w:r w:rsidRPr="00B3517B">
        <w:rPr>
          <w:rFonts w:ascii="Arial" w:hAnsi="Arial" w:cs="Arial"/>
          <w:sz w:val="20"/>
          <w:szCs w:val="20"/>
        </w:rPr>
        <w:t>gambut</w:t>
      </w:r>
      <w:proofErr w:type="spellEnd"/>
      <w:r w:rsidRPr="00B3517B">
        <w:rPr>
          <w:rFonts w:ascii="Arial" w:hAnsi="Arial" w:cs="Arial"/>
          <w:sz w:val="20"/>
          <w:szCs w:val="20"/>
        </w:rPr>
        <w:t xml:space="preserve"> yang </w:t>
      </w:r>
      <w:proofErr w:type="spellStart"/>
      <w:r w:rsidRPr="00B3517B">
        <w:rPr>
          <w:rFonts w:ascii="Arial" w:hAnsi="Arial" w:cs="Arial"/>
          <w:sz w:val="20"/>
          <w:szCs w:val="20"/>
        </w:rPr>
        <w:t>menggenang</w:t>
      </w:r>
      <w:proofErr w:type="spellEnd"/>
      <w:r w:rsidRPr="00B3517B">
        <w:rPr>
          <w:rFonts w:ascii="Arial" w:hAnsi="Arial" w:cs="Arial"/>
          <w:sz w:val="20"/>
          <w:szCs w:val="20"/>
        </w:rPr>
        <w:t xml:space="preserve"> dan air </w:t>
      </w:r>
      <w:proofErr w:type="spellStart"/>
      <w:r w:rsidRPr="00B3517B">
        <w:rPr>
          <w:rFonts w:ascii="Arial" w:hAnsi="Arial" w:cs="Arial"/>
          <w:sz w:val="20"/>
          <w:szCs w:val="20"/>
        </w:rPr>
        <w:t>gambut</w:t>
      </w:r>
      <w:proofErr w:type="spellEnd"/>
      <w:r w:rsidRPr="00B3517B">
        <w:rPr>
          <w:rFonts w:ascii="Arial" w:hAnsi="Arial" w:cs="Arial"/>
          <w:sz w:val="20"/>
          <w:szCs w:val="20"/>
        </w:rPr>
        <w:t xml:space="preserve"> yang </w:t>
      </w:r>
      <w:proofErr w:type="spellStart"/>
      <w:r w:rsidRPr="00B3517B">
        <w:rPr>
          <w:rFonts w:ascii="Arial" w:hAnsi="Arial" w:cs="Arial"/>
          <w:sz w:val="20"/>
          <w:szCs w:val="20"/>
        </w:rPr>
        <w:t>mengalir</w:t>
      </w:r>
      <w:proofErr w:type="spellEnd"/>
      <w:r w:rsidRPr="00B3517B">
        <w:rPr>
          <w:rFonts w:ascii="Arial" w:hAnsi="Arial" w:cs="Arial"/>
          <w:sz w:val="20"/>
          <w:szCs w:val="20"/>
        </w:rPr>
        <w:t xml:space="preserve"> </w:t>
      </w:r>
      <w:proofErr w:type="spellStart"/>
      <w:r w:rsidRPr="00B3517B">
        <w:rPr>
          <w:rFonts w:ascii="Arial" w:hAnsi="Arial" w:cs="Arial"/>
          <w:sz w:val="20"/>
          <w:szCs w:val="20"/>
        </w:rPr>
        <w:t>pelan</w:t>
      </w:r>
      <w:proofErr w:type="spellEnd"/>
      <w:r w:rsidRPr="00B3517B">
        <w:rPr>
          <w:rFonts w:ascii="Arial" w:hAnsi="Arial" w:cs="Arial"/>
          <w:sz w:val="20"/>
          <w:szCs w:val="20"/>
        </w:rPr>
        <w:t xml:space="preserve">. Air </w:t>
      </w:r>
      <w:proofErr w:type="spellStart"/>
      <w:r w:rsidRPr="00B3517B">
        <w:rPr>
          <w:rFonts w:ascii="Arial" w:hAnsi="Arial" w:cs="Arial"/>
          <w:sz w:val="20"/>
          <w:szCs w:val="20"/>
        </w:rPr>
        <w:t>gambut</w:t>
      </w:r>
      <w:proofErr w:type="spellEnd"/>
      <w:r w:rsidRPr="00B3517B">
        <w:rPr>
          <w:rFonts w:ascii="Arial" w:hAnsi="Arial" w:cs="Arial"/>
          <w:sz w:val="20"/>
          <w:szCs w:val="20"/>
        </w:rPr>
        <w:t xml:space="preserve"> yang </w:t>
      </w:r>
      <w:proofErr w:type="spellStart"/>
      <w:r w:rsidRPr="00B3517B">
        <w:rPr>
          <w:rFonts w:ascii="Arial" w:hAnsi="Arial" w:cs="Arial"/>
          <w:sz w:val="20"/>
          <w:szCs w:val="20"/>
        </w:rPr>
        <w:t>menggenang</w:t>
      </w:r>
      <w:proofErr w:type="spellEnd"/>
      <w:r w:rsidRPr="00B3517B">
        <w:rPr>
          <w:rFonts w:ascii="Arial" w:hAnsi="Arial" w:cs="Arial"/>
          <w:sz w:val="20"/>
          <w:szCs w:val="20"/>
        </w:rPr>
        <w:t xml:space="preserve"> (pH 4,1)</w:t>
      </w:r>
      <w:r w:rsidR="005D1654">
        <w:rPr>
          <w:rFonts w:ascii="Arial" w:hAnsi="Arial" w:cs="Arial"/>
          <w:sz w:val="20"/>
          <w:szCs w:val="20"/>
        </w:rPr>
        <w:t xml:space="preserve"> </w:t>
      </w:r>
      <w:proofErr w:type="spellStart"/>
      <w:r w:rsidRPr="00B3517B">
        <w:rPr>
          <w:rFonts w:ascii="Arial" w:hAnsi="Arial" w:cs="Arial"/>
          <w:sz w:val="20"/>
          <w:szCs w:val="20"/>
        </w:rPr>
        <w:t>memiliki</w:t>
      </w:r>
      <w:proofErr w:type="spellEnd"/>
      <w:r w:rsidRPr="00B3517B">
        <w:rPr>
          <w:rFonts w:ascii="Arial" w:hAnsi="Arial" w:cs="Arial"/>
          <w:sz w:val="20"/>
          <w:szCs w:val="20"/>
        </w:rPr>
        <w:t xml:space="preserve"> </w:t>
      </w:r>
      <w:proofErr w:type="spellStart"/>
      <w:r w:rsidRPr="00B3517B">
        <w:rPr>
          <w:rFonts w:ascii="Arial" w:hAnsi="Arial" w:cs="Arial"/>
          <w:sz w:val="20"/>
          <w:szCs w:val="20"/>
        </w:rPr>
        <w:t>tingkat</w:t>
      </w:r>
      <w:proofErr w:type="spellEnd"/>
      <w:r w:rsidRPr="00B3517B">
        <w:rPr>
          <w:rFonts w:ascii="Arial" w:hAnsi="Arial" w:cs="Arial"/>
          <w:sz w:val="20"/>
          <w:szCs w:val="20"/>
        </w:rPr>
        <w:t xml:space="preserve"> </w:t>
      </w:r>
      <w:proofErr w:type="spellStart"/>
      <w:r w:rsidRPr="00B3517B">
        <w:rPr>
          <w:rFonts w:ascii="Arial" w:hAnsi="Arial" w:cs="Arial"/>
          <w:sz w:val="20"/>
          <w:szCs w:val="20"/>
        </w:rPr>
        <w:t>keasaman</w:t>
      </w:r>
      <w:proofErr w:type="spellEnd"/>
      <w:r w:rsidRPr="00B3517B">
        <w:rPr>
          <w:rFonts w:ascii="Arial" w:hAnsi="Arial" w:cs="Arial"/>
          <w:sz w:val="20"/>
          <w:szCs w:val="20"/>
        </w:rPr>
        <w:t xml:space="preserve"> yang </w:t>
      </w:r>
      <w:proofErr w:type="spellStart"/>
      <w:r w:rsidRPr="00B3517B">
        <w:rPr>
          <w:rFonts w:ascii="Arial" w:hAnsi="Arial" w:cs="Arial"/>
          <w:sz w:val="20"/>
          <w:szCs w:val="20"/>
        </w:rPr>
        <w:t>tinggi</w:t>
      </w:r>
      <w:proofErr w:type="spellEnd"/>
      <w:r w:rsidRPr="00B3517B">
        <w:rPr>
          <w:rFonts w:ascii="Arial" w:hAnsi="Arial" w:cs="Arial"/>
          <w:sz w:val="20"/>
          <w:szCs w:val="20"/>
        </w:rPr>
        <w:t xml:space="preserve"> </w:t>
      </w:r>
      <w:proofErr w:type="spellStart"/>
      <w:r w:rsidRPr="00B3517B">
        <w:rPr>
          <w:rFonts w:ascii="Arial" w:hAnsi="Arial" w:cs="Arial"/>
          <w:sz w:val="20"/>
          <w:szCs w:val="20"/>
        </w:rPr>
        <w:t>dibandingkan</w:t>
      </w:r>
      <w:proofErr w:type="spellEnd"/>
      <w:r w:rsidRPr="00B3517B">
        <w:rPr>
          <w:rFonts w:ascii="Arial" w:hAnsi="Arial" w:cs="Arial"/>
          <w:sz w:val="20"/>
          <w:szCs w:val="20"/>
        </w:rPr>
        <w:t xml:space="preserve"> </w:t>
      </w:r>
      <w:proofErr w:type="spellStart"/>
      <w:r w:rsidRPr="00B3517B">
        <w:rPr>
          <w:rFonts w:ascii="Arial" w:hAnsi="Arial" w:cs="Arial"/>
          <w:sz w:val="20"/>
          <w:szCs w:val="20"/>
        </w:rPr>
        <w:t>dengan</w:t>
      </w:r>
      <w:proofErr w:type="spellEnd"/>
      <w:r w:rsidRPr="00B3517B">
        <w:rPr>
          <w:rFonts w:ascii="Arial" w:hAnsi="Arial" w:cs="Arial"/>
          <w:sz w:val="20"/>
          <w:szCs w:val="20"/>
        </w:rPr>
        <w:t xml:space="preserve"> </w:t>
      </w:r>
      <w:proofErr w:type="spellStart"/>
      <w:r w:rsidRPr="00B3517B">
        <w:rPr>
          <w:rFonts w:ascii="Arial" w:hAnsi="Arial" w:cs="Arial"/>
          <w:sz w:val="20"/>
          <w:szCs w:val="20"/>
        </w:rPr>
        <w:t>kondisi</w:t>
      </w:r>
      <w:proofErr w:type="spellEnd"/>
      <w:r w:rsidRPr="00B3517B">
        <w:rPr>
          <w:rFonts w:ascii="Arial" w:hAnsi="Arial" w:cs="Arial"/>
          <w:sz w:val="20"/>
          <w:szCs w:val="20"/>
        </w:rPr>
        <w:t xml:space="preserve"> air </w:t>
      </w:r>
      <w:proofErr w:type="spellStart"/>
      <w:r w:rsidRPr="00B3517B">
        <w:rPr>
          <w:rFonts w:ascii="Arial" w:hAnsi="Arial" w:cs="Arial"/>
          <w:sz w:val="20"/>
          <w:szCs w:val="20"/>
        </w:rPr>
        <w:t>gambut</w:t>
      </w:r>
      <w:proofErr w:type="spellEnd"/>
      <w:r w:rsidRPr="00B3517B">
        <w:rPr>
          <w:rFonts w:ascii="Arial" w:hAnsi="Arial" w:cs="Arial"/>
          <w:sz w:val="20"/>
          <w:szCs w:val="20"/>
        </w:rPr>
        <w:t xml:space="preserve"> </w:t>
      </w:r>
      <w:proofErr w:type="spellStart"/>
      <w:r w:rsidRPr="00B3517B">
        <w:rPr>
          <w:rFonts w:ascii="Arial" w:hAnsi="Arial" w:cs="Arial"/>
          <w:sz w:val="20"/>
          <w:szCs w:val="20"/>
        </w:rPr>
        <w:t>mengalir</w:t>
      </w:r>
      <w:proofErr w:type="spellEnd"/>
      <w:r w:rsidRPr="00B3517B">
        <w:rPr>
          <w:rFonts w:ascii="Arial" w:hAnsi="Arial" w:cs="Arial"/>
          <w:sz w:val="20"/>
          <w:szCs w:val="20"/>
        </w:rPr>
        <w:t xml:space="preserve"> </w:t>
      </w:r>
      <w:proofErr w:type="spellStart"/>
      <w:r w:rsidRPr="00B3517B">
        <w:rPr>
          <w:rFonts w:ascii="Arial" w:hAnsi="Arial" w:cs="Arial"/>
          <w:sz w:val="20"/>
          <w:szCs w:val="20"/>
        </w:rPr>
        <w:t>pelan</w:t>
      </w:r>
      <w:proofErr w:type="spellEnd"/>
      <w:r w:rsidRPr="00B3517B">
        <w:rPr>
          <w:rFonts w:ascii="Arial" w:hAnsi="Arial" w:cs="Arial"/>
          <w:sz w:val="20"/>
          <w:szCs w:val="20"/>
        </w:rPr>
        <w:t xml:space="preserve"> (pH 4,4). </w:t>
      </w:r>
      <w:proofErr w:type="spellStart"/>
      <w:r w:rsidR="008F5984">
        <w:rPr>
          <w:rFonts w:ascii="Arial" w:hAnsi="Arial" w:cs="Arial"/>
          <w:sz w:val="20"/>
          <w:szCs w:val="20"/>
        </w:rPr>
        <w:t>Semakin</w:t>
      </w:r>
      <w:proofErr w:type="spellEnd"/>
      <w:r w:rsidR="008F5984">
        <w:rPr>
          <w:rFonts w:ascii="Arial" w:hAnsi="Arial" w:cs="Arial"/>
          <w:sz w:val="20"/>
          <w:szCs w:val="20"/>
        </w:rPr>
        <w:t xml:space="preserve"> </w:t>
      </w:r>
      <w:proofErr w:type="spellStart"/>
      <w:r w:rsidR="008F5984">
        <w:rPr>
          <w:rFonts w:ascii="Arial" w:hAnsi="Arial" w:cs="Arial"/>
          <w:sz w:val="20"/>
          <w:szCs w:val="20"/>
        </w:rPr>
        <w:t>meningkat</w:t>
      </w:r>
      <w:proofErr w:type="spellEnd"/>
      <w:r w:rsidR="008F5984">
        <w:rPr>
          <w:rFonts w:ascii="Arial" w:hAnsi="Arial" w:cs="Arial"/>
          <w:sz w:val="20"/>
          <w:szCs w:val="20"/>
        </w:rPr>
        <w:t xml:space="preserve"> </w:t>
      </w:r>
      <w:proofErr w:type="spellStart"/>
      <w:r w:rsidR="008F5984">
        <w:rPr>
          <w:rFonts w:ascii="Arial" w:hAnsi="Arial" w:cs="Arial"/>
          <w:sz w:val="20"/>
          <w:szCs w:val="20"/>
        </w:rPr>
        <w:t>luas</w:t>
      </w:r>
      <w:proofErr w:type="spellEnd"/>
      <w:r w:rsidR="008F5984">
        <w:rPr>
          <w:rFonts w:ascii="Arial" w:hAnsi="Arial" w:cs="Arial"/>
          <w:sz w:val="20"/>
          <w:szCs w:val="20"/>
        </w:rPr>
        <w:t xml:space="preserve"> </w:t>
      </w:r>
      <w:proofErr w:type="spellStart"/>
      <w:r w:rsidR="008F5984">
        <w:rPr>
          <w:rFonts w:ascii="Arial" w:hAnsi="Arial" w:cs="Arial"/>
          <w:sz w:val="20"/>
          <w:szCs w:val="20"/>
        </w:rPr>
        <w:t>penampang</w:t>
      </w:r>
      <w:proofErr w:type="spellEnd"/>
      <w:r w:rsidR="008F5984">
        <w:rPr>
          <w:rFonts w:ascii="Arial" w:hAnsi="Arial" w:cs="Arial"/>
          <w:sz w:val="20"/>
          <w:szCs w:val="20"/>
        </w:rPr>
        <w:t xml:space="preserve"> </w:t>
      </w:r>
      <w:proofErr w:type="spellStart"/>
      <w:r w:rsidR="008F5984">
        <w:rPr>
          <w:rFonts w:ascii="Arial" w:hAnsi="Arial" w:cs="Arial"/>
          <w:sz w:val="20"/>
          <w:szCs w:val="20"/>
        </w:rPr>
        <w:t>elektroda</w:t>
      </w:r>
      <w:proofErr w:type="spellEnd"/>
      <w:r w:rsidR="008F5984">
        <w:rPr>
          <w:rFonts w:ascii="Arial" w:hAnsi="Arial" w:cs="Arial"/>
          <w:sz w:val="20"/>
          <w:szCs w:val="20"/>
        </w:rPr>
        <w:t xml:space="preserve"> yang </w:t>
      </w:r>
      <w:proofErr w:type="spellStart"/>
      <w:r w:rsidR="008F5984">
        <w:rPr>
          <w:rFonts w:ascii="Arial" w:hAnsi="Arial" w:cs="Arial"/>
          <w:sz w:val="20"/>
          <w:szCs w:val="20"/>
        </w:rPr>
        <w:t>digunakan</w:t>
      </w:r>
      <w:proofErr w:type="spellEnd"/>
      <w:r w:rsidR="008F5984">
        <w:rPr>
          <w:rFonts w:ascii="Arial" w:hAnsi="Arial" w:cs="Arial"/>
          <w:sz w:val="20"/>
          <w:szCs w:val="20"/>
        </w:rPr>
        <w:t xml:space="preserve"> </w:t>
      </w:r>
      <w:proofErr w:type="spellStart"/>
      <w:r w:rsidR="008F5984">
        <w:rPr>
          <w:rFonts w:ascii="Arial" w:hAnsi="Arial" w:cs="Arial"/>
          <w:sz w:val="20"/>
          <w:szCs w:val="20"/>
        </w:rPr>
        <w:t>maka</w:t>
      </w:r>
      <w:proofErr w:type="spellEnd"/>
      <w:r w:rsidR="008F5984">
        <w:rPr>
          <w:rFonts w:ascii="Arial" w:hAnsi="Arial" w:cs="Arial"/>
          <w:sz w:val="20"/>
          <w:szCs w:val="20"/>
        </w:rPr>
        <w:t xml:space="preserve"> </w:t>
      </w:r>
      <w:proofErr w:type="spellStart"/>
      <w:r w:rsidR="008F5984">
        <w:rPr>
          <w:rFonts w:ascii="Arial" w:hAnsi="Arial" w:cs="Arial"/>
          <w:sz w:val="20"/>
          <w:szCs w:val="20"/>
        </w:rPr>
        <w:t>tegangan</w:t>
      </w:r>
      <w:proofErr w:type="spellEnd"/>
      <w:r w:rsidR="008F5984">
        <w:rPr>
          <w:rFonts w:ascii="Arial" w:hAnsi="Arial" w:cs="Arial"/>
          <w:sz w:val="20"/>
          <w:szCs w:val="20"/>
        </w:rPr>
        <w:t xml:space="preserve"> </w:t>
      </w:r>
      <w:proofErr w:type="spellStart"/>
      <w:r w:rsidR="008F5984">
        <w:rPr>
          <w:rFonts w:ascii="Arial" w:hAnsi="Arial" w:cs="Arial"/>
          <w:sz w:val="20"/>
          <w:szCs w:val="20"/>
        </w:rPr>
        <w:t>listrik</w:t>
      </w:r>
      <w:proofErr w:type="spellEnd"/>
      <w:r w:rsidR="008F5984">
        <w:rPr>
          <w:rFonts w:ascii="Arial" w:hAnsi="Arial" w:cs="Arial"/>
          <w:sz w:val="20"/>
          <w:szCs w:val="20"/>
        </w:rPr>
        <w:t xml:space="preserve"> yang </w:t>
      </w:r>
      <w:proofErr w:type="spellStart"/>
      <w:r w:rsidR="008F5984">
        <w:rPr>
          <w:rFonts w:ascii="Arial" w:hAnsi="Arial" w:cs="Arial"/>
          <w:sz w:val="20"/>
          <w:szCs w:val="20"/>
        </w:rPr>
        <w:t>dihasilkan</w:t>
      </w:r>
      <w:proofErr w:type="spellEnd"/>
      <w:r w:rsidR="008F5984">
        <w:rPr>
          <w:rFonts w:ascii="Arial" w:hAnsi="Arial" w:cs="Arial"/>
          <w:sz w:val="20"/>
          <w:szCs w:val="20"/>
        </w:rPr>
        <w:t xml:space="preserve"> juga </w:t>
      </w:r>
      <w:proofErr w:type="spellStart"/>
      <w:r w:rsidR="008F5984">
        <w:rPr>
          <w:rFonts w:ascii="Arial" w:hAnsi="Arial" w:cs="Arial"/>
          <w:sz w:val="20"/>
          <w:szCs w:val="20"/>
        </w:rPr>
        <w:t>meningkat</w:t>
      </w:r>
      <w:proofErr w:type="spellEnd"/>
      <w:r w:rsidR="008F5984">
        <w:rPr>
          <w:rFonts w:ascii="Arial" w:hAnsi="Arial" w:cs="Arial"/>
          <w:sz w:val="20"/>
          <w:szCs w:val="20"/>
        </w:rPr>
        <w:t xml:space="preserve">. </w:t>
      </w:r>
      <w:r w:rsidRPr="00B3517B">
        <w:rPr>
          <w:rFonts w:ascii="Arial" w:hAnsi="Arial" w:cs="Arial"/>
          <w:sz w:val="20"/>
          <w:szCs w:val="20"/>
        </w:rPr>
        <w:t xml:space="preserve">Pada </w:t>
      </w:r>
      <w:proofErr w:type="spellStart"/>
      <w:r w:rsidRPr="00B3517B">
        <w:rPr>
          <w:rFonts w:ascii="Arial" w:hAnsi="Arial" w:cs="Arial"/>
          <w:sz w:val="20"/>
          <w:szCs w:val="20"/>
        </w:rPr>
        <w:t>percobaan</w:t>
      </w:r>
      <w:proofErr w:type="spellEnd"/>
      <w:r w:rsidRPr="00B3517B">
        <w:rPr>
          <w:rFonts w:ascii="Arial" w:hAnsi="Arial" w:cs="Arial"/>
          <w:sz w:val="20"/>
          <w:szCs w:val="20"/>
        </w:rPr>
        <w:t xml:space="preserve"> </w:t>
      </w:r>
      <w:proofErr w:type="spellStart"/>
      <w:r w:rsidRPr="00B3517B">
        <w:rPr>
          <w:rFonts w:ascii="Arial" w:hAnsi="Arial" w:cs="Arial"/>
          <w:sz w:val="20"/>
          <w:szCs w:val="20"/>
        </w:rPr>
        <w:t>hasil</w:t>
      </w:r>
      <w:proofErr w:type="spellEnd"/>
      <w:r w:rsidRPr="00B3517B">
        <w:rPr>
          <w:rFonts w:ascii="Arial" w:hAnsi="Arial" w:cs="Arial"/>
          <w:sz w:val="20"/>
          <w:szCs w:val="20"/>
        </w:rPr>
        <w:t xml:space="preserve"> </w:t>
      </w:r>
      <w:proofErr w:type="spellStart"/>
      <w:r w:rsidRPr="00B3517B">
        <w:rPr>
          <w:rFonts w:ascii="Arial" w:hAnsi="Arial" w:cs="Arial"/>
          <w:sz w:val="20"/>
          <w:szCs w:val="20"/>
        </w:rPr>
        <w:t>variasi</w:t>
      </w:r>
      <w:proofErr w:type="spellEnd"/>
      <w:r w:rsidRPr="00B3517B">
        <w:rPr>
          <w:rFonts w:ascii="Arial" w:hAnsi="Arial" w:cs="Arial"/>
          <w:sz w:val="20"/>
          <w:szCs w:val="20"/>
        </w:rPr>
        <w:t xml:space="preserve"> </w:t>
      </w:r>
      <w:proofErr w:type="spellStart"/>
      <w:r w:rsidRPr="00B3517B">
        <w:rPr>
          <w:rFonts w:ascii="Arial" w:hAnsi="Arial" w:cs="Arial"/>
          <w:sz w:val="20"/>
          <w:szCs w:val="20"/>
        </w:rPr>
        <w:t>luas</w:t>
      </w:r>
      <w:proofErr w:type="spellEnd"/>
      <w:r w:rsidRPr="00B3517B">
        <w:rPr>
          <w:rFonts w:ascii="Arial" w:hAnsi="Arial" w:cs="Arial"/>
          <w:sz w:val="20"/>
          <w:szCs w:val="20"/>
        </w:rPr>
        <w:t xml:space="preserve"> </w:t>
      </w:r>
      <w:proofErr w:type="spellStart"/>
      <w:r w:rsidRPr="00B3517B">
        <w:rPr>
          <w:rFonts w:ascii="Arial" w:hAnsi="Arial" w:cs="Arial"/>
          <w:sz w:val="20"/>
          <w:szCs w:val="20"/>
        </w:rPr>
        <w:t>penampang</w:t>
      </w:r>
      <w:proofErr w:type="spellEnd"/>
      <w:r w:rsidRPr="00B3517B">
        <w:rPr>
          <w:rFonts w:ascii="Arial" w:hAnsi="Arial" w:cs="Arial"/>
          <w:sz w:val="20"/>
          <w:szCs w:val="20"/>
        </w:rPr>
        <w:t xml:space="preserve"> </w:t>
      </w:r>
      <w:proofErr w:type="spellStart"/>
      <w:r w:rsidRPr="00B3517B">
        <w:rPr>
          <w:rFonts w:ascii="Arial" w:hAnsi="Arial" w:cs="Arial"/>
          <w:sz w:val="20"/>
          <w:szCs w:val="20"/>
        </w:rPr>
        <w:t>menunjukkan</w:t>
      </w:r>
      <w:proofErr w:type="spellEnd"/>
      <w:r w:rsidRPr="00B3517B">
        <w:rPr>
          <w:rFonts w:ascii="Arial" w:hAnsi="Arial" w:cs="Arial"/>
          <w:sz w:val="20"/>
          <w:szCs w:val="20"/>
        </w:rPr>
        <w:t xml:space="preserve"> </w:t>
      </w:r>
      <w:proofErr w:type="spellStart"/>
      <w:r w:rsidRPr="00B3517B">
        <w:rPr>
          <w:rFonts w:ascii="Arial" w:hAnsi="Arial" w:cs="Arial"/>
          <w:sz w:val="20"/>
          <w:szCs w:val="20"/>
        </w:rPr>
        <w:t>hasil</w:t>
      </w:r>
      <w:proofErr w:type="spellEnd"/>
      <w:r w:rsidRPr="00B3517B">
        <w:rPr>
          <w:rFonts w:ascii="Arial" w:hAnsi="Arial" w:cs="Arial"/>
          <w:sz w:val="20"/>
          <w:szCs w:val="20"/>
        </w:rPr>
        <w:t xml:space="preserve"> optimum </w:t>
      </w:r>
      <w:proofErr w:type="spellStart"/>
      <w:r w:rsidRPr="00B3517B">
        <w:rPr>
          <w:rFonts w:ascii="Arial" w:hAnsi="Arial" w:cs="Arial"/>
          <w:sz w:val="20"/>
          <w:szCs w:val="20"/>
        </w:rPr>
        <w:t>dengan</w:t>
      </w:r>
      <w:proofErr w:type="spellEnd"/>
      <w:r w:rsidRPr="00B3517B">
        <w:rPr>
          <w:rFonts w:ascii="Arial" w:hAnsi="Arial" w:cs="Arial"/>
          <w:sz w:val="20"/>
          <w:szCs w:val="20"/>
        </w:rPr>
        <w:t xml:space="preserve"> </w:t>
      </w:r>
      <w:proofErr w:type="spellStart"/>
      <w:r w:rsidRPr="00B3517B">
        <w:rPr>
          <w:rFonts w:ascii="Arial" w:hAnsi="Arial" w:cs="Arial"/>
          <w:sz w:val="20"/>
          <w:szCs w:val="20"/>
        </w:rPr>
        <w:t>ukuran</w:t>
      </w:r>
      <w:proofErr w:type="spellEnd"/>
      <w:r w:rsidRPr="00B3517B">
        <w:rPr>
          <w:rFonts w:ascii="Arial" w:hAnsi="Arial" w:cs="Arial"/>
          <w:sz w:val="20"/>
          <w:szCs w:val="20"/>
        </w:rPr>
        <w:t xml:space="preserve"> </w:t>
      </w:r>
      <w:proofErr w:type="spellStart"/>
      <w:r w:rsidRPr="00B3517B">
        <w:rPr>
          <w:rFonts w:ascii="Arial" w:hAnsi="Arial" w:cs="Arial"/>
          <w:sz w:val="20"/>
          <w:szCs w:val="20"/>
        </w:rPr>
        <w:t>elektroda</w:t>
      </w:r>
      <w:proofErr w:type="spellEnd"/>
      <w:r w:rsidRPr="00B3517B">
        <w:rPr>
          <w:rFonts w:ascii="Arial" w:hAnsi="Arial" w:cs="Arial"/>
          <w:sz w:val="20"/>
          <w:szCs w:val="20"/>
        </w:rPr>
        <w:t xml:space="preserve"> 9x11 cm</w:t>
      </w:r>
      <w:r w:rsidRPr="00B3517B">
        <w:rPr>
          <w:rFonts w:ascii="Arial" w:hAnsi="Arial" w:cs="Arial"/>
          <w:sz w:val="20"/>
          <w:szCs w:val="20"/>
          <w:vertAlign w:val="superscript"/>
        </w:rPr>
        <w:t>2</w:t>
      </w:r>
      <w:r w:rsidRPr="00B3517B">
        <w:rPr>
          <w:rFonts w:ascii="Arial" w:hAnsi="Arial" w:cs="Arial"/>
          <w:sz w:val="20"/>
          <w:szCs w:val="20"/>
        </w:rPr>
        <w:t xml:space="preserve">. </w:t>
      </w:r>
      <w:proofErr w:type="spellStart"/>
      <w:r w:rsidRPr="00B3517B">
        <w:rPr>
          <w:rFonts w:ascii="Arial" w:hAnsi="Arial" w:cs="Arial"/>
          <w:sz w:val="20"/>
          <w:szCs w:val="20"/>
        </w:rPr>
        <w:t>Elektroda</w:t>
      </w:r>
      <w:proofErr w:type="spellEnd"/>
      <w:r w:rsidRPr="00B3517B">
        <w:rPr>
          <w:rFonts w:ascii="Arial" w:hAnsi="Arial" w:cs="Arial"/>
          <w:sz w:val="20"/>
          <w:szCs w:val="20"/>
        </w:rPr>
        <w:t xml:space="preserve"> Cu-Zn </w:t>
      </w:r>
      <w:proofErr w:type="spellStart"/>
      <w:r w:rsidRPr="00B3517B">
        <w:rPr>
          <w:rFonts w:ascii="Arial" w:hAnsi="Arial" w:cs="Arial"/>
          <w:sz w:val="20"/>
          <w:szCs w:val="20"/>
        </w:rPr>
        <w:t>menghasilkan</w:t>
      </w:r>
      <w:proofErr w:type="spellEnd"/>
      <w:r w:rsidRPr="00B3517B">
        <w:rPr>
          <w:rFonts w:ascii="Arial" w:hAnsi="Arial" w:cs="Arial"/>
          <w:sz w:val="20"/>
          <w:szCs w:val="20"/>
        </w:rPr>
        <w:t xml:space="preserve"> </w:t>
      </w:r>
      <w:proofErr w:type="spellStart"/>
      <w:r w:rsidRPr="00B3517B">
        <w:rPr>
          <w:rFonts w:ascii="Arial" w:hAnsi="Arial" w:cs="Arial"/>
          <w:sz w:val="20"/>
          <w:szCs w:val="20"/>
        </w:rPr>
        <w:t>energi</w:t>
      </w:r>
      <w:proofErr w:type="spellEnd"/>
      <w:r w:rsidRPr="00B3517B">
        <w:rPr>
          <w:rFonts w:ascii="Arial" w:hAnsi="Arial" w:cs="Arial"/>
          <w:sz w:val="20"/>
          <w:szCs w:val="20"/>
        </w:rPr>
        <w:t xml:space="preserve"> </w:t>
      </w:r>
      <w:proofErr w:type="spellStart"/>
      <w:r w:rsidRPr="00B3517B">
        <w:rPr>
          <w:rFonts w:ascii="Arial" w:hAnsi="Arial" w:cs="Arial"/>
          <w:sz w:val="20"/>
          <w:szCs w:val="20"/>
        </w:rPr>
        <w:t>listrik</w:t>
      </w:r>
      <w:proofErr w:type="spellEnd"/>
      <w:r w:rsidRPr="00B3517B">
        <w:rPr>
          <w:rFonts w:ascii="Arial" w:hAnsi="Arial" w:cs="Arial"/>
          <w:sz w:val="20"/>
          <w:szCs w:val="20"/>
        </w:rPr>
        <w:t xml:space="preserve"> yang </w:t>
      </w:r>
      <w:proofErr w:type="spellStart"/>
      <w:r w:rsidRPr="00B3517B">
        <w:rPr>
          <w:rFonts w:ascii="Arial" w:hAnsi="Arial" w:cs="Arial"/>
          <w:sz w:val="20"/>
          <w:szCs w:val="20"/>
        </w:rPr>
        <w:t>lebih</w:t>
      </w:r>
      <w:proofErr w:type="spellEnd"/>
      <w:r w:rsidRPr="00B3517B">
        <w:rPr>
          <w:rFonts w:ascii="Arial" w:hAnsi="Arial" w:cs="Arial"/>
          <w:sz w:val="20"/>
          <w:szCs w:val="20"/>
        </w:rPr>
        <w:t xml:space="preserve"> </w:t>
      </w:r>
      <w:proofErr w:type="spellStart"/>
      <w:r w:rsidRPr="00B3517B">
        <w:rPr>
          <w:rFonts w:ascii="Arial" w:hAnsi="Arial" w:cs="Arial"/>
          <w:sz w:val="20"/>
          <w:szCs w:val="20"/>
        </w:rPr>
        <w:t>besar</w:t>
      </w:r>
      <w:proofErr w:type="spellEnd"/>
      <w:r w:rsidRPr="00B3517B">
        <w:rPr>
          <w:rFonts w:ascii="Arial" w:hAnsi="Arial" w:cs="Arial"/>
          <w:sz w:val="20"/>
          <w:szCs w:val="20"/>
        </w:rPr>
        <w:t xml:space="preserve"> </w:t>
      </w:r>
      <w:proofErr w:type="spellStart"/>
      <w:r w:rsidRPr="00B3517B">
        <w:rPr>
          <w:rFonts w:ascii="Arial" w:hAnsi="Arial" w:cs="Arial"/>
          <w:sz w:val="20"/>
          <w:szCs w:val="20"/>
        </w:rPr>
        <w:t>dibandingkan</w:t>
      </w:r>
      <w:proofErr w:type="spellEnd"/>
      <w:r w:rsidRPr="00B3517B">
        <w:rPr>
          <w:rFonts w:ascii="Arial" w:hAnsi="Arial" w:cs="Arial"/>
          <w:sz w:val="20"/>
          <w:szCs w:val="20"/>
        </w:rPr>
        <w:t xml:space="preserve"> </w:t>
      </w:r>
      <w:proofErr w:type="spellStart"/>
      <w:r w:rsidRPr="00B3517B">
        <w:rPr>
          <w:rFonts w:ascii="Arial" w:hAnsi="Arial" w:cs="Arial"/>
          <w:sz w:val="20"/>
          <w:szCs w:val="20"/>
        </w:rPr>
        <w:t>dengan</w:t>
      </w:r>
      <w:proofErr w:type="spellEnd"/>
      <w:r w:rsidRPr="00B3517B">
        <w:rPr>
          <w:rFonts w:ascii="Arial" w:hAnsi="Arial" w:cs="Arial"/>
          <w:sz w:val="20"/>
          <w:szCs w:val="20"/>
        </w:rPr>
        <w:t xml:space="preserve"> </w:t>
      </w:r>
      <w:proofErr w:type="spellStart"/>
      <w:r w:rsidRPr="00B3517B">
        <w:rPr>
          <w:rFonts w:ascii="Arial" w:hAnsi="Arial" w:cs="Arial"/>
          <w:sz w:val="20"/>
          <w:szCs w:val="20"/>
        </w:rPr>
        <w:t>elektroda</w:t>
      </w:r>
      <w:proofErr w:type="spellEnd"/>
      <w:r w:rsidRPr="00B3517B">
        <w:rPr>
          <w:rFonts w:ascii="Arial" w:hAnsi="Arial" w:cs="Arial"/>
          <w:sz w:val="20"/>
          <w:szCs w:val="20"/>
        </w:rPr>
        <w:t xml:space="preserve"> Cu-Al. </w:t>
      </w:r>
      <w:proofErr w:type="spellStart"/>
      <w:r w:rsidRPr="00B3517B">
        <w:rPr>
          <w:rFonts w:ascii="Arial" w:hAnsi="Arial" w:cs="Arial"/>
          <w:sz w:val="20"/>
          <w:szCs w:val="20"/>
        </w:rPr>
        <w:t>Elektroda</w:t>
      </w:r>
      <w:proofErr w:type="spellEnd"/>
      <w:r w:rsidRPr="00B3517B">
        <w:rPr>
          <w:rFonts w:ascii="Arial" w:hAnsi="Arial" w:cs="Arial"/>
          <w:sz w:val="20"/>
          <w:szCs w:val="20"/>
        </w:rPr>
        <w:t xml:space="preserve"> Cu-Al </w:t>
      </w:r>
      <w:proofErr w:type="spellStart"/>
      <w:r w:rsidRPr="00B3517B">
        <w:rPr>
          <w:rFonts w:ascii="Arial" w:hAnsi="Arial" w:cs="Arial"/>
          <w:sz w:val="20"/>
          <w:szCs w:val="20"/>
        </w:rPr>
        <w:t>dengan</w:t>
      </w:r>
      <w:proofErr w:type="spellEnd"/>
      <w:r w:rsidRPr="00B3517B">
        <w:rPr>
          <w:rFonts w:ascii="Arial" w:hAnsi="Arial" w:cs="Arial"/>
          <w:sz w:val="20"/>
          <w:szCs w:val="20"/>
        </w:rPr>
        <w:t xml:space="preserve"> </w:t>
      </w:r>
      <w:proofErr w:type="spellStart"/>
      <w:r w:rsidRPr="00B3517B">
        <w:rPr>
          <w:rFonts w:ascii="Arial" w:hAnsi="Arial" w:cs="Arial"/>
          <w:sz w:val="20"/>
          <w:szCs w:val="20"/>
        </w:rPr>
        <w:t>luas</w:t>
      </w:r>
      <w:proofErr w:type="spellEnd"/>
      <w:r w:rsidRPr="00B3517B">
        <w:rPr>
          <w:rFonts w:ascii="Arial" w:hAnsi="Arial" w:cs="Arial"/>
          <w:sz w:val="20"/>
          <w:szCs w:val="20"/>
        </w:rPr>
        <w:t xml:space="preserve"> </w:t>
      </w:r>
      <w:proofErr w:type="spellStart"/>
      <w:r w:rsidRPr="00B3517B">
        <w:rPr>
          <w:rFonts w:ascii="Arial" w:hAnsi="Arial" w:cs="Arial"/>
          <w:sz w:val="20"/>
          <w:szCs w:val="20"/>
        </w:rPr>
        <w:t>penampang</w:t>
      </w:r>
      <w:proofErr w:type="spellEnd"/>
      <w:r w:rsidRPr="00B3517B">
        <w:rPr>
          <w:rFonts w:ascii="Arial" w:hAnsi="Arial" w:cs="Arial"/>
          <w:sz w:val="20"/>
          <w:szCs w:val="20"/>
        </w:rPr>
        <w:t xml:space="preserve"> 9 x11 cm</w:t>
      </w:r>
      <w:r w:rsidRPr="00B3517B">
        <w:rPr>
          <w:rFonts w:ascii="Arial" w:hAnsi="Arial" w:cs="Arial"/>
          <w:sz w:val="20"/>
          <w:szCs w:val="20"/>
          <w:vertAlign w:val="superscript"/>
        </w:rPr>
        <w:t xml:space="preserve">2 </w:t>
      </w:r>
      <w:proofErr w:type="spellStart"/>
      <w:r w:rsidRPr="00B3517B">
        <w:rPr>
          <w:rFonts w:ascii="Arial" w:hAnsi="Arial" w:cs="Arial"/>
          <w:sz w:val="20"/>
          <w:szCs w:val="20"/>
        </w:rPr>
        <w:t>hanya</w:t>
      </w:r>
      <w:proofErr w:type="spellEnd"/>
      <w:r w:rsidRPr="00B3517B">
        <w:rPr>
          <w:rFonts w:ascii="Arial" w:hAnsi="Arial" w:cs="Arial"/>
          <w:sz w:val="20"/>
          <w:szCs w:val="20"/>
        </w:rPr>
        <w:t xml:space="preserve"> </w:t>
      </w:r>
      <w:proofErr w:type="spellStart"/>
      <w:r w:rsidRPr="00B3517B">
        <w:rPr>
          <w:rFonts w:ascii="Arial" w:hAnsi="Arial" w:cs="Arial"/>
          <w:sz w:val="20"/>
          <w:szCs w:val="20"/>
        </w:rPr>
        <w:t>mampu</w:t>
      </w:r>
      <w:proofErr w:type="spellEnd"/>
      <w:r w:rsidRPr="00B3517B">
        <w:rPr>
          <w:rFonts w:ascii="Arial" w:hAnsi="Arial" w:cs="Arial"/>
          <w:sz w:val="20"/>
          <w:szCs w:val="20"/>
        </w:rPr>
        <w:t xml:space="preserve"> </w:t>
      </w:r>
      <w:proofErr w:type="spellStart"/>
      <w:r w:rsidRPr="00B3517B">
        <w:rPr>
          <w:rFonts w:ascii="Arial" w:hAnsi="Arial" w:cs="Arial"/>
          <w:sz w:val="20"/>
          <w:szCs w:val="20"/>
        </w:rPr>
        <w:t>menghasilkan</w:t>
      </w:r>
      <w:proofErr w:type="spellEnd"/>
      <w:r w:rsidRPr="00B3517B">
        <w:rPr>
          <w:rFonts w:ascii="Arial" w:hAnsi="Arial" w:cs="Arial"/>
          <w:sz w:val="20"/>
          <w:szCs w:val="20"/>
        </w:rPr>
        <w:t xml:space="preserve"> </w:t>
      </w:r>
      <w:proofErr w:type="spellStart"/>
      <w:r w:rsidRPr="00B3517B">
        <w:rPr>
          <w:rFonts w:ascii="Arial" w:hAnsi="Arial" w:cs="Arial"/>
          <w:sz w:val="20"/>
          <w:szCs w:val="20"/>
        </w:rPr>
        <w:t>tegangan</w:t>
      </w:r>
      <w:proofErr w:type="spellEnd"/>
      <w:r w:rsidRPr="00B3517B">
        <w:rPr>
          <w:rFonts w:ascii="Arial" w:hAnsi="Arial" w:cs="Arial"/>
          <w:sz w:val="20"/>
          <w:szCs w:val="20"/>
        </w:rPr>
        <w:t xml:space="preserve"> </w:t>
      </w:r>
      <w:proofErr w:type="spellStart"/>
      <w:r w:rsidRPr="00B3517B">
        <w:rPr>
          <w:rFonts w:ascii="Arial" w:hAnsi="Arial" w:cs="Arial"/>
          <w:sz w:val="20"/>
          <w:szCs w:val="20"/>
        </w:rPr>
        <w:t>listrik</w:t>
      </w:r>
      <w:proofErr w:type="spellEnd"/>
      <w:r w:rsidRPr="00B3517B">
        <w:rPr>
          <w:rFonts w:ascii="Arial" w:hAnsi="Arial" w:cs="Arial"/>
          <w:sz w:val="20"/>
          <w:szCs w:val="20"/>
        </w:rPr>
        <w:t xml:space="preserve"> </w:t>
      </w:r>
      <w:proofErr w:type="spellStart"/>
      <w:r w:rsidRPr="00B3517B">
        <w:rPr>
          <w:rFonts w:ascii="Arial" w:hAnsi="Arial" w:cs="Arial"/>
          <w:sz w:val="20"/>
          <w:szCs w:val="20"/>
        </w:rPr>
        <w:t>sebesar</w:t>
      </w:r>
      <w:proofErr w:type="spellEnd"/>
      <w:r w:rsidRPr="00B3517B">
        <w:rPr>
          <w:rFonts w:ascii="Arial" w:hAnsi="Arial" w:cs="Arial"/>
          <w:sz w:val="20"/>
          <w:szCs w:val="20"/>
        </w:rPr>
        <w:t xml:space="preserve"> 0,5 Volt, </w:t>
      </w:r>
      <w:proofErr w:type="spellStart"/>
      <w:r w:rsidRPr="00B3517B">
        <w:rPr>
          <w:rFonts w:ascii="Arial" w:hAnsi="Arial" w:cs="Arial"/>
          <w:sz w:val="20"/>
          <w:szCs w:val="20"/>
        </w:rPr>
        <w:t>sedangkan</w:t>
      </w:r>
      <w:proofErr w:type="spellEnd"/>
      <w:r w:rsidRPr="00B3517B">
        <w:rPr>
          <w:rFonts w:ascii="Arial" w:hAnsi="Arial" w:cs="Arial"/>
          <w:sz w:val="20"/>
          <w:szCs w:val="20"/>
        </w:rPr>
        <w:t xml:space="preserve"> </w:t>
      </w:r>
      <w:proofErr w:type="spellStart"/>
      <w:r w:rsidRPr="00B3517B">
        <w:rPr>
          <w:rFonts w:ascii="Arial" w:hAnsi="Arial" w:cs="Arial"/>
          <w:sz w:val="20"/>
          <w:szCs w:val="20"/>
        </w:rPr>
        <w:t>elektroda</w:t>
      </w:r>
      <w:proofErr w:type="spellEnd"/>
      <w:r w:rsidRPr="00B3517B">
        <w:rPr>
          <w:rFonts w:ascii="Arial" w:hAnsi="Arial" w:cs="Arial"/>
          <w:sz w:val="20"/>
          <w:szCs w:val="20"/>
        </w:rPr>
        <w:t xml:space="preserve"> Cu-Zn </w:t>
      </w:r>
      <w:proofErr w:type="spellStart"/>
      <w:r w:rsidRPr="00B3517B">
        <w:rPr>
          <w:rFonts w:ascii="Arial" w:hAnsi="Arial" w:cs="Arial"/>
          <w:sz w:val="20"/>
          <w:szCs w:val="20"/>
        </w:rPr>
        <w:t>dengan</w:t>
      </w:r>
      <w:proofErr w:type="spellEnd"/>
      <w:r w:rsidRPr="00B3517B">
        <w:rPr>
          <w:rFonts w:ascii="Arial" w:hAnsi="Arial" w:cs="Arial"/>
          <w:sz w:val="20"/>
          <w:szCs w:val="20"/>
        </w:rPr>
        <w:t xml:space="preserve"> </w:t>
      </w:r>
      <w:proofErr w:type="spellStart"/>
      <w:r w:rsidRPr="00B3517B">
        <w:rPr>
          <w:rFonts w:ascii="Arial" w:hAnsi="Arial" w:cs="Arial"/>
          <w:sz w:val="20"/>
          <w:szCs w:val="20"/>
        </w:rPr>
        <w:t>luas</w:t>
      </w:r>
      <w:proofErr w:type="spellEnd"/>
      <w:r w:rsidRPr="00B3517B">
        <w:rPr>
          <w:rFonts w:ascii="Arial" w:hAnsi="Arial" w:cs="Arial"/>
          <w:sz w:val="20"/>
          <w:szCs w:val="20"/>
        </w:rPr>
        <w:t xml:space="preserve"> </w:t>
      </w:r>
      <w:proofErr w:type="spellStart"/>
      <w:r w:rsidRPr="00B3517B">
        <w:rPr>
          <w:rFonts w:ascii="Arial" w:hAnsi="Arial" w:cs="Arial"/>
          <w:sz w:val="20"/>
          <w:szCs w:val="20"/>
        </w:rPr>
        <w:t>penampang</w:t>
      </w:r>
      <w:proofErr w:type="spellEnd"/>
      <w:r w:rsidRPr="00B3517B">
        <w:rPr>
          <w:rFonts w:ascii="Arial" w:hAnsi="Arial" w:cs="Arial"/>
          <w:sz w:val="20"/>
          <w:szCs w:val="20"/>
        </w:rPr>
        <w:t xml:space="preserve"> 9 x 11 </w:t>
      </w:r>
      <w:r w:rsidRPr="00EF5453">
        <w:rPr>
          <w:rFonts w:ascii="Arial" w:hAnsi="Arial" w:cs="Arial"/>
          <w:sz w:val="20"/>
          <w:szCs w:val="20"/>
        </w:rPr>
        <w:t>cm</w:t>
      </w:r>
      <w:r w:rsidRPr="00EF5453">
        <w:rPr>
          <w:rFonts w:ascii="Arial" w:hAnsi="Arial" w:cs="Arial"/>
          <w:sz w:val="20"/>
          <w:szCs w:val="20"/>
          <w:vertAlign w:val="superscript"/>
        </w:rPr>
        <w:t xml:space="preserve">2 </w:t>
      </w:r>
      <w:proofErr w:type="spellStart"/>
      <w:r w:rsidRPr="00EF5453">
        <w:rPr>
          <w:rFonts w:ascii="Arial" w:hAnsi="Arial" w:cs="Arial"/>
          <w:sz w:val="20"/>
          <w:szCs w:val="20"/>
        </w:rPr>
        <w:t>mampu</w:t>
      </w:r>
      <w:proofErr w:type="spellEnd"/>
      <w:r w:rsidRPr="00EF5453">
        <w:rPr>
          <w:rFonts w:ascii="Arial" w:hAnsi="Arial" w:cs="Arial"/>
          <w:sz w:val="20"/>
          <w:szCs w:val="20"/>
        </w:rPr>
        <w:t xml:space="preserve"> </w:t>
      </w:r>
      <w:proofErr w:type="spellStart"/>
      <w:r w:rsidRPr="00EF5453">
        <w:rPr>
          <w:rFonts w:ascii="Arial" w:hAnsi="Arial" w:cs="Arial"/>
          <w:sz w:val="20"/>
          <w:szCs w:val="20"/>
        </w:rPr>
        <w:t>menghasilkan</w:t>
      </w:r>
      <w:proofErr w:type="spellEnd"/>
      <w:r w:rsidRPr="00EF5453">
        <w:rPr>
          <w:rFonts w:ascii="Arial" w:hAnsi="Arial" w:cs="Arial"/>
          <w:sz w:val="20"/>
          <w:szCs w:val="20"/>
        </w:rPr>
        <w:t xml:space="preserve"> </w:t>
      </w:r>
      <w:proofErr w:type="spellStart"/>
      <w:r w:rsidRPr="00EF5453">
        <w:rPr>
          <w:rFonts w:ascii="Arial" w:hAnsi="Arial" w:cs="Arial"/>
          <w:sz w:val="20"/>
          <w:szCs w:val="20"/>
        </w:rPr>
        <w:t>tegangan</w:t>
      </w:r>
      <w:proofErr w:type="spellEnd"/>
      <w:r w:rsidRPr="00EF5453">
        <w:rPr>
          <w:rFonts w:ascii="Arial" w:hAnsi="Arial" w:cs="Arial"/>
          <w:sz w:val="20"/>
          <w:szCs w:val="20"/>
        </w:rPr>
        <w:t xml:space="preserve"> </w:t>
      </w:r>
      <w:proofErr w:type="spellStart"/>
      <w:r w:rsidRPr="00EF5453">
        <w:rPr>
          <w:rFonts w:ascii="Arial" w:hAnsi="Arial" w:cs="Arial"/>
          <w:sz w:val="20"/>
          <w:szCs w:val="20"/>
        </w:rPr>
        <w:t>listrik</w:t>
      </w:r>
      <w:proofErr w:type="spellEnd"/>
      <w:r w:rsidRPr="00EF5453">
        <w:rPr>
          <w:rFonts w:ascii="Arial" w:hAnsi="Arial" w:cs="Arial"/>
          <w:sz w:val="20"/>
          <w:szCs w:val="20"/>
        </w:rPr>
        <w:t xml:space="preserve"> </w:t>
      </w:r>
      <w:proofErr w:type="spellStart"/>
      <w:r w:rsidRPr="00EF5453">
        <w:rPr>
          <w:rFonts w:ascii="Arial" w:hAnsi="Arial" w:cs="Arial"/>
          <w:sz w:val="20"/>
          <w:szCs w:val="20"/>
        </w:rPr>
        <w:t>sebesar</w:t>
      </w:r>
      <w:proofErr w:type="spellEnd"/>
      <w:r w:rsidRPr="00EF5453">
        <w:rPr>
          <w:rFonts w:ascii="Arial" w:hAnsi="Arial" w:cs="Arial"/>
          <w:sz w:val="20"/>
          <w:szCs w:val="20"/>
        </w:rPr>
        <w:t xml:space="preserve"> 1,03 Volt. </w:t>
      </w:r>
      <w:proofErr w:type="spellStart"/>
      <w:r w:rsidR="008F5984">
        <w:rPr>
          <w:rFonts w:ascii="Arial" w:hAnsi="Arial" w:cs="Arial"/>
          <w:sz w:val="20"/>
          <w:szCs w:val="20"/>
        </w:rPr>
        <w:t>Variasi</w:t>
      </w:r>
      <w:proofErr w:type="spellEnd"/>
      <w:r w:rsidR="008F5984">
        <w:rPr>
          <w:rFonts w:ascii="Arial" w:hAnsi="Arial" w:cs="Arial"/>
          <w:sz w:val="20"/>
          <w:szCs w:val="20"/>
        </w:rPr>
        <w:t xml:space="preserve"> volume air </w:t>
      </w:r>
      <w:proofErr w:type="spellStart"/>
      <w:r w:rsidR="008F5984">
        <w:rPr>
          <w:rFonts w:ascii="Arial" w:hAnsi="Arial" w:cs="Arial"/>
          <w:sz w:val="20"/>
          <w:szCs w:val="20"/>
        </w:rPr>
        <w:t>gambut</w:t>
      </w:r>
      <w:proofErr w:type="spellEnd"/>
      <w:r w:rsidR="008F5984">
        <w:rPr>
          <w:rFonts w:ascii="Arial" w:hAnsi="Arial" w:cs="Arial"/>
          <w:sz w:val="20"/>
          <w:szCs w:val="20"/>
        </w:rPr>
        <w:t xml:space="preserve"> </w:t>
      </w:r>
      <w:proofErr w:type="spellStart"/>
      <w:r w:rsidR="008F5984">
        <w:rPr>
          <w:rFonts w:ascii="Arial" w:hAnsi="Arial" w:cs="Arial"/>
          <w:sz w:val="20"/>
          <w:szCs w:val="20"/>
        </w:rPr>
        <w:t>menunjukkan</w:t>
      </w:r>
      <w:proofErr w:type="spellEnd"/>
      <w:r w:rsidR="008F5984">
        <w:rPr>
          <w:rFonts w:ascii="Arial" w:hAnsi="Arial" w:cs="Arial"/>
          <w:sz w:val="20"/>
          <w:szCs w:val="20"/>
        </w:rPr>
        <w:t xml:space="preserve"> </w:t>
      </w:r>
      <w:proofErr w:type="spellStart"/>
      <w:r w:rsidR="008F5984">
        <w:rPr>
          <w:rFonts w:ascii="Arial" w:hAnsi="Arial" w:cs="Arial"/>
          <w:sz w:val="20"/>
          <w:szCs w:val="20"/>
        </w:rPr>
        <w:t>bahwa</w:t>
      </w:r>
      <w:proofErr w:type="spellEnd"/>
      <w:r w:rsidR="008F5984">
        <w:rPr>
          <w:rFonts w:ascii="Arial" w:hAnsi="Arial" w:cs="Arial"/>
          <w:sz w:val="20"/>
          <w:szCs w:val="20"/>
        </w:rPr>
        <w:t xml:space="preserve"> </w:t>
      </w:r>
      <w:proofErr w:type="spellStart"/>
      <w:r w:rsidR="008F5984">
        <w:rPr>
          <w:rFonts w:ascii="Arial" w:hAnsi="Arial" w:cs="Arial"/>
          <w:sz w:val="20"/>
          <w:szCs w:val="20"/>
        </w:rPr>
        <w:t>peningkatan</w:t>
      </w:r>
      <w:proofErr w:type="spellEnd"/>
      <w:r w:rsidR="008F5984">
        <w:rPr>
          <w:rFonts w:ascii="Arial" w:hAnsi="Arial" w:cs="Arial"/>
          <w:sz w:val="20"/>
          <w:szCs w:val="20"/>
        </w:rPr>
        <w:t xml:space="preserve"> volume air </w:t>
      </w:r>
      <w:proofErr w:type="spellStart"/>
      <w:r w:rsidR="008F5984">
        <w:rPr>
          <w:rFonts w:ascii="Arial" w:hAnsi="Arial" w:cs="Arial"/>
          <w:sz w:val="20"/>
          <w:szCs w:val="20"/>
        </w:rPr>
        <w:t>gambut</w:t>
      </w:r>
      <w:proofErr w:type="spellEnd"/>
      <w:r w:rsidR="008F5984">
        <w:rPr>
          <w:rFonts w:ascii="Arial" w:hAnsi="Arial" w:cs="Arial"/>
          <w:sz w:val="20"/>
          <w:szCs w:val="20"/>
        </w:rPr>
        <w:t xml:space="preserve"> </w:t>
      </w:r>
      <w:proofErr w:type="spellStart"/>
      <w:r w:rsidR="008F5984">
        <w:rPr>
          <w:rFonts w:ascii="Arial" w:hAnsi="Arial" w:cs="Arial"/>
          <w:sz w:val="20"/>
          <w:szCs w:val="20"/>
        </w:rPr>
        <w:t>sebanding</w:t>
      </w:r>
      <w:proofErr w:type="spellEnd"/>
      <w:r w:rsidR="008F5984">
        <w:rPr>
          <w:rFonts w:ascii="Arial" w:hAnsi="Arial" w:cs="Arial"/>
          <w:sz w:val="20"/>
          <w:szCs w:val="20"/>
        </w:rPr>
        <w:t xml:space="preserve"> </w:t>
      </w:r>
      <w:proofErr w:type="spellStart"/>
      <w:r w:rsidR="008F5984">
        <w:rPr>
          <w:rFonts w:ascii="Arial" w:hAnsi="Arial" w:cs="Arial"/>
          <w:sz w:val="20"/>
          <w:szCs w:val="20"/>
        </w:rPr>
        <w:t>dengan</w:t>
      </w:r>
      <w:proofErr w:type="spellEnd"/>
      <w:r w:rsidR="008F5984">
        <w:rPr>
          <w:rFonts w:ascii="Arial" w:hAnsi="Arial" w:cs="Arial"/>
          <w:sz w:val="20"/>
          <w:szCs w:val="20"/>
        </w:rPr>
        <w:t xml:space="preserve"> </w:t>
      </w:r>
      <w:proofErr w:type="spellStart"/>
      <w:r w:rsidR="008F5984">
        <w:rPr>
          <w:rFonts w:ascii="Arial" w:hAnsi="Arial" w:cs="Arial"/>
          <w:sz w:val="20"/>
          <w:szCs w:val="20"/>
        </w:rPr>
        <w:t>peningkatan</w:t>
      </w:r>
      <w:proofErr w:type="spellEnd"/>
      <w:r w:rsidR="008F5984">
        <w:rPr>
          <w:rFonts w:ascii="Arial" w:hAnsi="Arial" w:cs="Arial"/>
          <w:sz w:val="20"/>
          <w:szCs w:val="20"/>
        </w:rPr>
        <w:t xml:space="preserve"> </w:t>
      </w:r>
      <w:proofErr w:type="spellStart"/>
      <w:r w:rsidR="008F5984">
        <w:rPr>
          <w:rFonts w:ascii="Arial" w:hAnsi="Arial" w:cs="Arial"/>
          <w:sz w:val="20"/>
          <w:szCs w:val="20"/>
        </w:rPr>
        <w:t>energi</w:t>
      </w:r>
      <w:proofErr w:type="spellEnd"/>
      <w:r w:rsidR="008F5984">
        <w:rPr>
          <w:rFonts w:ascii="Arial" w:hAnsi="Arial" w:cs="Arial"/>
          <w:sz w:val="20"/>
          <w:szCs w:val="20"/>
        </w:rPr>
        <w:t xml:space="preserve"> </w:t>
      </w:r>
      <w:proofErr w:type="spellStart"/>
      <w:r w:rsidR="008F5984">
        <w:rPr>
          <w:rFonts w:ascii="Arial" w:hAnsi="Arial" w:cs="Arial"/>
          <w:sz w:val="20"/>
          <w:szCs w:val="20"/>
        </w:rPr>
        <w:t>listrik</w:t>
      </w:r>
      <w:proofErr w:type="spellEnd"/>
      <w:r w:rsidR="008F5984">
        <w:rPr>
          <w:rFonts w:ascii="Arial" w:hAnsi="Arial" w:cs="Arial"/>
          <w:sz w:val="20"/>
          <w:szCs w:val="20"/>
        </w:rPr>
        <w:t xml:space="preserve"> yang </w:t>
      </w:r>
      <w:proofErr w:type="spellStart"/>
      <w:r w:rsidR="008F5984">
        <w:rPr>
          <w:rFonts w:ascii="Arial" w:hAnsi="Arial" w:cs="Arial"/>
          <w:sz w:val="20"/>
          <w:szCs w:val="20"/>
        </w:rPr>
        <w:t>dihasilkan</w:t>
      </w:r>
      <w:proofErr w:type="spellEnd"/>
      <w:r w:rsidR="008F5984">
        <w:rPr>
          <w:rFonts w:ascii="Arial" w:hAnsi="Arial" w:cs="Arial"/>
          <w:sz w:val="20"/>
          <w:szCs w:val="20"/>
        </w:rPr>
        <w:t xml:space="preserve">, </w:t>
      </w:r>
      <w:proofErr w:type="spellStart"/>
      <w:r w:rsidR="008F5984">
        <w:rPr>
          <w:rFonts w:ascii="Arial" w:hAnsi="Arial" w:cs="Arial"/>
          <w:sz w:val="20"/>
          <w:szCs w:val="20"/>
        </w:rPr>
        <w:t>namun</w:t>
      </w:r>
      <w:proofErr w:type="spellEnd"/>
      <w:r w:rsidR="008F5984">
        <w:rPr>
          <w:rFonts w:ascii="Arial" w:hAnsi="Arial" w:cs="Arial"/>
          <w:sz w:val="20"/>
          <w:szCs w:val="20"/>
        </w:rPr>
        <w:t xml:space="preserve"> </w:t>
      </w:r>
      <w:proofErr w:type="spellStart"/>
      <w:r w:rsidR="008F5984">
        <w:rPr>
          <w:rFonts w:ascii="Arial" w:hAnsi="Arial" w:cs="Arial"/>
          <w:sz w:val="20"/>
          <w:szCs w:val="20"/>
        </w:rPr>
        <w:t>hal</w:t>
      </w:r>
      <w:proofErr w:type="spellEnd"/>
      <w:r w:rsidR="008F5984">
        <w:rPr>
          <w:rFonts w:ascii="Arial" w:hAnsi="Arial" w:cs="Arial"/>
          <w:sz w:val="20"/>
          <w:szCs w:val="20"/>
        </w:rPr>
        <w:t xml:space="preserve"> </w:t>
      </w:r>
      <w:proofErr w:type="spellStart"/>
      <w:r w:rsidR="008F5984">
        <w:rPr>
          <w:rFonts w:ascii="Arial" w:hAnsi="Arial" w:cs="Arial"/>
          <w:sz w:val="20"/>
          <w:szCs w:val="20"/>
        </w:rPr>
        <w:t>ini</w:t>
      </w:r>
      <w:proofErr w:type="spellEnd"/>
      <w:r w:rsidR="008F5984">
        <w:rPr>
          <w:rFonts w:ascii="Arial" w:hAnsi="Arial" w:cs="Arial"/>
          <w:sz w:val="20"/>
          <w:szCs w:val="20"/>
        </w:rPr>
        <w:t xml:space="preserve"> juga </w:t>
      </w:r>
      <w:proofErr w:type="spellStart"/>
      <w:r w:rsidR="008F5984">
        <w:rPr>
          <w:rFonts w:ascii="Arial" w:hAnsi="Arial" w:cs="Arial"/>
          <w:sz w:val="20"/>
          <w:szCs w:val="20"/>
        </w:rPr>
        <w:t>dipengaruhi</w:t>
      </w:r>
      <w:proofErr w:type="spellEnd"/>
      <w:r w:rsidR="008F5984">
        <w:rPr>
          <w:rFonts w:ascii="Arial" w:hAnsi="Arial" w:cs="Arial"/>
          <w:sz w:val="20"/>
          <w:szCs w:val="20"/>
        </w:rPr>
        <w:t xml:space="preserve"> oleh </w:t>
      </w:r>
      <w:proofErr w:type="spellStart"/>
      <w:r w:rsidR="008F5984">
        <w:rPr>
          <w:rFonts w:ascii="Arial" w:hAnsi="Arial" w:cs="Arial"/>
          <w:sz w:val="20"/>
          <w:szCs w:val="20"/>
        </w:rPr>
        <w:t>dimensi</w:t>
      </w:r>
      <w:proofErr w:type="spellEnd"/>
      <w:r w:rsidR="008F5984">
        <w:rPr>
          <w:rFonts w:ascii="Arial" w:hAnsi="Arial" w:cs="Arial"/>
          <w:sz w:val="20"/>
          <w:szCs w:val="20"/>
        </w:rPr>
        <w:t xml:space="preserve"> </w:t>
      </w:r>
      <w:proofErr w:type="spellStart"/>
      <w:r w:rsidR="008F5984">
        <w:rPr>
          <w:rFonts w:ascii="Arial" w:hAnsi="Arial" w:cs="Arial"/>
          <w:sz w:val="20"/>
          <w:szCs w:val="20"/>
        </w:rPr>
        <w:t>wadah</w:t>
      </w:r>
      <w:proofErr w:type="spellEnd"/>
      <w:r w:rsidR="008F5984">
        <w:rPr>
          <w:rFonts w:ascii="Arial" w:hAnsi="Arial" w:cs="Arial"/>
          <w:sz w:val="20"/>
          <w:szCs w:val="20"/>
        </w:rPr>
        <w:t xml:space="preserve"> </w:t>
      </w:r>
      <w:proofErr w:type="spellStart"/>
      <w:r w:rsidR="008F5984">
        <w:rPr>
          <w:rFonts w:ascii="Arial" w:hAnsi="Arial" w:cs="Arial"/>
          <w:sz w:val="20"/>
          <w:szCs w:val="20"/>
        </w:rPr>
        <w:t>pengujian</w:t>
      </w:r>
      <w:proofErr w:type="spellEnd"/>
      <w:r w:rsidR="008F5984">
        <w:rPr>
          <w:rFonts w:ascii="Arial" w:hAnsi="Arial" w:cs="Arial"/>
          <w:sz w:val="20"/>
          <w:szCs w:val="20"/>
        </w:rPr>
        <w:t xml:space="preserve"> dan </w:t>
      </w:r>
      <w:proofErr w:type="spellStart"/>
      <w:r w:rsidR="008F5984">
        <w:rPr>
          <w:rFonts w:ascii="Arial" w:hAnsi="Arial" w:cs="Arial"/>
          <w:sz w:val="20"/>
          <w:szCs w:val="20"/>
        </w:rPr>
        <w:t>luas</w:t>
      </w:r>
      <w:proofErr w:type="spellEnd"/>
      <w:r w:rsidR="008F5984">
        <w:rPr>
          <w:rFonts w:ascii="Arial" w:hAnsi="Arial" w:cs="Arial"/>
          <w:sz w:val="20"/>
          <w:szCs w:val="20"/>
        </w:rPr>
        <w:t xml:space="preserve"> </w:t>
      </w:r>
      <w:proofErr w:type="spellStart"/>
      <w:r w:rsidR="008F5984">
        <w:rPr>
          <w:rFonts w:ascii="Arial" w:hAnsi="Arial" w:cs="Arial"/>
          <w:sz w:val="20"/>
          <w:szCs w:val="20"/>
        </w:rPr>
        <w:t>penampang</w:t>
      </w:r>
      <w:proofErr w:type="spellEnd"/>
      <w:r w:rsidR="008F5984">
        <w:rPr>
          <w:rFonts w:ascii="Arial" w:hAnsi="Arial" w:cs="Arial"/>
          <w:sz w:val="20"/>
          <w:szCs w:val="20"/>
        </w:rPr>
        <w:t xml:space="preserve"> </w:t>
      </w:r>
      <w:proofErr w:type="spellStart"/>
      <w:r w:rsidR="008F5984">
        <w:rPr>
          <w:rFonts w:ascii="Arial" w:hAnsi="Arial" w:cs="Arial"/>
          <w:sz w:val="20"/>
          <w:szCs w:val="20"/>
        </w:rPr>
        <w:t>elektroda</w:t>
      </w:r>
      <w:proofErr w:type="spellEnd"/>
      <w:r w:rsidRPr="00EF5453">
        <w:rPr>
          <w:rFonts w:ascii="Arial" w:hAnsi="Arial" w:cs="Arial"/>
          <w:sz w:val="20"/>
          <w:szCs w:val="20"/>
        </w:rPr>
        <w:t>.</w:t>
      </w:r>
      <w:r w:rsidR="00EF5453" w:rsidRPr="00EF5453">
        <w:rPr>
          <w:rFonts w:ascii="Arial" w:hAnsi="Arial" w:cs="Arial"/>
          <w:sz w:val="20"/>
          <w:szCs w:val="20"/>
        </w:rPr>
        <w:t xml:space="preserve"> </w:t>
      </w:r>
      <w:proofErr w:type="spellStart"/>
      <w:r w:rsidR="00EF5453" w:rsidRPr="00EF5453">
        <w:rPr>
          <w:rFonts w:ascii="Arial" w:hAnsi="Arial" w:cs="Arial"/>
          <w:sz w:val="20"/>
          <w:szCs w:val="20"/>
        </w:rPr>
        <w:t>Prototipe</w:t>
      </w:r>
      <w:proofErr w:type="spellEnd"/>
      <w:r w:rsidR="00EF5453" w:rsidRPr="00EF5453">
        <w:rPr>
          <w:rFonts w:ascii="Arial" w:hAnsi="Arial" w:cs="Arial"/>
          <w:sz w:val="20"/>
          <w:szCs w:val="20"/>
        </w:rPr>
        <w:t xml:space="preserve"> </w:t>
      </w:r>
      <w:proofErr w:type="spellStart"/>
      <w:r w:rsidR="00EF5453" w:rsidRPr="00EF5453">
        <w:rPr>
          <w:rFonts w:ascii="Arial" w:hAnsi="Arial" w:cs="Arial"/>
          <w:sz w:val="20"/>
          <w:szCs w:val="20"/>
        </w:rPr>
        <w:t>pembangkit</w:t>
      </w:r>
      <w:proofErr w:type="spellEnd"/>
      <w:r w:rsidR="00EF5453" w:rsidRPr="00EF5453">
        <w:rPr>
          <w:rFonts w:ascii="Arial" w:hAnsi="Arial" w:cs="Arial"/>
          <w:sz w:val="20"/>
          <w:szCs w:val="20"/>
        </w:rPr>
        <w:t xml:space="preserve"> </w:t>
      </w:r>
      <w:proofErr w:type="spellStart"/>
      <w:r w:rsidR="00EF5453" w:rsidRPr="00EF5453">
        <w:rPr>
          <w:rFonts w:ascii="Arial" w:hAnsi="Arial" w:cs="Arial"/>
          <w:sz w:val="20"/>
          <w:szCs w:val="20"/>
        </w:rPr>
        <w:t>listrik</w:t>
      </w:r>
      <w:proofErr w:type="spellEnd"/>
      <w:r w:rsidR="00EF5453" w:rsidRPr="00EF5453">
        <w:rPr>
          <w:rFonts w:ascii="Arial" w:hAnsi="Arial" w:cs="Arial"/>
          <w:sz w:val="20"/>
          <w:szCs w:val="20"/>
        </w:rPr>
        <w:t xml:space="preserve"> </w:t>
      </w:r>
      <w:proofErr w:type="spellStart"/>
      <w:r w:rsidR="00EF5453" w:rsidRPr="00EF5453">
        <w:rPr>
          <w:rFonts w:ascii="Arial" w:hAnsi="Arial" w:cs="Arial"/>
          <w:sz w:val="20"/>
          <w:szCs w:val="20"/>
        </w:rPr>
        <w:t>tenaga</w:t>
      </w:r>
      <w:proofErr w:type="spellEnd"/>
      <w:r w:rsidR="00EF5453" w:rsidRPr="00EF5453">
        <w:rPr>
          <w:rFonts w:ascii="Arial" w:hAnsi="Arial" w:cs="Arial"/>
          <w:sz w:val="20"/>
          <w:szCs w:val="20"/>
        </w:rPr>
        <w:t xml:space="preserve"> air </w:t>
      </w:r>
      <w:proofErr w:type="spellStart"/>
      <w:r w:rsidR="00EF5453" w:rsidRPr="00EF5453">
        <w:rPr>
          <w:rFonts w:ascii="Arial" w:hAnsi="Arial" w:cs="Arial"/>
          <w:sz w:val="20"/>
          <w:szCs w:val="20"/>
        </w:rPr>
        <w:t>gambut</w:t>
      </w:r>
      <w:proofErr w:type="spellEnd"/>
      <w:r w:rsidR="00EF5453" w:rsidRPr="00EF5453">
        <w:rPr>
          <w:rFonts w:ascii="Arial" w:hAnsi="Arial" w:cs="Arial"/>
          <w:sz w:val="20"/>
          <w:szCs w:val="20"/>
        </w:rPr>
        <w:t xml:space="preserve"> </w:t>
      </w:r>
      <w:proofErr w:type="spellStart"/>
      <w:r w:rsidR="00EF5453" w:rsidRPr="00EF5453">
        <w:rPr>
          <w:rFonts w:ascii="Arial" w:hAnsi="Arial" w:cs="Arial"/>
          <w:sz w:val="20"/>
          <w:szCs w:val="20"/>
        </w:rPr>
        <w:t>menggunakan</w:t>
      </w:r>
      <w:proofErr w:type="spellEnd"/>
      <w:r w:rsidR="00EF5453" w:rsidRPr="00EF5453">
        <w:rPr>
          <w:rFonts w:ascii="Arial" w:hAnsi="Arial" w:cs="Arial"/>
          <w:sz w:val="20"/>
          <w:szCs w:val="20"/>
        </w:rPr>
        <w:t xml:space="preserve"> </w:t>
      </w:r>
      <w:proofErr w:type="spellStart"/>
      <w:r w:rsidR="00EF5453">
        <w:rPr>
          <w:rFonts w:ascii="Arial" w:hAnsi="Arial" w:cs="Arial"/>
          <w:sz w:val="20"/>
          <w:szCs w:val="20"/>
        </w:rPr>
        <w:t>elektroda</w:t>
      </w:r>
      <w:proofErr w:type="spellEnd"/>
      <w:r w:rsidR="00EF5453">
        <w:rPr>
          <w:rFonts w:ascii="Arial" w:hAnsi="Arial" w:cs="Arial"/>
          <w:sz w:val="20"/>
          <w:szCs w:val="20"/>
        </w:rPr>
        <w:t xml:space="preserve"> </w:t>
      </w:r>
      <w:proofErr w:type="spellStart"/>
      <w:r w:rsidR="00EF5453" w:rsidRPr="00EF5453">
        <w:rPr>
          <w:rFonts w:ascii="Arial" w:hAnsi="Arial" w:cs="Arial"/>
          <w:sz w:val="20"/>
          <w:szCs w:val="20"/>
        </w:rPr>
        <w:t>logam</w:t>
      </w:r>
      <w:proofErr w:type="spellEnd"/>
      <w:r w:rsidR="00EF5453" w:rsidRPr="00EF5453">
        <w:rPr>
          <w:rFonts w:ascii="Arial" w:hAnsi="Arial" w:cs="Arial"/>
          <w:sz w:val="20"/>
          <w:szCs w:val="20"/>
        </w:rPr>
        <w:t xml:space="preserve"> </w:t>
      </w:r>
      <w:proofErr w:type="spellStart"/>
      <w:r w:rsidR="00EF5453" w:rsidRPr="00EF5453">
        <w:rPr>
          <w:rFonts w:ascii="Arial" w:hAnsi="Arial" w:cs="Arial"/>
          <w:sz w:val="20"/>
          <w:szCs w:val="20"/>
        </w:rPr>
        <w:t>bekas</w:t>
      </w:r>
      <w:proofErr w:type="spellEnd"/>
      <w:r w:rsidR="00EF5453" w:rsidRPr="00EF5453">
        <w:rPr>
          <w:rFonts w:ascii="Arial" w:hAnsi="Arial" w:cs="Arial"/>
          <w:sz w:val="20"/>
          <w:szCs w:val="20"/>
        </w:rPr>
        <w:t xml:space="preserve"> Cu-Zn</w:t>
      </w:r>
      <w:r w:rsidR="00EF5453">
        <w:rPr>
          <w:rFonts w:ascii="Arial" w:hAnsi="Arial" w:cs="Arial"/>
          <w:sz w:val="20"/>
          <w:szCs w:val="20"/>
        </w:rPr>
        <w:t xml:space="preserve"> </w:t>
      </w:r>
      <w:proofErr w:type="spellStart"/>
      <w:r w:rsidR="00EF5453" w:rsidRPr="00EF5453">
        <w:rPr>
          <w:rFonts w:ascii="Arial" w:hAnsi="Arial" w:cs="Arial"/>
          <w:sz w:val="20"/>
          <w:szCs w:val="20"/>
        </w:rPr>
        <w:t>memiliki</w:t>
      </w:r>
      <w:proofErr w:type="spellEnd"/>
      <w:r w:rsidR="00EF5453" w:rsidRPr="00EF5453">
        <w:rPr>
          <w:rFonts w:ascii="Arial" w:hAnsi="Arial" w:cs="Arial"/>
          <w:sz w:val="20"/>
          <w:szCs w:val="20"/>
        </w:rPr>
        <w:t xml:space="preserve"> </w:t>
      </w:r>
      <w:proofErr w:type="spellStart"/>
      <w:r w:rsidR="00EF5453" w:rsidRPr="00EF5453">
        <w:rPr>
          <w:rFonts w:ascii="Arial" w:hAnsi="Arial" w:cs="Arial"/>
          <w:sz w:val="20"/>
          <w:szCs w:val="20"/>
        </w:rPr>
        <w:t>kinerja</w:t>
      </w:r>
      <w:proofErr w:type="spellEnd"/>
      <w:r w:rsidR="00EF5453" w:rsidRPr="00EF5453">
        <w:rPr>
          <w:rFonts w:ascii="Arial" w:hAnsi="Arial" w:cs="Arial"/>
          <w:sz w:val="20"/>
          <w:szCs w:val="20"/>
        </w:rPr>
        <w:t xml:space="preserve"> </w:t>
      </w:r>
      <w:proofErr w:type="spellStart"/>
      <w:r w:rsidR="00EF5453" w:rsidRPr="00EF5453">
        <w:rPr>
          <w:rFonts w:ascii="Arial" w:hAnsi="Arial" w:cs="Arial"/>
          <w:sz w:val="20"/>
          <w:szCs w:val="20"/>
        </w:rPr>
        <w:t>lebih</w:t>
      </w:r>
      <w:proofErr w:type="spellEnd"/>
      <w:r w:rsidR="00EF5453" w:rsidRPr="00EF5453">
        <w:rPr>
          <w:rFonts w:ascii="Arial" w:hAnsi="Arial" w:cs="Arial"/>
          <w:sz w:val="20"/>
          <w:szCs w:val="20"/>
        </w:rPr>
        <w:t xml:space="preserve"> </w:t>
      </w:r>
      <w:proofErr w:type="spellStart"/>
      <w:r w:rsidR="00EF5453" w:rsidRPr="00EF5453">
        <w:rPr>
          <w:rFonts w:ascii="Arial" w:hAnsi="Arial" w:cs="Arial"/>
          <w:sz w:val="20"/>
          <w:szCs w:val="20"/>
        </w:rPr>
        <w:t>baik</w:t>
      </w:r>
      <w:proofErr w:type="spellEnd"/>
      <w:r w:rsidR="00EF5453" w:rsidRPr="00EF5453">
        <w:rPr>
          <w:rFonts w:ascii="Arial" w:hAnsi="Arial" w:cs="Arial"/>
          <w:sz w:val="20"/>
          <w:szCs w:val="20"/>
        </w:rPr>
        <w:t xml:space="preserve"> </w:t>
      </w:r>
      <w:proofErr w:type="spellStart"/>
      <w:r w:rsidR="00EF5453" w:rsidRPr="00EF5453">
        <w:rPr>
          <w:rFonts w:ascii="Arial" w:hAnsi="Arial" w:cs="Arial"/>
          <w:sz w:val="20"/>
          <w:szCs w:val="20"/>
        </w:rPr>
        <w:t>dibandingkan</w:t>
      </w:r>
      <w:proofErr w:type="spellEnd"/>
      <w:r w:rsidR="00EF5453" w:rsidRPr="00EF5453">
        <w:rPr>
          <w:rFonts w:ascii="Arial" w:hAnsi="Arial" w:cs="Arial"/>
          <w:sz w:val="20"/>
          <w:szCs w:val="20"/>
        </w:rPr>
        <w:t xml:space="preserve"> </w:t>
      </w:r>
      <w:proofErr w:type="spellStart"/>
      <w:r w:rsidR="00EF5453" w:rsidRPr="00EF5453">
        <w:rPr>
          <w:rFonts w:ascii="Arial" w:hAnsi="Arial" w:cs="Arial"/>
          <w:sz w:val="20"/>
          <w:szCs w:val="20"/>
        </w:rPr>
        <w:t>dengan</w:t>
      </w:r>
      <w:proofErr w:type="spellEnd"/>
      <w:r w:rsidR="00EF5453" w:rsidRPr="00EF5453">
        <w:rPr>
          <w:rFonts w:ascii="Arial" w:hAnsi="Arial" w:cs="Arial"/>
          <w:sz w:val="20"/>
          <w:szCs w:val="20"/>
        </w:rPr>
        <w:t xml:space="preserve"> </w:t>
      </w:r>
      <w:proofErr w:type="spellStart"/>
      <w:r w:rsidR="00EF5453" w:rsidRPr="00EF5453">
        <w:rPr>
          <w:rFonts w:ascii="Arial" w:hAnsi="Arial" w:cs="Arial"/>
          <w:sz w:val="20"/>
          <w:szCs w:val="20"/>
        </w:rPr>
        <w:t>menggunakan</w:t>
      </w:r>
      <w:proofErr w:type="spellEnd"/>
      <w:r w:rsidR="00EF5453" w:rsidRPr="00EF5453">
        <w:rPr>
          <w:rFonts w:ascii="Arial" w:hAnsi="Arial" w:cs="Arial"/>
          <w:sz w:val="20"/>
          <w:szCs w:val="20"/>
        </w:rPr>
        <w:t xml:space="preserve"> </w:t>
      </w:r>
      <w:proofErr w:type="spellStart"/>
      <w:r w:rsidR="00EF5453" w:rsidRPr="00EF5453">
        <w:rPr>
          <w:rFonts w:ascii="Arial" w:hAnsi="Arial" w:cs="Arial"/>
          <w:sz w:val="20"/>
          <w:szCs w:val="20"/>
        </w:rPr>
        <w:t>elektroda</w:t>
      </w:r>
      <w:proofErr w:type="spellEnd"/>
      <w:r w:rsidR="00EF5453" w:rsidRPr="00EF5453">
        <w:rPr>
          <w:rFonts w:ascii="Arial" w:hAnsi="Arial" w:cs="Arial"/>
          <w:sz w:val="20"/>
          <w:szCs w:val="20"/>
        </w:rPr>
        <w:t xml:space="preserve"> Cu-Al </w:t>
      </w:r>
      <w:proofErr w:type="spellStart"/>
      <w:r w:rsidR="00EF5453" w:rsidRPr="00EF5453">
        <w:rPr>
          <w:rFonts w:ascii="Arial" w:hAnsi="Arial" w:cs="Arial"/>
          <w:sz w:val="20"/>
          <w:szCs w:val="20"/>
        </w:rPr>
        <w:t>dalam</w:t>
      </w:r>
      <w:proofErr w:type="spellEnd"/>
      <w:r w:rsidR="00EF5453" w:rsidRPr="00EF5453">
        <w:rPr>
          <w:rFonts w:ascii="Arial" w:hAnsi="Arial" w:cs="Arial"/>
          <w:sz w:val="20"/>
          <w:szCs w:val="20"/>
        </w:rPr>
        <w:t xml:space="preserve"> </w:t>
      </w:r>
      <w:proofErr w:type="spellStart"/>
      <w:r w:rsidR="00EF5453" w:rsidRPr="00EF5453">
        <w:rPr>
          <w:rFonts w:ascii="Arial" w:hAnsi="Arial" w:cs="Arial"/>
          <w:sz w:val="20"/>
          <w:szCs w:val="20"/>
        </w:rPr>
        <w:t>menghasilkan</w:t>
      </w:r>
      <w:proofErr w:type="spellEnd"/>
      <w:r w:rsidR="00EF5453" w:rsidRPr="00EF5453">
        <w:rPr>
          <w:rFonts w:ascii="Arial" w:hAnsi="Arial" w:cs="Arial"/>
          <w:sz w:val="20"/>
          <w:szCs w:val="20"/>
        </w:rPr>
        <w:t xml:space="preserve"> </w:t>
      </w:r>
      <w:proofErr w:type="spellStart"/>
      <w:r w:rsidR="00EF5453" w:rsidRPr="00EF5453">
        <w:rPr>
          <w:rFonts w:ascii="Arial" w:hAnsi="Arial" w:cs="Arial"/>
          <w:sz w:val="20"/>
          <w:szCs w:val="20"/>
        </w:rPr>
        <w:t>energi</w:t>
      </w:r>
      <w:proofErr w:type="spellEnd"/>
      <w:r w:rsidR="00EF5453" w:rsidRPr="00EF5453">
        <w:rPr>
          <w:rFonts w:ascii="Arial" w:hAnsi="Arial" w:cs="Arial"/>
          <w:sz w:val="20"/>
          <w:szCs w:val="20"/>
        </w:rPr>
        <w:t xml:space="preserve"> </w:t>
      </w:r>
      <w:proofErr w:type="spellStart"/>
      <w:r w:rsidR="00EF5453" w:rsidRPr="00EF5453">
        <w:rPr>
          <w:rFonts w:ascii="Arial" w:hAnsi="Arial" w:cs="Arial"/>
          <w:sz w:val="20"/>
          <w:szCs w:val="20"/>
        </w:rPr>
        <w:t>listrik</w:t>
      </w:r>
      <w:proofErr w:type="spellEnd"/>
      <w:r w:rsidR="00EF5453" w:rsidRPr="00EF5453">
        <w:rPr>
          <w:rFonts w:ascii="Arial" w:hAnsi="Arial" w:cs="Arial"/>
          <w:sz w:val="20"/>
          <w:szCs w:val="20"/>
        </w:rPr>
        <w:t xml:space="preserve">, </w:t>
      </w:r>
      <w:proofErr w:type="spellStart"/>
      <w:r w:rsidR="00EF5453" w:rsidRPr="00EF5453">
        <w:rPr>
          <w:rFonts w:ascii="Arial" w:hAnsi="Arial" w:cs="Arial"/>
          <w:sz w:val="20"/>
          <w:szCs w:val="20"/>
        </w:rPr>
        <w:t>yaitu</w:t>
      </w:r>
      <w:proofErr w:type="spellEnd"/>
      <w:r w:rsidR="00EF5453" w:rsidRPr="00EF5453">
        <w:rPr>
          <w:rFonts w:ascii="Arial" w:hAnsi="Arial" w:cs="Arial"/>
          <w:sz w:val="20"/>
          <w:szCs w:val="20"/>
        </w:rPr>
        <w:t xml:space="preserve"> </w:t>
      </w:r>
      <w:proofErr w:type="spellStart"/>
      <w:r w:rsidR="00EF5453" w:rsidRPr="00EF5453">
        <w:rPr>
          <w:rFonts w:ascii="Arial" w:hAnsi="Arial" w:cs="Arial"/>
          <w:sz w:val="20"/>
          <w:szCs w:val="20"/>
        </w:rPr>
        <w:t>tegangan</w:t>
      </w:r>
      <w:proofErr w:type="spellEnd"/>
      <w:r w:rsidR="00EF5453" w:rsidRPr="00EF5453">
        <w:rPr>
          <w:rFonts w:ascii="Arial" w:hAnsi="Arial" w:cs="Arial"/>
          <w:sz w:val="20"/>
          <w:szCs w:val="20"/>
        </w:rPr>
        <w:t xml:space="preserve"> yang </w:t>
      </w:r>
      <w:proofErr w:type="spellStart"/>
      <w:r w:rsidR="00EF5453" w:rsidRPr="00EF5453">
        <w:rPr>
          <w:rFonts w:ascii="Arial" w:hAnsi="Arial" w:cs="Arial"/>
          <w:sz w:val="20"/>
          <w:szCs w:val="20"/>
        </w:rPr>
        <w:t>dihasilkan</w:t>
      </w:r>
      <w:proofErr w:type="spellEnd"/>
      <w:r w:rsidR="00EF5453" w:rsidRPr="00EF5453">
        <w:rPr>
          <w:rFonts w:ascii="Arial" w:hAnsi="Arial" w:cs="Arial"/>
          <w:sz w:val="20"/>
          <w:szCs w:val="20"/>
        </w:rPr>
        <w:t xml:space="preserve"> </w:t>
      </w:r>
      <w:proofErr w:type="spellStart"/>
      <w:r w:rsidR="00EF5453" w:rsidRPr="00EF5453">
        <w:rPr>
          <w:rFonts w:ascii="Arial" w:hAnsi="Arial" w:cs="Arial"/>
          <w:sz w:val="20"/>
          <w:szCs w:val="20"/>
        </w:rPr>
        <w:t>sebesar</w:t>
      </w:r>
      <w:proofErr w:type="spellEnd"/>
      <w:r w:rsidR="00EF5453" w:rsidRPr="00EF5453">
        <w:rPr>
          <w:rFonts w:ascii="Arial" w:hAnsi="Arial" w:cs="Arial"/>
          <w:sz w:val="20"/>
          <w:szCs w:val="20"/>
        </w:rPr>
        <w:t xml:space="preserve"> 13,4 Volt </w:t>
      </w:r>
      <w:r w:rsidR="008058FC">
        <w:rPr>
          <w:rFonts w:ascii="Arial" w:hAnsi="Arial" w:cs="Arial"/>
          <w:sz w:val="20"/>
          <w:szCs w:val="20"/>
        </w:rPr>
        <w:t xml:space="preserve">dan </w:t>
      </w:r>
      <w:proofErr w:type="spellStart"/>
      <w:r w:rsidR="00EF5453" w:rsidRPr="00EF5453">
        <w:rPr>
          <w:rFonts w:ascii="Arial" w:hAnsi="Arial" w:cs="Arial"/>
          <w:sz w:val="20"/>
          <w:szCs w:val="20"/>
        </w:rPr>
        <w:t>kuat</w:t>
      </w:r>
      <w:proofErr w:type="spellEnd"/>
      <w:r w:rsidR="00EF5453" w:rsidRPr="00EF5453">
        <w:rPr>
          <w:rFonts w:ascii="Arial" w:hAnsi="Arial" w:cs="Arial"/>
          <w:sz w:val="20"/>
          <w:szCs w:val="20"/>
        </w:rPr>
        <w:t xml:space="preserve"> </w:t>
      </w:r>
      <w:proofErr w:type="spellStart"/>
      <w:r w:rsidR="00EF5453" w:rsidRPr="00EF5453">
        <w:rPr>
          <w:rFonts w:ascii="Arial" w:hAnsi="Arial" w:cs="Arial"/>
          <w:sz w:val="20"/>
          <w:szCs w:val="20"/>
        </w:rPr>
        <w:t>arus</w:t>
      </w:r>
      <w:proofErr w:type="spellEnd"/>
      <w:r w:rsidR="008058FC">
        <w:rPr>
          <w:rFonts w:ascii="Arial" w:hAnsi="Arial" w:cs="Arial"/>
          <w:sz w:val="20"/>
          <w:szCs w:val="20"/>
        </w:rPr>
        <w:t xml:space="preserve"> </w:t>
      </w:r>
      <w:proofErr w:type="spellStart"/>
      <w:r w:rsidR="008058FC">
        <w:rPr>
          <w:rFonts w:ascii="Arial" w:hAnsi="Arial" w:cs="Arial"/>
          <w:sz w:val="20"/>
          <w:szCs w:val="20"/>
        </w:rPr>
        <w:t>listrik</w:t>
      </w:r>
      <w:proofErr w:type="spellEnd"/>
      <w:r w:rsidR="00EF5453" w:rsidRPr="00EF5453">
        <w:rPr>
          <w:rFonts w:ascii="Arial" w:hAnsi="Arial" w:cs="Arial"/>
          <w:sz w:val="20"/>
          <w:szCs w:val="20"/>
        </w:rPr>
        <w:t xml:space="preserve"> </w:t>
      </w:r>
      <w:proofErr w:type="spellStart"/>
      <w:r w:rsidR="00EF5453" w:rsidRPr="00EF5453">
        <w:rPr>
          <w:rFonts w:ascii="Arial" w:hAnsi="Arial" w:cs="Arial"/>
          <w:sz w:val="20"/>
          <w:szCs w:val="20"/>
        </w:rPr>
        <w:t>sebesar</w:t>
      </w:r>
      <w:proofErr w:type="spellEnd"/>
      <w:r w:rsidR="00EF5453" w:rsidRPr="00EF5453">
        <w:rPr>
          <w:rFonts w:ascii="Arial" w:hAnsi="Arial" w:cs="Arial"/>
          <w:sz w:val="20"/>
          <w:szCs w:val="20"/>
        </w:rPr>
        <w:t xml:space="preserve"> 1,313 mA pada </w:t>
      </w:r>
      <w:proofErr w:type="spellStart"/>
      <w:r w:rsidR="00EF5453" w:rsidRPr="00EF5453">
        <w:rPr>
          <w:rFonts w:ascii="Arial" w:hAnsi="Arial" w:cs="Arial"/>
          <w:sz w:val="20"/>
          <w:szCs w:val="20"/>
        </w:rPr>
        <w:t>waktu</w:t>
      </w:r>
      <w:proofErr w:type="spellEnd"/>
      <w:r w:rsidR="00EF5453" w:rsidRPr="00EF5453">
        <w:rPr>
          <w:rFonts w:ascii="Arial" w:hAnsi="Arial" w:cs="Arial"/>
          <w:sz w:val="20"/>
          <w:szCs w:val="20"/>
        </w:rPr>
        <w:t xml:space="preserve"> </w:t>
      </w:r>
      <w:proofErr w:type="spellStart"/>
      <w:r w:rsidR="00EF5453" w:rsidRPr="00EF5453">
        <w:rPr>
          <w:rFonts w:ascii="Arial" w:hAnsi="Arial" w:cs="Arial"/>
          <w:sz w:val="20"/>
          <w:szCs w:val="20"/>
        </w:rPr>
        <w:t>pengamatan</w:t>
      </w:r>
      <w:proofErr w:type="spellEnd"/>
      <w:r w:rsidR="00EF5453" w:rsidRPr="00EF5453">
        <w:rPr>
          <w:rFonts w:ascii="Arial" w:hAnsi="Arial" w:cs="Arial"/>
          <w:sz w:val="20"/>
          <w:szCs w:val="20"/>
        </w:rPr>
        <w:t xml:space="preserve"> 1 </w:t>
      </w:r>
      <w:proofErr w:type="spellStart"/>
      <w:r w:rsidR="00EF5453" w:rsidRPr="00EF5453">
        <w:rPr>
          <w:rFonts w:ascii="Arial" w:hAnsi="Arial" w:cs="Arial"/>
          <w:sz w:val="20"/>
          <w:szCs w:val="20"/>
        </w:rPr>
        <w:t>menit</w:t>
      </w:r>
      <w:proofErr w:type="spellEnd"/>
      <w:r w:rsidR="00EF5453" w:rsidRPr="00EF5453">
        <w:rPr>
          <w:rFonts w:ascii="Arial" w:hAnsi="Arial" w:cs="Arial"/>
          <w:sz w:val="20"/>
          <w:szCs w:val="20"/>
        </w:rPr>
        <w:t xml:space="preserve">, </w:t>
      </w:r>
      <w:proofErr w:type="spellStart"/>
      <w:r w:rsidR="00EF5453" w:rsidRPr="00EF5453">
        <w:rPr>
          <w:rFonts w:ascii="Arial" w:hAnsi="Arial" w:cs="Arial"/>
          <w:sz w:val="20"/>
          <w:szCs w:val="20"/>
        </w:rPr>
        <w:t>sedangkan</w:t>
      </w:r>
      <w:proofErr w:type="spellEnd"/>
      <w:r w:rsidR="00EF5453" w:rsidRPr="00EF5453">
        <w:rPr>
          <w:rFonts w:ascii="Arial" w:hAnsi="Arial" w:cs="Arial"/>
          <w:sz w:val="20"/>
          <w:szCs w:val="20"/>
        </w:rPr>
        <w:t xml:space="preserve"> pada </w:t>
      </w:r>
      <w:proofErr w:type="spellStart"/>
      <w:r w:rsidR="00EF5453" w:rsidRPr="00EF5453">
        <w:rPr>
          <w:rFonts w:ascii="Arial" w:hAnsi="Arial" w:cs="Arial"/>
          <w:sz w:val="20"/>
          <w:szCs w:val="20"/>
        </w:rPr>
        <w:t>waktu</w:t>
      </w:r>
      <w:proofErr w:type="spellEnd"/>
      <w:r w:rsidR="00EF5453" w:rsidRPr="00EF5453">
        <w:rPr>
          <w:rFonts w:ascii="Arial" w:hAnsi="Arial" w:cs="Arial"/>
          <w:sz w:val="20"/>
          <w:szCs w:val="20"/>
        </w:rPr>
        <w:t xml:space="preserve"> </w:t>
      </w:r>
      <w:proofErr w:type="spellStart"/>
      <w:r w:rsidR="00EF5453" w:rsidRPr="00EF5453">
        <w:rPr>
          <w:rFonts w:ascii="Arial" w:hAnsi="Arial" w:cs="Arial"/>
          <w:sz w:val="20"/>
          <w:szCs w:val="20"/>
        </w:rPr>
        <w:t>pengamatan</w:t>
      </w:r>
      <w:proofErr w:type="spellEnd"/>
      <w:r w:rsidR="00EF5453" w:rsidRPr="00EF5453">
        <w:rPr>
          <w:rFonts w:ascii="Arial" w:hAnsi="Arial" w:cs="Arial"/>
          <w:sz w:val="20"/>
          <w:szCs w:val="20"/>
        </w:rPr>
        <w:t xml:space="preserve"> 90 </w:t>
      </w:r>
      <w:proofErr w:type="spellStart"/>
      <w:r w:rsidR="00EF5453" w:rsidRPr="00EF5453">
        <w:rPr>
          <w:rFonts w:ascii="Arial" w:hAnsi="Arial" w:cs="Arial"/>
          <w:sz w:val="20"/>
          <w:szCs w:val="20"/>
        </w:rPr>
        <w:t>menit</w:t>
      </w:r>
      <w:proofErr w:type="spellEnd"/>
      <w:r w:rsidR="00EF5453" w:rsidRPr="00EF5453">
        <w:rPr>
          <w:rFonts w:ascii="Arial" w:hAnsi="Arial" w:cs="Arial"/>
          <w:sz w:val="20"/>
          <w:szCs w:val="20"/>
        </w:rPr>
        <w:t xml:space="preserve"> </w:t>
      </w:r>
      <w:proofErr w:type="spellStart"/>
      <w:r w:rsidR="00EF5453" w:rsidRPr="00EF5453">
        <w:rPr>
          <w:rFonts w:ascii="Arial" w:hAnsi="Arial" w:cs="Arial"/>
          <w:sz w:val="20"/>
          <w:szCs w:val="20"/>
        </w:rPr>
        <w:t>menghasilkan</w:t>
      </w:r>
      <w:proofErr w:type="spellEnd"/>
      <w:r w:rsidR="00EF5453" w:rsidRPr="00EF5453">
        <w:rPr>
          <w:rFonts w:ascii="Arial" w:hAnsi="Arial" w:cs="Arial"/>
          <w:sz w:val="20"/>
          <w:szCs w:val="20"/>
        </w:rPr>
        <w:t xml:space="preserve"> </w:t>
      </w:r>
      <w:proofErr w:type="spellStart"/>
      <w:r w:rsidR="00EF5453" w:rsidRPr="00EF5453">
        <w:rPr>
          <w:rFonts w:ascii="Arial" w:hAnsi="Arial" w:cs="Arial"/>
          <w:sz w:val="20"/>
          <w:szCs w:val="20"/>
        </w:rPr>
        <w:t>tegangan</w:t>
      </w:r>
      <w:proofErr w:type="spellEnd"/>
      <w:r w:rsidR="00EF5453" w:rsidRPr="00EF5453">
        <w:rPr>
          <w:rFonts w:ascii="Arial" w:hAnsi="Arial" w:cs="Arial"/>
          <w:sz w:val="20"/>
          <w:szCs w:val="20"/>
        </w:rPr>
        <w:t xml:space="preserve"> </w:t>
      </w:r>
      <w:proofErr w:type="spellStart"/>
      <w:r w:rsidR="00EF5453" w:rsidRPr="00EF5453">
        <w:rPr>
          <w:rFonts w:ascii="Arial" w:hAnsi="Arial" w:cs="Arial"/>
          <w:sz w:val="20"/>
          <w:szCs w:val="20"/>
        </w:rPr>
        <w:t>listrik</w:t>
      </w:r>
      <w:proofErr w:type="spellEnd"/>
      <w:r w:rsidR="00EF5453" w:rsidRPr="00EF5453">
        <w:rPr>
          <w:rFonts w:ascii="Arial" w:hAnsi="Arial" w:cs="Arial"/>
          <w:sz w:val="20"/>
          <w:szCs w:val="20"/>
        </w:rPr>
        <w:t xml:space="preserve"> </w:t>
      </w:r>
      <w:proofErr w:type="spellStart"/>
      <w:r w:rsidR="00EF5453" w:rsidRPr="00EF5453">
        <w:rPr>
          <w:rFonts w:ascii="Arial" w:hAnsi="Arial" w:cs="Arial"/>
          <w:sz w:val="20"/>
          <w:szCs w:val="20"/>
        </w:rPr>
        <w:t>sebesar</w:t>
      </w:r>
      <w:proofErr w:type="spellEnd"/>
      <w:r w:rsidR="00EF5453" w:rsidRPr="00EF5453">
        <w:rPr>
          <w:rFonts w:ascii="Arial" w:hAnsi="Arial" w:cs="Arial"/>
          <w:sz w:val="20"/>
          <w:szCs w:val="20"/>
        </w:rPr>
        <w:t xml:space="preserve"> 10,03 Volt </w:t>
      </w:r>
      <w:r w:rsidR="008058FC">
        <w:rPr>
          <w:rFonts w:ascii="Arial" w:hAnsi="Arial" w:cs="Arial"/>
          <w:sz w:val="20"/>
          <w:szCs w:val="20"/>
        </w:rPr>
        <w:t xml:space="preserve">dan </w:t>
      </w:r>
      <w:proofErr w:type="spellStart"/>
      <w:r w:rsidR="00EF5453" w:rsidRPr="00EF5453">
        <w:rPr>
          <w:rFonts w:ascii="Arial" w:hAnsi="Arial" w:cs="Arial"/>
          <w:sz w:val="20"/>
          <w:szCs w:val="20"/>
        </w:rPr>
        <w:t>kuat</w:t>
      </w:r>
      <w:proofErr w:type="spellEnd"/>
      <w:r w:rsidR="00EF5453" w:rsidRPr="00EF5453">
        <w:rPr>
          <w:rFonts w:ascii="Arial" w:hAnsi="Arial" w:cs="Arial"/>
          <w:sz w:val="20"/>
          <w:szCs w:val="20"/>
        </w:rPr>
        <w:t xml:space="preserve"> </w:t>
      </w:r>
      <w:proofErr w:type="spellStart"/>
      <w:r w:rsidR="00EF5453" w:rsidRPr="00EF5453">
        <w:rPr>
          <w:rFonts w:ascii="Arial" w:hAnsi="Arial" w:cs="Arial"/>
          <w:sz w:val="20"/>
          <w:szCs w:val="20"/>
        </w:rPr>
        <w:t>arus</w:t>
      </w:r>
      <w:proofErr w:type="spellEnd"/>
      <w:r w:rsidR="00EF5453" w:rsidRPr="00EF5453">
        <w:rPr>
          <w:rFonts w:ascii="Arial" w:hAnsi="Arial" w:cs="Arial"/>
          <w:sz w:val="20"/>
          <w:szCs w:val="20"/>
        </w:rPr>
        <w:t xml:space="preserve"> </w:t>
      </w:r>
      <w:proofErr w:type="spellStart"/>
      <w:r w:rsidR="008058FC">
        <w:rPr>
          <w:rFonts w:ascii="Arial" w:hAnsi="Arial" w:cs="Arial"/>
          <w:sz w:val="20"/>
          <w:szCs w:val="20"/>
        </w:rPr>
        <w:t>listrik</w:t>
      </w:r>
      <w:proofErr w:type="spellEnd"/>
      <w:r w:rsidR="008058FC">
        <w:rPr>
          <w:rFonts w:ascii="Arial" w:hAnsi="Arial" w:cs="Arial"/>
          <w:sz w:val="20"/>
          <w:szCs w:val="20"/>
        </w:rPr>
        <w:t xml:space="preserve"> </w:t>
      </w:r>
      <w:proofErr w:type="spellStart"/>
      <w:r w:rsidR="00EF5453" w:rsidRPr="00EF5453">
        <w:rPr>
          <w:rFonts w:ascii="Arial" w:hAnsi="Arial" w:cs="Arial"/>
          <w:sz w:val="20"/>
          <w:szCs w:val="20"/>
        </w:rPr>
        <w:t>sebesar</w:t>
      </w:r>
      <w:proofErr w:type="spellEnd"/>
      <w:r w:rsidR="00EF5453" w:rsidRPr="00EF5453">
        <w:rPr>
          <w:rFonts w:ascii="Arial" w:hAnsi="Arial" w:cs="Arial"/>
          <w:sz w:val="20"/>
          <w:szCs w:val="20"/>
        </w:rPr>
        <w:t xml:space="preserve"> 0,876 mA</w:t>
      </w:r>
      <w:r w:rsidR="00EF5453">
        <w:rPr>
          <w:rFonts w:ascii="Arial" w:hAnsi="Arial" w:cs="Arial"/>
          <w:sz w:val="20"/>
          <w:szCs w:val="20"/>
        </w:rPr>
        <w:t>.</w:t>
      </w:r>
      <w:r w:rsidR="009D41E9">
        <w:rPr>
          <w:rFonts w:ascii="Arial" w:hAnsi="Arial" w:cs="Arial"/>
          <w:sz w:val="20"/>
          <w:szCs w:val="20"/>
        </w:rPr>
        <w:t xml:space="preserve"> </w:t>
      </w:r>
      <w:proofErr w:type="spellStart"/>
      <w:r w:rsidR="009D41E9" w:rsidRPr="00EF5453">
        <w:rPr>
          <w:rFonts w:ascii="Arial" w:hAnsi="Arial" w:cs="Arial"/>
          <w:sz w:val="20"/>
          <w:szCs w:val="20"/>
        </w:rPr>
        <w:t>Prototipe</w:t>
      </w:r>
      <w:proofErr w:type="spellEnd"/>
      <w:r w:rsidR="009D41E9" w:rsidRPr="00EF5453">
        <w:rPr>
          <w:rFonts w:ascii="Arial" w:hAnsi="Arial" w:cs="Arial"/>
          <w:sz w:val="20"/>
          <w:szCs w:val="20"/>
        </w:rPr>
        <w:t xml:space="preserve"> </w:t>
      </w:r>
      <w:proofErr w:type="spellStart"/>
      <w:r w:rsidR="009D41E9">
        <w:rPr>
          <w:rFonts w:ascii="Arial" w:hAnsi="Arial" w:cs="Arial"/>
          <w:sz w:val="20"/>
          <w:szCs w:val="20"/>
        </w:rPr>
        <w:t>pembangkit</w:t>
      </w:r>
      <w:proofErr w:type="spellEnd"/>
      <w:r w:rsidR="009D41E9">
        <w:rPr>
          <w:rFonts w:ascii="Arial" w:hAnsi="Arial" w:cs="Arial"/>
          <w:sz w:val="20"/>
          <w:szCs w:val="20"/>
        </w:rPr>
        <w:t xml:space="preserve"> </w:t>
      </w:r>
      <w:proofErr w:type="spellStart"/>
      <w:r w:rsidR="009D41E9">
        <w:rPr>
          <w:rFonts w:ascii="Arial" w:hAnsi="Arial" w:cs="Arial"/>
          <w:sz w:val="20"/>
          <w:szCs w:val="20"/>
        </w:rPr>
        <w:t>listrik</w:t>
      </w:r>
      <w:proofErr w:type="spellEnd"/>
      <w:r w:rsidR="009D41E9">
        <w:rPr>
          <w:rFonts w:ascii="Arial" w:hAnsi="Arial" w:cs="Arial"/>
          <w:sz w:val="20"/>
          <w:szCs w:val="20"/>
        </w:rPr>
        <w:t xml:space="preserve"> </w:t>
      </w:r>
      <w:proofErr w:type="spellStart"/>
      <w:r w:rsidR="009D41E9">
        <w:rPr>
          <w:rFonts w:ascii="Arial" w:hAnsi="Arial" w:cs="Arial"/>
          <w:sz w:val="20"/>
          <w:szCs w:val="20"/>
        </w:rPr>
        <w:t>tenaga</w:t>
      </w:r>
      <w:proofErr w:type="spellEnd"/>
      <w:r w:rsidR="009D41E9" w:rsidRPr="00EF5453">
        <w:rPr>
          <w:rFonts w:ascii="Arial" w:hAnsi="Arial" w:cs="Arial"/>
          <w:sz w:val="20"/>
          <w:szCs w:val="20"/>
        </w:rPr>
        <w:t xml:space="preserve"> </w:t>
      </w:r>
      <w:proofErr w:type="spellStart"/>
      <w:r w:rsidR="009D41E9" w:rsidRPr="00EF5453">
        <w:rPr>
          <w:rFonts w:ascii="Arial" w:hAnsi="Arial" w:cs="Arial"/>
          <w:sz w:val="20"/>
          <w:szCs w:val="20"/>
        </w:rPr>
        <w:t>berbasis</w:t>
      </w:r>
      <w:proofErr w:type="spellEnd"/>
      <w:r w:rsidR="009D41E9" w:rsidRPr="00EF5453">
        <w:rPr>
          <w:rFonts w:ascii="Arial" w:hAnsi="Arial" w:cs="Arial"/>
          <w:sz w:val="20"/>
          <w:szCs w:val="20"/>
        </w:rPr>
        <w:t xml:space="preserve"> air </w:t>
      </w:r>
      <w:proofErr w:type="spellStart"/>
      <w:r w:rsidR="009D41E9" w:rsidRPr="00EF5453">
        <w:rPr>
          <w:rFonts w:ascii="Arial" w:hAnsi="Arial" w:cs="Arial"/>
          <w:sz w:val="20"/>
          <w:szCs w:val="20"/>
        </w:rPr>
        <w:t>gambut</w:t>
      </w:r>
      <w:proofErr w:type="spellEnd"/>
      <w:r w:rsidR="009D41E9" w:rsidRPr="00EF5453">
        <w:rPr>
          <w:rFonts w:ascii="Arial" w:hAnsi="Arial" w:cs="Arial"/>
          <w:sz w:val="20"/>
          <w:szCs w:val="20"/>
        </w:rPr>
        <w:t xml:space="preserve"> </w:t>
      </w:r>
      <w:proofErr w:type="spellStart"/>
      <w:r w:rsidR="009D41E9" w:rsidRPr="00EF5453">
        <w:rPr>
          <w:rFonts w:ascii="Arial" w:hAnsi="Arial" w:cs="Arial"/>
          <w:sz w:val="20"/>
          <w:szCs w:val="20"/>
        </w:rPr>
        <w:t>dapat</w:t>
      </w:r>
      <w:proofErr w:type="spellEnd"/>
      <w:r w:rsidR="009D41E9" w:rsidRPr="00EF5453">
        <w:rPr>
          <w:rFonts w:ascii="Arial" w:hAnsi="Arial" w:cs="Arial"/>
          <w:sz w:val="20"/>
          <w:szCs w:val="20"/>
        </w:rPr>
        <w:t xml:space="preserve"> </w:t>
      </w:r>
      <w:proofErr w:type="spellStart"/>
      <w:r w:rsidR="009D41E9" w:rsidRPr="00EF5453">
        <w:rPr>
          <w:rFonts w:ascii="Arial" w:hAnsi="Arial" w:cs="Arial"/>
          <w:sz w:val="20"/>
          <w:szCs w:val="20"/>
        </w:rPr>
        <w:t>digunakan</w:t>
      </w:r>
      <w:proofErr w:type="spellEnd"/>
      <w:r w:rsidR="009D41E9" w:rsidRPr="00EF5453">
        <w:rPr>
          <w:rFonts w:ascii="Arial" w:hAnsi="Arial" w:cs="Arial"/>
          <w:sz w:val="20"/>
          <w:szCs w:val="20"/>
        </w:rPr>
        <w:t xml:space="preserve"> </w:t>
      </w:r>
      <w:proofErr w:type="spellStart"/>
      <w:r w:rsidR="009D41E9" w:rsidRPr="00EF5453">
        <w:rPr>
          <w:rFonts w:ascii="Arial" w:hAnsi="Arial" w:cs="Arial"/>
          <w:sz w:val="20"/>
          <w:szCs w:val="20"/>
        </w:rPr>
        <w:t>sebagai</w:t>
      </w:r>
      <w:proofErr w:type="spellEnd"/>
      <w:r w:rsidR="009D41E9" w:rsidRPr="00EF5453">
        <w:rPr>
          <w:rFonts w:ascii="Arial" w:hAnsi="Arial" w:cs="Arial"/>
          <w:sz w:val="20"/>
          <w:szCs w:val="20"/>
        </w:rPr>
        <w:t xml:space="preserve"> </w:t>
      </w:r>
      <w:proofErr w:type="spellStart"/>
      <w:r w:rsidR="009D41E9" w:rsidRPr="00EF5453">
        <w:rPr>
          <w:rFonts w:ascii="Arial" w:hAnsi="Arial" w:cs="Arial"/>
          <w:sz w:val="20"/>
          <w:szCs w:val="20"/>
        </w:rPr>
        <w:t>energi</w:t>
      </w:r>
      <w:proofErr w:type="spellEnd"/>
      <w:r w:rsidR="009D41E9" w:rsidRPr="00EF5453">
        <w:rPr>
          <w:rFonts w:ascii="Arial" w:hAnsi="Arial" w:cs="Arial"/>
          <w:sz w:val="20"/>
          <w:szCs w:val="20"/>
        </w:rPr>
        <w:t xml:space="preserve"> </w:t>
      </w:r>
      <w:proofErr w:type="spellStart"/>
      <w:r w:rsidR="009D41E9" w:rsidRPr="00EF5453">
        <w:rPr>
          <w:rFonts w:ascii="Arial" w:hAnsi="Arial" w:cs="Arial"/>
          <w:sz w:val="20"/>
          <w:szCs w:val="20"/>
        </w:rPr>
        <w:t>alternatif</w:t>
      </w:r>
      <w:proofErr w:type="spellEnd"/>
      <w:r w:rsidR="009D41E9" w:rsidRPr="00EF5453">
        <w:rPr>
          <w:rFonts w:ascii="Arial" w:hAnsi="Arial" w:cs="Arial"/>
          <w:sz w:val="20"/>
          <w:szCs w:val="20"/>
        </w:rPr>
        <w:t xml:space="preserve"> </w:t>
      </w:r>
      <w:proofErr w:type="spellStart"/>
      <w:r w:rsidR="009D41E9" w:rsidRPr="00EF5453">
        <w:rPr>
          <w:rFonts w:ascii="Arial" w:hAnsi="Arial" w:cs="Arial"/>
          <w:sz w:val="20"/>
          <w:szCs w:val="20"/>
        </w:rPr>
        <w:t>terbarukan</w:t>
      </w:r>
      <w:proofErr w:type="spellEnd"/>
      <w:r w:rsidR="009D41E9" w:rsidRPr="00EF5453">
        <w:rPr>
          <w:rFonts w:ascii="Arial" w:hAnsi="Arial" w:cs="Arial"/>
          <w:sz w:val="20"/>
          <w:szCs w:val="20"/>
        </w:rPr>
        <w:t xml:space="preserve"> di </w:t>
      </w:r>
      <w:proofErr w:type="spellStart"/>
      <w:r w:rsidR="009D41E9" w:rsidRPr="00EF5453">
        <w:rPr>
          <w:rFonts w:ascii="Arial" w:hAnsi="Arial" w:cs="Arial"/>
          <w:sz w:val="20"/>
          <w:szCs w:val="20"/>
        </w:rPr>
        <w:t>daerah</w:t>
      </w:r>
      <w:proofErr w:type="spellEnd"/>
      <w:r w:rsidR="009D41E9" w:rsidRPr="00EF5453">
        <w:rPr>
          <w:rFonts w:ascii="Arial" w:hAnsi="Arial" w:cs="Arial"/>
          <w:sz w:val="20"/>
          <w:szCs w:val="20"/>
        </w:rPr>
        <w:t xml:space="preserve"> Kalimantan</w:t>
      </w:r>
    </w:p>
    <w:p w14:paraId="181EE67A" w14:textId="77777777" w:rsidR="00132CE6" w:rsidRDefault="00132CE6">
      <w:pPr>
        <w:pStyle w:val="BodyTextFirstIndent"/>
        <w:tabs>
          <w:tab w:val="left" w:pos="567"/>
        </w:tabs>
        <w:spacing w:after="0"/>
        <w:ind w:firstLine="0"/>
        <w:jc w:val="both"/>
        <w:rPr>
          <w:rFonts w:ascii="Arial" w:hAnsi="Arial" w:cs="Arial"/>
          <w:b/>
          <w:sz w:val="20"/>
          <w:szCs w:val="20"/>
        </w:rPr>
      </w:pPr>
    </w:p>
    <w:p w14:paraId="1F9AA079" w14:textId="1876942B" w:rsidR="00047151" w:rsidRDefault="00A856EF">
      <w:pPr>
        <w:pStyle w:val="BodyTextFirstIndent"/>
        <w:tabs>
          <w:tab w:val="left" w:pos="567"/>
        </w:tabs>
        <w:spacing w:after="0"/>
        <w:ind w:firstLine="0"/>
        <w:jc w:val="both"/>
        <w:rPr>
          <w:rFonts w:ascii="Arial" w:hAnsi="Arial" w:cs="Arial"/>
          <w:b/>
          <w:sz w:val="20"/>
          <w:szCs w:val="20"/>
        </w:rPr>
      </w:pPr>
      <w:r>
        <w:rPr>
          <w:rFonts w:ascii="Arial" w:hAnsi="Arial" w:cs="Arial"/>
          <w:b/>
          <w:sz w:val="20"/>
          <w:szCs w:val="20"/>
        </w:rPr>
        <w:t>DAFTAR PUSTAKA</w:t>
      </w:r>
    </w:p>
    <w:p w14:paraId="1E015597" w14:textId="77777777" w:rsidR="005279E8" w:rsidRDefault="005279E8" w:rsidP="001564EB">
      <w:pPr>
        <w:widowControl w:val="0"/>
        <w:autoSpaceDE w:val="0"/>
        <w:autoSpaceDN w:val="0"/>
        <w:adjustRightInd w:val="0"/>
        <w:ind w:left="480" w:hanging="480"/>
        <w:rPr>
          <w:rFonts w:ascii="Arial" w:hAnsi="Arial" w:cs="Arial"/>
          <w:color w:val="D0CECE" w:themeColor="background2" w:themeShade="E6"/>
          <w:sz w:val="20"/>
          <w:szCs w:val="20"/>
        </w:rPr>
      </w:pPr>
    </w:p>
    <w:p w14:paraId="04D30A2E" w14:textId="239064EA" w:rsidR="00C50B6C" w:rsidRPr="0061794D" w:rsidRDefault="001564EB" w:rsidP="005D1654">
      <w:pPr>
        <w:widowControl w:val="0"/>
        <w:autoSpaceDE w:val="0"/>
        <w:autoSpaceDN w:val="0"/>
        <w:adjustRightInd w:val="0"/>
        <w:ind w:left="480" w:hanging="480"/>
        <w:jc w:val="both"/>
        <w:rPr>
          <w:rFonts w:ascii="Arial" w:hAnsi="Arial" w:cs="Arial"/>
          <w:b/>
          <w:bCs/>
          <w:noProof/>
          <w:sz w:val="20"/>
        </w:rPr>
      </w:pPr>
      <w:r w:rsidRPr="0061794D">
        <w:rPr>
          <w:rFonts w:ascii="Arial" w:hAnsi="Arial" w:cs="Arial"/>
          <w:color w:val="D0CECE" w:themeColor="background2" w:themeShade="E6"/>
          <w:sz w:val="20"/>
          <w:szCs w:val="20"/>
        </w:rPr>
        <w:fldChar w:fldCharType="begin" w:fldLock="1"/>
      </w:r>
      <w:r w:rsidRPr="0061794D">
        <w:rPr>
          <w:rFonts w:ascii="Arial" w:hAnsi="Arial" w:cs="Arial"/>
          <w:color w:val="D0CECE" w:themeColor="background2" w:themeShade="E6"/>
          <w:sz w:val="20"/>
          <w:szCs w:val="20"/>
        </w:rPr>
        <w:instrText xml:space="preserve">ADDIN Mendeley Bibliography CSL_BIBLIOGRAPHY </w:instrText>
      </w:r>
      <w:r w:rsidRPr="0061794D">
        <w:rPr>
          <w:rFonts w:ascii="Arial" w:hAnsi="Arial" w:cs="Arial"/>
          <w:color w:val="D0CECE" w:themeColor="background2" w:themeShade="E6"/>
          <w:sz w:val="20"/>
          <w:szCs w:val="20"/>
        </w:rPr>
        <w:fldChar w:fldCharType="separate"/>
      </w:r>
      <w:r w:rsidR="0061794D" w:rsidRPr="0061794D">
        <w:rPr>
          <w:rFonts w:ascii="Arial" w:hAnsi="Arial" w:cs="Arial"/>
          <w:noProof/>
          <w:sz w:val="20"/>
        </w:rPr>
        <w:t>Adam, F., Amri, I., Bahri, S. 2018. Pengolahan Air Gambut Untuk Menurunkan Kadar Besi Dan Mangan Dengan Proses. 5, 1–4. Jurusan, D., Kimia, T., Teknik, F., &amp; Riau, U.</w:t>
      </w:r>
    </w:p>
    <w:p w14:paraId="68FF27C9" w14:textId="101D04CF" w:rsidR="00C50B6C" w:rsidRPr="0061794D" w:rsidRDefault="0061794D" w:rsidP="005D1654">
      <w:pPr>
        <w:widowControl w:val="0"/>
        <w:autoSpaceDE w:val="0"/>
        <w:autoSpaceDN w:val="0"/>
        <w:adjustRightInd w:val="0"/>
        <w:ind w:left="480" w:hanging="480"/>
        <w:jc w:val="both"/>
        <w:rPr>
          <w:rFonts w:ascii="Arial" w:hAnsi="Arial" w:cs="Arial"/>
          <w:noProof/>
          <w:sz w:val="20"/>
        </w:rPr>
      </w:pPr>
      <w:r w:rsidRPr="0061794D">
        <w:rPr>
          <w:rFonts w:ascii="Arial" w:hAnsi="Arial" w:cs="Arial"/>
          <w:noProof/>
          <w:sz w:val="20"/>
        </w:rPr>
        <w:t>Harahap, M. R.</w:t>
      </w:r>
      <w:r w:rsidR="00FC0CBF">
        <w:rPr>
          <w:rFonts w:ascii="Arial" w:hAnsi="Arial" w:cs="Arial"/>
          <w:noProof/>
          <w:sz w:val="20"/>
        </w:rPr>
        <w:t xml:space="preserve"> </w:t>
      </w:r>
      <w:r w:rsidRPr="0061794D">
        <w:rPr>
          <w:rFonts w:ascii="Arial" w:hAnsi="Arial" w:cs="Arial"/>
          <w:noProof/>
          <w:sz w:val="20"/>
        </w:rPr>
        <w:t>2016. Sel Elektrokimia: Karakteristik Dan Aplikasi. Circuit: Jurnal Ilmiah Pendidikan Teknik Elektro, 2(1), 177–180. Https://Doi.Org/10.22373/Crc.V2i1.764</w:t>
      </w:r>
    </w:p>
    <w:p w14:paraId="1FA6474D" w14:textId="06C6F281" w:rsidR="00C50B6C" w:rsidRPr="0061794D" w:rsidRDefault="0061794D" w:rsidP="005D1654">
      <w:pPr>
        <w:widowControl w:val="0"/>
        <w:autoSpaceDE w:val="0"/>
        <w:autoSpaceDN w:val="0"/>
        <w:adjustRightInd w:val="0"/>
        <w:ind w:left="480" w:hanging="480"/>
        <w:jc w:val="both"/>
        <w:rPr>
          <w:rFonts w:ascii="Arial" w:hAnsi="Arial" w:cs="Arial"/>
          <w:noProof/>
          <w:sz w:val="20"/>
        </w:rPr>
      </w:pPr>
      <w:r w:rsidRPr="0061794D">
        <w:rPr>
          <w:rFonts w:ascii="Arial" w:hAnsi="Arial" w:cs="Arial"/>
          <w:noProof/>
          <w:sz w:val="20"/>
        </w:rPr>
        <w:t>Muchlis, M., &amp; Permana, A. D. 2003. Proyeksi</w:t>
      </w:r>
      <w:r w:rsidR="005D1654">
        <w:rPr>
          <w:rFonts w:ascii="Arial" w:hAnsi="Arial" w:cs="Arial"/>
          <w:noProof/>
          <w:sz w:val="20"/>
        </w:rPr>
        <w:t xml:space="preserve"> </w:t>
      </w:r>
      <w:r w:rsidRPr="0061794D">
        <w:rPr>
          <w:rFonts w:ascii="Arial" w:hAnsi="Arial" w:cs="Arial"/>
          <w:noProof/>
          <w:sz w:val="20"/>
        </w:rPr>
        <w:t>Kebutuhan Listrik Pln. Pengembangan Sistem Kelistrikan Dalam Menunjang Pembangunan Nasional Jangka Panjang, 19–29.</w:t>
      </w:r>
    </w:p>
    <w:p w14:paraId="03F538E1" w14:textId="79ADAF8C" w:rsidR="0061794D" w:rsidRPr="0061794D" w:rsidRDefault="0061794D" w:rsidP="005D1654">
      <w:pPr>
        <w:widowControl w:val="0"/>
        <w:autoSpaceDE w:val="0"/>
        <w:autoSpaceDN w:val="0"/>
        <w:adjustRightInd w:val="0"/>
        <w:ind w:left="480" w:hanging="480"/>
        <w:jc w:val="both"/>
        <w:rPr>
          <w:rFonts w:ascii="Arial" w:hAnsi="Arial" w:cs="Arial"/>
          <w:noProof/>
          <w:sz w:val="20"/>
        </w:rPr>
      </w:pPr>
      <w:r w:rsidRPr="0061794D">
        <w:rPr>
          <w:rFonts w:ascii="Arial" w:hAnsi="Arial" w:cs="Arial"/>
          <w:noProof/>
          <w:sz w:val="20"/>
        </w:rPr>
        <w:t>Ramadhan, N.T.M. 2018. Pemanfaatan Ion Fe</w:t>
      </w:r>
      <w:r w:rsidRPr="000D60ED">
        <w:rPr>
          <w:rFonts w:ascii="Arial" w:hAnsi="Arial" w:cs="Arial"/>
          <w:noProof/>
          <w:sz w:val="20"/>
          <w:vertAlign w:val="superscript"/>
        </w:rPr>
        <w:t xml:space="preserve"> 2 +</w:t>
      </w:r>
      <w:r w:rsidRPr="0061794D">
        <w:rPr>
          <w:rFonts w:ascii="Arial" w:hAnsi="Arial" w:cs="Arial"/>
          <w:noProof/>
          <w:sz w:val="20"/>
        </w:rPr>
        <w:t xml:space="preserve"> Pada Air Gambut Sebagai Energi Listrik Menggunakan Sistem Elektrokimia. Jurnal Air Gambut. </w:t>
      </w:r>
    </w:p>
    <w:p w14:paraId="490A236C" w14:textId="55E49170" w:rsidR="00C50B6C" w:rsidRPr="0061794D" w:rsidRDefault="0061794D" w:rsidP="005D1654">
      <w:pPr>
        <w:widowControl w:val="0"/>
        <w:autoSpaceDE w:val="0"/>
        <w:autoSpaceDN w:val="0"/>
        <w:adjustRightInd w:val="0"/>
        <w:ind w:left="480" w:hanging="480"/>
        <w:jc w:val="both"/>
        <w:rPr>
          <w:rFonts w:ascii="Arial" w:hAnsi="Arial" w:cs="Arial"/>
          <w:noProof/>
          <w:sz w:val="20"/>
        </w:rPr>
      </w:pPr>
      <w:r w:rsidRPr="0061794D">
        <w:rPr>
          <w:rFonts w:ascii="Arial" w:hAnsi="Arial" w:cs="Arial"/>
          <w:noProof/>
          <w:sz w:val="20"/>
        </w:rPr>
        <w:t>Saputra, N. H., Wisudo, S. H., Riyanto, M., &amp; Susanto, A. 2020. Penggunaan Elektroda Tembaga Dan Seng Dengan Elektrolit Air Laut Untuk Sumber Energi Lampu Led-Dip. Jurnal Teknologi Perikanan Dan Kelautan, 10(2), 135–147. Https://Doi.Org/10.24319/Jtpk.10.135-147</w:t>
      </w:r>
    </w:p>
    <w:p w14:paraId="24FDC6E5" w14:textId="3BB585B9" w:rsidR="00C50B6C" w:rsidRPr="0061794D" w:rsidRDefault="0061794D" w:rsidP="005D1654">
      <w:pPr>
        <w:widowControl w:val="0"/>
        <w:autoSpaceDE w:val="0"/>
        <w:autoSpaceDN w:val="0"/>
        <w:adjustRightInd w:val="0"/>
        <w:ind w:left="480" w:hanging="480"/>
        <w:jc w:val="both"/>
        <w:rPr>
          <w:rFonts w:ascii="Arial" w:hAnsi="Arial" w:cs="Arial"/>
          <w:noProof/>
          <w:sz w:val="20"/>
        </w:rPr>
      </w:pPr>
      <w:r w:rsidRPr="0061794D">
        <w:rPr>
          <w:rFonts w:ascii="Arial" w:hAnsi="Arial" w:cs="Arial"/>
          <w:noProof/>
          <w:sz w:val="20"/>
        </w:rPr>
        <w:t>Suherman &amp; Sumawijaya. 2013. Menghilangkan Warna Dan Zat Organik Air Gambut Dengan Metode Koagulasi-Flokulasi. Riset Geologi Dan Pertambangan, 23(2), 127–140.</w:t>
      </w:r>
    </w:p>
    <w:p w14:paraId="36C3FECE" w14:textId="1ADC39FF" w:rsidR="00C50B6C" w:rsidRPr="0061794D" w:rsidRDefault="0061794D" w:rsidP="005D1654">
      <w:pPr>
        <w:widowControl w:val="0"/>
        <w:autoSpaceDE w:val="0"/>
        <w:autoSpaceDN w:val="0"/>
        <w:adjustRightInd w:val="0"/>
        <w:ind w:left="480" w:hanging="480"/>
        <w:jc w:val="both"/>
        <w:rPr>
          <w:rFonts w:ascii="Arial" w:hAnsi="Arial" w:cs="Arial"/>
          <w:noProof/>
          <w:sz w:val="20"/>
        </w:rPr>
      </w:pPr>
      <w:r w:rsidRPr="0061794D">
        <w:rPr>
          <w:rFonts w:ascii="Arial" w:hAnsi="Arial" w:cs="Arial"/>
          <w:noProof/>
          <w:sz w:val="20"/>
        </w:rPr>
        <w:t>Usman, M. A., Hasbi, M., &amp; Sudia, B. 2017. Studi Eksperimen Penggunaan Air Garam Sebagai Sumber Energi Alternatif. In Jurnal Mahasiswa Teknik Mesin (Vol. 2, Issue 2, Pp. 1–6). Http://Ojs.Uho.Ac.Id/Index.Php/Enthalpy/Article/View/2741/2043</w:t>
      </w:r>
    </w:p>
    <w:p w14:paraId="181306D8" w14:textId="2B11F6BF" w:rsidR="00C50B6C" w:rsidRPr="0061794D" w:rsidRDefault="0061794D" w:rsidP="005D1654">
      <w:pPr>
        <w:widowControl w:val="0"/>
        <w:autoSpaceDE w:val="0"/>
        <w:autoSpaceDN w:val="0"/>
        <w:adjustRightInd w:val="0"/>
        <w:ind w:left="480" w:hanging="480"/>
        <w:jc w:val="both"/>
        <w:rPr>
          <w:rFonts w:ascii="Arial" w:hAnsi="Arial" w:cs="Arial"/>
          <w:noProof/>
          <w:sz w:val="20"/>
        </w:rPr>
      </w:pPr>
      <w:r w:rsidRPr="0061794D">
        <w:rPr>
          <w:rFonts w:ascii="Arial" w:hAnsi="Arial" w:cs="Arial"/>
          <w:noProof/>
          <w:sz w:val="20"/>
        </w:rPr>
        <w:t>Yulianti, D. Amir, S., &amp; Gurum, A. P. 2016. Analisis Kelistrikan Sel Volta Memanfaatkan Logam Bekas. Jurnal Teori Dan Aplikasi Fisika, 4(2), 181–187.</w:t>
      </w:r>
    </w:p>
    <w:p w14:paraId="3CEE30A3" w14:textId="6F7A4B42" w:rsidR="001564EB" w:rsidRPr="005279E8" w:rsidRDefault="001564EB" w:rsidP="005D1654">
      <w:pPr>
        <w:tabs>
          <w:tab w:val="left" w:pos="709"/>
          <w:tab w:val="left" w:pos="1418"/>
        </w:tabs>
        <w:ind w:left="480" w:hanging="480"/>
        <w:jc w:val="both"/>
        <w:rPr>
          <w:rFonts w:ascii="Arial" w:hAnsi="Arial" w:cs="Arial"/>
          <w:color w:val="D0CECE" w:themeColor="background2" w:themeShade="E6"/>
          <w:sz w:val="20"/>
          <w:szCs w:val="20"/>
        </w:rPr>
      </w:pPr>
      <w:r w:rsidRPr="0061794D">
        <w:rPr>
          <w:rFonts w:ascii="Arial" w:hAnsi="Arial" w:cs="Arial"/>
          <w:color w:val="D0CECE" w:themeColor="background2" w:themeShade="E6"/>
          <w:sz w:val="20"/>
          <w:szCs w:val="20"/>
        </w:rPr>
        <w:fldChar w:fldCharType="end"/>
      </w:r>
    </w:p>
    <w:sectPr w:rsidR="001564EB" w:rsidRPr="005279E8" w:rsidSect="00983332">
      <w:headerReference w:type="default" r:id="rId28"/>
      <w:footerReference w:type="default" r:id="rId29"/>
      <w:type w:val="continuous"/>
      <w:pgSz w:w="11907" w:h="16840"/>
      <w:pgMar w:top="1138" w:right="1134" w:bottom="1138" w:left="1134" w:header="734" w:footer="346" w:gutter="0"/>
      <w:cols w:num="2"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99BE7" w14:textId="77777777" w:rsidR="00AC5671" w:rsidRDefault="00AC5671">
      <w:r>
        <w:separator/>
      </w:r>
    </w:p>
  </w:endnote>
  <w:endnote w:type="continuationSeparator" w:id="0">
    <w:p w14:paraId="25C8147A" w14:textId="77777777" w:rsidR="00AC5671" w:rsidRDefault="00AC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692234"/>
      <w:docPartObj>
        <w:docPartGallery w:val="Page Numbers (Bottom of Page)"/>
        <w:docPartUnique/>
      </w:docPartObj>
    </w:sdtPr>
    <w:sdtEndPr>
      <w:rPr>
        <w:rFonts w:ascii="Arial" w:hAnsi="Arial" w:cs="Arial"/>
        <w:noProof/>
        <w:sz w:val="20"/>
      </w:rPr>
    </w:sdtEndPr>
    <w:sdtContent>
      <w:p w14:paraId="57B3BF74" w14:textId="77777777" w:rsidR="0061794D" w:rsidRPr="004925D5" w:rsidRDefault="0061794D" w:rsidP="00A90B80">
        <w:pPr>
          <w:pStyle w:val="Footer"/>
          <w:pBdr>
            <w:top w:val="single" w:sz="4" w:space="1" w:color="auto"/>
          </w:pBdr>
          <w:jc w:val="center"/>
          <w:rPr>
            <w:rFonts w:ascii="Arial" w:hAnsi="Arial" w:cs="Arial"/>
            <w:sz w:val="20"/>
          </w:rPr>
        </w:pPr>
        <w:r w:rsidRPr="004925D5">
          <w:rPr>
            <w:rFonts w:ascii="Arial" w:hAnsi="Arial" w:cs="Arial"/>
            <w:sz w:val="20"/>
          </w:rPr>
          <w:fldChar w:fldCharType="begin"/>
        </w:r>
        <w:r w:rsidRPr="004925D5">
          <w:rPr>
            <w:rFonts w:ascii="Arial" w:hAnsi="Arial" w:cs="Arial"/>
            <w:sz w:val="20"/>
          </w:rPr>
          <w:instrText xml:space="preserve"> PAGE   \* MERGEFORMAT </w:instrText>
        </w:r>
        <w:r w:rsidRPr="004925D5">
          <w:rPr>
            <w:rFonts w:ascii="Arial" w:hAnsi="Arial" w:cs="Arial"/>
            <w:sz w:val="20"/>
          </w:rPr>
          <w:fldChar w:fldCharType="separate"/>
        </w:r>
        <w:r w:rsidR="00A90B80">
          <w:rPr>
            <w:rFonts w:ascii="Arial" w:hAnsi="Arial" w:cs="Arial"/>
            <w:noProof/>
            <w:sz w:val="20"/>
          </w:rPr>
          <w:t>2</w:t>
        </w:r>
        <w:r w:rsidRPr="004925D5">
          <w:rPr>
            <w:rFonts w:ascii="Arial" w:hAnsi="Arial" w:cs="Arial"/>
            <w:noProof/>
            <w:sz w:val="20"/>
          </w:rPr>
          <w:fldChar w:fldCharType="end"/>
        </w:r>
      </w:p>
    </w:sdtContent>
  </w:sdt>
  <w:p w14:paraId="25C4A055" w14:textId="77777777" w:rsidR="0061794D" w:rsidRDefault="00617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9226608"/>
      <w:docPartObj>
        <w:docPartGallery w:val="Page Numbers (Bottom of Page)"/>
        <w:docPartUnique/>
      </w:docPartObj>
    </w:sdtPr>
    <w:sdtEndPr>
      <w:rPr>
        <w:rFonts w:ascii="Arial" w:hAnsi="Arial" w:cs="Arial"/>
        <w:noProof/>
        <w:sz w:val="20"/>
        <w:szCs w:val="20"/>
      </w:rPr>
    </w:sdtEndPr>
    <w:sdtContent>
      <w:p w14:paraId="5415C995" w14:textId="2012E125" w:rsidR="00A90B80" w:rsidRPr="00983332" w:rsidRDefault="00A90B80">
        <w:pPr>
          <w:pStyle w:val="Footer"/>
          <w:jc w:val="center"/>
          <w:rPr>
            <w:rFonts w:ascii="Arial" w:hAnsi="Arial" w:cs="Arial"/>
            <w:sz w:val="20"/>
            <w:szCs w:val="20"/>
          </w:rPr>
        </w:pPr>
        <w:r w:rsidRPr="00983332">
          <w:rPr>
            <w:rFonts w:ascii="Arial" w:hAnsi="Arial" w:cs="Arial"/>
            <w:sz w:val="20"/>
            <w:szCs w:val="20"/>
          </w:rPr>
          <w:fldChar w:fldCharType="begin"/>
        </w:r>
        <w:r w:rsidRPr="00983332">
          <w:rPr>
            <w:rFonts w:ascii="Arial" w:hAnsi="Arial" w:cs="Arial"/>
            <w:sz w:val="20"/>
            <w:szCs w:val="20"/>
          </w:rPr>
          <w:instrText xml:space="preserve"> PAGE   \* MERGEFORMAT </w:instrText>
        </w:r>
        <w:r w:rsidRPr="00983332">
          <w:rPr>
            <w:rFonts w:ascii="Arial" w:hAnsi="Arial" w:cs="Arial"/>
            <w:sz w:val="20"/>
            <w:szCs w:val="20"/>
          </w:rPr>
          <w:fldChar w:fldCharType="separate"/>
        </w:r>
        <w:r w:rsidR="00A77B73" w:rsidRPr="00983332">
          <w:rPr>
            <w:rFonts w:ascii="Arial" w:hAnsi="Arial" w:cs="Arial"/>
            <w:noProof/>
            <w:sz w:val="20"/>
            <w:szCs w:val="20"/>
          </w:rPr>
          <w:t>1</w:t>
        </w:r>
        <w:r w:rsidRPr="00983332">
          <w:rPr>
            <w:rFonts w:ascii="Arial" w:hAnsi="Arial" w:cs="Arial"/>
            <w:noProof/>
            <w:sz w:val="20"/>
            <w:szCs w:val="20"/>
          </w:rPr>
          <w:fldChar w:fldCharType="end"/>
        </w:r>
      </w:p>
    </w:sdtContent>
  </w:sdt>
  <w:p w14:paraId="37771228" w14:textId="77777777" w:rsidR="0061794D" w:rsidRPr="00983332" w:rsidRDefault="0061794D" w:rsidP="008C5587">
    <w:pPr>
      <w:pStyle w:val="Footer"/>
      <w:tabs>
        <w:tab w:val="left" w:pos="4140"/>
      </w:tabs>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7042142"/>
      <w:docPartObj>
        <w:docPartGallery w:val="Page Numbers (Bottom of Page)"/>
        <w:docPartUnique/>
      </w:docPartObj>
    </w:sdtPr>
    <w:sdtEndPr>
      <w:rPr>
        <w:rFonts w:ascii="Arial" w:hAnsi="Arial" w:cs="Arial"/>
        <w:noProof/>
        <w:sz w:val="20"/>
        <w:szCs w:val="20"/>
      </w:rPr>
    </w:sdtEndPr>
    <w:sdtContent>
      <w:p w14:paraId="4A0643DA" w14:textId="77777777" w:rsidR="00983332" w:rsidRDefault="00983332">
        <w:pPr>
          <w:pStyle w:val="Footer"/>
          <w:jc w:val="center"/>
          <w:rPr>
            <w:rFonts w:ascii="Arial" w:hAnsi="Arial" w:cs="Arial"/>
            <w:sz w:val="20"/>
            <w:szCs w:val="20"/>
          </w:rPr>
        </w:pPr>
      </w:p>
      <w:p w14:paraId="4ADB9777" w14:textId="621490DC" w:rsidR="00983332" w:rsidRPr="00983332" w:rsidRDefault="00983332">
        <w:pPr>
          <w:pStyle w:val="Footer"/>
          <w:jc w:val="center"/>
          <w:rPr>
            <w:rFonts w:ascii="Arial" w:hAnsi="Arial" w:cs="Arial"/>
            <w:sz w:val="20"/>
            <w:szCs w:val="20"/>
          </w:rPr>
        </w:pPr>
        <w:r w:rsidRPr="00983332">
          <w:rPr>
            <w:rFonts w:ascii="Arial" w:hAnsi="Arial" w:cs="Arial"/>
            <w:sz w:val="20"/>
            <w:szCs w:val="20"/>
          </w:rPr>
          <w:fldChar w:fldCharType="begin"/>
        </w:r>
        <w:r w:rsidRPr="00983332">
          <w:rPr>
            <w:rFonts w:ascii="Arial" w:hAnsi="Arial" w:cs="Arial"/>
            <w:sz w:val="20"/>
            <w:szCs w:val="20"/>
          </w:rPr>
          <w:instrText xml:space="preserve"> PAGE   \* MERGEFORMAT </w:instrText>
        </w:r>
        <w:r w:rsidRPr="00983332">
          <w:rPr>
            <w:rFonts w:ascii="Arial" w:hAnsi="Arial" w:cs="Arial"/>
            <w:sz w:val="20"/>
            <w:szCs w:val="20"/>
          </w:rPr>
          <w:fldChar w:fldCharType="separate"/>
        </w:r>
        <w:r w:rsidRPr="00983332">
          <w:rPr>
            <w:rFonts w:ascii="Arial" w:hAnsi="Arial" w:cs="Arial"/>
            <w:noProof/>
            <w:sz w:val="20"/>
            <w:szCs w:val="20"/>
          </w:rPr>
          <w:t>2</w:t>
        </w:r>
        <w:r w:rsidRPr="00983332">
          <w:rPr>
            <w:rFonts w:ascii="Arial" w:hAnsi="Arial" w:cs="Arial"/>
            <w:noProof/>
            <w:sz w:val="20"/>
            <w:szCs w:val="20"/>
          </w:rPr>
          <w:fldChar w:fldCharType="end"/>
        </w:r>
      </w:p>
    </w:sdtContent>
  </w:sdt>
  <w:p w14:paraId="25B902BB" w14:textId="77777777" w:rsidR="0061794D" w:rsidRDefault="0061794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9189568"/>
      <w:docPartObj>
        <w:docPartGallery w:val="Page Numbers (Bottom of Page)"/>
        <w:docPartUnique/>
      </w:docPartObj>
    </w:sdtPr>
    <w:sdtEndPr>
      <w:rPr>
        <w:rFonts w:ascii="Arial" w:hAnsi="Arial" w:cs="Arial"/>
        <w:noProof/>
        <w:sz w:val="20"/>
        <w:szCs w:val="20"/>
      </w:rPr>
    </w:sdtEndPr>
    <w:sdtContent>
      <w:p w14:paraId="3AC393DF" w14:textId="0A217ECA" w:rsidR="00983332" w:rsidRPr="00983332" w:rsidRDefault="00983332">
        <w:pPr>
          <w:pStyle w:val="Footer"/>
          <w:jc w:val="center"/>
          <w:rPr>
            <w:rFonts w:ascii="Arial" w:hAnsi="Arial" w:cs="Arial"/>
            <w:sz w:val="20"/>
            <w:szCs w:val="20"/>
          </w:rPr>
        </w:pPr>
        <w:r w:rsidRPr="00983332">
          <w:rPr>
            <w:rFonts w:ascii="Arial" w:hAnsi="Arial" w:cs="Arial"/>
            <w:sz w:val="20"/>
            <w:szCs w:val="20"/>
          </w:rPr>
          <w:fldChar w:fldCharType="begin"/>
        </w:r>
        <w:r w:rsidRPr="00983332">
          <w:rPr>
            <w:rFonts w:ascii="Arial" w:hAnsi="Arial" w:cs="Arial"/>
            <w:sz w:val="20"/>
            <w:szCs w:val="20"/>
          </w:rPr>
          <w:instrText xml:space="preserve"> PAGE   \* MERGEFORMAT </w:instrText>
        </w:r>
        <w:r w:rsidRPr="00983332">
          <w:rPr>
            <w:rFonts w:ascii="Arial" w:hAnsi="Arial" w:cs="Arial"/>
            <w:sz w:val="20"/>
            <w:szCs w:val="20"/>
          </w:rPr>
          <w:fldChar w:fldCharType="separate"/>
        </w:r>
        <w:r w:rsidRPr="00983332">
          <w:rPr>
            <w:rFonts w:ascii="Arial" w:hAnsi="Arial" w:cs="Arial"/>
            <w:noProof/>
            <w:sz w:val="20"/>
            <w:szCs w:val="20"/>
          </w:rPr>
          <w:t>2</w:t>
        </w:r>
        <w:r w:rsidRPr="00983332">
          <w:rPr>
            <w:rFonts w:ascii="Arial" w:hAnsi="Arial" w:cs="Arial"/>
            <w:noProof/>
            <w:sz w:val="20"/>
            <w:szCs w:val="20"/>
          </w:rPr>
          <w:fldChar w:fldCharType="end"/>
        </w:r>
      </w:p>
    </w:sdtContent>
  </w:sdt>
  <w:p w14:paraId="6E221B20" w14:textId="77777777" w:rsidR="0061794D" w:rsidRDefault="00617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1CFEF" w14:textId="77777777" w:rsidR="00AC5671" w:rsidRDefault="00AC5671">
      <w:r>
        <w:separator/>
      </w:r>
    </w:p>
  </w:footnote>
  <w:footnote w:type="continuationSeparator" w:id="0">
    <w:p w14:paraId="39DB4295" w14:textId="77777777" w:rsidR="00AC5671" w:rsidRDefault="00AC56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46"/>
    </w:tblGrid>
    <w:tr w:rsidR="0061794D" w:rsidRPr="00E45673" w14:paraId="6022046E" w14:textId="77777777" w:rsidTr="0061794D">
      <w:trPr>
        <w:trHeight w:val="350"/>
      </w:trPr>
      <w:tc>
        <w:tcPr>
          <w:tcW w:w="4770" w:type="dxa"/>
          <w:shd w:val="clear" w:color="auto" w:fill="ED7D31" w:themeFill="accent2"/>
          <w:vAlign w:val="center"/>
        </w:tcPr>
        <w:p w14:paraId="076A9754" w14:textId="4A5ADE63" w:rsidR="0061794D" w:rsidRPr="00E45673" w:rsidRDefault="0061794D" w:rsidP="00A90B80">
          <w:pPr>
            <w:pStyle w:val="Header"/>
            <w:rPr>
              <w:rFonts w:ascii="Arial" w:hAnsi="Arial" w:cs="Arial"/>
              <w:b/>
              <w:sz w:val="20"/>
              <w:szCs w:val="20"/>
            </w:rPr>
          </w:pPr>
          <w:r>
            <w:rPr>
              <w:rFonts w:ascii="Arial" w:hAnsi="Arial" w:cs="Arial"/>
              <w:b/>
              <w:color w:val="FFFFFF" w:themeColor="background1"/>
              <w:sz w:val="18"/>
              <w:szCs w:val="20"/>
            </w:rPr>
            <w:t xml:space="preserve">JURNAL AUSTENIT </w:t>
          </w:r>
          <w:r w:rsidR="00A90B80">
            <w:rPr>
              <w:rFonts w:ascii="Arial" w:hAnsi="Arial" w:cs="Arial"/>
              <w:b/>
              <w:color w:val="FFFFFF" w:themeColor="background1"/>
              <w:sz w:val="18"/>
              <w:szCs w:val="20"/>
            </w:rPr>
            <w:t>VOL.13 NO.1</w:t>
          </w:r>
          <w:r w:rsidRPr="00E45673">
            <w:rPr>
              <w:rFonts w:ascii="Arial" w:hAnsi="Arial" w:cs="Arial"/>
              <w:b/>
              <w:color w:val="FFFFFF" w:themeColor="background1"/>
              <w:sz w:val="18"/>
              <w:szCs w:val="20"/>
            </w:rPr>
            <w:t xml:space="preserve">, </w:t>
          </w:r>
          <w:r w:rsidR="00A90B80">
            <w:rPr>
              <w:rFonts w:ascii="Arial" w:hAnsi="Arial" w:cs="Arial"/>
              <w:b/>
              <w:color w:val="FFFFFF" w:themeColor="background1"/>
              <w:sz w:val="18"/>
              <w:szCs w:val="20"/>
            </w:rPr>
            <w:t>APRIL 2021</w:t>
          </w:r>
        </w:p>
      </w:tc>
      <w:tc>
        <w:tcPr>
          <w:tcW w:w="4946" w:type="dxa"/>
          <w:shd w:val="clear" w:color="auto" w:fill="7030A0"/>
          <w:vAlign w:val="center"/>
        </w:tcPr>
        <w:p w14:paraId="1F3C1C9A" w14:textId="77777777" w:rsidR="0061794D" w:rsidRPr="00E45673" w:rsidRDefault="0061794D" w:rsidP="004925D5">
          <w:pPr>
            <w:pStyle w:val="Header"/>
            <w:jc w:val="right"/>
            <w:rPr>
              <w:rFonts w:ascii="Arial" w:hAnsi="Arial" w:cs="Arial"/>
              <w:b/>
              <w:color w:val="FFFFFF" w:themeColor="background1"/>
              <w:sz w:val="20"/>
            </w:rPr>
          </w:pPr>
          <w:r>
            <w:rPr>
              <w:rFonts w:ascii="Arial" w:hAnsi="Arial" w:cs="Arial"/>
              <w:b/>
              <w:color w:val="FFFFFF" w:themeColor="background1"/>
              <w:sz w:val="18"/>
            </w:rPr>
            <w:t xml:space="preserve">ISSN : 2085-1286  E-ISSN : 2622-7649  </w:t>
          </w:r>
          <w:r w:rsidRPr="00E45673">
            <w:rPr>
              <w:rFonts w:ascii="Arial" w:hAnsi="Arial" w:cs="Arial"/>
              <w:b/>
              <w:color w:val="FFFFFF" w:themeColor="background1"/>
              <w:sz w:val="18"/>
            </w:rPr>
            <w:t xml:space="preserve"> </w:t>
          </w:r>
        </w:p>
      </w:tc>
    </w:tr>
  </w:tbl>
  <w:p w14:paraId="1410CA8D" w14:textId="77777777" w:rsidR="0061794D" w:rsidRDefault="00617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46"/>
    </w:tblGrid>
    <w:tr w:rsidR="0061794D" w:rsidRPr="00E45673" w14:paraId="5DA2F3C0" w14:textId="77777777" w:rsidTr="00A84322">
      <w:trPr>
        <w:trHeight w:val="350"/>
      </w:trPr>
      <w:tc>
        <w:tcPr>
          <w:tcW w:w="4770" w:type="dxa"/>
          <w:shd w:val="clear" w:color="auto" w:fill="ED7D31" w:themeFill="accent2"/>
          <w:vAlign w:val="center"/>
        </w:tcPr>
        <w:p w14:paraId="5BB27ABC" w14:textId="2F02E816" w:rsidR="0061794D" w:rsidRPr="00E45673" w:rsidRDefault="0004764A" w:rsidP="0004764A">
          <w:pPr>
            <w:pStyle w:val="Header"/>
            <w:rPr>
              <w:rFonts w:ascii="Arial" w:hAnsi="Arial" w:cs="Arial"/>
              <w:b/>
              <w:sz w:val="20"/>
              <w:szCs w:val="20"/>
            </w:rPr>
          </w:pPr>
          <w:r>
            <w:rPr>
              <w:rFonts w:ascii="Arial" w:hAnsi="Arial" w:cs="Arial"/>
              <w:b/>
              <w:color w:val="FFFFFF" w:themeColor="background1"/>
              <w:sz w:val="18"/>
              <w:szCs w:val="20"/>
            </w:rPr>
            <w:t>JURNAL AUSTENIT VOL.13 NO.1</w:t>
          </w:r>
          <w:r w:rsidR="0061794D" w:rsidRPr="00E45673">
            <w:rPr>
              <w:rFonts w:ascii="Arial" w:hAnsi="Arial" w:cs="Arial"/>
              <w:b/>
              <w:color w:val="FFFFFF" w:themeColor="background1"/>
              <w:sz w:val="18"/>
              <w:szCs w:val="20"/>
            </w:rPr>
            <w:t xml:space="preserve">, </w:t>
          </w:r>
          <w:r>
            <w:rPr>
              <w:rFonts w:ascii="Arial" w:hAnsi="Arial" w:cs="Arial"/>
              <w:b/>
              <w:color w:val="FFFFFF" w:themeColor="background1"/>
              <w:sz w:val="18"/>
              <w:szCs w:val="20"/>
            </w:rPr>
            <w:t>APRIL 2021</w:t>
          </w:r>
        </w:p>
      </w:tc>
      <w:tc>
        <w:tcPr>
          <w:tcW w:w="4946" w:type="dxa"/>
          <w:shd w:val="clear" w:color="auto" w:fill="7030A0"/>
          <w:vAlign w:val="center"/>
        </w:tcPr>
        <w:p w14:paraId="691B76A1" w14:textId="77777777" w:rsidR="0061794D" w:rsidRPr="00E45673" w:rsidRDefault="0061794D" w:rsidP="0017798E">
          <w:pPr>
            <w:pStyle w:val="Header"/>
            <w:jc w:val="right"/>
            <w:rPr>
              <w:rFonts w:ascii="Arial" w:hAnsi="Arial" w:cs="Arial"/>
              <w:b/>
              <w:color w:val="FFFFFF" w:themeColor="background1"/>
              <w:sz w:val="20"/>
            </w:rPr>
          </w:pPr>
          <w:r>
            <w:rPr>
              <w:rFonts w:ascii="Arial" w:hAnsi="Arial" w:cs="Arial"/>
              <w:b/>
              <w:color w:val="FFFFFF" w:themeColor="background1"/>
              <w:sz w:val="18"/>
            </w:rPr>
            <w:t xml:space="preserve">ISSN : 2085-1286  E-ISSN : 2622-7649  </w:t>
          </w:r>
          <w:r w:rsidRPr="00E45673">
            <w:rPr>
              <w:rFonts w:ascii="Arial" w:hAnsi="Arial" w:cs="Arial"/>
              <w:b/>
              <w:color w:val="FFFFFF" w:themeColor="background1"/>
              <w:sz w:val="18"/>
            </w:rPr>
            <w:t xml:space="preserve"> </w:t>
          </w:r>
        </w:p>
      </w:tc>
    </w:tr>
  </w:tbl>
  <w:p w14:paraId="4F6DF0DB" w14:textId="77777777" w:rsidR="0061794D" w:rsidRPr="00E45673" w:rsidRDefault="006179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46"/>
    </w:tblGrid>
    <w:tr w:rsidR="0061794D" w:rsidRPr="00E45673" w14:paraId="0F8B5411" w14:textId="77777777" w:rsidTr="0061794D">
      <w:trPr>
        <w:trHeight w:val="350"/>
      </w:trPr>
      <w:tc>
        <w:tcPr>
          <w:tcW w:w="4770" w:type="dxa"/>
          <w:shd w:val="clear" w:color="auto" w:fill="ED7D31" w:themeFill="accent2"/>
          <w:vAlign w:val="center"/>
        </w:tcPr>
        <w:p w14:paraId="1D6383DD" w14:textId="203FE649" w:rsidR="0061794D" w:rsidRPr="00E45673" w:rsidRDefault="00A90B80" w:rsidP="00205694">
          <w:pPr>
            <w:pStyle w:val="Header"/>
            <w:rPr>
              <w:rFonts w:ascii="Arial" w:hAnsi="Arial" w:cs="Arial"/>
              <w:b/>
              <w:sz w:val="20"/>
              <w:szCs w:val="20"/>
            </w:rPr>
          </w:pPr>
          <w:r>
            <w:rPr>
              <w:rFonts w:ascii="Arial" w:hAnsi="Arial" w:cs="Arial"/>
              <w:b/>
              <w:color w:val="FFFFFF" w:themeColor="background1"/>
              <w:sz w:val="18"/>
              <w:szCs w:val="20"/>
            </w:rPr>
            <w:t>JURNAL AUSTENIT VOL.13 NO.1</w:t>
          </w:r>
          <w:r w:rsidR="0061794D" w:rsidRPr="00E45673">
            <w:rPr>
              <w:rFonts w:ascii="Arial" w:hAnsi="Arial" w:cs="Arial"/>
              <w:b/>
              <w:color w:val="FFFFFF" w:themeColor="background1"/>
              <w:sz w:val="18"/>
              <w:szCs w:val="20"/>
            </w:rPr>
            <w:t xml:space="preserve">, </w:t>
          </w:r>
          <w:r w:rsidR="0061794D">
            <w:rPr>
              <w:rFonts w:ascii="Arial" w:hAnsi="Arial" w:cs="Arial"/>
              <w:b/>
              <w:color w:val="FFFFFF" w:themeColor="background1"/>
              <w:sz w:val="18"/>
              <w:szCs w:val="20"/>
            </w:rPr>
            <w:t>APRIL 2021</w:t>
          </w:r>
        </w:p>
      </w:tc>
      <w:tc>
        <w:tcPr>
          <w:tcW w:w="4946" w:type="dxa"/>
          <w:shd w:val="clear" w:color="auto" w:fill="7030A0"/>
          <w:vAlign w:val="center"/>
        </w:tcPr>
        <w:p w14:paraId="0DC667DD" w14:textId="77777777" w:rsidR="0061794D" w:rsidRPr="00E45673" w:rsidRDefault="0061794D" w:rsidP="004925D5">
          <w:pPr>
            <w:pStyle w:val="Header"/>
            <w:jc w:val="right"/>
            <w:rPr>
              <w:rFonts w:ascii="Arial" w:hAnsi="Arial" w:cs="Arial"/>
              <w:b/>
              <w:color w:val="FFFFFF" w:themeColor="background1"/>
              <w:sz w:val="20"/>
            </w:rPr>
          </w:pPr>
          <w:r>
            <w:rPr>
              <w:rFonts w:ascii="Arial" w:hAnsi="Arial" w:cs="Arial"/>
              <w:b/>
              <w:color w:val="FFFFFF" w:themeColor="background1"/>
              <w:sz w:val="18"/>
            </w:rPr>
            <w:t xml:space="preserve">ISSN : 2085-1286  E-ISSN : 2622-7649  </w:t>
          </w:r>
          <w:r w:rsidRPr="00E45673">
            <w:rPr>
              <w:rFonts w:ascii="Arial" w:hAnsi="Arial" w:cs="Arial"/>
              <w:b/>
              <w:color w:val="FFFFFF" w:themeColor="background1"/>
              <w:sz w:val="18"/>
            </w:rPr>
            <w:t xml:space="preserve"> </w:t>
          </w:r>
        </w:p>
      </w:tc>
    </w:tr>
  </w:tbl>
  <w:p w14:paraId="6F24CE4A" w14:textId="77777777" w:rsidR="0061794D" w:rsidRDefault="006179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946"/>
    </w:tblGrid>
    <w:tr w:rsidR="00A90B80" w:rsidRPr="00E45673" w14:paraId="30D44020" w14:textId="77777777" w:rsidTr="006168A8">
      <w:trPr>
        <w:trHeight w:val="350"/>
      </w:trPr>
      <w:tc>
        <w:tcPr>
          <w:tcW w:w="4770" w:type="dxa"/>
          <w:shd w:val="clear" w:color="auto" w:fill="ED7D31" w:themeFill="accent2"/>
          <w:vAlign w:val="center"/>
        </w:tcPr>
        <w:p w14:paraId="7B70ACF0" w14:textId="77777777" w:rsidR="00A90B80" w:rsidRPr="00E45673" w:rsidRDefault="00A90B80" w:rsidP="00A90B80">
          <w:pPr>
            <w:pStyle w:val="Header"/>
            <w:rPr>
              <w:rFonts w:ascii="Arial" w:hAnsi="Arial" w:cs="Arial"/>
              <w:b/>
              <w:sz w:val="20"/>
              <w:szCs w:val="20"/>
            </w:rPr>
          </w:pPr>
          <w:r>
            <w:rPr>
              <w:rFonts w:ascii="Arial" w:hAnsi="Arial" w:cs="Arial"/>
              <w:b/>
              <w:color w:val="FFFFFF" w:themeColor="background1"/>
              <w:sz w:val="18"/>
              <w:szCs w:val="20"/>
            </w:rPr>
            <w:t>JURNAL AUSTENIT VOL.13 NO.1</w:t>
          </w:r>
          <w:r w:rsidRPr="00E45673">
            <w:rPr>
              <w:rFonts w:ascii="Arial" w:hAnsi="Arial" w:cs="Arial"/>
              <w:b/>
              <w:color w:val="FFFFFF" w:themeColor="background1"/>
              <w:sz w:val="18"/>
              <w:szCs w:val="20"/>
            </w:rPr>
            <w:t xml:space="preserve">, </w:t>
          </w:r>
          <w:r>
            <w:rPr>
              <w:rFonts w:ascii="Arial" w:hAnsi="Arial" w:cs="Arial"/>
              <w:b/>
              <w:color w:val="FFFFFF" w:themeColor="background1"/>
              <w:sz w:val="18"/>
              <w:szCs w:val="20"/>
            </w:rPr>
            <w:t>APRIL 2021</w:t>
          </w:r>
        </w:p>
      </w:tc>
      <w:tc>
        <w:tcPr>
          <w:tcW w:w="4946" w:type="dxa"/>
          <w:shd w:val="clear" w:color="auto" w:fill="7030A0"/>
          <w:vAlign w:val="center"/>
        </w:tcPr>
        <w:p w14:paraId="2CA77F88" w14:textId="77777777" w:rsidR="00A90B80" w:rsidRPr="00E45673" w:rsidRDefault="00A90B80" w:rsidP="00A90B80">
          <w:pPr>
            <w:pStyle w:val="Header"/>
            <w:jc w:val="right"/>
            <w:rPr>
              <w:rFonts w:ascii="Arial" w:hAnsi="Arial" w:cs="Arial"/>
              <w:b/>
              <w:color w:val="FFFFFF" w:themeColor="background1"/>
              <w:sz w:val="20"/>
            </w:rPr>
          </w:pPr>
          <w:r>
            <w:rPr>
              <w:rFonts w:ascii="Arial" w:hAnsi="Arial" w:cs="Arial"/>
              <w:b/>
              <w:color w:val="FFFFFF" w:themeColor="background1"/>
              <w:sz w:val="18"/>
            </w:rPr>
            <w:t xml:space="preserve">ISSN : 2085-1286  E-ISSN : 2622-7649  </w:t>
          </w:r>
          <w:r w:rsidRPr="00E45673">
            <w:rPr>
              <w:rFonts w:ascii="Arial" w:hAnsi="Arial" w:cs="Arial"/>
              <w:b/>
              <w:color w:val="FFFFFF" w:themeColor="background1"/>
              <w:sz w:val="18"/>
            </w:rPr>
            <w:t xml:space="preserve"> </w:t>
          </w:r>
        </w:p>
      </w:tc>
    </w:tr>
  </w:tbl>
  <w:p w14:paraId="633B72A6" w14:textId="77777777" w:rsidR="0061794D" w:rsidRDefault="0061794D">
    <w:pPr>
      <w:pStyle w:val="Header"/>
      <w:rPr>
        <w:b/>
        <w:color w:val="FFFFF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948C2"/>
    <w:multiLevelType w:val="hybridMultilevel"/>
    <w:tmpl w:val="2580F470"/>
    <w:lvl w:ilvl="0" w:tplc="3F062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964546"/>
    <w:multiLevelType w:val="hybridMultilevel"/>
    <w:tmpl w:val="644C2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84596E"/>
    <w:multiLevelType w:val="multilevel"/>
    <w:tmpl w:val="3F8459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C64A4A"/>
    <w:multiLevelType w:val="multilevel"/>
    <w:tmpl w:val="4EC64A4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80E7F51"/>
    <w:multiLevelType w:val="hybridMultilevel"/>
    <w:tmpl w:val="DCE2429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87C6C90"/>
    <w:multiLevelType w:val="multilevel"/>
    <w:tmpl w:val="2736B2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107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9"/>
    <w:rsid w:val="0000129B"/>
    <w:rsid w:val="00001C12"/>
    <w:rsid w:val="00005316"/>
    <w:rsid w:val="0001227E"/>
    <w:rsid w:val="000174DD"/>
    <w:rsid w:val="00020289"/>
    <w:rsid w:val="00032E45"/>
    <w:rsid w:val="00047151"/>
    <w:rsid w:val="0004764A"/>
    <w:rsid w:val="00070E4C"/>
    <w:rsid w:val="0008201D"/>
    <w:rsid w:val="00083323"/>
    <w:rsid w:val="000A780E"/>
    <w:rsid w:val="000B009C"/>
    <w:rsid w:val="000B7424"/>
    <w:rsid w:val="000B746A"/>
    <w:rsid w:val="000B7D04"/>
    <w:rsid w:val="000C5592"/>
    <w:rsid w:val="000D60ED"/>
    <w:rsid w:val="000E2B25"/>
    <w:rsid w:val="001169EA"/>
    <w:rsid w:val="00132CE6"/>
    <w:rsid w:val="001564EB"/>
    <w:rsid w:val="001711F9"/>
    <w:rsid w:val="0017798E"/>
    <w:rsid w:val="001905D6"/>
    <w:rsid w:val="001A7C27"/>
    <w:rsid w:val="001B2938"/>
    <w:rsid w:val="001B714D"/>
    <w:rsid w:val="001D16DA"/>
    <w:rsid w:val="001E2D9E"/>
    <w:rsid w:val="001E638C"/>
    <w:rsid w:val="001F682C"/>
    <w:rsid w:val="00205694"/>
    <w:rsid w:val="002057B9"/>
    <w:rsid w:val="00236C5F"/>
    <w:rsid w:val="00243ABC"/>
    <w:rsid w:val="00245ACC"/>
    <w:rsid w:val="0025447F"/>
    <w:rsid w:val="0029183C"/>
    <w:rsid w:val="002A4656"/>
    <w:rsid w:val="002D14E8"/>
    <w:rsid w:val="002D1AB9"/>
    <w:rsid w:val="002D4F7B"/>
    <w:rsid w:val="0030002D"/>
    <w:rsid w:val="0030558A"/>
    <w:rsid w:val="00317CF1"/>
    <w:rsid w:val="0033053E"/>
    <w:rsid w:val="003632FD"/>
    <w:rsid w:val="00376D8B"/>
    <w:rsid w:val="00381AFF"/>
    <w:rsid w:val="00397CC2"/>
    <w:rsid w:val="003A44D1"/>
    <w:rsid w:val="003B7B12"/>
    <w:rsid w:val="003C5048"/>
    <w:rsid w:val="00412418"/>
    <w:rsid w:val="00413CE6"/>
    <w:rsid w:val="0041537F"/>
    <w:rsid w:val="0042013B"/>
    <w:rsid w:val="004264AD"/>
    <w:rsid w:val="00442196"/>
    <w:rsid w:val="004650C5"/>
    <w:rsid w:val="00480C81"/>
    <w:rsid w:val="004925D5"/>
    <w:rsid w:val="004A106F"/>
    <w:rsid w:val="004C00C6"/>
    <w:rsid w:val="004C2991"/>
    <w:rsid w:val="004E79B9"/>
    <w:rsid w:val="00504726"/>
    <w:rsid w:val="0051570D"/>
    <w:rsid w:val="005279E8"/>
    <w:rsid w:val="005301AD"/>
    <w:rsid w:val="00533C4E"/>
    <w:rsid w:val="00543804"/>
    <w:rsid w:val="0055225D"/>
    <w:rsid w:val="005602DC"/>
    <w:rsid w:val="005676A1"/>
    <w:rsid w:val="005C6E51"/>
    <w:rsid w:val="005D1654"/>
    <w:rsid w:val="006117F7"/>
    <w:rsid w:val="0061794D"/>
    <w:rsid w:val="00652949"/>
    <w:rsid w:val="00654A8C"/>
    <w:rsid w:val="0068761D"/>
    <w:rsid w:val="00697734"/>
    <w:rsid w:val="006A4A09"/>
    <w:rsid w:val="006C2924"/>
    <w:rsid w:val="006D04CA"/>
    <w:rsid w:val="006D7279"/>
    <w:rsid w:val="006F61D0"/>
    <w:rsid w:val="0070081E"/>
    <w:rsid w:val="00724A64"/>
    <w:rsid w:val="007456A6"/>
    <w:rsid w:val="00745B26"/>
    <w:rsid w:val="0075764A"/>
    <w:rsid w:val="0076546D"/>
    <w:rsid w:val="007663F8"/>
    <w:rsid w:val="00795E24"/>
    <w:rsid w:val="007A03E5"/>
    <w:rsid w:val="007A175E"/>
    <w:rsid w:val="007A1FB0"/>
    <w:rsid w:val="007B0B05"/>
    <w:rsid w:val="007C7A1E"/>
    <w:rsid w:val="007D33F6"/>
    <w:rsid w:val="007D7764"/>
    <w:rsid w:val="008058FC"/>
    <w:rsid w:val="00817E4C"/>
    <w:rsid w:val="00825D3E"/>
    <w:rsid w:val="008334EF"/>
    <w:rsid w:val="008422C6"/>
    <w:rsid w:val="00846B42"/>
    <w:rsid w:val="00860262"/>
    <w:rsid w:val="00863DC9"/>
    <w:rsid w:val="008642D1"/>
    <w:rsid w:val="00874134"/>
    <w:rsid w:val="00877B60"/>
    <w:rsid w:val="00877D33"/>
    <w:rsid w:val="008C5587"/>
    <w:rsid w:val="008C5D05"/>
    <w:rsid w:val="008F5984"/>
    <w:rsid w:val="00927C9D"/>
    <w:rsid w:val="00956647"/>
    <w:rsid w:val="009623C8"/>
    <w:rsid w:val="009624E0"/>
    <w:rsid w:val="00983332"/>
    <w:rsid w:val="009935F6"/>
    <w:rsid w:val="009C0A58"/>
    <w:rsid w:val="009C4EC8"/>
    <w:rsid w:val="009D41E9"/>
    <w:rsid w:val="00A10E49"/>
    <w:rsid w:val="00A229E6"/>
    <w:rsid w:val="00A30A1E"/>
    <w:rsid w:val="00A31F0B"/>
    <w:rsid w:val="00A410E6"/>
    <w:rsid w:val="00A71D7F"/>
    <w:rsid w:val="00A77B73"/>
    <w:rsid w:val="00A804C0"/>
    <w:rsid w:val="00A84322"/>
    <w:rsid w:val="00A856EF"/>
    <w:rsid w:val="00A86F55"/>
    <w:rsid w:val="00A905D5"/>
    <w:rsid w:val="00A90B80"/>
    <w:rsid w:val="00AB79B1"/>
    <w:rsid w:val="00AC5671"/>
    <w:rsid w:val="00AD6594"/>
    <w:rsid w:val="00AF0956"/>
    <w:rsid w:val="00B00280"/>
    <w:rsid w:val="00B063D7"/>
    <w:rsid w:val="00B30B2E"/>
    <w:rsid w:val="00B337D6"/>
    <w:rsid w:val="00B3517B"/>
    <w:rsid w:val="00B45B78"/>
    <w:rsid w:val="00B62143"/>
    <w:rsid w:val="00B62416"/>
    <w:rsid w:val="00B71100"/>
    <w:rsid w:val="00B71F2D"/>
    <w:rsid w:val="00B748B3"/>
    <w:rsid w:val="00B75670"/>
    <w:rsid w:val="00B8764E"/>
    <w:rsid w:val="00B91C7F"/>
    <w:rsid w:val="00BB13EE"/>
    <w:rsid w:val="00BF1493"/>
    <w:rsid w:val="00C33D74"/>
    <w:rsid w:val="00C506DF"/>
    <w:rsid w:val="00C50B6C"/>
    <w:rsid w:val="00C51257"/>
    <w:rsid w:val="00C8001F"/>
    <w:rsid w:val="00C90B5A"/>
    <w:rsid w:val="00C91F4B"/>
    <w:rsid w:val="00C9797F"/>
    <w:rsid w:val="00CA1EA2"/>
    <w:rsid w:val="00CB071C"/>
    <w:rsid w:val="00CC09A3"/>
    <w:rsid w:val="00CD02CF"/>
    <w:rsid w:val="00D009AE"/>
    <w:rsid w:val="00D11EAF"/>
    <w:rsid w:val="00D34A00"/>
    <w:rsid w:val="00D45AC9"/>
    <w:rsid w:val="00D471E5"/>
    <w:rsid w:val="00D50D91"/>
    <w:rsid w:val="00D67BE7"/>
    <w:rsid w:val="00D8763B"/>
    <w:rsid w:val="00D9460E"/>
    <w:rsid w:val="00D956EE"/>
    <w:rsid w:val="00D96085"/>
    <w:rsid w:val="00DB1E61"/>
    <w:rsid w:val="00DB40F5"/>
    <w:rsid w:val="00DF18DB"/>
    <w:rsid w:val="00E025C3"/>
    <w:rsid w:val="00E34FF2"/>
    <w:rsid w:val="00E40240"/>
    <w:rsid w:val="00E45673"/>
    <w:rsid w:val="00E80D2A"/>
    <w:rsid w:val="00EA415E"/>
    <w:rsid w:val="00EB18C9"/>
    <w:rsid w:val="00EC35CE"/>
    <w:rsid w:val="00ED4D36"/>
    <w:rsid w:val="00EE68D6"/>
    <w:rsid w:val="00EF4B60"/>
    <w:rsid w:val="00EF5453"/>
    <w:rsid w:val="00F016A3"/>
    <w:rsid w:val="00F03BD5"/>
    <w:rsid w:val="00F11AA5"/>
    <w:rsid w:val="00F26138"/>
    <w:rsid w:val="00F54A3F"/>
    <w:rsid w:val="00F76213"/>
    <w:rsid w:val="00F97FE0"/>
    <w:rsid w:val="00FA2D72"/>
    <w:rsid w:val="00FB64AA"/>
    <w:rsid w:val="00FC0CBF"/>
    <w:rsid w:val="00FD2A22"/>
    <w:rsid w:val="00FD3C5F"/>
    <w:rsid w:val="00FE04F7"/>
    <w:rsid w:val="06BE1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57BF6F3E"/>
  <w15:docId w15:val="{26C37E94-55D6-4328-BBCA-8758709F5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8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29183C"/>
    <w:pPr>
      <w:spacing w:after="120"/>
    </w:pPr>
  </w:style>
  <w:style w:type="paragraph" w:styleId="BodyTextFirstIndent">
    <w:name w:val="Body Text First Indent"/>
    <w:basedOn w:val="BodyText"/>
    <w:link w:val="BodyTextFirstIndentChar"/>
    <w:rsid w:val="0029183C"/>
    <w:pPr>
      <w:ind w:firstLine="210"/>
    </w:pPr>
  </w:style>
  <w:style w:type="paragraph" w:styleId="Footer">
    <w:name w:val="footer"/>
    <w:basedOn w:val="Normal"/>
    <w:link w:val="FooterChar"/>
    <w:uiPriority w:val="99"/>
    <w:rsid w:val="0029183C"/>
    <w:pPr>
      <w:tabs>
        <w:tab w:val="center" w:pos="4680"/>
        <w:tab w:val="right" w:pos="9360"/>
      </w:tabs>
    </w:pPr>
  </w:style>
  <w:style w:type="paragraph" w:styleId="Header">
    <w:name w:val="header"/>
    <w:basedOn w:val="Normal"/>
    <w:link w:val="HeaderChar"/>
    <w:uiPriority w:val="99"/>
    <w:rsid w:val="0029183C"/>
    <w:pPr>
      <w:tabs>
        <w:tab w:val="center" w:pos="4680"/>
        <w:tab w:val="right" w:pos="9360"/>
      </w:tabs>
    </w:pPr>
  </w:style>
  <w:style w:type="table" w:styleId="TableGrid">
    <w:name w:val="Table Grid"/>
    <w:basedOn w:val="TableNormal"/>
    <w:uiPriority w:val="39"/>
    <w:rsid w:val="00291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29183C"/>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29183C"/>
    <w:rPr>
      <w:rFonts w:ascii="Times New Roman" w:eastAsia="Times New Roman" w:hAnsi="Times New Roman" w:cs="Times New Roman"/>
      <w:sz w:val="24"/>
      <w:szCs w:val="24"/>
      <w:lang w:val="en-US"/>
    </w:rPr>
  </w:style>
  <w:style w:type="paragraph" w:customStyle="1" w:styleId="ListParagraph1">
    <w:name w:val="List Paragraph1"/>
    <w:basedOn w:val="Normal"/>
    <w:uiPriority w:val="34"/>
    <w:qFormat/>
    <w:rsid w:val="0029183C"/>
    <w:pPr>
      <w:spacing w:after="200" w:line="276" w:lineRule="auto"/>
      <w:ind w:left="720"/>
      <w:contextualSpacing/>
    </w:pPr>
    <w:rPr>
      <w:rFonts w:asciiTheme="minorHAnsi" w:eastAsiaTheme="minorHAnsi" w:hAnsiTheme="minorHAnsi" w:cstheme="minorBidi"/>
      <w:sz w:val="22"/>
      <w:szCs w:val="22"/>
    </w:rPr>
  </w:style>
  <w:style w:type="character" w:customStyle="1" w:styleId="fullpost">
    <w:name w:val="fullpost"/>
    <w:basedOn w:val="DefaultParagraphFont"/>
    <w:rsid w:val="0029183C"/>
  </w:style>
  <w:style w:type="character" w:customStyle="1" w:styleId="BodyTextChar">
    <w:name w:val="Body Text Char"/>
    <w:basedOn w:val="DefaultParagraphFont"/>
    <w:link w:val="BodyText"/>
    <w:uiPriority w:val="99"/>
    <w:semiHidden/>
    <w:rsid w:val="0029183C"/>
    <w:rPr>
      <w:rFonts w:ascii="Times New Roman" w:eastAsia="Times New Roman" w:hAnsi="Times New Roman" w:cs="Times New Roman"/>
      <w:sz w:val="24"/>
      <w:szCs w:val="24"/>
      <w:lang w:val="en-US"/>
    </w:rPr>
  </w:style>
  <w:style w:type="character" w:customStyle="1" w:styleId="BodyTextFirstIndentChar">
    <w:name w:val="Body Text First Indent Char"/>
    <w:basedOn w:val="BodyTextChar"/>
    <w:link w:val="BodyTextFirstIndent"/>
    <w:rsid w:val="0029183C"/>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CB07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71C"/>
    <w:rPr>
      <w:rFonts w:ascii="Segoe UI" w:eastAsia="Times New Roman" w:hAnsi="Segoe UI" w:cs="Segoe UI"/>
      <w:sz w:val="18"/>
      <w:szCs w:val="18"/>
    </w:rPr>
  </w:style>
  <w:style w:type="paragraph" w:customStyle="1" w:styleId="icsmaddresses">
    <w:name w:val="icsm_addresses"/>
    <w:basedOn w:val="Normal"/>
    <w:rsid w:val="00F03BD5"/>
    <w:pPr>
      <w:spacing w:after="120"/>
      <w:jc w:val="center"/>
    </w:pPr>
    <w:rPr>
      <w:i/>
      <w:sz w:val="16"/>
      <w:szCs w:val="20"/>
      <w:lang w:val="en-GB"/>
    </w:rPr>
  </w:style>
  <w:style w:type="paragraph" w:customStyle="1" w:styleId="icsmheading1">
    <w:name w:val="icsm_heading1"/>
    <w:basedOn w:val="Normal"/>
    <w:rsid w:val="007A03E5"/>
    <w:pPr>
      <w:spacing w:before="480" w:after="240"/>
    </w:pPr>
    <w:rPr>
      <w:b/>
      <w:sz w:val="20"/>
      <w:szCs w:val="20"/>
      <w:lang w:val="en-GB"/>
    </w:rPr>
  </w:style>
  <w:style w:type="paragraph" w:customStyle="1" w:styleId="Default">
    <w:name w:val="Default"/>
    <w:rsid w:val="007A03E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7A03E5"/>
    <w:rPr>
      <w:color w:val="0000FF"/>
      <w:u w:val="single"/>
    </w:rPr>
  </w:style>
  <w:style w:type="paragraph" w:customStyle="1" w:styleId="icsmbodytext">
    <w:name w:val="icsm_bodytext"/>
    <w:basedOn w:val="Normal"/>
    <w:rsid w:val="00205694"/>
    <w:pPr>
      <w:ind w:firstLine="240"/>
      <w:jc w:val="both"/>
    </w:pPr>
    <w:rPr>
      <w:sz w:val="20"/>
      <w:szCs w:val="20"/>
      <w:lang w:val="en-GB"/>
    </w:rPr>
  </w:style>
  <w:style w:type="paragraph" w:customStyle="1" w:styleId="icsmreferences">
    <w:name w:val="icsm_references"/>
    <w:basedOn w:val="Normal"/>
    <w:rsid w:val="00205694"/>
    <w:pPr>
      <w:ind w:left="240" w:hanging="240"/>
    </w:pPr>
    <w:rPr>
      <w:sz w:val="16"/>
      <w:szCs w:val="20"/>
      <w:lang w:val="en-GB"/>
    </w:rPr>
  </w:style>
  <w:style w:type="paragraph" w:customStyle="1" w:styleId="Normal1">
    <w:name w:val="Normal1"/>
    <w:rsid w:val="001905D6"/>
    <w:rPr>
      <w:rFonts w:ascii="Calibri" w:eastAsia="Times New Roman" w:hAnsi="Calibri" w:cs="Calibri"/>
      <w:color w:val="000000"/>
      <w:sz w:val="22"/>
      <w:szCs w:val="22"/>
      <w:lang w:val="id-ID" w:eastAsia="id-ID"/>
    </w:rPr>
  </w:style>
  <w:style w:type="paragraph" w:styleId="Caption">
    <w:name w:val="caption"/>
    <w:basedOn w:val="Normal"/>
    <w:next w:val="Normal"/>
    <w:uiPriority w:val="35"/>
    <w:unhideWhenUsed/>
    <w:qFormat/>
    <w:rsid w:val="001905D6"/>
    <w:pPr>
      <w:spacing w:after="200"/>
    </w:pPr>
    <w:rPr>
      <w:i/>
      <w:iCs/>
      <w:color w:val="44546A" w:themeColor="text2"/>
      <w:sz w:val="18"/>
      <w:szCs w:val="18"/>
    </w:rPr>
  </w:style>
  <w:style w:type="paragraph" w:styleId="ListParagraph">
    <w:name w:val="List Paragraph"/>
    <w:basedOn w:val="Normal"/>
    <w:link w:val="ListParagraphChar"/>
    <w:uiPriority w:val="34"/>
    <w:qFormat/>
    <w:rsid w:val="00E34FF2"/>
    <w:pPr>
      <w:widowControl w:val="0"/>
      <w:autoSpaceDE w:val="0"/>
      <w:autoSpaceDN w:val="0"/>
      <w:ind w:left="2086" w:hanging="361"/>
    </w:pPr>
    <w:rPr>
      <w:sz w:val="22"/>
      <w:szCs w:val="22"/>
      <w:lang w:bidi="en-US"/>
    </w:rPr>
  </w:style>
  <w:style w:type="character" w:customStyle="1" w:styleId="ListParagraphChar">
    <w:name w:val="List Paragraph Char"/>
    <w:link w:val="ListParagraph"/>
    <w:uiPriority w:val="34"/>
    <w:locked/>
    <w:rsid w:val="00E34FF2"/>
    <w:rPr>
      <w:rFonts w:ascii="Times New Roman" w:eastAsia="Times New Roman" w:hAnsi="Times New Roman" w:cs="Times New Roman"/>
      <w:sz w:val="22"/>
      <w:szCs w:val="22"/>
      <w:lang w:bidi="en-US"/>
    </w:rPr>
  </w:style>
  <w:style w:type="paragraph" w:styleId="HTMLPreformatted">
    <w:name w:val="HTML Preformatted"/>
    <w:basedOn w:val="Normal"/>
    <w:link w:val="HTMLPreformattedChar"/>
    <w:uiPriority w:val="99"/>
    <w:semiHidden/>
    <w:unhideWhenUsed/>
    <w:rsid w:val="00617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ID" w:eastAsia="en-ID"/>
    </w:rPr>
  </w:style>
  <w:style w:type="character" w:customStyle="1" w:styleId="HTMLPreformattedChar">
    <w:name w:val="HTML Preformatted Char"/>
    <w:basedOn w:val="DefaultParagraphFont"/>
    <w:link w:val="HTMLPreformatted"/>
    <w:uiPriority w:val="99"/>
    <w:semiHidden/>
    <w:rsid w:val="0061794D"/>
    <w:rPr>
      <w:rFonts w:ascii="Courier New" w:eastAsia="Times New Roman" w:hAnsi="Courier New" w:cs="Courier New"/>
      <w:lang w:val="en-ID" w:eastAsia="en-ID"/>
    </w:rPr>
  </w:style>
  <w:style w:type="character" w:customStyle="1" w:styleId="y2iqfc">
    <w:name w:val="y2iqfc"/>
    <w:basedOn w:val="DefaultParagraphFont"/>
    <w:rsid w:val="00617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81380">
      <w:bodyDiv w:val="1"/>
      <w:marLeft w:val="0"/>
      <w:marRight w:val="0"/>
      <w:marTop w:val="0"/>
      <w:marBottom w:val="0"/>
      <w:divBdr>
        <w:top w:val="none" w:sz="0" w:space="0" w:color="auto"/>
        <w:left w:val="none" w:sz="0" w:space="0" w:color="auto"/>
        <w:bottom w:val="none" w:sz="0" w:space="0" w:color="auto"/>
        <w:right w:val="none" w:sz="0" w:space="0" w:color="auto"/>
      </w:divBdr>
    </w:div>
    <w:div w:id="214048406">
      <w:bodyDiv w:val="1"/>
      <w:marLeft w:val="0"/>
      <w:marRight w:val="0"/>
      <w:marTop w:val="0"/>
      <w:marBottom w:val="0"/>
      <w:divBdr>
        <w:top w:val="none" w:sz="0" w:space="0" w:color="auto"/>
        <w:left w:val="none" w:sz="0" w:space="0" w:color="auto"/>
        <w:bottom w:val="none" w:sz="0" w:space="0" w:color="auto"/>
        <w:right w:val="none" w:sz="0" w:space="0" w:color="auto"/>
      </w:divBdr>
    </w:div>
    <w:div w:id="1061948780">
      <w:bodyDiv w:val="1"/>
      <w:marLeft w:val="0"/>
      <w:marRight w:val="0"/>
      <w:marTop w:val="0"/>
      <w:marBottom w:val="0"/>
      <w:divBdr>
        <w:top w:val="none" w:sz="0" w:space="0" w:color="auto"/>
        <w:left w:val="none" w:sz="0" w:space="0" w:color="auto"/>
        <w:bottom w:val="none" w:sz="0" w:space="0" w:color="auto"/>
        <w:right w:val="none" w:sz="0" w:space="0" w:color="auto"/>
      </w:divBdr>
    </w:div>
    <w:div w:id="1104766644">
      <w:bodyDiv w:val="1"/>
      <w:marLeft w:val="0"/>
      <w:marRight w:val="0"/>
      <w:marTop w:val="0"/>
      <w:marBottom w:val="0"/>
      <w:divBdr>
        <w:top w:val="none" w:sz="0" w:space="0" w:color="auto"/>
        <w:left w:val="none" w:sz="0" w:space="0" w:color="auto"/>
        <w:bottom w:val="none" w:sz="0" w:space="0" w:color="auto"/>
        <w:right w:val="none" w:sz="0" w:space="0" w:color="auto"/>
      </w:divBdr>
    </w:div>
    <w:div w:id="1775857620">
      <w:bodyDiv w:val="1"/>
      <w:marLeft w:val="0"/>
      <w:marRight w:val="0"/>
      <w:marTop w:val="0"/>
      <w:marBottom w:val="0"/>
      <w:divBdr>
        <w:top w:val="none" w:sz="0" w:space="0" w:color="auto"/>
        <w:left w:val="none" w:sz="0" w:space="0" w:color="auto"/>
        <w:bottom w:val="none" w:sz="0" w:space="0" w:color="auto"/>
        <w:right w:val="none" w:sz="0" w:space="0" w:color="auto"/>
      </w:divBdr>
    </w:div>
    <w:div w:id="1888638150">
      <w:bodyDiv w:val="1"/>
      <w:marLeft w:val="0"/>
      <w:marRight w:val="0"/>
      <w:marTop w:val="0"/>
      <w:marBottom w:val="0"/>
      <w:divBdr>
        <w:top w:val="none" w:sz="0" w:space="0" w:color="auto"/>
        <w:left w:val="none" w:sz="0" w:space="0" w:color="auto"/>
        <w:bottom w:val="none" w:sz="0" w:space="0" w:color="auto"/>
        <w:right w:val="none" w:sz="0" w:space="0" w:color="auto"/>
      </w:divBdr>
    </w:div>
    <w:div w:id="1914661127">
      <w:bodyDiv w:val="1"/>
      <w:marLeft w:val="0"/>
      <w:marRight w:val="0"/>
      <w:marTop w:val="0"/>
      <w:marBottom w:val="0"/>
      <w:divBdr>
        <w:top w:val="none" w:sz="0" w:space="0" w:color="auto"/>
        <w:left w:val="none" w:sz="0" w:space="0" w:color="auto"/>
        <w:bottom w:val="none" w:sz="0" w:space="0" w:color="auto"/>
        <w:right w:val="none" w:sz="0" w:space="0" w:color="auto"/>
      </w:divBdr>
    </w:div>
    <w:div w:id="2136874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jpeg"/><Relationship Id="rId26" Type="http://schemas.openxmlformats.org/officeDocument/2006/relationships/image" Target="media/image12.png"/><Relationship Id="rId3" Type="http://schemas.openxmlformats.org/officeDocument/2006/relationships/numbering" Target="numbering.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image" Target="media/image11.jpe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jpe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jpeg"/><Relationship Id="rId5" Type="http://schemas.openxmlformats.org/officeDocument/2006/relationships/settings" Target="settings.xml"/><Relationship Id="rId15" Type="http://schemas.openxmlformats.org/officeDocument/2006/relationships/image" Target="media/image1.jpg"/><Relationship Id="rId23" Type="http://schemas.openxmlformats.org/officeDocument/2006/relationships/image" Target="media/image9.jpeg"/><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5.jpe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jpeg"/><Relationship Id="rId27" Type="http://schemas.openxmlformats.org/officeDocument/2006/relationships/image" Target="media/image13.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980CA396-85B7-4DB7-830E-0F4870CB421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6679</Words>
  <Characters>38076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homzah</Company>
  <LinksUpToDate>false</LinksUpToDate>
  <CharactersWithSpaces>44666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8.1</dc:creator>
  <cp:lastModifiedBy>Isnanda N</cp:lastModifiedBy>
  <cp:revision>9</cp:revision>
  <cp:lastPrinted>2021-04-15T11:14:00Z</cp:lastPrinted>
  <dcterms:created xsi:type="dcterms:W3CDTF">2021-04-28T07:32:00Z</dcterms:created>
  <dcterms:modified xsi:type="dcterms:W3CDTF">2021-04-28T08:16:00Z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2057-10.2.0.5978</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b23f062e-6209-3101-ac03-cf124e37a74c</vt:lpwstr>
  </property>
  <property fmtid="{D5CDD505-2E9C-101B-9397-08002B2CF9AE}" pid="25" name="Mendeley Citation Style_1">
    <vt:lpwstr>http://www.zotero.org/styles/apa</vt:lpwstr>
  </property>
</Properties>
</file>